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C0F0E0" w14:textId="4055AC55" w:rsidR="008A1088" w:rsidRPr="00714216" w:rsidRDefault="008A1088" w:rsidP="008A1088">
      <w:pPr>
        <w:spacing w:after="0" w:line="240" w:lineRule="auto"/>
        <w:jc w:val="right"/>
        <w:rPr>
          <w:rFonts w:cstheme="minorHAnsi"/>
          <w:b/>
          <w:bCs/>
          <w:color w:val="000000" w:themeColor="text1"/>
        </w:rPr>
      </w:pPr>
      <w:r w:rsidRPr="00714216">
        <w:rPr>
          <w:rFonts w:cstheme="minorHAnsi"/>
          <w:color w:val="000000" w:themeColor="text1"/>
          <w:lang w:eastAsia="pl-PL"/>
        </w:rPr>
        <w:t xml:space="preserve">Załącznik nr </w:t>
      </w:r>
      <w:r w:rsidR="004D1C74" w:rsidRPr="00714216">
        <w:rPr>
          <w:rFonts w:cstheme="minorHAnsi"/>
          <w:color w:val="000000" w:themeColor="text1"/>
          <w:lang w:eastAsia="pl-PL"/>
        </w:rPr>
        <w:t>6</w:t>
      </w:r>
      <w:r w:rsidRPr="00714216">
        <w:rPr>
          <w:rFonts w:cstheme="minorHAnsi"/>
          <w:color w:val="000000" w:themeColor="text1"/>
          <w:lang w:eastAsia="pl-PL"/>
        </w:rPr>
        <w:t xml:space="preserve"> do SWZ</w:t>
      </w:r>
      <w:r w:rsidRPr="00714216">
        <w:rPr>
          <w:rFonts w:cstheme="minorHAnsi"/>
          <w:b/>
          <w:bCs/>
          <w:color w:val="000000" w:themeColor="text1"/>
        </w:rPr>
        <w:t xml:space="preserve"> </w:t>
      </w:r>
    </w:p>
    <w:p w14:paraId="7391784C" w14:textId="77777777" w:rsidR="008A1088" w:rsidRPr="00714216" w:rsidRDefault="00BF3970" w:rsidP="00854E29">
      <w:pPr>
        <w:jc w:val="center"/>
        <w:rPr>
          <w:b/>
          <w:bCs/>
          <w:color w:val="000000" w:themeColor="text1"/>
        </w:rPr>
      </w:pPr>
      <w:r w:rsidRPr="00714216">
        <w:rPr>
          <w:b/>
          <w:bCs/>
          <w:color w:val="000000" w:themeColor="text1"/>
        </w:rPr>
        <w:t xml:space="preserve">    </w:t>
      </w:r>
    </w:p>
    <w:p w14:paraId="7F15954E" w14:textId="265DB264" w:rsidR="00854E29" w:rsidRPr="00714216" w:rsidRDefault="00BF3970" w:rsidP="00854E29">
      <w:pPr>
        <w:jc w:val="center"/>
        <w:rPr>
          <w:rFonts w:cstheme="minorHAnsi"/>
          <w:b/>
          <w:color w:val="000000" w:themeColor="text1"/>
        </w:rPr>
      </w:pPr>
      <w:r w:rsidRPr="00714216">
        <w:rPr>
          <w:b/>
          <w:bCs/>
          <w:color w:val="000000" w:themeColor="text1"/>
        </w:rPr>
        <w:t xml:space="preserve">  </w:t>
      </w:r>
      <w:r w:rsidR="00854E29" w:rsidRPr="00714216">
        <w:rPr>
          <w:rFonts w:cstheme="minorHAnsi"/>
          <w:b/>
          <w:color w:val="000000" w:themeColor="text1"/>
        </w:rPr>
        <w:t xml:space="preserve">SPECYFIKACJA DOSTAW WYPOSAŻENIA – FORMULARZ CENOWY </w:t>
      </w:r>
    </w:p>
    <w:p w14:paraId="7A0DD7FB" w14:textId="77777777" w:rsidR="00854E29" w:rsidRPr="00714216" w:rsidRDefault="00854E29" w:rsidP="00854E29">
      <w:pPr>
        <w:tabs>
          <w:tab w:val="left" w:pos="6640"/>
        </w:tabs>
        <w:spacing w:after="0"/>
        <w:rPr>
          <w:rFonts w:ascii="Calibri" w:hAnsi="Calibri" w:cs="Calibri"/>
          <w:b/>
          <w:bCs/>
          <w:color w:val="000000" w:themeColor="text1"/>
          <w:lang w:eastAsia="ar-SA"/>
        </w:rPr>
      </w:pPr>
      <w:r w:rsidRPr="00714216">
        <w:rPr>
          <w:rFonts w:ascii="Calibri" w:hAnsi="Calibri" w:cs="Calibri"/>
          <w:b/>
          <w:bCs/>
          <w:color w:val="000000" w:themeColor="text1"/>
          <w:lang w:eastAsia="ar-SA"/>
        </w:rPr>
        <w:t xml:space="preserve">Dostawa sprzętu gastronomicznego oraz elementów wyposażenia technologicznego kuchni i pomieszczeń gastronomicznych budynku Zakładu Aktywności Zawodowej w Tarnobrzegu w ramach zadania pn.: </w:t>
      </w:r>
    </w:p>
    <w:p w14:paraId="56483CE0" w14:textId="77777777" w:rsidR="00854E29" w:rsidRPr="00714216" w:rsidRDefault="00854E29" w:rsidP="00854E29">
      <w:pPr>
        <w:tabs>
          <w:tab w:val="left" w:pos="6640"/>
        </w:tabs>
        <w:spacing w:after="0"/>
        <w:rPr>
          <w:rFonts w:ascii="Calibri" w:hAnsi="Calibri" w:cs="Calibri"/>
          <w:b/>
          <w:bCs/>
          <w:color w:val="000000" w:themeColor="text1"/>
          <w:lang w:eastAsia="ar-SA"/>
        </w:rPr>
      </w:pPr>
      <w:r w:rsidRPr="00714216">
        <w:rPr>
          <w:rFonts w:ascii="Calibri" w:hAnsi="Calibri" w:cs="Calibri"/>
          <w:b/>
          <w:bCs/>
          <w:color w:val="000000" w:themeColor="text1"/>
          <w:lang w:eastAsia="ar-SA"/>
        </w:rPr>
        <w:t xml:space="preserve">„Razem w pracy - Zakład Aktywności Zawodowej w Tarnobrzegu dla społecznej i zawodowej integracji w ramach priorytetu FEPK.07 Kapitał ludzki gotowy do zmian” Programu Regionalnego Fundusze Europejskie </w:t>
      </w:r>
    </w:p>
    <w:p w14:paraId="00D49063" w14:textId="76B69A3E" w:rsidR="008F1412" w:rsidRPr="00714216" w:rsidRDefault="00854E29" w:rsidP="008F1412">
      <w:pPr>
        <w:tabs>
          <w:tab w:val="left" w:pos="6640"/>
        </w:tabs>
        <w:rPr>
          <w:b/>
          <w:bCs/>
          <w:color w:val="000000" w:themeColor="text1"/>
        </w:rPr>
      </w:pPr>
      <w:r w:rsidRPr="00714216">
        <w:rPr>
          <w:rFonts w:ascii="Calibri" w:hAnsi="Calibri" w:cs="Calibri"/>
          <w:b/>
          <w:bCs/>
          <w:color w:val="000000" w:themeColor="text1"/>
          <w:lang w:eastAsia="ar-SA"/>
        </w:rPr>
        <w:t>dla Podkarpacia na lata 2021-2027</w:t>
      </w:r>
    </w:p>
    <w:tbl>
      <w:tblPr>
        <w:tblStyle w:val="Tabela-Siatka"/>
        <w:tblW w:w="22822" w:type="dxa"/>
        <w:tblInd w:w="-147" w:type="dxa"/>
        <w:tblLayout w:type="fixed"/>
        <w:tblLook w:val="04A0" w:firstRow="1" w:lastRow="0" w:firstColumn="1" w:lastColumn="0" w:noHBand="0" w:noVBand="1"/>
      </w:tblPr>
      <w:tblGrid>
        <w:gridCol w:w="568"/>
        <w:gridCol w:w="3260"/>
        <w:gridCol w:w="850"/>
        <w:gridCol w:w="5529"/>
        <w:gridCol w:w="1881"/>
        <w:gridCol w:w="3447"/>
        <w:gridCol w:w="1476"/>
        <w:gridCol w:w="1417"/>
        <w:gridCol w:w="1418"/>
        <w:gridCol w:w="1134"/>
        <w:gridCol w:w="1842"/>
      </w:tblGrid>
      <w:tr w:rsidR="00714216" w:rsidRPr="00714216" w14:paraId="115A5575" w14:textId="5BB4AF10" w:rsidTr="00045C3C">
        <w:trPr>
          <w:trHeight w:val="886"/>
        </w:trPr>
        <w:tc>
          <w:tcPr>
            <w:tcW w:w="568" w:type="dxa"/>
            <w:vMerge w:val="restart"/>
            <w:shd w:val="clear" w:color="auto" w:fill="E7E6E6" w:themeFill="background2"/>
          </w:tcPr>
          <w:p w14:paraId="681A4EA2" w14:textId="77777777" w:rsidR="00854E29" w:rsidRPr="00714216" w:rsidRDefault="00854E29" w:rsidP="00854E29">
            <w:pPr>
              <w:rPr>
                <w:b/>
                <w:bCs/>
                <w:color w:val="000000" w:themeColor="text1"/>
                <w:sz w:val="18"/>
                <w:szCs w:val="18"/>
              </w:rPr>
            </w:pPr>
            <w:r w:rsidRPr="00714216">
              <w:rPr>
                <w:b/>
                <w:bCs/>
                <w:color w:val="000000" w:themeColor="text1"/>
              </w:rPr>
              <w:t xml:space="preserve">LP </w:t>
            </w:r>
          </w:p>
        </w:tc>
        <w:tc>
          <w:tcPr>
            <w:tcW w:w="3260" w:type="dxa"/>
            <w:vMerge w:val="restart"/>
            <w:shd w:val="clear" w:color="auto" w:fill="E7E6E6" w:themeFill="background2"/>
          </w:tcPr>
          <w:p w14:paraId="54477F75" w14:textId="298B799F" w:rsidR="00854E29" w:rsidRPr="00714216" w:rsidRDefault="00854E29" w:rsidP="00854E29">
            <w:pPr>
              <w:rPr>
                <w:b/>
                <w:bCs/>
                <w:color w:val="000000" w:themeColor="text1"/>
              </w:rPr>
            </w:pPr>
            <w:r w:rsidRPr="00714216">
              <w:rPr>
                <w:b/>
                <w:bCs/>
                <w:color w:val="000000" w:themeColor="text1"/>
              </w:rPr>
              <w:t xml:space="preserve">NAZWA I ZDJĘCIE POGLĄDOWE </w:t>
            </w:r>
          </w:p>
        </w:tc>
        <w:tc>
          <w:tcPr>
            <w:tcW w:w="850" w:type="dxa"/>
            <w:vMerge w:val="restart"/>
            <w:shd w:val="clear" w:color="auto" w:fill="E7E6E6" w:themeFill="background2"/>
          </w:tcPr>
          <w:p w14:paraId="44C3047F" w14:textId="37FD5E73" w:rsidR="00854E29" w:rsidRPr="00714216" w:rsidRDefault="00854E29" w:rsidP="00854E29">
            <w:pPr>
              <w:rPr>
                <w:b/>
                <w:bCs/>
                <w:color w:val="000000" w:themeColor="text1"/>
                <w:sz w:val="12"/>
                <w:szCs w:val="12"/>
              </w:rPr>
            </w:pPr>
            <w:r w:rsidRPr="00714216">
              <w:rPr>
                <w:b/>
                <w:bCs/>
                <w:color w:val="000000" w:themeColor="text1"/>
                <w:sz w:val="22"/>
                <w:szCs w:val="22"/>
              </w:rPr>
              <w:t>ILOŚĆ</w:t>
            </w:r>
          </w:p>
        </w:tc>
        <w:tc>
          <w:tcPr>
            <w:tcW w:w="5529" w:type="dxa"/>
            <w:vMerge w:val="restart"/>
            <w:shd w:val="clear" w:color="auto" w:fill="E7E6E6" w:themeFill="background2"/>
          </w:tcPr>
          <w:p w14:paraId="26E6E723" w14:textId="62E9F759" w:rsidR="00854E29" w:rsidRPr="00714216" w:rsidRDefault="00854E29" w:rsidP="00854E29">
            <w:pPr>
              <w:rPr>
                <w:b/>
                <w:bCs/>
                <w:color w:val="000000" w:themeColor="text1"/>
              </w:rPr>
            </w:pPr>
            <w:r w:rsidRPr="00714216">
              <w:rPr>
                <w:b/>
                <w:bCs/>
                <w:color w:val="000000" w:themeColor="text1"/>
              </w:rPr>
              <w:t>OPIS PRZEDMIOTU ZAMÓWIENIA</w:t>
            </w:r>
          </w:p>
          <w:p w14:paraId="34F58D0E" w14:textId="77777777" w:rsidR="00854E29" w:rsidRPr="00714216" w:rsidRDefault="00854E29" w:rsidP="00854E29">
            <w:pPr>
              <w:rPr>
                <w:i/>
                <w:iCs/>
                <w:color w:val="000000" w:themeColor="text1"/>
              </w:rPr>
            </w:pPr>
          </w:p>
          <w:p w14:paraId="23B29D2A" w14:textId="691A6730" w:rsidR="00854E29" w:rsidRPr="00714216" w:rsidRDefault="00854E29" w:rsidP="00854E29">
            <w:pPr>
              <w:rPr>
                <w:i/>
                <w:iCs/>
                <w:color w:val="000000" w:themeColor="text1"/>
              </w:rPr>
            </w:pPr>
            <w:r w:rsidRPr="00714216">
              <w:rPr>
                <w:i/>
                <w:iCs/>
                <w:color w:val="000000" w:themeColor="text1"/>
              </w:rPr>
              <w:t xml:space="preserve">Urządzenia kuchenne (głownie wykonane w kuchni) winny być wykonane w oparciu o linię technologiczną 700 – modułowy system profesjonalnych urządzeń gastronomicznych. </w:t>
            </w:r>
          </w:p>
          <w:p w14:paraId="1D15DB13" w14:textId="77777777" w:rsidR="00854E29" w:rsidRPr="00714216" w:rsidRDefault="00854E29" w:rsidP="00854E29">
            <w:pPr>
              <w:rPr>
                <w:b/>
                <w:bCs/>
                <w:i/>
                <w:iCs/>
                <w:color w:val="000000" w:themeColor="text1"/>
              </w:rPr>
            </w:pPr>
          </w:p>
          <w:p w14:paraId="14446B61" w14:textId="77777777" w:rsidR="00854E29" w:rsidRPr="00714216" w:rsidRDefault="00854E29" w:rsidP="00854E29">
            <w:pPr>
              <w:rPr>
                <w:i/>
                <w:iCs/>
                <w:color w:val="000000" w:themeColor="text1"/>
              </w:rPr>
            </w:pPr>
            <w:r w:rsidRPr="00714216">
              <w:rPr>
                <w:b/>
                <w:bCs/>
                <w:i/>
                <w:iCs/>
                <w:color w:val="000000" w:themeColor="text1"/>
              </w:rPr>
              <w:t>Urządzenia we wszystkich pomieszczeniach muszą być spójne pod względem wymiarów, estetyki, kolorystyki i materiałów wykonania, a także kompatybilne montażowo.</w:t>
            </w:r>
            <w:r w:rsidRPr="00714216">
              <w:rPr>
                <w:i/>
                <w:iCs/>
                <w:color w:val="000000" w:themeColor="text1"/>
              </w:rPr>
              <w:t xml:space="preserve"> </w:t>
            </w:r>
          </w:p>
          <w:p w14:paraId="400DF444" w14:textId="77777777" w:rsidR="00854E29" w:rsidRPr="00714216" w:rsidRDefault="00854E29" w:rsidP="00854E29">
            <w:pPr>
              <w:rPr>
                <w:b/>
                <w:bCs/>
                <w:i/>
                <w:iCs/>
                <w:color w:val="000000" w:themeColor="text1"/>
              </w:rPr>
            </w:pPr>
          </w:p>
          <w:p w14:paraId="55F186D7" w14:textId="77777777" w:rsidR="00854E29" w:rsidRPr="00714216" w:rsidRDefault="00854E29" w:rsidP="00854E29">
            <w:pPr>
              <w:rPr>
                <w:b/>
                <w:bCs/>
                <w:color w:val="000000" w:themeColor="text1"/>
              </w:rPr>
            </w:pPr>
          </w:p>
        </w:tc>
        <w:tc>
          <w:tcPr>
            <w:tcW w:w="1881" w:type="dxa"/>
            <w:vMerge w:val="restart"/>
            <w:shd w:val="clear" w:color="auto" w:fill="E7E6E6" w:themeFill="background2"/>
          </w:tcPr>
          <w:p w14:paraId="2DCED00E" w14:textId="5A927CCB" w:rsidR="00854E29" w:rsidRPr="00714216" w:rsidRDefault="00854E29" w:rsidP="00854E29">
            <w:pPr>
              <w:rPr>
                <w:b/>
                <w:bCs/>
                <w:color w:val="000000" w:themeColor="text1"/>
              </w:rPr>
            </w:pPr>
            <w:r w:rsidRPr="00714216">
              <w:rPr>
                <w:b/>
                <w:bCs/>
                <w:color w:val="000000" w:themeColor="text1"/>
              </w:rPr>
              <w:t>WYMIARY i PARAMETRY TECHN.</w:t>
            </w:r>
          </w:p>
          <w:p w14:paraId="708CEAD8" w14:textId="77777777" w:rsidR="00854E29" w:rsidRPr="00714216" w:rsidRDefault="00854E29" w:rsidP="00854E29">
            <w:pPr>
              <w:rPr>
                <w:rFonts w:cstheme="minorHAnsi"/>
                <w:i/>
                <w:iCs/>
                <w:color w:val="000000" w:themeColor="text1"/>
              </w:rPr>
            </w:pPr>
          </w:p>
          <w:p w14:paraId="489FC107" w14:textId="77777777" w:rsidR="00854E29" w:rsidRPr="00714216" w:rsidRDefault="00854E29" w:rsidP="00854E29">
            <w:pPr>
              <w:rPr>
                <w:rFonts w:cstheme="minorHAnsi"/>
                <w:i/>
                <w:iCs/>
                <w:color w:val="000000" w:themeColor="text1"/>
              </w:rPr>
            </w:pPr>
            <w:r w:rsidRPr="00714216">
              <w:rPr>
                <w:rFonts w:cstheme="minorHAnsi"/>
                <w:i/>
                <w:iCs/>
                <w:color w:val="000000" w:themeColor="text1"/>
              </w:rPr>
              <w:t xml:space="preserve">Wszystkie elementy zabudowy technologicznej, </w:t>
            </w:r>
            <w:r w:rsidRPr="00714216">
              <w:rPr>
                <w:rFonts w:cstheme="minorHAnsi"/>
                <w:i/>
                <w:iCs/>
                <w:color w:val="000000" w:themeColor="text1"/>
              </w:rPr>
              <w:br/>
              <w:t>w szczególności: szafy, półki, listwy, wieszaki, stoły robocze, urządzenia grzewcze, ciągi technologiczne, zlewozmywaki, piece, zmywarki itp. muszą być spójne pod względem parametrów technicznych, tj.: głębokości, wysokości, kolorystyki, materiałów wykonania, estetyki i kompatybilności montażowej.</w:t>
            </w:r>
          </w:p>
          <w:p w14:paraId="10118BD5" w14:textId="50B8479A" w:rsidR="00854E29" w:rsidRPr="00714216" w:rsidRDefault="00854E29" w:rsidP="00854E29">
            <w:pPr>
              <w:rPr>
                <w:rFonts w:cstheme="minorHAnsi"/>
                <w:i/>
                <w:iCs/>
                <w:color w:val="000000" w:themeColor="text1"/>
              </w:rPr>
            </w:pPr>
            <w:r w:rsidRPr="00714216">
              <w:rPr>
                <w:rFonts w:cstheme="minorHAnsi"/>
                <w:i/>
                <w:iCs/>
                <w:color w:val="000000" w:themeColor="text1"/>
              </w:rPr>
              <w:t xml:space="preserve"> </w:t>
            </w:r>
          </w:p>
          <w:p w14:paraId="6DAE41AD" w14:textId="7BD15ECB" w:rsidR="00854E29" w:rsidRPr="00714216" w:rsidRDefault="00854E29" w:rsidP="00854E29">
            <w:pPr>
              <w:rPr>
                <w:rFonts w:cstheme="minorHAnsi"/>
                <w:b/>
                <w:bCs/>
                <w:i/>
                <w:iCs/>
                <w:color w:val="000000" w:themeColor="text1"/>
              </w:rPr>
            </w:pPr>
            <w:r w:rsidRPr="00714216">
              <w:rPr>
                <w:rFonts w:cstheme="minorHAnsi"/>
                <w:b/>
                <w:bCs/>
                <w:i/>
                <w:iCs/>
                <w:color w:val="000000" w:themeColor="text1"/>
              </w:rPr>
              <w:t xml:space="preserve">Dopuszczalna </w:t>
            </w:r>
            <w:r w:rsidRPr="00045F61">
              <w:rPr>
                <w:rFonts w:cstheme="minorHAnsi"/>
                <w:b/>
                <w:bCs/>
                <w:i/>
                <w:iCs/>
                <w:color w:val="000000" w:themeColor="text1"/>
              </w:rPr>
              <w:t>tolerancja ±1</w:t>
            </w:r>
            <w:r w:rsidR="001764F9" w:rsidRPr="00045F61">
              <w:rPr>
                <w:rFonts w:cstheme="minorHAnsi"/>
                <w:b/>
                <w:bCs/>
                <w:i/>
                <w:iCs/>
                <w:color w:val="000000" w:themeColor="text1"/>
              </w:rPr>
              <w:t>5</w:t>
            </w:r>
            <w:r w:rsidRPr="00045F61">
              <w:rPr>
                <w:rFonts w:cstheme="minorHAnsi"/>
                <w:b/>
                <w:bCs/>
                <w:i/>
                <w:iCs/>
                <w:color w:val="000000" w:themeColor="text1"/>
              </w:rPr>
              <w:t>%</w:t>
            </w:r>
          </w:p>
        </w:tc>
        <w:tc>
          <w:tcPr>
            <w:tcW w:w="3447" w:type="dxa"/>
            <w:vMerge w:val="restart"/>
            <w:shd w:val="clear" w:color="auto" w:fill="E7E6E6" w:themeFill="background2"/>
          </w:tcPr>
          <w:p w14:paraId="511A70CC" w14:textId="0E8D06EF" w:rsidR="00854E29" w:rsidRPr="00714216" w:rsidRDefault="00854E29" w:rsidP="00854E29">
            <w:pPr>
              <w:rPr>
                <w:b/>
                <w:bCs/>
                <w:color w:val="000000" w:themeColor="text1"/>
              </w:rPr>
            </w:pPr>
            <w:r w:rsidRPr="00714216">
              <w:rPr>
                <w:b/>
                <w:bCs/>
                <w:color w:val="000000" w:themeColor="text1"/>
              </w:rPr>
              <w:t xml:space="preserve">UWAGI I ZALECENIA DOT. URZĄDZEŃ W ZAKRESIE DOSTOSOWANIA DO POTRZEB OSÓB NIEPEŁNOSPRAWNYCH </w:t>
            </w:r>
          </w:p>
          <w:p w14:paraId="79D7CE97" w14:textId="77777777" w:rsidR="00854E29" w:rsidRPr="00714216" w:rsidRDefault="00854E29" w:rsidP="00854E29">
            <w:pPr>
              <w:rPr>
                <w:i/>
                <w:iCs/>
                <w:color w:val="000000" w:themeColor="text1"/>
              </w:rPr>
            </w:pPr>
          </w:p>
          <w:p w14:paraId="7E663220" w14:textId="19D0C9BB" w:rsidR="00854E29" w:rsidRPr="00714216" w:rsidRDefault="00854E29" w:rsidP="00854E29">
            <w:pPr>
              <w:rPr>
                <w:i/>
                <w:iCs/>
                <w:color w:val="000000" w:themeColor="text1"/>
              </w:rPr>
            </w:pPr>
            <w:r w:rsidRPr="00714216">
              <w:rPr>
                <w:i/>
                <w:iCs/>
                <w:color w:val="000000" w:themeColor="text1"/>
              </w:rPr>
              <w:t>Urządzenia muszą być ergonomiczne i bezpieczne w użytkowaniu, w szczególności: posiadać możliwość regulacji wysokości (jeśli dotyczy),</w:t>
            </w:r>
          </w:p>
          <w:p w14:paraId="319DE4AC" w14:textId="77777777" w:rsidR="00854E29" w:rsidRPr="00714216" w:rsidRDefault="00854E29" w:rsidP="00854E29">
            <w:pPr>
              <w:rPr>
                <w:i/>
                <w:iCs/>
                <w:color w:val="000000" w:themeColor="text1"/>
                <w:sz w:val="16"/>
                <w:szCs w:val="16"/>
              </w:rPr>
            </w:pPr>
            <w:r w:rsidRPr="00714216">
              <w:rPr>
                <w:i/>
                <w:iCs/>
                <w:color w:val="000000" w:themeColor="text1"/>
              </w:rPr>
              <w:t xml:space="preserve">- być wyposażone w czytelne, intuicyjne panele sterowania, posiadać odpowiednie zabezpieczenia przed poparzeniem, porażeniem prądem oraz innymi zagrożeniami </w:t>
            </w:r>
            <w:proofErr w:type="gramStart"/>
            <w:r w:rsidRPr="00714216">
              <w:rPr>
                <w:i/>
                <w:iCs/>
                <w:color w:val="000000" w:themeColor="text1"/>
              </w:rPr>
              <w:t>eksploatacyjnymi,-</w:t>
            </w:r>
            <w:proofErr w:type="gramEnd"/>
            <w:r w:rsidRPr="00714216">
              <w:rPr>
                <w:i/>
                <w:iCs/>
                <w:color w:val="000000" w:themeColor="text1"/>
              </w:rPr>
              <w:t xml:space="preserve"> nie posiadać ostrych krawędzi – wszystkie krawędzie muszą być zaokrąglone lub zabezpieczone, - charakteryzować się obniżonym poziomem hałasu podczas </w:t>
            </w:r>
            <w:proofErr w:type="gramStart"/>
            <w:r w:rsidRPr="00714216">
              <w:rPr>
                <w:i/>
                <w:iCs/>
                <w:color w:val="000000" w:themeColor="text1"/>
              </w:rPr>
              <w:t>pracy,-</w:t>
            </w:r>
            <w:proofErr w:type="gramEnd"/>
            <w:r w:rsidRPr="00714216">
              <w:rPr>
                <w:i/>
                <w:iCs/>
                <w:color w:val="000000" w:themeColor="text1"/>
              </w:rPr>
              <w:t xml:space="preserve"> być łatwe w czyszczeniu i dezynfekcji oraz spełniać wymagania sanitarno-higieniczne.</w:t>
            </w:r>
          </w:p>
        </w:tc>
        <w:tc>
          <w:tcPr>
            <w:tcW w:w="4311" w:type="dxa"/>
            <w:gridSpan w:val="3"/>
            <w:vAlign w:val="center"/>
          </w:tcPr>
          <w:p w14:paraId="2DC21504" w14:textId="5B9F236E" w:rsidR="00854E29" w:rsidRPr="00714216" w:rsidRDefault="00854E29" w:rsidP="00854E29">
            <w:pPr>
              <w:jc w:val="center"/>
              <w:rPr>
                <w:b/>
                <w:bCs/>
                <w:color w:val="000000" w:themeColor="text1"/>
              </w:rPr>
            </w:pPr>
            <w:r w:rsidRPr="00714216">
              <w:rPr>
                <w:rFonts w:cstheme="minorHAnsi"/>
                <w:b/>
                <w:color w:val="000000" w:themeColor="text1"/>
              </w:rPr>
              <w:t>WARTOSĆ JEDNOSTKOWA (zł)</w:t>
            </w:r>
          </w:p>
        </w:tc>
        <w:tc>
          <w:tcPr>
            <w:tcW w:w="1134" w:type="dxa"/>
            <w:vMerge w:val="restart"/>
          </w:tcPr>
          <w:p w14:paraId="40B551A7" w14:textId="77777777" w:rsidR="00854E29" w:rsidRPr="00714216" w:rsidRDefault="00854E29" w:rsidP="00854E29">
            <w:pPr>
              <w:rPr>
                <w:rFonts w:cstheme="minorHAnsi"/>
                <w:b/>
                <w:bCs/>
                <w:color w:val="000000" w:themeColor="text1"/>
              </w:rPr>
            </w:pPr>
            <w:r w:rsidRPr="00714216">
              <w:rPr>
                <w:rFonts w:cstheme="minorHAnsi"/>
                <w:b/>
                <w:bCs/>
                <w:color w:val="000000" w:themeColor="text1"/>
              </w:rPr>
              <w:t>Wartość netto /</w:t>
            </w:r>
          </w:p>
          <w:p w14:paraId="09ACFA12" w14:textId="070A3A08" w:rsidR="00854E29" w:rsidRPr="00714216" w:rsidRDefault="00854E29" w:rsidP="00854E29">
            <w:pPr>
              <w:rPr>
                <w:b/>
                <w:bCs/>
                <w:color w:val="000000" w:themeColor="text1"/>
              </w:rPr>
            </w:pPr>
            <w:r w:rsidRPr="00714216">
              <w:rPr>
                <w:rFonts w:cstheme="minorHAnsi"/>
                <w:b/>
                <w:bCs/>
                <w:color w:val="000000" w:themeColor="text1"/>
              </w:rPr>
              <w:t>Wartość brutto</w:t>
            </w:r>
          </w:p>
        </w:tc>
        <w:tc>
          <w:tcPr>
            <w:tcW w:w="1842" w:type="dxa"/>
            <w:vMerge w:val="restart"/>
          </w:tcPr>
          <w:p w14:paraId="10A66E72" w14:textId="79F0021A" w:rsidR="00045C3C" w:rsidRDefault="00045C3C" w:rsidP="00045C3C">
            <w:pPr>
              <w:rPr>
                <w:rFonts w:cstheme="minorHAnsi"/>
                <w:b/>
                <w:bCs/>
                <w:color w:val="000000" w:themeColor="text1"/>
              </w:rPr>
            </w:pPr>
            <w:r w:rsidRPr="00714216">
              <w:rPr>
                <w:rFonts w:cstheme="minorHAnsi"/>
                <w:b/>
                <w:bCs/>
                <w:color w:val="000000" w:themeColor="text1"/>
              </w:rPr>
              <w:t>Wykonawca zobowiązany jest do wskazania numeru katalogowego (part number), nazwy producenta oraz modelu oferowanego sprzętu</w:t>
            </w:r>
            <w:r w:rsidR="001764F9">
              <w:rPr>
                <w:rFonts w:cstheme="minorHAnsi"/>
                <w:b/>
                <w:bCs/>
                <w:color w:val="000000" w:themeColor="text1"/>
              </w:rPr>
              <w:t xml:space="preserve">, </w:t>
            </w:r>
            <w:r w:rsidR="001764F9" w:rsidRPr="00C843B2">
              <w:rPr>
                <w:rFonts w:cstheme="minorHAnsi"/>
                <w:b/>
                <w:bCs/>
                <w:color w:val="000000" w:themeColor="text1"/>
              </w:rPr>
              <w:t>a także wpisania stali z jakiej są wykonane urządzenia (jeśli dotyczy)</w:t>
            </w:r>
          </w:p>
          <w:p w14:paraId="5A8D3E9F" w14:textId="77777777" w:rsidR="001764F9" w:rsidRPr="00714216" w:rsidRDefault="001764F9" w:rsidP="00045C3C">
            <w:pPr>
              <w:rPr>
                <w:rFonts w:cstheme="minorHAnsi"/>
                <w:b/>
                <w:bCs/>
                <w:color w:val="000000" w:themeColor="text1"/>
              </w:rPr>
            </w:pPr>
          </w:p>
          <w:p w14:paraId="22745CC9" w14:textId="77777777" w:rsidR="00045C3C" w:rsidRPr="00714216" w:rsidRDefault="00045C3C" w:rsidP="00045C3C">
            <w:pPr>
              <w:rPr>
                <w:rFonts w:cstheme="minorHAnsi"/>
                <w:b/>
                <w:bCs/>
                <w:color w:val="000000" w:themeColor="text1"/>
              </w:rPr>
            </w:pPr>
          </w:p>
          <w:p w14:paraId="5BE7C795" w14:textId="126EE93E" w:rsidR="00045C3C" w:rsidRPr="00714216" w:rsidRDefault="00045C3C" w:rsidP="00045C3C">
            <w:pPr>
              <w:rPr>
                <w:rFonts w:cstheme="minorHAnsi"/>
                <w:b/>
                <w:bCs/>
                <w:color w:val="000000" w:themeColor="text1"/>
                <w:sz w:val="20"/>
                <w:szCs w:val="20"/>
              </w:rPr>
            </w:pPr>
            <w:r w:rsidRPr="00714216">
              <w:rPr>
                <w:rFonts w:cstheme="minorHAnsi"/>
                <w:color w:val="000000" w:themeColor="text1"/>
                <w:sz w:val="20"/>
                <w:szCs w:val="20"/>
              </w:rPr>
              <w:t xml:space="preserve">W przypadku braku któregokolwiek </w:t>
            </w:r>
            <w:r w:rsidRPr="00714216">
              <w:rPr>
                <w:rFonts w:cstheme="minorHAnsi"/>
                <w:color w:val="000000" w:themeColor="text1"/>
                <w:sz w:val="20"/>
                <w:szCs w:val="20"/>
              </w:rPr>
              <w:br/>
              <w:t>z powyższych danych, Wykonawca zobowiązany jest do przedstawienia szczegółowego opisu</w:t>
            </w:r>
            <w:r w:rsidR="00300623" w:rsidRPr="00714216">
              <w:rPr>
                <w:rFonts w:cstheme="minorHAnsi"/>
                <w:color w:val="000000" w:themeColor="text1"/>
                <w:sz w:val="20"/>
                <w:szCs w:val="20"/>
              </w:rPr>
              <w:t>, informacji dot.</w:t>
            </w:r>
            <w:r w:rsidRPr="00714216">
              <w:rPr>
                <w:rFonts w:cstheme="minorHAnsi"/>
                <w:color w:val="000000" w:themeColor="text1"/>
                <w:sz w:val="20"/>
                <w:szCs w:val="20"/>
              </w:rPr>
              <w:t xml:space="preserve"> oferowanego urządzenia </w:t>
            </w:r>
            <w:r w:rsidRPr="00714216">
              <w:rPr>
                <w:rFonts w:cstheme="minorHAnsi"/>
                <w:color w:val="000000" w:themeColor="text1"/>
                <w:sz w:val="20"/>
                <w:szCs w:val="20"/>
              </w:rPr>
              <w:br/>
              <w:t>w zakresie umożliwiającym Zamawiającemu jednoznaczną weryfikację zgodności oferty</w:t>
            </w:r>
            <w:r w:rsidRPr="00714216">
              <w:rPr>
                <w:rFonts w:cstheme="minorHAnsi"/>
                <w:color w:val="000000" w:themeColor="text1"/>
                <w:sz w:val="20"/>
                <w:szCs w:val="20"/>
              </w:rPr>
              <w:br/>
              <w:t xml:space="preserve">z wymaganiami </w:t>
            </w:r>
            <w:r w:rsidRPr="00714216">
              <w:rPr>
                <w:rFonts w:cstheme="minorHAnsi"/>
                <w:color w:val="000000" w:themeColor="text1"/>
                <w:sz w:val="20"/>
                <w:szCs w:val="20"/>
              </w:rPr>
              <w:lastRenderedPageBreak/>
              <w:t xml:space="preserve">określonymi </w:t>
            </w:r>
            <w:r w:rsidRPr="00714216">
              <w:rPr>
                <w:rFonts w:cstheme="minorHAnsi"/>
                <w:color w:val="000000" w:themeColor="text1"/>
                <w:sz w:val="20"/>
                <w:szCs w:val="20"/>
              </w:rPr>
              <w:br/>
              <w:t>w dokumentacji postępowania</w:t>
            </w:r>
            <w:r w:rsidRPr="00714216">
              <w:rPr>
                <w:rFonts w:cstheme="minorHAnsi"/>
                <w:b/>
                <w:bCs/>
                <w:color w:val="000000" w:themeColor="text1"/>
                <w:sz w:val="20"/>
                <w:szCs w:val="20"/>
              </w:rPr>
              <w:t>.</w:t>
            </w:r>
          </w:p>
          <w:p w14:paraId="3DACE1B6" w14:textId="6F50FA7D" w:rsidR="00045C3C" w:rsidRPr="00714216" w:rsidRDefault="00045C3C" w:rsidP="00854E29">
            <w:pPr>
              <w:rPr>
                <w:b/>
                <w:bCs/>
                <w:color w:val="000000" w:themeColor="text1"/>
              </w:rPr>
            </w:pPr>
          </w:p>
        </w:tc>
      </w:tr>
      <w:tr w:rsidR="00714216" w:rsidRPr="00714216" w14:paraId="6B3F84F0" w14:textId="77777777" w:rsidTr="00045C3C">
        <w:trPr>
          <w:trHeight w:val="9039"/>
        </w:trPr>
        <w:tc>
          <w:tcPr>
            <w:tcW w:w="568" w:type="dxa"/>
            <w:vMerge/>
            <w:shd w:val="clear" w:color="auto" w:fill="E7E6E6" w:themeFill="background2"/>
          </w:tcPr>
          <w:p w14:paraId="259D54DC" w14:textId="77777777" w:rsidR="00854E29" w:rsidRPr="00714216" w:rsidRDefault="00854E29" w:rsidP="00854E29">
            <w:pPr>
              <w:rPr>
                <w:b/>
                <w:bCs/>
                <w:color w:val="000000" w:themeColor="text1"/>
                <w:sz w:val="18"/>
                <w:szCs w:val="18"/>
              </w:rPr>
            </w:pPr>
          </w:p>
        </w:tc>
        <w:tc>
          <w:tcPr>
            <w:tcW w:w="3260" w:type="dxa"/>
            <w:vMerge/>
            <w:shd w:val="clear" w:color="auto" w:fill="E7E6E6" w:themeFill="background2"/>
          </w:tcPr>
          <w:p w14:paraId="1FCD4C66" w14:textId="77777777" w:rsidR="00854E29" w:rsidRPr="00714216" w:rsidRDefault="00854E29" w:rsidP="00854E29">
            <w:pPr>
              <w:rPr>
                <w:b/>
                <w:bCs/>
                <w:color w:val="000000" w:themeColor="text1"/>
              </w:rPr>
            </w:pPr>
          </w:p>
        </w:tc>
        <w:tc>
          <w:tcPr>
            <w:tcW w:w="850" w:type="dxa"/>
            <w:vMerge/>
            <w:shd w:val="clear" w:color="auto" w:fill="E7E6E6" w:themeFill="background2"/>
          </w:tcPr>
          <w:p w14:paraId="21F89BAE" w14:textId="77777777" w:rsidR="00854E29" w:rsidRPr="00714216" w:rsidRDefault="00854E29" w:rsidP="00854E29">
            <w:pPr>
              <w:rPr>
                <w:b/>
                <w:bCs/>
                <w:color w:val="000000" w:themeColor="text1"/>
                <w:sz w:val="12"/>
                <w:szCs w:val="12"/>
              </w:rPr>
            </w:pPr>
          </w:p>
        </w:tc>
        <w:tc>
          <w:tcPr>
            <w:tcW w:w="5529" w:type="dxa"/>
            <w:vMerge/>
            <w:shd w:val="clear" w:color="auto" w:fill="E7E6E6" w:themeFill="background2"/>
          </w:tcPr>
          <w:p w14:paraId="597925A5" w14:textId="77777777" w:rsidR="00854E29" w:rsidRPr="00714216" w:rsidRDefault="00854E29" w:rsidP="00854E29">
            <w:pPr>
              <w:rPr>
                <w:b/>
                <w:bCs/>
                <w:color w:val="000000" w:themeColor="text1"/>
              </w:rPr>
            </w:pPr>
          </w:p>
        </w:tc>
        <w:tc>
          <w:tcPr>
            <w:tcW w:w="1881" w:type="dxa"/>
            <w:vMerge/>
            <w:shd w:val="clear" w:color="auto" w:fill="E7E6E6" w:themeFill="background2"/>
          </w:tcPr>
          <w:p w14:paraId="17A61711" w14:textId="77777777" w:rsidR="00854E29" w:rsidRPr="00714216" w:rsidRDefault="00854E29" w:rsidP="00854E29">
            <w:pPr>
              <w:rPr>
                <w:b/>
                <w:bCs/>
                <w:color w:val="000000" w:themeColor="text1"/>
              </w:rPr>
            </w:pPr>
          </w:p>
        </w:tc>
        <w:tc>
          <w:tcPr>
            <w:tcW w:w="3447" w:type="dxa"/>
            <w:vMerge/>
            <w:shd w:val="clear" w:color="auto" w:fill="E7E6E6" w:themeFill="background2"/>
          </w:tcPr>
          <w:p w14:paraId="59CF9EC5" w14:textId="77777777" w:rsidR="00854E29" w:rsidRPr="00714216" w:rsidRDefault="00854E29" w:rsidP="00854E29">
            <w:pPr>
              <w:rPr>
                <w:b/>
                <w:bCs/>
                <w:color w:val="000000" w:themeColor="text1"/>
              </w:rPr>
            </w:pPr>
          </w:p>
        </w:tc>
        <w:tc>
          <w:tcPr>
            <w:tcW w:w="1476" w:type="dxa"/>
          </w:tcPr>
          <w:p w14:paraId="0D0AE33B" w14:textId="2C2F97F3" w:rsidR="00854E29" w:rsidRPr="00714216" w:rsidRDefault="00854E29" w:rsidP="00854E29">
            <w:pPr>
              <w:jc w:val="center"/>
              <w:rPr>
                <w:b/>
                <w:bCs/>
                <w:color w:val="000000" w:themeColor="text1"/>
              </w:rPr>
            </w:pPr>
            <w:r w:rsidRPr="00714216">
              <w:rPr>
                <w:rFonts w:cstheme="minorHAnsi"/>
                <w:b/>
                <w:color w:val="000000" w:themeColor="text1"/>
              </w:rPr>
              <w:t>Netto</w:t>
            </w:r>
          </w:p>
        </w:tc>
        <w:tc>
          <w:tcPr>
            <w:tcW w:w="1417" w:type="dxa"/>
          </w:tcPr>
          <w:p w14:paraId="75BC04FA" w14:textId="38E5038B" w:rsidR="00854E29" w:rsidRPr="00714216" w:rsidRDefault="00854E29" w:rsidP="00854E29">
            <w:pPr>
              <w:jc w:val="center"/>
              <w:rPr>
                <w:b/>
                <w:bCs/>
                <w:color w:val="000000" w:themeColor="text1"/>
              </w:rPr>
            </w:pPr>
            <w:r w:rsidRPr="00714216">
              <w:rPr>
                <w:rFonts w:cstheme="minorHAnsi"/>
                <w:b/>
                <w:color w:val="000000" w:themeColor="text1"/>
              </w:rPr>
              <w:t>VAT</w:t>
            </w:r>
          </w:p>
        </w:tc>
        <w:tc>
          <w:tcPr>
            <w:tcW w:w="1418" w:type="dxa"/>
          </w:tcPr>
          <w:p w14:paraId="4917F404" w14:textId="44C5C32A" w:rsidR="00854E29" w:rsidRPr="00714216" w:rsidRDefault="00854E29" w:rsidP="00854E29">
            <w:pPr>
              <w:jc w:val="center"/>
              <w:rPr>
                <w:b/>
                <w:bCs/>
                <w:color w:val="000000" w:themeColor="text1"/>
              </w:rPr>
            </w:pPr>
            <w:r w:rsidRPr="00714216">
              <w:rPr>
                <w:rFonts w:cstheme="minorHAnsi"/>
                <w:b/>
                <w:color w:val="000000" w:themeColor="text1"/>
              </w:rPr>
              <w:t>Brutto</w:t>
            </w:r>
          </w:p>
        </w:tc>
        <w:tc>
          <w:tcPr>
            <w:tcW w:w="1134" w:type="dxa"/>
            <w:vMerge/>
          </w:tcPr>
          <w:p w14:paraId="36F90769" w14:textId="77777777" w:rsidR="00854E29" w:rsidRPr="00714216" w:rsidRDefault="00854E29" w:rsidP="00854E29">
            <w:pPr>
              <w:rPr>
                <w:b/>
                <w:bCs/>
                <w:color w:val="000000" w:themeColor="text1"/>
              </w:rPr>
            </w:pPr>
          </w:p>
        </w:tc>
        <w:tc>
          <w:tcPr>
            <w:tcW w:w="1842" w:type="dxa"/>
            <w:vMerge/>
          </w:tcPr>
          <w:p w14:paraId="0A9E0557" w14:textId="77777777" w:rsidR="00854E29" w:rsidRPr="00714216" w:rsidRDefault="00854E29" w:rsidP="00854E29">
            <w:pPr>
              <w:rPr>
                <w:b/>
                <w:bCs/>
                <w:color w:val="000000" w:themeColor="text1"/>
              </w:rPr>
            </w:pPr>
          </w:p>
        </w:tc>
      </w:tr>
      <w:tr w:rsidR="00714216" w:rsidRPr="00714216" w14:paraId="59E594B7" w14:textId="2C5BE859" w:rsidTr="00045C3C">
        <w:tc>
          <w:tcPr>
            <w:tcW w:w="568" w:type="dxa"/>
            <w:shd w:val="clear" w:color="auto" w:fill="FFFF00"/>
          </w:tcPr>
          <w:p w14:paraId="518D1B1B" w14:textId="77777777" w:rsidR="00854E29" w:rsidRPr="00714216" w:rsidRDefault="00854E29" w:rsidP="00854E29">
            <w:pPr>
              <w:rPr>
                <w:color w:val="000000" w:themeColor="text1"/>
                <w:highlight w:val="yellow"/>
              </w:rPr>
            </w:pPr>
          </w:p>
        </w:tc>
        <w:tc>
          <w:tcPr>
            <w:tcW w:w="3260" w:type="dxa"/>
            <w:shd w:val="clear" w:color="auto" w:fill="FFFF00"/>
          </w:tcPr>
          <w:p w14:paraId="2D55BE17" w14:textId="55F95894" w:rsidR="00854E29" w:rsidRPr="00714216" w:rsidRDefault="00854E29" w:rsidP="00854E29">
            <w:pPr>
              <w:rPr>
                <w:b/>
                <w:bCs/>
                <w:color w:val="000000" w:themeColor="text1"/>
                <w:highlight w:val="yellow"/>
              </w:rPr>
            </w:pPr>
            <w:r w:rsidRPr="00714216">
              <w:rPr>
                <w:b/>
                <w:bCs/>
                <w:color w:val="000000" w:themeColor="text1"/>
                <w:highlight w:val="yellow"/>
              </w:rPr>
              <w:t xml:space="preserve">POMIESZCZENIE </w:t>
            </w:r>
            <w:r w:rsidR="007B5A9A" w:rsidRPr="00714216">
              <w:rPr>
                <w:b/>
                <w:bCs/>
                <w:color w:val="000000" w:themeColor="text1"/>
                <w:highlight w:val="yellow"/>
              </w:rPr>
              <w:t>–</w:t>
            </w:r>
            <w:r w:rsidRPr="00714216">
              <w:rPr>
                <w:b/>
                <w:bCs/>
                <w:color w:val="000000" w:themeColor="text1"/>
                <w:highlight w:val="yellow"/>
              </w:rPr>
              <w:t xml:space="preserve"> KUCHNIA</w:t>
            </w:r>
            <w:r w:rsidR="007B5A9A" w:rsidRPr="00714216">
              <w:rPr>
                <w:b/>
                <w:bCs/>
                <w:color w:val="000000" w:themeColor="text1"/>
                <w:highlight w:val="yellow"/>
              </w:rPr>
              <w:t>-1.10</w:t>
            </w:r>
          </w:p>
        </w:tc>
        <w:tc>
          <w:tcPr>
            <w:tcW w:w="850" w:type="dxa"/>
            <w:shd w:val="clear" w:color="auto" w:fill="FFFF00"/>
          </w:tcPr>
          <w:p w14:paraId="254A7D78" w14:textId="77777777" w:rsidR="00854E29" w:rsidRPr="00714216" w:rsidRDefault="00854E29" w:rsidP="00854E29">
            <w:pPr>
              <w:rPr>
                <w:color w:val="000000" w:themeColor="text1"/>
                <w:highlight w:val="yellow"/>
              </w:rPr>
            </w:pPr>
          </w:p>
        </w:tc>
        <w:tc>
          <w:tcPr>
            <w:tcW w:w="5529" w:type="dxa"/>
            <w:shd w:val="clear" w:color="auto" w:fill="FFFF00"/>
          </w:tcPr>
          <w:p w14:paraId="4D6A45AE" w14:textId="08905CF3" w:rsidR="00854E29" w:rsidRPr="00714216" w:rsidRDefault="00854E29" w:rsidP="00854E29">
            <w:pPr>
              <w:rPr>
                <w:color w:val="000000" w:themeColor="text1"/>
                <w:highlight w:val="yellow"/>
              </w:rPr>
            </w:pPr>
          </w:p>
        </w:tc>
        <w:tc>
          <w:tcPr>
            <w:tcW w:w="1881" w:type="dxa"/>
            <w:shd w:val="clear" w:color="auto" w:fill="FFFF00"/>
          </w:tcPr>
          <w:p w14:paraId="01000F70" w14:textId="77777777" w:rsidR="00854E29" w:rsidRPr="00714216" w:rsidRDefault="00854E29" w:rsidP="00854E29">
            <w:pPr>
              <w:rPr>
                <w:color w:val="000000" w:themeColor="text1"/>
                <w:highlight w:val="yellow"/>
              </w:rPr>
            </w:pPr>
          </w:p>
        </w:tc>
        <w:tc>
          <w:tcPr>
            <w:tcW w:w="3447" w:type="dxa"/>
            <w:shd w:val="clear" w:color="auto" w:fill="FFFF00"/>
          </w:tcPr>
          <w:p w14:paraId="7A5CEC63" w14:textId="77777777" w:rsidR="00854E29" w:rsidRPr="00714216" w:rsidRDefault="00854E29" w:rsidP="00854E29">
            <w:pPr>
              <w:rPr>
                <w:color w:val="000000" w:themeColor="text1"/>
              </w:rPr>
            </w:pPr>
          </w:p>
        </w:tc>
        <w:tc>
          <w:tcPr>
            <w:tcW w:w="1476" w:type="dxa"/>
            <w:shd w:val="clear" w:color="auto" w:fill="FFFF00"/>
          </w:tcPr>
          <w:p w14:paraId="45CE8A0D" w14:textId="77777777" w:rsidR="00854E29" w:rsidRPr="00714216" w:rsidRDefault="00854E29" w:rsidP="00854E29">
            <w:pPr>
              <w:rPr>
                <w:color w:val="000000" w:themeColor="text1"/>
              </w:rPr>
            </w:pPr>
          </w:p>
        </w:tc>
        <w:tc>
          <w:tcPr>
            <w:tcW w:w="1417" w:type="dxa"/>
            <w:shd w:val="clear" w:color="auto" w:fill="FFFF00"/>
          </w:tcPr>
          <w:p w14:paraId="35BDC943" w14:textId="77777777" w:rsidR="00854E29" w:rsidRPr="00714216" w:rsidRDefault="00854E29" w:rsidP="00854E29">
            <w:pPr>
              <w:rPr>
                <w:color w:val="000000" w:themeColor="text1"/>
              </w:rPr>
            </w:pPr>
          </w:p>
        </w:tc>
        <w:tc>
          <w:tcPr>
            <w:tcW w:w="1418" w:type="dxa"/>
            <w:shd w:val="clear" w:color="auto" w:fill="FFFF00"/>
          </w:tcPr>
          <w:p w14:paraId="0D651508" w14:textId="77777777" w:rsidR="00854E29" w:rsidRPr="00714216" w:rsidRDefault="00854E29" w:rsidP="00854E29">
            <w:pPr>
              <w:rPr>
                <w:color w:val="000000" w:themeColor="text1"/>
              </w:rPr>
            </w:pPr>
          </w:p>
        </w:tc>
        <w:tc>
          <w:tcPr>
            <w:tcW w:w="1134" w:type="dxa"/>
            <w:shd w:val="clear" w:color="auto" w:fill="FFFF00"/>
          </w:tcPr>
          <w:p w14:paraId="79E49218" w14:textId="77777777" w:rsidR="00854E29" w:rsidRPr="00714216" w:rsidRDefault="00854E29" w:rsidP="00854E29">
            <w:pPr>
              <w:rPr>
                <w:color w:val="000000" w:themeColor="text1"/>
              </w:rPr>
            </w:pPr>
          </w:p>
        </w:tc>
        <w:tc>
          <w:tcPr>
            <w:tcW w:w="1842" w:type="dxa"/>
            <w:shd w:val="clear" w:color="auto" w:fill="FFFF00"/>
          </w:tcPr>
          <w:p w14:paraId="5CED6104" w14:textId="77777777" w:rsidR="00854E29" w:rsidRPr="00714216" w:rsidRDefault="00854E29" w:rsidP="00854E29">
            <w:pPr>
              <w:rPr>
                <w:color w:val="000000" w:themeColor="text1"/>
              </w:rPr>
            </w:pPr>
          </w:p>
        </w:tc>
      </w:tr>
      <w:tr w:rsidR="00714216" w:rsidRPr="00714216" w14:paraId="1DDF755A" w14:textId="19AFC99F" w:rsidTr="00045C3C">
        <w:tc>
          <w:tcPr>
            <w:tcW w:w="568" w:type="dxa"/>
          </w:tcPr>
          <w:p w14:paraId="021DC318" w14:textId="00D0DD6D" w:rsidR="00854E29" w:rsidRPr="00714216" w:rsidRDefault="00854E29" w:rsidP="00854E29">
            <w:pPr>
              <w:rPr>
                <w:color w:val="000000" w:themeColor="text1"/>
              </w:rPr>
            </w:pPr>
            <w:r w:rsidRPr="00714216">
              <w:rPr>
                <w:color w:val="000000" w:themeColor="text1"/>
              </w:rPr>
              <w:t>1</w:t>
            </w:r>
          </w:p>
        </w:tc>
        <w:tc>
          <w:tcPr>
            <w:tcW w:w="3260" w:type="dxa"/>
          </w:tcPr>
          <w:p w14:paraId="2597E04E" w14:textId="77777777" w:rsidR="00854E29" w:rsidRPr="00714216" w:rsidRDefault="00854E29" w:rsidP="00854E29">
            <w:pPr>
              <w:rPr>
                <w:b/>
                <w:bCs/>
                <w:noProof/>
                <w:color w:val="000000" w:themeColor="text1"/>
              </w:rPr>
            </w:pPr>
            <w:r w:rsidRPr="00714216">
              <w:rPr>
                <w:b/>
                <w:bCs/>
                <w:noProof/>
                <w:color w:val="000000" w:themeColor="text1"/>
              </w:rPr>
              <w:t xml:space="preserve">PIEC KONWEKCYJNO-PAROWY 10 GN 1/1 Z PODSTAWĄ </w:t>
            </w:r>
          </w:p>
          <w:p w14:paraId="4E84CB3B" w14:textId="77777777" w:rsidR="00854E29" w:rsidRPr="00714216" w:rsidRDefault="00854E29" w:rsidP="00854E29">
            <w:pPr>
              <w:rPr>
                <w:color w:val="000000" w:themeColor="text1"/>
              </w:rPr>
            </w:pPr>
            <w:r w:rsidRPr="00714216">
              <w:rPr>
                <w:noProof/>
                <w:color w:val="000000" w:themeColor="text1"/>
              </w:rPr>
              <w:lastRenderedPageBreak/>
              <w:drawing>
                <wp:inline distT="0" distB="0" distL="0" distR="0" wp14:anchorId="4E0DCE5D" wp14:editId="02B292BE">
                  <wp:extent cx="1801484" cy="2253803"/>
                  <wp:effectExtent l="0" t="0" r="8890" b="0"/>
                  <wp:docPr id="3050390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10965" cy="2265665"/>
                          </a:xfrm>
                          <a:prstGeom prst="rect">
                            <a:avLst/>
                          </a:prstGeom>
                          <a:noFill/>
                          <a:ln>
                            <a:noFill/>
                          </a:ln>
                        </pic:spPr>
                      </pic:pic>
                    </a:graphicData>
                  </a:graphic>
                </wp:inline>
              </w:drawing>
            </w:r>
          </w:p>
          <w:p w14:paraId="4AD20E70" w14:textId="5775676E" w:rsidR="00854E29" w:rsidRPr="00714216" w:rsidRDefault="00854E29" w:rsidP="00854E29">
            <w:pPr>
              <w:rPr>
                <w:b/>
                <w:bCs/>
                <w:color w:val="000000" w:themeColor="text1"/>
              </w:rPr>
            </w:pPr>
            <w:r w:rsidRPr="00714216">
              <w:rPr>
                <w:noProof/>
                <w:color w:val="000000" w:themeColor="text1"/>
              </w:rPr>
              <w:drawing>
                <wp:inline distT="0" distB="0" distL="0" distR="0" wp14:anchorId="17B4250B" wp14:editId="74FDDC4E">
                  <wp:extent cx="1706451" cy="1795969"/>
                  <wp:effectExtent l="0" t="0" r="8255" b="0"/>
                  <wp:docPr id="18066421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42164" name=""/>
                          <pic:cNvPicPr/>
                        </pic:nvPicPr>
                        <pic:blipFill>
                          <a:blip r:embed="rId8"/>
                          <a:stretch>
                            <a:fillRect/>
                          </a:stretch>
                        </pic:blipFill>
                        <pic:spPr>
                          <a:xfrm>
                            <a:off x="0" y="0"/>
                            <a:ext cx="1711721" cy="1801515"/>
                          </a:xfrm>
                          <a:prstGeom prst="rect">
                            <a:avLst/>
                          </a:prstGeom>
                        </pic:spPr>
                      </pic:pic>
                    </a:graphicData>
                  </a:graphic>
                </wp:inline>
              </w:drawing>
            </w:r>
          </w:p>
        </w:tc>
        <w:tc>
          <w:tcPr>
            <w:tcW w:w="850" w:type="dxa"/>
          </w:tcPr>
          <w:p w14:paraId="7780CAA9" w14:textId="49F98DDA" w:rsidR="00854E29" w:rsidRPr="00714216" w:rsidRDefault="00854E29" w:rsidP="00854E29">
            <w:pPr>
              <w:rPr>
                <w:b/>
                <w:bCs/>
                <w:color w:val="000000" w:themeColor="text1"/>
              </w:rPr>
            </w:pPr>
            <w:r w:rsidRPr="00714216">
              <w:rPr>
                <w:b/>
                <w:bCs/>
                <w:color w:val="000000" w:themeColor="text1"/>
              </w:rPr>
              <w:lastRenderedPageBreak/>
              <w:t>1</w:t>
            </w:r>
          </w:p>
        </w:tc>
        <w:tc>
          <w:tcPr>
            <w:tcW w:w="5529" w:type="dxa"/>
          </w:tcPr>
          <w:p w14:paraId="7BD7E52B" w14:textId="77777777" w:rsidR="00854E29" w:rsidRPr="00714216" w:rsidRDefault="00854E29" w:rsidP="00854E29">
            <w:pPr>
              <w:rPr>
                <w:b/>
                <w:bCs/>
                <w:color w:val="000000" w:themeColor="text1"/>
              </w:rPr>
            </w:pPr>
            <w:r w:rsidRPr="00714216">
              <w:rPr>
                <w:b/>
                <w:bCs/>
                <w:color w:val="000000" w:themeColor="text1"/>
              </w:rPr>
              <w:t>Konstrukcja i materiały:</w:t>
            </w:r>
          </w:p>
          <w:p w14:paraId="05C3C53B" w14:textId="0079D92A" w:rsidR="00854E29" w:rsidRPr="00714216" w:rsidRDefault="00854E29" w:rsidP="00854E29">
            <w:pPr>
              <w:rPr>
                <w:color w:val="000000" w:themeColor="text1"/>
              </w:rPr>
            </w:pPr>
            <w:r w:rsidRPr="00714216">
              <w:rPr>
                <w:color w:val="000000" w:themeColor="text1"/>
              </w:rPr>
              <w:t xml:space="preserve">Konstrukcja urządzenia w całości wykonana ze stali nierdzewnej. </w:t>
            </w:r>
          </w:p>
          <w:p w14:paraId="4FCA0812" w14:textId="77777777" w:rsidR="00854E29" w:rsidRPr="00714216" w:rsidRDefault="00854E29" w:rsidP="00854E29">
            <w:pPr>
              <w:rPr>
                <w:color w:val="000000" w:themeColor="text1"/>
              </w:rPr>
            </w:pPr>
          </w:p>
          <w:p w14:paraId="42722487" w14:textId="247FA42D" w:rsidR="00854E29" w:rsidRPr="00714216" w:rsidRDefault="00854E29" w:rsidP="00854E29">
            <w:pPr>
              <w:rPr>
                <w:color w:val="000000" w:themeColor="text1"/>
              </w:rPr>
            </w:pPr>
            <w:r w:rsidRPr="00714216">
              <w:rPr>
                <w:color w:val="000000" w:themeColor="text1"/>
              </w:rPr>
              <w:t>Klasa ochrony IPX5 – certyfikowana ochrona przeciwbryzgowa.</w:t>
            </w:r>
          </w:p>
          <w:p w14:paraId="056D4F44" w14:textId="77777777" w:rsidR="00854E29" w:rsidRPr="00714216" w:rsidRDefault="00854E29" w:rsidP="00854E29">
            <w:pPr>
              <w:rPr>
                <w:color w:val="000000" w:themeColor="text1"/>
              </w:rPr>
            </w:pPr>
          </w:p>
          <w:p w14:paraId="2FF01C72" w14:textId="14A47D73" w:rsidR="00854E29" w:rsidRPr="00714216" w:rsidRDefault="00854E29" w:rsidP="00854E29">
            <w:pPr>
              <w:rPr>
                <w:color w:val="000000" w:themeColor="text1"/>
              </w:rPr>
            </w:pPr>
            <w:r w:rsidRPr="00714216">
              <w:rPr>
                <w:color w:val="000000" w:themeColor="text1"/>
              </w:rPr>
              <w:lastRenderedPageBreak/>
              <w:t>Bezszwowa, higieniczna komora wewnętrzna z zaokrąglonymi narożami, ułatwiająca utrzymanie czystości.</w:t>
            </w:r>
          </w:p>
          <w:p w14:paraId="29800D3E" w14:textId="391EA602" w:rsidR="00854E29" w:rsidRPr="00714216" w:rsidRDefault="00854E29" w:rsidP="00854E29">
            <w:pPr>
              <w:rPr>
                <w:b/>
                <w:bCs/>
                <w:color w:val="000000" w:themeColor="text1"/>
              </w:rPr>
            </w:pPr>
            <w:r w:rsidRPr="00714216">
              <w:rPr>
                <w:color w:val="000000" w:themeColor="text1"/>
              </w:rPr>
              <w:t xml:space="preserve">Wewnętrzne prowadnice przystosowane </w:t>
            </w:r>
            <w:r w:rsidRPr="00714216">
              <w:rPr>
                <w:b/>
                <w:bCs/>
                <w:color w:val="000000" w:themeColor="text1"/>
              </w:rPr>
              <w:t>min. 10 pojemników GN 1/1.</w:t>
            </w:r>
          </w:p>
          <w:p w14:paraId="2CA92072" w14:textId="77777777" w:rsidR="00854E29" w:rsidRPr="00714216" w:rsidRDefault="00854E29" w:rsidP="00854E29">
            <w:pPr>
              <w:rPr>
                <w:b/>
                <w:bCs/>
                <w:color w:val="000000" w:themeColor="text1"/>
              </w:rPr>
            </w:pPr>
          </w:p>
          <w:p w14:paraId="34111FD4" w14:textId="74C04074" w:rsidR="00854E29" w:rsidRPr="00714216" w:rsidRDefault="00854E29" w:rsidP="00854E29">
            <w:pPr>
              <w:rPr>
                <w:color w:val="000000" w:themeColor="text1"/>
              </w:rPr>
            </w:pPr>
            <w:r w:rsidRPr="00714216">
              <w:rPr>
                <w:b/>
                <w:bCs/>
                <w:color w:val="000000" w:themeColor="text1"/>
              </w:rPr>
              <w:t xml:space="preserve">Piec powinien posiadać min. 3 szyby, zwiększające bezpieczeństwo i ograniczające straty ciepła. </w:t>
            </w:r>
          </w:p>
          <w:p w14:paraId="3F543208" w14:textId="77777777" w:rsidR="00854E29" w:rsidRPr="00714216" w:rsidRDefault="00854E29" w:rsidP="00854E29">
            <w:pPr>
              <w:rPr>
                <w:color w:val="000000" w:themeColor="text1"/>
              </w:rPr>
            </w:pPr>
          </w:p>
          <w:p w14:paraId="3088D678" w14:textId="4D8696CE" w:rsidR="00854E29" w:rsidRPr="00714216" w:rsidRDefault="00854E29" w:rsidP="00854E29">
            <w:pPr>
              <w:rPr>
                <w:color w:val="000000" w:themeColor="text1"/>
              </w:rPr>
            </w:pPr>
            <w:r w:rsidRPr="00714216">
              <w:rPr>
                <w:color w:val="000000" w:themeColor="text1"/>
              </w:rPr>
              <w:t xml:space="preserve">Podstawa spawana, zapewniająca stabilność i bezpieczeństwo użytkowania. </w:t>
            </w:r>
          </w:p>
          <w:p w14:paraId="0C98965C" w14:textId="77777777" w:rsidR="00854E29" w:rsidRPr="00714216" w:rsidRDefault="00854E29" w:rsidP="00854E29">
            <w:pPr>
              <w:rPr>
                <w:color w:val="000000" w:themeColor="text1"/>
              </w:rPr>
            </w:pPr>
          </w:p>
          <w:p w14:paraId="54CCF5F4" w14:textId="77777777" w:rsidR="00854E29" w:rsidRPr="00714216" w:rsidRDefault="00854E29" w:rsidP="00854E29">
            <w:pPr>
              <w:rPr>
                <w:b/>
                <w:bCs/>
                <w:color w:val="000000" w:themeColor="text1"/>
              </w:rPr>
            </w:pPr>
            <w:r w:rsidRPr="00714216">
              <w:rPr>
                <w:b/>
                <w:bCs/>
                <w:color w:val="000000" w:themeColor="text1"/>
              </w:rPr>
              <w:t>Parametry pracy i funkcje</w:t>
            </w:r>
          </w:p>
          <w:p w14:paraId="560463C3" w14:textId="77777777" w:rsidR="00854E29" w:rsidRPr="00714216" w:rsidRDefault="00854E29" w:rsidP="00854E29">
            <w:pPr>
              <w:rPr>
                <w:color w:val="000000" w:themeColor="text1"/>
              </w:rPr>
            </w:pPr>
            <w:r w:rsidRPr="00714216">
              <w:rPr>
                <w:color w:val="000000" w:themeColor="text1"/>
              </w:rPr>
              <w:t>Tryb konwekcyjny (suchy gorący obieg powietrza) o maksymalnej temperaturze do 300°C.</w:t>
            </w:r>
          </w:p>
          <w:p w14:paraId="32568E7C" w14:textId="77777777" w:rsidR="00854E29" w:rsidRPr="00714216" w:rsidRDefault="00854E29" w:rsidP="00854E29">
            <w:pPr>
              <w:rPr>
                <w:color w:val="000000" w:themeColor="text1"/>
              </w:rPr>
            </w:pPr>
          </w:p>
          <w:p w14:paraId="01740CAE" w14:textId="05B55BF4" w:rsidR="00854E29" w:rsidRPr="00714216" w:rsidRDefault="00854E29" w:rsidP="00854E29">
            <w:pPr>
              <w:rPr>
                <w:color w:val="000000" w:themeColor="text1"/>
              </w:rPr>
            </w:pPr>
            <w:r w:rsidRPr="00714216">
              <w:rPr>
                <w:color w:val="000000" w:themeColor="text1"/>
              </w:rPr>
              <w:t>Możliwość zapisu min. 500 programów (przepisów) w pamięci urządzenia.</w:t>
            </w:r>
          </w:p>
          <w:p w14:paraId="7F40640E" w14:textId="77777777" w:rsidR="00854E29" w:rsidRPr="00714216" w:rsidRDefault="00854E29" w:rsidP="00854E29">
            <w:pPr>
              <w:rPr>
                <w:color w:val="000000" w:themeColor="text1"/>
              </w:rPr>
            </w:pPr>
          </w:p>
          <w:p w14:paraId="5C1724B5" w14:textId="3DA50868" w:rsidR="00854E29" w:rsidRPr="00714216" w:rsidRDefault="00854E29" w:rsidP="00854E29">
            <w:pPr>
              <w:rPr>
                <w:color w:val="000000" w:themeColor="text1"/>
              </w:rPr>
            </w:pPr>
            <w:r w:rsidRPr="00714216">
              <w:rPr>
                <w:color w:val="000000" w:themeColor="text1"/>
              </w:rPr>
              <w:t>Wentylator z 7 poziomami prędkości (od 300 do 1500 obr./min) z funkcją zmiany kierunku obrotów dla zapewnienia równomiernej obróbki termicznej.</w:t>
            </w:r>
          </w:p>
          <w:p w14:paraId="3C536590" w14:textId="77777777" w:rsidR="00854E29" w:rsidRPr="00714216" w:rsidRDefault="00854E29" w:rsidP="00854E29">
            <w:pPr>
              <w:rPr>
                <w:color w:val="000000" w:themeColor="text1"/>
              </w:rPr>
            </w:pPr>
          </w:p>
          <w:p w14:paraId="7EE8281D" w14:textId="644B6AF7" w:rsidR="00854E29" w:rsidRPr="00714216" w:rsidRDefault="00854E29" w:rsidP="00854E29">
            <w:pPr>
              <w:rPr>
                <w:color w:val="000000" w:themeColor="text1"/>
              </w:rPr>
            </w:pPr>
            <w:r w:rsidRPr="00714216">
              <w:rPr>
                <w:color w:val="000000" w:themeColor="text1"/>
              </w:rPr>
              <w:t>Automatyczne zatrzymanie wentylatora w czasie krótszym niż 5 sekund od momentu otwarcia drzwi.</w:t>
            </w:r>
          </w:p>
          <w:p w14:paraId="5EC877C2" w14:textId="77777777" w:rsidR="00854E29" w:rsidRPr="00714216" w:rsidRDefault="00854E29" w:rsidP="00854E29">
            <w:pPr>
              <w:rPr>
                <w:color w:val="000000" w:themeColor="text1"/>
              </w:rPr>
            </w:pPr>
          </w:p>
          <w:p w14:paraId="2B57EF93" w14:textId="666C2B5D" w:rsidR="00854E29" w:rsidRPr="00714216" w:rsidRDefault="00854E29" w:rsidP="00854E29">
            <w:pPr>
              <w:rPr>
                <w:color w:val="000000" w:themeColor="text1"/>
              </w:rPr>
            </w:pPr>
            <w:r w:rsidRPr="00714216">
              <w:rPr>
                <w:color w:val="000000" w:themeColor="text1"/>
              </w:rPr>
              <w:t>Jednoczujnikowa sonda temperatury rdzenia produktu w standardzie.</w:t>
            </w:r>
          </w:p>
          <w:p w14:paraId="695C6069" w14:textId="77777777" w:rsidR="00854E29" w:rsidRPr="00714216" w:rsidRDefault="00854E29" w:rsidP="00854E29">
            <w:pPr>
              <w:rPr>
                <w:color w:val="000000" w:themeColor="text1"/>
              </w:rPr>
            </w:pPr>
          </w:p>
          <w:p w14:paraId="678EAACC" w14:textId="4BA739AC" w:rsidR="00854E29" w:rsidRPr="00714216" w:rsidRDefault="00854E29" w:rsidP="00854E29">
            <w:pPr>
              <w:rPr>
                <w:color w:val="000000" w:themeColor="text1"/>
              </w:rPr>
            </w:pPr>
            <w:r w:rsidRPr="00714216">
              <w:rPr>
                <w:color w:val="000000" w:themeColor="text1"/>
              </w:rPr>
              <w:t>Funkcja szybkiego automatycznego schładzania komory.</w:t>
            </w:r>
          </w:p>
          <w:p w14:paraId="42F409DC" w14:textId="77777777" w:rsidR="00854E29" w:rsidRPr="00714216" w:rsidRDefault="00854E29" w:rsidP="00854E29">
            <w:pPr>
              <w:rPr>
                <w:color w:val="000000" w:themeColor="text1"/>
              </w:rPr>
            </w:pPr>
          </w:p>
          <w:p w14:paraId="673B507D" w14:textId="17EB8FB0" w:rsidR="00854E29" w:rsidRPr="00714216" w:rsidRDefault="00854E29" w:rsidP="00854E29">
            <w:pPr>
              <w:rPr>
                <w:color w:val="000000" w:themeColor="text1"/>
              </w:rPr>
            </w:pPr>
            <w:r w:rsidRPr="00714216">
              <w:rPr>
                <w:color w:val="000000" w:themeColor="text1"/>
              </w:rPr>
              <w:t>Funkcja wstępnego nagrzewania komory pieca.</w:t>
            </w:r>
          </w:p>
          <w:p w14:paraId="46FA8E77" w14:textId="77777777" w:rsidR="00854E29" w:rsidRPr="00714216" w:rsidRDefault="00854E29" w:rsidP="00854E29">
            <w:pPr>
              <w:rPr>
                <w:b/>
                <w:bCs/>
                <w:color w:val="000000" w:themeColor="text1"/>
              </w:rPr>
            </w:pPr>
          </w:p>
          <w:p w14:paraId="698BB954" w14:textId="344B4749" w:rsidR="00854E29" w:rsidRPr="00714216" w:rsidRDefault="00854E29" w:rsidP="00854E29">
            <w:pPr>
              <w:rPr>
                <w:color w:val="000000" w:themeColor="text1"/>
              </w:rPr>
            </w:pPr>
            <w:r w:rsidRPr="00714216">
              <w:rPr>
                <w:b/>
                <w:bCs/>
                <w:color w:val="000000" w:themeColor="text1"/>
              </w:rPr>
              <w:t>Konstrukcja podstawy</w:t>
            </w:r>
          </w:p>
          <w:p w14:paraId="3051B744" w14:textId="153847FF" w:rsidR="00854E29" w:rsidRPr="00714216" w:rsidRDefault="00854E29" w:rsidP="00854E29">
            <w:pPr>
              <w:numPr>
                <w:ilvl w:val="0"/>
                <w:numId w:val="28"/>
              </w:numPr>
              <w:rPr>
                <w:color w:val="000000" w:themeColor="text1"/>
              </w:rPr>
            </w:pPr>
            <w:r w:rsidRPr="00714216">
              <w:rPr>
                <w:color w:val="000000" w:themeColor="text1"/>
              </w:rPr>
              <w:t>Konstrukcja stabilna, spawana, przystosowana do montażu i bezpiecznego użytkowania pieca konwekcyjno-parowego</w:t>
            </w:r>
          </w:p>
          <w:p w14:paraId="49F066D2" w14:textId="77777777" w:rsidR="00854E29" w:rsidRPr="00714216" w:rsidRDefault="00854E29" w:rsidP="00854E29">
            <w:pPr>
              <w:rPr>
                <w:color w:val="000000" w:themeColor="text1"/>
              </w:rPr>
            </w:pPr>
            <w:r w:rsidRPr="00714216">
              <w:rPr>
                <w:b/>
                <w:bCs/>
                <w:color w:val="000000" w:themeColor="text1"/>
              </w:rPr>
              <w:t>Wyposażenie:</w:t>
            </w:r>
          </w:p>
          <w:p w14:paraId="26A56C32" w14:textId="77777777" w:rsidR="00854E29" w:rsidRPr="00714216" w:rsidRDefault="00854E29" w:rsidP="00854E29">
            <w:pPr>
              <w:numPr>
                <w:ilvl w:val="0"/>
                <w:numId w:val="29"/>
              </w:numPr>
              <w:rPr>
                <w:color w:val="000000" w:themeColor="text1"/>
              </w:rPr>
            </w:pPr>
            <w:r w:rsidRPr="00714216">
              <w:rPr>
                <w:color w:val="000000" w:themeColor="text1"/>
              </w:rPr>
              <w:t>5 prowadnic przystosowanych do pojemników gastronomicznych GN 1/1.</w:t>
            </w:r>
          </w:p>
          <w:p w14:paraId="33346ED7" w14:textId="77777777" w:rsidR="00854E29" w:rsidRPr="00714216" w:rsidRDefault="00854E29" w:rsidP="00854E29">
            <w:pPr>
              <w:numPr>
                <w:ilvl w:val="0"/>
                <w:numId w:val="29"/>
              </w:numPr>
              <w:rPr>
                <w:color w:val="000000" w:themeColor="text1"/>
              </w:rPr>
            </w:pPr>
            <w:r w:rsidRPr="00714216">
              <w:rPr>
                <w:color w:val="000000" w:themeColor="text1"/>
              </w:rPr>
              <w:t>Pojemność: 5 × GN 1/1.</w:t>
            </w:r>
          </w:p>
          <w:p w14:paraId="7D8CFC2D" w14:textId="77777777" w:rsidR="00854E29" w:rsidRPr="00714216" w:rsidRDefault="00854E29" w:rsidP="00854E29">
            <w:pPr>
              <w:rPr>
                <w:color w:val="000000" w:themeColor="text1"/>
              </w:rPr>
            </w:pPr>
            <w:r w:rsidRPr="00714216">
              <w:rPr>
                <w:b/>
                <w:bCs/>
                <w:color w:val="000000" w:themeColor="text1"/>
              </w:rPr>
              <w:lastRenderedPageBreak/>
              <w:t>Regulacja i stabilność:</w:t>
            </w:r>
          </w:p>
          <w:p w14:paraId="24B354E4" w14:textId="77777777" w:rsidR="00854E29" w:rsidRPr="00714216" w:rsidRDefault="00854E29" w:rsidP="00854E29">
            <w:pPr>
              <w:numPr>
                <w:ilvl w:val="0"/>
                <w:numId w:val="30"/>
              </w:numPr>
              <w:rPr>
                <w:color w:val="000000" w:themeColor="text1"/>
              </w:rPr>
            </w:pPr>
            <w:r w:rsidRPr="00714216">
              <w:rPr>
                <w:color w:val="000000" w:themeColor="text1"/>
              </w:rPr>
              <w:t>Regulowane stopki umożliwiające poziomowanie urządzenia w zakresie od +25 mm do –5 mm.</w:t>
            </w:r>
          </w:p>
          <w:p w14:paraId="56CF235D" w14:textId="6794BB7B" w:rsidR="00854E29" w:rsidRPr="00714216" w:rsidRDefault="00854E29" w:rsidP="00854E29">
            <w:pPr>
              <w:numPr>
                <w:ilvl w:val="0"/>
                <w:numId w:val="30"/>
              </w:numPr>
              <w:rPr>
                <w:color w:val="000000" w:themeColor="text1"/>
              </w:rPr>
            </w:pPr>
            <w:r w:rsidRPr="00714216">
              <w:rPr>
                <w:color w:val="000000" w:themeColor="text1"/>
              </w:rPr>
              <w:t>Stopki zapewniające stabilne ustawienie na nierównym podłożu.</w:t>
            </w:r>
          </w:p>
          <w:p w14:paraId="22EB9C6C" w14:textId="638C7E3A" w:rsidR="00854E29" w:rsidRPr="00714216" w:rsidRDefault="00854E29" w:rsidP="00854E29">
            <w:pPr>
              <w:rPr>
                <w:b/>
                <w:bCs/>
                <w:color w:val="000000" w:themeColor="text1"/>
              </w:rPr>
            </w:pPr>
            <w:r w:rsidRPr="00714216">
              <w:rPr>
                <w:color w:val="000000" w:themeColor="text1"/>
              </w:rPr>
              <w:t xml:space="preserve"> </w:t>
            </w:r>
          </w:p>
        </w:tc>
        <w:tc>
          <w:tcPr>
            <w:tcW w:w="1881" w:type="dxa"/>
          </w:tcPr>
          <w:p w14:paraId="21A010C7" w14:textId="1C410AE0"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Pr="00714216">
              <w:rPr>
                <w:rFonts w:cstheme="minorHAnsi"/>
                <w:b/>
                <w:bCs/>
                <w:i/>
                <w:iCs/>
                <w:color w:val="000000" w:themeColor="text1"/>
              </w:rPr>
              <w:t>±</w:t>
            </w:r>
            <w:proofErr w:type="gramEnd"/>
            <w:r w:rsidR="00045C3C" w:rsidRPr="00714216">
              <w:rPr>
                <w:rFonts w:cstheme="minorHAnsi"/>
                <w:b/>
                <w:bCs/>
                <w:i/>
                <w:iCs/>
                <w:color w:val="000000" w:themeColor="text1"/>
              </w:rPr>
              <w:t>15</w:t>
            </w:r>
            <w:r w:rsidRPr="00714216">
              <w:rPr>
                <w:rFonts w:cstheme="minorHAnsi"/>
                <w:b/>
                <w:bCs/>
                <w:i/>
                <w:iCs/>
                <w:color w:val="000000" w:themeColor="text1"/>
              </w:rPr>
              <w:t>%</w:t>
            </w:r>
          </w:p>
          <w:p w14:paraId="14B06043" w14:textId="77777777" w:rsidR="00854E29" w:rsidRPr="00714216" w:rsidRDefault="00854E29" w:rsidP="00854E29">
            <w:pPr>
              <w:rPr>
                <w:b/>
                <w:bCs/>
                <w:i/>
                <w:iCs/>
                <w:color w:val="000000" w:themeColor="text1"/>
              </w:rPr>
            </w:pPr>
          </w:p>
          <w:p w14:paraId="4D69A622" w14:textId="77777777" w:rsidR="00854E29" w:rsidRPr="00714216" w:rsidRDefault="00854E29" w:rsidP="00854E29">
            <w:pPr>
              <w:rPr>
                <w:color w:val="000000" w:themeColor="text1"/>
              </w:rPr>
            </w:pPr>
            <w:r w:rsidRPr="00714216">
              <w:rPr>
                <w:color w:val="000000" w:themeColor="text1"/>
              </w:rPr>
              <w:t>Moc przyłączeniowa: 20,3 kW.</w:t>
            </w:r>
          </w:p>
          <w:p w14:paraId="69173E3E" w14:textId="77777777" w:rsidR="00854E29" w:rsidRPr="00714216" w:rsidRDefault="00854E29" w:rsidP="00854E29">
            <w:pPr>
              <w:rPr>
                <w:color w:val="000000" w:themeColor="text1"/>
              </w:rPr>
            </w:pPr>
          </w:p>
          <w:p w14:paraId="31635824" w14:textId="672542DD" w:rsidR="00854E29" w:rsidRPr="00714216" w:rsidRDefault="00854E29" w:rsidP="00854E29">
            <w:pPr>
              <w:rPr>
                <w:color w:val="000000" w:themeColor="text1"/>
              </w:rPr>
            </w:pPr>
            <w:r w:rsidRPr="00714216">
              <w:rPr>
                <w:color w:val="000000" w:themeColor="text1"/>
              </w:rPr>
              <w:lastRenderedPageBreak/>
              <w:t>Wymiary urządzenia:</w:t>
            </w:r>
          </w:p>
          <w:p w14:paraId="6B16DCE6" w14:textId="77777777" w:rsidR="00854E29" w:rsidRPr="00714216" w:rsidRDefault="00854E29" w:rsidP="00854E29">
            <w:pPr>
              <w:rPr>
                <w:color w:val="000000" w:themeColor="text1"/>
              </w:rPr>
            </w:pPr>
          </w:p>
          <w:p w14:paraId="3BBBACD6" w14:textId="4B392A41" w:rsidR="00854E29" w:rsidRPr="00714216" w:rsidRDefault="00854E29" w:rsidP="00854E29">
            <w:pPr>
              <w:rPr>
                <w:b/>
                <w:bCs/>
                <w:color w:val="000000" w:themeColor="text1"/>
              </w:rPr>
            </w:pPr>
            <w:r w:rsidRPr="00714216">
              <w:rPr>
                <w:b/>
                <w:bCs/>
                <w:color w:val="000000" w:themeColor="text1"/>
              </w:rPr>
              <w:t>867 x 775 x 1058 mm (szer. x gł. x wys.).</w:t>
            </w:r>
          </w:p>
          <w:p w14:paraId="29E25F31" w14:textId="77777777" w:rsidR="00854E29" w:rsidRPr="00714216" w:rsidRDefault="00854E29" w:rsidP="00854E29">
            <w:pPr>
              <w:rPr>
                <w:color w:val="000000" w:themeColor="text1"/>
              </w:rPr>
            </w:pPr>
          </w:p>
          <w:p w14:paraId="6C6A9F48" w14:textId="1B82F3ED"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p>
          <w:p w14:paraId="392933BE" w14:textId="77777777" w:rsidR="00854E29" w:rsidRPr="00714216" w:rsidRDefault="00854E29" w:rsidP="00854E29">
            <w:pPr>
              <w:rPr>
                <w:b/>
                <w:bCs/>
                <w:color w:val="000000" w:themeColor="text1"/>
              </w:rPr>
            </w:pPr>
          </w:p>
          <w:p w14:paraId="43DCABC8" w14:textId="5BED496C" w:rsidR="00854E29" w:rsidRPr="00714216" w:rsidRDefault="00854E29" w:rsidP="00854E29">
            <w:pPr>
              <w:rPr>
                <w:i/>
                <w:iCs/>
                <w:color w:val="000000" w:themeColor="text1"/>
              </w:rPr>
            </w:pPr>
          </w:p>
        </w:tc>
        <w:tc>
          <w:tcPr>
            <w:tcW w:w="3447" w:type="dxa"/>
          </w:tcPr>
          <w:p w14:paraId="516D8E1B"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72F192DF" w14:textId="77777777" w:rsidR="00854E29" w:rsidRPr="00714216" w:rsidRDefault="00854E29" w:rsidP="00854E29">
            <w:pPr>
              <w:rPr>
                <w:color w:val="000000" w:themeColor="text1"/>
              </w:rPr>
            </w:pPr>
            <w:r w:rsidRPr="00714216">
              <w:rPr>
                <w:color w:val="000000" w:themeColor="text1"/>
              </w:rPr>
              <w:t>Stabilna, spawana konstrukcja zapewniająca bezpieczne posadowienie pieca oraz odporność na obciążenia eksploatacyjne.</w:t>
            </w:r>
          </w:p>
          <w:p w14:paraId="389C78E3" w14:textId="77777777" w:rsidR="00854E29" w:rsidRPr="00714216" w:rsidRDefault="00854E29" w:rsidP="00854E29">
            <w:pPr>
              <w:rPr>
                <w:color w:val="000000" w:themeColor="text1"/>
              </w:rPr>
            </w:pPr>
          </w:p>
          <w:p w14:paraId="65D66A50" w14:textId="77777777" w:rsidR="00854E29" w:rsidRPr="00714216" w:rsidRDefault="00854E29" w:rsidP="00854E29">
            <w:pPr>
              <w:rPr>
                <w:color w:val="000000" w:themeColor="text1"/>
              </w:rPr>
            </w:pPr>
            <w:r w:rsidRPr="00714216">
              <w:rPr>
                <w:color w:val="000000" w:themeColor="text1"/>
              </w:rPr>
              <w:lastRenderedPageBreak/>
              <w:t>Regulowane stopki (+25 / –5 mm) umożliwiające precyzyjne wypoziomowanie, zapobiegające chwianiu się konstrukcji.</w:t>
            </w:r>
          </w:p>
          <w:p w14:paraId="6DB974B3" w14:textId="77777777" w:rsidR="00854E29" w:rsidRPr="00714216" w:rsidRDefault="00854E29" w:rsidP="00854E29">
            <w:pPr>
              <w:rPr>
                <w:color w:val="000000" w:themeColor="text1"/>
              </w:rPr>
            </w:pPr>
          </w:p>
          <w:p w14:paraId="7EBED79B" w14:textId="77777777" w:rsidR="00854E29" w:rsidRPr="00714216" w:rsidRDefault="00854E29" w:rsidP="00854E29">
            <w:pPr>
              <w:rPr>
                <w:color w:val="000000" w:themeColor="text1"/>
              </w:rPr>
            </w:pPr>
            <w:r w:rsidRPr="00714216">
              <w:rPr>
                <w:color w:val="000000" w:themeColor="text1"/>
              </w:rPr>
              <w:t>Brak ostrych krawędzi i wystających elementów – wszystkie krawędzie wykończone w sposób minimalizujący ryzyko urazów.</w:t>
            </w:r>
          </w:p>
          <w:p w14:paraId="7A625AC1" w14:textId="77777777" w:rsidR="00854E29" w:rsidRPr="00714216" w:rsidRDefault="00854E29" w:rsidP="00854E29">
            <w:pPr>
              <w:rPr>
                <w:color w:val="000000" w:themeColor="text1"/>
              </w:rPr>
            </w:pPr>
          </w:p>
          <w:p w14:paraId="2A408B49" w14:textId="77777777" w:rsidR="00854E29" w:rsidRPr="00714216" w:rsidRDefault="00854E29" w:rsidP="00854E29">
            <w:pPr>
              <w:rPr>
                <w:color w:val="000000" w:themeColor="text1"/>
              </w:rPr>
            </w:pPr>
            <w:r w:rsidRPr="00714216">
              <w:rPr>
                <w:color w:val="000000" w:themeColor="text1"/>
              </w:rPr>
              <w:t>Nośność dostosowana do ciężaru dedykowanego pieca wraz z pełnym obciążeniem.</w:t>
            </w:r>
          </w:p>
          <w:p w14:paraId="092C3C06" w14:textId="77777777" w:rsidR="00854E29" w:rsidRPr="00714216" w:rsidRDefault="00854E29" w:rsidP="00854E29">
            <w:pPr>
              <w:rPr>
                <w:b/>
                <w:bCs/>
                <w:color w:val="000000" w:themeColor="text1"/>
              </w:rPr>
            </w:pPr>
          </w:p>
          <w:p w14:paraId="0107771E" w14:textId="722D15BD" w:rsidR="00854E29" w:rsidRPr="00714216" w:rsidRDefault="00854E29" w:rsidP="00854E29">
            <w:pPr>
              <w:tabs>
                <w:tab w:val="num" w:pos="720"/>
              </w:tabs>
              <w:rPr>
                <w:color w:val="000000" w:themeColor="text1"/>
              </w:rPr>
            </w:pPr>
            <w:r w:rsidRPr="00714216">
              <w:rPr>
                <w:color w:val="000000" w:themeColor="text1"/>
              </w:rPr>
              <w:t xml:space="preserve">Ergonomiczna wysokość umożliwiająca bezpieczną obsługę pieca. </w:t>
            </w:r>
          </w:p>
          <w:p w14:paraId="16717193" w14:textId="77777777" w:rsidR="00854E29" w:rsidRPr="00714216" w:rsidRDefault="00854E29" w:rsidP="00854E29">
            <w:pPr>
              <w:tabs>
                <w:tab w:val="num" w:pos="720"/>
              </w:tabs>
              <w:rPr>
                <w:color w:val="000000" w:themeColor="text1"/>
              </w:rPr>
            </w:pPr>
          </w:p>
          <w:p w14:paraId="191EC64F" w14:textId="77777777" w:rsidR="00854E29" w:rsidRPr="00714216" w:rsidRDefault="00854E29" w:rsidP="00854E29">
            <w:pPr>
              <w:rPr>
                <w:color w:val="000000" w:themeColor="text1"/>
              </w:rPr>
            </w:pPr>
            <w:r w:rsidRPr="00714216">
              <w:rPr>
                <w:color w:val="000000" w:themeColor="text1"/>
              </w:rPr>
              <w:t>Prowadnice GN 1/1 zapewniające łatwe i stabilne wsuwanie oraz wysuwanie pojemników, bez konieczności użycia nadmiernej siły.</w:t>
            </w:r>
          </w:p>
          <w:p w14:paraId="4CAA82A1" w14:textId="77777777" w:rsidR="00854E29" w:rsidRPr="00714216" w:rsidRDefault="00854E29" w:rsidP="00854E29">
            <w:pPr>
              <w:rPr>
                <w:color w:val="000000" w:themeColor="text1"/>
              </w:rPr>
            </w:pPr>
          </w:p>
          <w:p w14:paraId="446225FB" w14:textId="77777777" w:rsidR="00854E29" w:rsidRPr="00714216" w:rsidRDefault="00854E29" w:rsidP="00854E29">
            <w:pPr>
              <w:rPr>
                <w:color w:val="000000" w:themeColor="text1"/>
              </w:rPr>
            </w:pPr>
            <w:r w:rsidRPr="00714216">
              <w:rPr>
                <w:color w:val="000000" w:themeColor="text1"/>
              </w:rPr>
              <w:t>Konstrukcja umożliwiająca bezpieczny dostęp z przodu urządzenia bez konieczności wykonywania nadmiernych ruchów skrętnych.</w:t>
            </w:r>
          </w:p>
          <w:p w14:paraId="03B6FB9D" w14:textId="77777777" w:rsidR="00854E29" w:rsidRPr="00714216" w:rsidRDefault="00854E29" w:rsidP="00854E29">
            <w:pPr>
              <w:rPr>
                <w:b/>
                <w:bCs/>
                <w:color w:val="000000" w:themeColor="text1"/>
              </w:rPr>
            </w:pPr>
          </w:p>
        </w:tc>
        <w:tc>
          <w:tcPr>
            <w:tcW w:w="1476" w:type="dxa"/>
          </w:tcPr>
          <w:p w14:paraId="62A5FE2E" w14:textId="77777777" w:rsidR="00854E29" w:rsidRPr="00714216" w:rsidRDefault="00854E29" w:rsidP="00854E29">
            <w:pPr>
              <w:rPr>
                <w:b/>
                <w:bCs/>
                <w:color w:val="000000" w:themeColor="text1"/>
              </w:rPr>
            </w:pPr>
          </w:p>
        </w:tc>
        <w:tc>
          <w:tcPr>
            <w:tcW w:w="1417" w:type="dxa"/>
          </w:tcPr>
          <w:p w14:paraId="1D56EA63" w14:textId="77777777" w:rsidR="00854E29" w:rsidRPr="00714216" w:rsidRDefault="00854E29" w:rsidP="00854E29">
            <w:pPr>
              <w:rPr>
                <w:b/>
                <w:bCs/>
                <w:color w:val="000000" w:themeColor="text1"/>
              </w:rPr>
            </w:pPr>
          </w:p>
        </w:tc>
        <w:tc>
          <w:tcPr>
            <w:tcW w:w="1418" w:type="dxa"/>
          </w:tcPr>
          <w:p w14:paraId="47A95942" w14:textId="77777777" w:rsidR="00854E29" w:rsidRPr="00714216" w:rsidRDefault="00854E29" w:rsidP="00854E29">
            <w:pPr>
              <w:rPr>
                <w:b/>
                <w:bCs/>
                <w:color w:val="000000" w:themeColor="text1"/>
              </w:rPr>
            </w:pPr>
          </w:p>
        </w:tc>
        <w:tc>
          <w:tcPr>
            <w:tcW w:w="1134" w:type="dxa"/>
          </w:tcPr>
          <w:p w14:paraId="46D21D61" w14:textId="77777777" w:rsidR="00854E29" w:rsidRPr="00714216" w:rsidRDefault="00854E29" w:rsidP="00854E29">
            <w:pPr>
              <w:rPr>
                <w:b/>
                <w:bCs/>
                <w:color w:val="000000" w:themeColor="text1"/>
              </w:rPr>
            </w:pPr>
          </w:p>
        </w:tc>
        <w:tc>
          <w:tcPr>
            <w:tcW w:w="1842" w:type="dxa"/>
          </w:tcPr>
          <w:p w14:paraId="07D69336" w14:textId="77777777" w:rsidR="00854E29" w:rsidRPr="00714216" w:rsidRDefault="00854E29" w:rsidP="00854E29">
            <w:pPr>
              <w:rPr>
                <w:b/>
                <w:bCs/>
                <w:color w:val="000000" w:themeColor="text1"/>
              </w:rPr>
            </w:pPr>
          </w:p>
        </w:tc>
      </w:tr>
      <w:tr w:rsidR="00714216" w:rsidRPr="00714216" w14:paraId="6B76799F" w14:textId="4DDA25CE" w:rsidTr="00045C3C">
        <w:tc>
          <w:tcPr>
            <w:tcW w:w="568" w:type="dxa"/>
          </w:tcPr>
          <w:p w14:paraId="0F6ED64C" w14:textId="4E265FC6" w:rsidR="00854E29" w:rsidRPr="00714216" w:rsidRDefault="00854E29" w:rsidP="00854E29">
            <w:pPr>
              <w:rPr>
                <w:color w:val="000000" w:themeColor="text1"/>
              </w:rPr>
            </w:pPr>
            <w:r w:rsidRPr="00714216">
              <w:rPr>
                <w:color w:val="000000" w:themeColor="text1"/>
              </w:rPr>
              <w:lastRenderedPageBreak/>
              <w:t>2</w:t>
            </w:r>
          </w:p>
        </w:tc>
        <w:tc>
          <w:tcPr>
            <w:tcW w:w="3260" w:type="dxa"/>
          </w:tcPr>
          <w:p w14:paraId="7C908CC2" w14:textId="5A3B06DA" w:rsidR="00854E29" w:rsidRPr="00714216" w:rsidRDefault="00854E29" w:rsidP="00854E29">
            <w:pPr>
              <w:rPr>
                <w:b/>
                <w:bCs/>
                <w:color w:val="000000" w:themeColor="text1"/>
              </w:rPr>
            </w:pPr>
            <w:r w:rsidRPr="00714216">
              <w:rPr>
                <w:b/>
                <w:bCs/>
                <w:color w:val="000000" w:themeColor="text1"/>
              </w:rPr>
              <w:t xml:space="preserve">OKAP PRZYŚCIENNY DO PIECA KOMPENSACYJNO-INDUKCYJNEGO </w:t>
            </w:r>
            <w:r w:rsidRPr="00714216">
              <w:rPr>
                <w:b/>
                <w:bCs/>
                <w:color w:val="000000" w:themeColor="text1"/>
              </w:rPr>
              <w:br/>
              <w:t xml:space="preserve">Z FILTRAMI </w:t>
            </w:r>
          </w:p>
          <w:p w14:paraId="2A1FD5B0" w14:textId="5074E370" w:rsidR="00854E29" w:rsidRPr="00714216" w:rsidRDefault="00854E29" w:rsidP="00854E29">
            <w:pPr>
              <w:rPr>
                <w:b/>
                <w:bCs/>
                <w:noProof/>
                <w:color w:val="000000" w:themeColor="text1"/>
              </w:rPr>
            </w:pPr>
            <w:r w:rsidRPr="00714216">
              <w:rPr>
                <w:b/>
                <w:bCs/>
                <w:noProof/>
                <w:color w:val="000000" w:themeColor="text1"/>
              </w:rPr>
              <w:drawing>
                <wp:inline distT="0" distB="0" distL="0" distR="0" wp14:anchorId="2F462E5C" wp14:editId="326D3DC3">
                  <wp:extent cx="1481573" cy="985234"/>
                  <wp:effectExtent l="0" t="0" r="4445" b="5715"/>
                  <wp:docPr id="212358835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90855" cy="991406"/>
                          </a:xfrm>
                          <a:prstGeom prst="rect">
                            <a:avLst/>
                          </a:prstGeom>
                          <a:noFill/>
                          <a:ln>
                            <a:noFill/>
                          </a:ln>
                        </pic:spPr>
                      </pic:pic>
                    </a:graphicData>
                  </a:graphic>
                </wp:inline>
              </w:drawing>
            </w:r>
          </w:p>
        </w:tc>
        <w:tc>
          <w:tcPr>
            <w:tcW w:w="850" w:type="dxa"/>
          </w:tcPr>
          <w:p w14:paraId="22557DA2" w14:textId="23E7407A" w:rsidR="00854E29" w:rsidRPr="00714216" w:rsidRDefault="00854E29" w:rsidP="00854E29">
            <w:pPr>
              <w:rPr>
                <w:color w:val="000000" w:themeColor="text1"/>
              </w:rPr>
            </w:pPr>
            <w:r w:rsidRPr="00714216">
              <w:rPr>
                <w:b/>
                <w:bCs/>
                <w:color w:val="000000" w:themeColor="text1"/>
              </w:rPr>
              <w:t>1</w:t>
            </w:r>
          </w:p>
        </w:tc>
        <w:tc>
          <w:tcPr>
            <w:tcW w:w="5529" w:type="dxa"/>
          </w:tcPr>
          <w:p w14:paraId="79A14B9A" w14:textId="77777777" w:rsidR="00854E29" w:rsidRPr="00714216" w:rsidRDefault="00854E29" w:rsidP="00854E29">
            <w:pPr>
              <w:rPr>
                <w:color w:val="000000" w:themeColor="text1"/>
              </w:rPr>
            </w:pPr>
            <w:r w:rsidRPr="00714216">
              <w:rPr>
                <w:b/>
                <w:bCs/>
                <w:color w:val="000000" w:themeColor="text1"/>
              </w:rPr>
              <w:t>Wykonanie:</w:t>
            </w:r>
          </w:p>
          <w:p w14:paraId="3BDE577E" w14:textId="77777777" w:rsidR="00854E29" w:rsidRPr="00714216" w:rsidRDefault="00854E29" w:rsidP="00854E29">
            <w:pPr>
              <w:numPr>
                <w:ilvl w:val="0"/>
                <w:numId w:val="13"/>
              </w:numPr>
              <w:rPr>
                <w:color w:val="000000" w:themeColor="text1"/>
              </w:rPr>
            </w:pPr>
            <w:r w:rsidRPr="00714216">
              <w:rPr>
                <w:color w:val="000000" w:themeColor="text1"/>
              </w:rPr>
              <w:t>wykonany ze stali nierdzewnej wysokiej jakości,</w:t>
            </w:r>
          </w:p>
          <w:p w14:paraId="5BCF630D" w14:textId="77777777" w:rsidR="00854E29" w:rsidRPr="00714216" w:rsidRDefault="00854E29" w:rsidP="00854E29">
            <w:pPr>
              <w:numPr>
                <w:ilvl w:val="0"/>
                <w:numId w:val="13"/>
              </w:numPr>
              <w:rPr>
                <w:color w:val="000000" w:themeColor="text1"/>
              </w:rPr>
            </w:pPr>
            <w:r w:rsidRPr="00714216">
              <w:rPr>
                <w:color w:val="000000" w:themeColor="text1"/>
              </w:rPr>
              <w:t>konstrukcja spawana, zapewniająca sztywność i trwałość.</w:t>
            </w:r>
          </w:p>
          <w:p w14:paraId="3E17C13D" w14:textId="77777777" w:rsidR="00854E29" w:rsidRPr="00714216" w:rsidRDefault="00854E29" w:rsidP="00854E29">
            <w:pPr>
              <w:rPr>
                <w:color w:val="000000" w:themeColor="text1"/>
              </w:rPr>
            </w:pPr>
            <w:r w:rsidRPr="00714216">
              <w:rPr>
                <w:b/>
                <w:bCs/>
                <w:color w:val="000000" w:themeColor="text1"/>
              </w:rPr>
              <w:t>Rynienka ociekowa:</w:t>
            </w:r>
          </w:p>
          <w:p w14:paraId="305D20FF" w14:textId="77777777" w:rsidR="00854E29" w:rsidRPr="00714216" w:rsidRDefault="00854E29" w:rsidP="00854E29">
            <w:pPr>
              <w:numPr>
                <w:ilvl w:val="0"/>
                <w:numId w:val="14"/>
              </w:numPr>
              <w:rPr>
                <w:color w:val="000000" w:themeColor="text1"/>
              </w:rPr>
            </w:pPr>
            <w:r w:rsidRPr="00714216">
              <w:rPr>
                <w:color w:val="000000" w:themeColor="text1"/>
              </w:rPr>
              <w:t>wyposażona w zawór spustowy umożliwiający łatwe opróżnianie.</w:t>
            </w:r>
          </w:p>
          <w:p w14:paraId="7FC79652" w14:textId="77777777" w:rsidR="00854E29" w:rsidRPr="00714216" w:rsidRDefault="00854E29" w:rsidP="00854E29">
            <w:pPr>
              <w:rPr>
                <w:color w:val="000000" w:themeColor="text1"/>
              </w:rPr>
            </w:pPr>
            <w:r w:rsidRPr="00714216">
              <w:rPr>
                <w:color w:val="000000" w:themeColor="text1"/>
              </w:rPr>
              <w:t xml:space="preserve"> </w:t>
            </w:r>
            <w:r w:rsidRPr="00714216">
              <w:rPr>
                <w:b/>
                <w:bCs/>
                <w:color w:val="000000" w:themeColor="text1"/>
              </w:rPr>
              <w:t>Przyłącza wentylacyjne:</w:t>
            </w:r>
          </w:p>
          <w:p w14:paraId="26DED721" w14:textId="77777777" w:rsidR="00854E29" w:rsidRPr="00714216" w:rsidRDefault="00854E29" w:rsidP="00854E29">
            <w:pPr>
              <w:numPr>
                <w:ilvl w:val="0"/>
                <w:numId w:val="15"/>
              </w:numPr>
              <w:rPr>
                <w:color w:val="000000" w:themeColor="text1"/>
              </w:rPr>
            </w:pPr>
            <w:r w:rsidRPr="00714216">
              <w:rPr>
                <w:color w:val="000000" w:themeColor="text1"/>
              </w:rPr>
              <w:t>króćce do montażu rur</w:t>
            </w:r>
          </w:p>
          <w:p w14:paraId="4DEFD2E5" w14:textId="77777777" w:rsidR="00854E29" w:rsidRPr="00714216" w:rsidRDefault="00854E29" w:rsidP="00854E29">
            <w:pPr>
              <w:rPr>
                <w:color w:val="000000" w:themeColor="text1"/>
              </w:rPr>
            </w:pPr>
            <w:r w:rsidRPr="00714216">
              <w:rPr>
                <w:b/>
                <w:bCs/>
                <w:color w:val="000000" w:themeColor="text1"/>
              </w:rPr>
              <w:t>Filtry:</w:t>
            </w:r>
          </w:p>
          <w:p w14:paraId="047A8718" w14:textId="77777777" w:rsidR="00854E29" w:rsidRPr="00714216" w:rsidRDefault="00854E29" w:rsidP="00854E29">
            <w:pPr>
              <w:numPr>
                <w:ilvl w:val="0"/>
                <w:numId w:val="16"/>
              </w:numPr>
              <w:rPr>
                <w:color w:val="000000" w:themeColor="text1"/>
              </w:rPr>
            </w:pPr>
            <w:r w:rsidRPr="00714216">
              <w:rPr>
                <w:color w:val="000000" w:themeColor="text1"/>
              </w:rPr>
              <w:t>okap wyposażony w filtry do odprowadzania tłuszczu i zanieczyszczeń zgodnie z obowiązującymi normami sanitarnymi i BHP.</w:t>
            </w:r>
          </w:p>
          <w:p w14:paraId="4A0587FC" w14:textId="77777777" w:rsidR="00854E29" w:rsidRPr="00714216" w:rsidRDefault="00854E29" w:rsidP="00854E29">
            <w:pPr>
              <w:rPr>
                <w:b/>
                <w:bCs/>
                <w:color w:val="000000" w:themeColor="text1"/>
              </w:rPr>
            </w:pPr>
          </w:p>
          <w:p w14:paraId="6B9D4669" w14:textId="43A5C864" w:rsidR="00854E29" w:rsidRPr="00714216" w:rsidRDefault="00854E29" w:rsidP="00854E29">
            <w:pPr>
              <w:rPr>
                <w:color w:val="000000" w:themeColor="text1"/>
              </w:rPr>
            </w:pPr>
            <w:r w:rsidRPr="00714216">
              <w:rPr>
                <w:b/>
                <w:bCs/>
                <w:color w:val="000000" w:themeColor="text1"/>
              </w:rPr>
              <w:t>Okap powinien być dostarczony i zamontowany wraz z rurami wentylacyjnymi dopasowanymi do dostępnych króćców przyłączeniowych.</w:t>
            </w:r>
          </w:p>
          <w:p w14:paraId="44C16846" w14:textId="77777777" w:rsidR="00854E29" w:rsidRPr="00714216" w:rsidRDefault="00854E29" w:rsidP="00854E29">
            <w:pPr>
              <w:rPr>
                <w:b/>
                <w:bCs/>
                <w:color w:val="000000" w:themeColor="text1"/>
              </w:rPr>
            </w:pPr>
          </w:p>
        </w:tc>
        <w:tc>
          <w:tcPr>
            <w:tcW w:w="1881" w:type="dxa"/>
          </w:tcPr>
          <w:p w14:paraId="0BA307CF" w14:textId="36773EC9"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086F45C7" w14:textId="77777777" w:rsidR="00854E29" w:rsidRPr="00714216" w:rsidRDefault="00854E29" w:rsidP="00854E29">
            <w:pPr>
              <w:rPr>
                <w:color w:val="000000" w:themeColor="text1"/>
              </w:rPr>
            </w:pPr>
            <w:r w:rsidRPr="00714216">
              <w:rPr>
                <w:color w:val="000000" w:themeColor="text1"/>
              </w:rPr>
              <w:t>standardowo: 1100x1100x450 mm (szer. x gł. x wys.),</w:t>
            </w:r>
          </w:p>
          <w:p w14:paraId="2FD491E6" w14:textId="77777777" w:rsidR="00854E29" w:rsidRPr="00714216" w:rsidRDefault="00854E29" w:rsidP="00854E29">
            <w:pPr>
              <w:rPr>
                <w:color w:val="000000" w:themeColor="text1"/>
              </w:rPr>
            </w:pPr>
          </w:p>
          <w:p w14:paraId="08EDFDA6" w14:textId="77777777"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w:t>
            </w:r>
          </w:p>
          <w:p w14:paraId="4ACA16A7" w14:textId="77777777" w:rsidR="00854E29" w:rsidRPr="00714216" w:rsidRDefault="00854E29" w:rsidP="00854E29">
            <w:pPr>
              <w:rPr>
                <w:b/>
                <w:bCs/>
                <w:color w:val="000000" w:themeColor="text1"/>
              </w:rPr>
            </w:pPr>
          </w:p>
        </w:tc>
        <w:tc>
          <w:tcPr>
            <w:tcW w:w="3447" w:type="dxa"/>
          </w:tcPr>
          <w:p w14:paraId="2D287BA8"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051CB846" w14:textId="77777777" w:rsidR="00854E29" w:rsidRPr="00714216" w:rsidRDefault="00854E29" w:rsidP="00854E29">
            <w:pPr>
              <w:rPr>
                <w:color w:val="000000" w:themeColor="text1"/>
              </w:rPr>
            </w:pPr>
            <w:r w:rsidRPr="00714216">
              <w:rPr>
                <w:color w:val="000000" w:themeColor="text1"/>
              </w:rPr>
              <w:t>Wszystkie elementy dostępne dla użytkownika muszą być bezpieczne – brak ostrych krawędzi i ryzyka urazu.</w:t>
            </w:r>
          </w:p>
          <w:p w14:paraId="45D3DA9C" w14:textId="77777777" w:rsidR="00854E29" w:rsidRPr="00714216" w:rsidRDefault="00854E29" w:rsidP="00854E29">
            <w:pPr>
              <w:rPr>
                <w:b/>
                <w:bCs/>
                <w:color w:val="000000" w:themeColor="text1"/>
              </w:rPr>
            </w:pPr>
          </w:p>
        </w:tc>
        <w:tc>
          <w:tcPr>
            <w:tcW w:w="1476" w:type="dxa"/>
          </w:tcPr>
          <w:p w14:paraId="670B10F7" w14:textId="77777777" w:rsidR="00854E29" w:rsidRPr="00714216" w:rsidRDefault="00854E29" w:rsidP="00854E29">
            <w:pPr>
              <w:rPr>
                <w:b/>
                <w:bCs/>
                <w:color w:val="000000" w:themeColor="text1"/>
              </w:rPr>
            </w:pPr>
          </w:p>
        </w:tc>
        <w:tc>
          <w:tcPr>
            <w:tcW w:w="1417" w:type="dxa"/>
          </w:tcPr>
          <w:p w14:paraId="570961FA" w14:textId="77777777" w:rsidR="00854E29" w:rsidRPr="00714216" w:rsidRDefault="00854E29" w:rsidP="00854E29">
            <w:pPr>
              <w:rPr>
                <w:b/>
                <w:bCs/>
                <w:color w:val="000000" w:themeColor="text1"/>
              </w:rPr>
            </w:pPr>
          </w:p>
        </w:tc>
        <w:tc>
          <w:tcPr>
            <w:tcW w:w="1418" w:type="dxa"/>
          </w:tcPr>
          <w:p w14:paraId="6460F28E" w14:textId="77777777" w:rsidR="00854E29" w:rsidRPr="00714216" w:rsidRDefault="00854E29" w:rsidP="00854E29">
            <w:pPr>
              <w:rPr>
                <w:b/>
                <w:bCs/>
                <w:color w:val="000000" w:themeColor="text1"/>
              </w:rPr>
            </w:pPr>
          </w:p>
        </w:tc>
        <w:tc>
          <w:tcPr>
            <w:tcW w:w="1134" w:type="dxa"/>
          </w:tcPr>
          <w:p w14:paraId="76460E45" w14:textId="77777777" w:rsidR="00854E29" w:rsidRPr="00714216" w:rsidRDefault="00854E29" w:rsidP="00854E29">
            <w:pPr>
              <w:rPr>
                <w:b/>
                <w:bCs/>
                <w:color w:val="000000" w:themeColor="text1"/>
              </w:rPr>
            </w:pPr>
          </w:p>
        </w:tc>
        <w:tc>
          <w:tcPr>
            <w:tcW w:w="1842" w:type="dxa"/>
          </w:tcPr>
          <w:p w14:paraId="44E9299A" w14:textId="77777777" w:rsidR="00854E29" w:rsidRPr="00714216" w:rsidRDefault="00854E29" w:rsidP="00854E29">
            <w:pPr>
              <w:rPr>
                <w:b/>
                <w:bCs/>
                <w:color w:val="000000" w:themeColor="text1"/>
              </w:rPr>
            </w:pPr>
          </w:p>
        </w:tc>
      </w:tr>
      <w:tr w:rsidR="00714216" w:rsidRPr="00714216" w14:paraId="5C24EFCA" w14:textId="3FEDC3A6" w:rsidTr="00045C3C">
        <w:tc>
          <w:tcPr>
            <w:tcW w:w="568" w:type="dxa"/>
          </w:tcPr>
          <w:p w14:paraId="6576A1CB" w14:textId="5CEE6498" w:rsidR="00854E29" w:rsidRPr="00714216" w:rsidRDefault="00854E29" w:rsidP="00854E29">
            <w:pPr>
              <w:rPr>
                <w:color w:val="000000" w:themeColor="text1"/>
              </w:rPr>
            </w:pPr>
            <w:r w:rsidRPr="00714216">
              <w:rPr>
                <w:color w:val="000000" w:themeColor="text1"/>
              </w:rPr>
              <w:t>3</w:t>
            </w:r>
          </w:p>
        </w:tc>
        <w:tc>
          <w:tcPr>
            <w:tcW w:w="3260" w:type="dxa"/>
          </w:tcPr>
          <w:p w14:paraId="19E4B3B2" w14:textId="77777777" w:rsidR="00854E29" w:rsidRPr="00714216" w:rsidRDefault="00854E29" w:rsidP="00854E29">
            <w:pPr>
              <w:rPr>
                <w:b/>
                <w:bCs/>
                <w:color w:val="000000" w:themeColor="text1"/>
              </w:rPr>
            </w:pPr>
            <w:r w:rsidRPr="00714216">
              <w:rPr>
                <w:b/>
                <w:bCs/>
                <w:color w:val="000000" w:themeColor="text1"/>
              </w:rPr>
              <w:t xml:space="preserve">SZYBKOSCHŁADZARKA </w:t>
            </w:r>
          </w:p>
          <w:p w14:paraId="1329D445" w14:textId="75CE864F" w:rsidR="00854E29" w:rsidRPr="00714216" w:rsidRDefault="00854E29" w:rsidP="00854E29">
            <w:pPr>
              <w:rPr>
                <w:b/>
                <w:bCs/>
                <w:noProof/>
                <w:color w:val="000000" w:themeColor="text1"/>
              </w:rPr>
            </w:pPr>
            <w:r w:rsidRPr="00714216">
              <w:rPr>
                <w:noProof/>
                <w:color w:val="000000" w:themeColor="text1"/>
              </w:rPr>
              <w:drawing>
                <wp:inline distT="0" distB="0" distL="0" distR="0" wp14:anchorId="0F036BF4" wp14:editId="11512ECF">
                  <wp:extent cx="1287887" cy="2148533"/>
                  <wp:effectExtent l="0" t="0" r="7620" b="4445"/>
                  <wp:docPr id="14540584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94277" cy="2159193"/>
                          </a:xfrm>
                          <a:prstGeom prst="rect">
                            <a:avLst/>
                          </a:prstGeom>
                          <a:noFill/>
                          <a:ln>
                            <a:noFill/>
                          </a:ln>
                        </pic:spPr>
                      </pic:pic>
                    </a:graphicData>
                  </a:graphic>
                </wp:inline>
              </w:drawing>
            </w:r>
          </w:p>
        </w:tc>
        <w:tc>
          <w:tcPr>
            <w:tcW w:w="850" w:type="dxa"/>
          </w:tcPr>
          <w:p w14:paraId="46C127A5" w14:textId="727D7365" w:rsidR="00854E29" w:rsidRPr="00714216" w:rsidRDefault="00854E29" w:rsidP="00854E29">
            <w:pPr>
              <w:rPr>
                <w:color w:val="000000" w:themeColor="text1"/>
              </w:rPr>
            </w:pPr>
            <w:r w:rsidRPr="00714216">
              <w:rPr>
                <w:b/>
                <w:bCs/>
                <w:color w:val="000000" w:themeColor="text1"/>
              </w:rPr>
              <w:t>1</w:t>
            </w:r>
          </w:p>
        </w:tc>
        <w:tc>
          <w:tcPr>
            <w:tcW w:w="5529" w:type="dxa"/>
          </w:tcPr>
          <w:p w14:paraId="51C0CC5F" w14:textId="77777777" w:rsidR="00854E29" w:rsidRPr="00714216" w:rsidRDefault="00854E29" w:rsidP="00854E29">
            <w:pPr>
              <w:rPr>
                <w:color w:val="000000" w:themeColor="text1"/>
              </w:rPr>
            </w:pPr>
            <w:r w:rsidRPr="00714216">
              <w:rPr>
                <w:b/>
                <w:bCs/>
                <w:color w:val="000000" w:themeColor="text1"/>
              </w:rPr>
              <w:t>Konstrukcja i wykonanie:</w:t>
            </w:r>
          </w:p>
          <w:p w14:paraId="6C6D3AE4" w14:textId="77777777" w:rsidR="00854E29" w:rsidRPr="00714216" w:rsidRDefault="00854E29" w:rsidP="00854E29">
            <w:pPr>
              <w:rPr>
                <w:color w:val="000000" w:themeColor="text1"/>
              </w:rPr>
            </w:pPr>
            <w:r w:rsidRPr="00714216">
              <w:rPr>
                <w:color w:val="000000" w:themeColor="text1"/>
              </w:rPr>
              <w:t>Obudowa zewnętrzna wykonana ze stali nierdzewnej, z wyjątkiem tylnego panelu wykonanego z tworzywa sztucznego.</w:t>
            </w:r>
          </w:p>
          <w:p w14:paraId="357929A0" w14:textId="77777777" w:rsidR="00854E29" w:rsidRPr="00714216" w:rsidRDefault="00854E29" w:rsidP="00854E29">
            <w:pPr>
              <w:rPr>
                <w:color w:val="000000" w:themeColor="text1"/>
              </w:rPr>
            </w:pPr>
            <w:r w:rsidRPr="00714216">
              <w:rPr>
                <w:color w:val="000000" w:themeColor="text1"/>
              </w:rPr>
              <w:t>Komora wewnętrzna wykonana ze stali nierdzewnej.</w:t>
            </w:r>
          </w:p>
          <w:p w14:paraId="043EAF14" w14:textId="11E59C97" w:rsidR="00854E29" w:rsidRPr="00714216" w:rsidRDefault="00854E29" w:rsidP="00854E29">
            <w:pPr>
              <w:rPr>
                <w:color w:val="000000" w:themeColor="text1"/>
              </w:rPr>
            </w:pPr>
            <w:r w:rsidRPr="00714216">
              <w:rPr>
                <w:color w:val="000000" w:themeColor="text1"/>
              </w:rPr>
              <w:t>Izolacja poliuretanowa natryskowa o grubości min. 60 mm, min. gęstość 40 kg/m³, wolna od CFC- nie zawiera chlorofluorowęglowodorów (chlorofluorocarbonów).</w:t>
            </w:r>
          </w:p>
          <w:p w14:paraId="269D831E" w14:textId="77777777" w:rsidR="00854E29" w:rsidRPr="00714216" w:rsidRDefault="00854E29" w:rsidP="00854E29">
            <w:pPr>
              <w:rPr>
                <w:b/>
                <w:bCs/>
                <w:color w:val="000000" w:themeColor="text1"/>
              </w:rPr>
            </w:pPr>
          </w:p>
          <w:p w14:paraId="73CF3E78" w14:textId="22836A9B" w:rsidR="00854E29" w:rsidRPr="00714216" w:rsidRDefault="00854E29" w:rsidP="00854E29">
            <w:pPr>
              <w:rPr>
                <w:color w:val="000000" w:themeColor="text1"/>
              </w:rPr>
            </w:pPr>
            <w:r w:rsidRPr="00714216">
              <w:rPr>
                <w:b/>
                <w:bCs/>
                <w:color w:val="000000" w:themeColor="text1"/>
              </w:rPr>
              <w:t>Układ chłodniczy:</w:t>
            </w:r>
          </w:p>
          <w:p w14:paraId="709C883D" w14:textId="77777777" w:rsidR="00854E29" w:rsidRPr="00714216" w:rsidRDefault="00854E29" w:rsidP="00854E29">
            <w:pPr>
              <w:numPr>
                <w:ilvl w:val="0"/>
                <w:numId w:val="23"/>
              </w:numPr>
              <w:rPr>
                <w:color w:val="000000" w:themeColor="text1"/>
              </w:rPr>
            </w:pPr>
            <w:r w:rsidRPr="00714216">
              <w:rPr>
                <w:color w:val="000000" w:themeColor="text1"/>
              </w:rPr>
              <w:t>Hermetycznie uszczelniony kompresor.</w:t>
            </w:r>
          </w:p>
          <w:p w14:paraId="402375BC" w14:textId="77777777" w:rsidR="00854E29" w:rsidRPr="00714216" w:rsidRDefault="00854E29" w:rsidP="00854E29">
            <w:pPr>
              <w:numPr>
                <w:ilvl w:val="0"/>
                <w:numId w:val="23"/>
              </w:numPr>
              <w:rPr>
                <w:color w:val="000000" w:themeColor="text1"/>
              </w:rPr>
            </w:pPr>
            <w:r w:rsidRPr="00714216">
              <w:rPr>
                <w:color w:val="000000" w:themeColor="text1"/>
              </w:rPr>
              <w:t>Skraplacz chłodzony powietrzem.</w:t>
            </w:r>
          </w:p>
          <w:p w14:paraId="2B688497" w14:textId="77777777" w:rsidR="00854E29" w:rsidRPr="00714216" w:rsidRDefault="00854E29" w:rsidP="00854E29">
            <w:pPr>
              <w:numPr>
                <w:ilvl w:val="0"/>
                <w:numId w:val="23"/>
              </w:numPr>
              <w:rPr>
                <w:color w:val="000000" w:themeColor="text1"/>
              </w:rPr>
            </w:pPr>
            <w:r w:rsidRPr="00714216">
              <w:rPr>
                <w:color w:val="000000" w:themeColor="text1"/>
              </w:rPr>
              <w:t>Moc urządzenia: 1,62 kW.</w:t>
            </w:r>
          </w:p>
          <w:p w14:paraId="59E66E7B" w14:textId="77777777" w:rsidR="00854E29" w:rsidRPr="00714216" w:rsidRDefault="00854E29" w:rsidP="00854E29">
            <w:pPr>
              <w:rPr>
                <w:b/>
                <w:bCs/>
                <w:color w:val="000000" w:themeColor="text1"/>
              </w:rPr>
            </w:pPr>
          </w:p>
          <w:p w14:paraId="63B35FC8" w14:textId="03BBE254" w:rsidR="00854E29" w:rsidRPr="00714216" w:rsidRDefault="00854E29" w:rsidP="00854E29">
            <w:pPr>
              <w:rPr>
                <w:color w:val="000000" w:themeColor="text1"/>
              </w:rPr>
            </w:pPr>
            <w:r w:rsidRPr="00714216">
              <w:rPr>
                <w:b/>
                <w:bCs/>
                <w:color w:val="000000" w:themeColor="text1"/>
              </w:rPr>
              <w:t>Sterowanie i wyposażenie:</w:t>
            </w:r>
          </w:p>
          <w:p w14:paraId="736E6E12" w14:textId="77777777" w:rsidR="00854E29" w:rsidRPr="00714216" w:rsidRDefault="00854E29" w:rsidP="00854E29">
            <w:pPr>
              <w:numPr>
                <w:ilvl w:val="0"/>
                <w:numId w:val="24"/>
              </w:numPr>
              <w:rPr>
                <w:color w:val="000000" w:themeColor="text1"/>
              </w:rPr>
            </w:pPr>
            <w:r w:rsidRPr="00714216">
              <w:rPr>
                <w:color w:val="000000" w:themeColor="text1"/>
              </w:rPr>
              <w:t>Cykle chłodzenia sterowane termostatem.</w:t>
            </w:r>
          </w:p>
          <w:p w14:paraId="6E819063" w14:textId="77777777" w:rsidR="00854E29" w:rsidRPr="00714216" w:rsidRDefault="00854E29" w:rsidP="00854E29">
            <w:pPr>
              <w:numPr>
                <w:ilvl w:val="0"/>
                <w:numId w:val="24"/>
              </w:numPr>
              <w:rPr>
                <w:color w:val="000000" w:themeColor="text1"/>
              </w:rPr>
            </w:pPr>
            <w:r w:rsidRPr="00714216">
              <w:rPr>
                <w:color w:val="000000" w:themeColor="text1"/>
              </w:rPr>
              <w:lastRenderedPageBreak/>
              <w:t>Alarm dźwiękowy sygnalizujący zakończenie cyklu.</w:t>
            </w:r>
          </w:p>
          <w:p w14:paraId="7B8D1CDF" w14:textId="77777777" w:rsidR="00854E29" w:rsidRPr="00714216" w:rsidRDefault="00854E29" w:rsidP="00854E29">
            <w:pPr>
              <w:numPr>
                <w:ilvl w:val="0"/>
                <w:numId w:val="24"/>
              </w:numPr>
              <w:rPr>
                <w:color w:val="000000" w:themeColor="text1"/>
              </w:rPr>
            </w:pPr>
            <w:r w:rsidRPr="00714216">
              <w:rPr>
                <w:color w:val="000000" w:themeColor="text1"/>
              </w:rPr>
              <w:t>Wyposażenie w nieogrzewaną sondę temperatury produktu.</w:t>
            </w:r>
          </w:p>
          <w:p w14:paraId="6F99A167" w14:textId="77777777" w:rsidR="00854E29" w:rsidRPr="00714216" w:rsidRDefault="00854E29" w:rsidP="00854E29">
            <w:pPr>
              <w:numPr>
                <w:ilvl w:val="0"/>
                <w:numId w:val="24"/>
              </w:numPr>
              <w:rPr>
                <w:color w:val="000000" w:themeColor="text1"/>
              </w:rPr>
            </w:pPr>
            <w:r w:rsidRPr="00714216">
              <w:rPr>
                <w:color w:val="000000" w:themeColor="text1"/>
              </w:rPr>
              <w:t>Automatyczny system odparowywania wody powstałej podczas procesu odszraniania, aktywowany przez użytkownika.</w:t>
            </w:r>
          </w:p>
          <w:p w14:paraId="73D1D923" w14:textId="77777777" w:rsidR="00854E29" w:rsidRPr="00714216" w:rsidRDefault="00854E29" w:rsidP="00854E29">
            <w:pPr>
              <w:numPr>
                <w:ilvl w:val="0"/>
                <w:numId w:val="24"/>
              </w:numPr>
              <w:rPr>
                <w:color w:val="000000" w:themeColor="text1"/>
              </w:rPr>
            </w:pPr>
            <w:r w:rsidRPr="00714216">
              <w:rPr>
                <w:color w:val="000000" w:themeColor="text1"/>
              </w:rPr>
              <w:t>System odparowywania wody działający bez dodatkowego zużycia energii.</w:t>
            </w:r>
          </w:p>
          <w:p w14:paraId="628F7DFF" w14:textId="77777777" w:rsidR="00854E29" w:rsidRPr="00714216" w:rsidRDefault="00854E29" w:rsidP="00854E29">
            <w:pPr>
              <w:rPr>
                <w:color w:val="000000" w:themeColor="text1"/>
              </w:rPr>
            </w:pPr>
            <w:r w:rsidRPr="00714216">
              <w:rPr>
                <w:color w:val="000000" w:themeColor="text1"/>
              </w:rPr>
              <w:t xml:space="preserve"> </w:t>
            </w:r>
          </w:p>
          <w:p w14:paraId="54840322" w14:textId="782946D6" w:rsidR="00854E29" w:rsidRPr="00714216" w:rsidRDefault="00854E29" w:rsidP="00854E29">
            <w:pPr>
              <w:rPr>
                <w:color w:val="000000" w:themeColor="text1"/>
              </w:rPr>
            </w:pPr>
            <w:r w:rsidRPr="00714216">
              <w:rPr>
                <w:b/>
                <w:bCs/>
                <w:color w:val="000000" w:themeColor="text1"/>
              </w:rPr>
              <w:t>Pojemność i kompatybilność:</w:t>
            </w:r>
          </w:p>
          <w:p w14:paraId="67790D16" w14:textId="25A7938F" w:rsidR="00854E29" w:rsidRPr="00714216" w:rsidRDefault="00854E29" w:rsidP="00854E29">
            <w:pPr>
              <w:numPr>
                <w:ilvl w:val="0"/>
                <w:numId w:val="25"/>
              </w:numPr>
              <w:rPr>
                <w:color w:val="000000" w:themeColor="text1"/>
              </w:rPr>
            </w:pPr>
            <w:r w:rsidRPr="00714216">
              <w:rPr>
                <w:color w:val="000000" w:themeColor="text1"/>
              </w:rPr>
              <w:t>Pojemność: min. 10 pojemników GN 1/1.</w:t>
            </w:r>
          </w:p>
          <w:p w14:paraId="29F7E7C0" w14:textId="77777777" w:rsidR="00854E29" w:rsidRPr="00714216" w:rsidRDefault="00854E29" w:rsidP="00854E29">
            <w:pPr>
              <w:numPr>
                <w:ilvl w:val="0"/>
                <w:numId w:val="25"/>
              </w:numPr>
              <w:rPr>
                <w:color w:val="000000" w:themeColor="text1"/>
              </w:rPr>
            </w:pPr>
            <w:r w:rsidRPr="00714216">
              <w:rPr>
                <w:color w:val="000000" w:themeColor="text1"/>
              </w:rPr>
              <w:t>Przystosowana do standardowych pojemników gastronomicznych GN 1/1.</w:t>
            </w:r>
          </w:p>
          <w:p w14:paraId="7B1AB0D7" w14:textId="77777777" w:rsidR="00854E29" w:rsidRPr="00714216" w:rsidRDefault="00854E29" w:rsidP="00854E29">
            <w:pPr>
              <w:rPr>
                <w:b/>
                <w:bCs/>
                <w:color w:val="000000" w:themeColor="text1"/>
              </w:rPr>
            </w:pPr>
          </w:p>
        </w:tc>
        <w:tc>
          <w:tcPr>
            <w:tcW w:w="1881" w:type="dxa"/>
          </w:tcPr>
          <w:p w14:paraId="268273AA" w14:textId="6A2A8224"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759BFC19" w14:textId="77777777" w:rsidR="00854E29" w:rsidRPr="00714216" w:rsidRDefault="00854E29" w:rsidP="00854E29">
            <w:pPr>
              <w:rPr>
                <w:i/>
                <w:iCs/>
                <w:color w:val="000000" w:themeColor="text1"/>
              </w:rPr>
            </w:pPr>
          </w:p>
          <w:p w14:paraId="703D0A93" w14:textId="522C91E0" w:rsidR="00854E29" w:rsidRPr="00714216" w:rsidRDefault="00854E29" w:rsidP="00854E29">
            <w:pPr>
              <w:rPr>
                <w:b/>
                <w:bCs/>
                <w:color w:val="000000" w:themeColor="text1"/>
              </w:rPr>
            </w:pPr>
            <w:r w:rsidRPr="00714216">
              <w:rPr>
                <w:b/>
                <w:bCs/>
                <w:color w:val="000000" w:themeColor="text1"/>
              </w:rPr>
              <w:t>790 x 800 x 1420 mm (szer. x gł. x wys.).</w:t>
            </w:r>
          </w:p>
          <w:p w14:paraId="70CBA601" w14:textId="77777777" w:rsidR="00854E29" w:rsidRPr="00714216" w:rsidRDefault="00854E29" w:rsidP="00854E29">
            <w:pPr>
              <w:rPr>
                <w:color w:val="000000" w:themeColor="text1"/>
              </w:rPr>
            </w:pPr>
          </w:p>
          <w:p w14:paraId="4FAC7743" w14:textId="0F00D43F"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 xml:space="preserve">winno stanowić spójny element projektowanej linii technologicznej kuchni. </w:t>
            </w:r>
          </w:p>
          <w:p w14:paraId="49FF2862" w14:textId="77777777" w:rsidR="00854E29" w:rsidRPr="00714216" w:rsidRDefault="00854E29" w:rsidP="00854E29">
            <w:pPr>
              <w:rPr>
                <w:b/>
                <w:bCs/>
                <w:color w:val="000000" w:themeColor="text1"/>
              </w:rPr>
            </w:pPr>
          </w:p>
        </w:tc>
        <w:tc>
          <w:tcPr>
            <w:tcW w:w="3447" w:type="dxa"/>
          </w:tcPr>
          <w:p w14:paraId="26682BC5"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0563E3A9" w14:textId="77777777" w:rsidR="00854E29" w:rsidRPr="00714216" w:rsidRDefault="00854E29" w:rsidP="00854E29">
            <w:pPr>
              <w:rPr>
                <w:color w:val="000000" w:themeColor="text1"/>
              </w:rPr>
            </w:pPr>
            <w:r w:rsidRPr="00714216">
              <w:rPr>
                <w:color w:val="000000" w:themeColor="text1"/>
              </w:rPr>
              <w:t>Obudowa urządzenia bez ostrych krawędzi i wystających elementów mogących powodować urazy.</w:t>
            </w:r>
          </w:p>
          <w:p w14:paraId="64217B9F" w14:textId="77777777" w:rsidR="00854E29" w:rsidRPr="00714216" w:rsidRDefault="00854E29" w:rsidP="00854E29">
            <w:pPr>
              <w:rPr>
                <w:color w:val="000000" w:themeColor="text1"/>
              </w:rPr>
            </w:pPr>
          </w:p>
          <w:p w14:paraId="7390698F" w14:textId="77777777" w:rsidR="00854E29" w:rsidRPr="00714216" w:rsidRDefault="00854E29" w:rsidP="00854E29">
            <w:pPr>
              <w:rPr>
                <w:color w:val="000000" w:themeColor="text1"/>
              </w:rPr>
            </w:pPr>
            <w:r w:rsidRPr="00714216">
              <w:rPr>
                <w:color w:val="000000" w:themeColor="text1"/>
              </w:rPr>
              <w:t>Stabilna konstrukcja zapewniająca bezpieczne użytkowanie bez ryzyka przewrócenia.</w:t>
            </w:r>
          </w:p>
          <w:p w14:paraId="062E9B3F" w14:textId="77777777" w:rsidR="00854E29" w:rsidRPr="00714216" w:rsidRDefault="00854E29" w:rsidP="00854E29">
            <w:pPr>
              <w:rPr>
                <w:color w:val="000000" w:themeColor="text1"/>
              </w:rPr>
            </w:pPr>
          </w:p>
          <w:p w14:paraId="450682F3" w14:textId="77777777" w:rsidR="00854E29" w:rsidRPr="00714216" w:rsidRDefault="00854E29" w:rsidP="00854E29">
            <w:pPr>
              <w:rPr>
                <w:color w:val="000000" w:themeColor="text1"/>
              </w:rPr>
            </w:pPr>
            <w:r w:rsidRPr="00714216">
              <w:rPr>
                <w:color w:val="000000" w:themeColor="text1"/>
              </w:rPr>
              <w:t>Antypoślizgowe nóżki lub możliwość trwałego wypoziomowania urządzenia.</w:t>
            </w:r>
          </w:p>
          <w:p w14:paraId="25DA6D8F" w14:textId="77777777" w:rsidR="00854E29" w:rsidRPr="00714216" w:rsidRDefault="00854E29" w:rsidP="00854E29">
            <w:pPr>
              <w:rPr>
                <w:color w:val="000000" w:themeColor="text1"/>
              </w:rPr>
            </w:pPr>
          </w:p>
          <w:p w14:paraId="47A9D327" w14:textId="77777777" w:rsidR="00854E29" w:rsidRPr="00714216" w:rsidRDefault="00854E29" w:rsidP="00854E29">
            <w:pPr>
              <w:rPr>
                <w:color w:val="000000" w:themeColor="text1"/>
              </w:rPr>
            </w:pPr>
            <w:r w:rsidRPr="00714216">
              <w:rPr>
                <w:color w:val="000000" w:themeColor="text1"/>
              </w:rPr>
              <w:lastRenderedPageBreak/>
              <w:t>Czytelny panel sterowania z jednoznacznymi oznaczeniami funkcji.</w:t>
            </w:r>
          </w:p>
          <w:p w14:paraId="59164E97" w14:textId="77777777" w:rsidR="00854E29" w:rsidRPr="00714216" w:rsidRDefault="00854E29" w:rsidP="00854E29">
            <w:pPr>
              <w:rPr>
                <w:color w:val="000000" w:themeColor="text1"/>
              </w:rPr>
            </w:pPr>
          </w:p>
          <w:p w14:paraId="47D1E560" w14:textId="77777777" w:rsidR="00854E29" w:rsidRPr="00714216" w:rsidRDefault="00854E29" w:rsidP="00854E29">
            <w:pPr>
              <w:rPr>
                <w:color w:val="000000" w:themeColor="text1"/>
              </w:rPr>
            </w:pPr>
            <w:r w:rsidRPr="00714216">
              <w:rPr>
                <w:color w:val="000000" w:themeColor="text1"/>
              </w:rPr>
              <w:t>Sygnalizacja zakończenia cyklu chłodzenia w formie alarmu dźwiękowego.</w:t>
            </w:r>
          </w:p>
          <w:p w14:paraId="5A596AA4" w14:textId="77777777" w:rsidR="00854E29" w:rsidRPr="00714216" w:rsidRDefault="00854E29" w:rsidP="00854E29">
            <w:pPr>
              <w:rPr>
                <w:color w:val="000000" w:themeColor="text1"/>
              </w:rPr>
            </w:pPr>
          </w:p>
          <w:p w14:paraId="335CFC75" w14:textId="77777777" w:rsidR="00854E29" w:rsidRPr="00714216" w:rsidRDefault="00854E29" w:rsidP="00854E29">
            <w:pPr>
              <w:rPr>
                <w:color w:val="000000" w:themeColor="text1"/>
              </w:rPr>
            </w:pPr>
            <w:r w:rsidRPr="00714216">
              <w:rPr>
                <w:color w:val="000000" w:themeColor="text1"/>
              </w:rPr>
              <w:t>Odpowiednia izolacja termiczna obudowy zabezpieczająca przed przypadkowym poparzeniem lub odmrożeniem.</w:t>
            </w:r>
          </w:p>
          <w:p w14:paraId="114DD70B" w14:textId="77777777" w:rsidR="00854E29" w:rsidRPr="00714216" w:rsidRDefault="00854E29" w:rsidP="00854E29">
            <w:pPr>
              <w:rPr>
                <w:b/>
                <w:bCs/>
                <w:color w:val="000000" w:themeColor="text1"/>
              </w:rPr>
            </w:pPr>
          </w:p>
          <w:p w14:paraId="723F7FDC" w14:textId="77777777" w:rsidR="00854E29" w:rsidRPr="00714216" w:rsidRDefault="00854E29" w:rsidP="00854E29">
            <w:pPr>
              <w:rPr>
                <w:color w:val="000000" w:themeColor="text1"/>
              </w:rPr>
            </w:pPr>
            <w:r w:rsidRPr="00714216">
              <w:rPr>
                <w:color w:val="000000" w:themeColor="text1"/>
              </w:rPr>
              <w:t>Intuicyjne, ergonomiczne przyciski umożliwiające obsługę osobom z ograniczoną sprawnością manualną.</w:t>
            </w:r>
          </w:p>
          <w:p w14:paraId="091903FA" w14:textId="77777777" w:rsidR="00854E29" w:rsidRPr="00714216" w:rsidRDefault="00854E29" w:rsidP="00854E29">
            <w:pPr>
              <w:rPr>
                <w:color w:val="000000" w:themeColor="text1"/>
              </w:rPr>
            </w:pPr>
          </w:p>
          <w:p w14:paraId="1FBA3469" w14:textId="77777777" w:rsidR="00854E29" w:rsidRPr="00714216" w:rsidRDefault="00854E29" w:rsidP="00854E29">
            <w:pPr>
              <w:rPr>
                <w:color w:val="000000" w:themeColor="text1"/>
              </w:rPr>
            </w:pPr>
            <w:r w:rsidRPr="00714216">
              <w:rPr>
                <w:color w:val="000000" w:themeColor="text1"/>
              </w:rPr>
              <w:t>Sygnał dźwiękowy zakończenia cyklu wspierający osoby z ograniczeniami wzroku.</w:t>
            </w:r>
          </w:p>
          <w:p w14:paraId="45796886" w14:textId="77777777" w:rsidR="00854E29" w:rsidRPr="00714216" w:rsidRDefault="00854E29" w:rsidP="00854E29">
            <w:pPr>
              <w:rPr>
                <w:color w:val="000000" w:themeColor="text1"/>
              </w:rPr>
            </w:pPr>
          </w:p>
          <w:p w14:paraId="5DABC85A" w14:textId="77777777" w:rsidR="00854E29" w:rsidRPr="00714216" w:rsidRDefault="00854E29" w:rsidP="00854E29">
            <w:pPr>
              <w:rPr>
                <w:color w:val="000000" w:themeColor="text1"/>
              </w:rPr>
            </w:pPr>
            <w:r w:rsidRPr="00714216">
              <w:rPr>
                <w:color w:val="000000" w:themeColor="text1"/>
              </w:rPr>
              <w:t>Możliwość otwierania drzwi bez nadmiernej siły, z ergonomicznym uchwytem.</w:t>
            </w:r>
          </w:p>
          <w:p w14:paraId="5CBD103E" w14:textId="77777777" w:rsidR="00854E29" w:rsidRPr="00714216" w:rsidRDefault="00854E29" w:rsidP="00854E29">
            <w:pPr>
              <w:rPr>
                <w:b/>
                <w:bCs/>
                <w:color w:val="000000" w:themeColor="text1"/>
              </w:rPr>
            </w:pPr>
          </w:p>
        </w:tc>
        <w:tc>
          <w:tcPr>
            <w:tcW w:w="1476" w:type="dxa"/>
          </w:tcPr>
          <w:p w14:paraId="66AA1EE8" w14:textId="77777777" w:rsidR="00854E29" w:rsidRPr="00714216" w:rsidRDefault="00854E29" w:rsidP="00854E29">
            <w:pPr>
              <w:rPr>
                <w:b/>
                <w:bCs/>
                <w:color w:val="000000" w:themeColor="text1"/>
              </w:rPr>
            </w:pPr>
          </w:p>
        </w:tc>
        <w:tc>
          <w:tcPr>
            <w:tcW w:w="1417" w:type="dxa"/>
          </w:tcPr>
          <w:p w14:paraId="17E54B72" w14:textId="77777777" w:rsidR="00854E29" w:rsidRPr="00714216" w:rsidRDefault="00854E29" w:rsidP="00854E29">
            <w:pPr>
              <w:rPr>
                <w:b/>
                <w:bCs/>
                <w:color w:val="000000" w:themeColor="text1"/>
              </w:rPr>
            </w:pPr>
          </w:p>
        </w:tc>
        <w:tc>
          <w:tcPr>
            <w:tcW w:w="1418" w:type="dxa"/>
          </w:tcPr>
          <w:p w14:paraId="6F09B64C" w14:textId="77777777" w:rsidR="00854E29" w:rsidRPr="00714216" w:rsidRDefault="00854E29" w:rsidP="00854E29">
            <w:pPr>
              <w:rPr>
                <w:b/>
                <w:bCs/>
                <w:color w:val="000000" w:themeColor="text1"/>
              </w:rPr>
            </w:pPr>
          </w:p>
        </w:tc>
        <w:tc>
          <w:tcPr>
            <w:tcW w:w="1134" w:type="dxa"/>
          </w:tcPr>
          <w:p w14:paraId="62A38482" w14:textId="77777777" w:rsidR="00854E29" w:rsidRPr="00714216" w:rsidRDefault="00854E29" w:rsidP="00854E29">
            <w:pPr>
              <w:rPr>
                <w:b/>
                <w:bCs/>
                <w:color w:val="000000" w:themeColor="text1"/>
              </w:rPr>
            </w:pPr>
          </w:p>
        </w:tc>
        <w:tc>
          <w:tcPr>
            <w:tcW w:w="1842" w:type="dxa"/>
          </w:tcPr>
          <w:p w14:paraId="1F7794D1" w14:textId="77777777" w:rsidR="00854E29" w:rsidRPr="00714216" w:rsidRDefault="00854E29" w:rsidP="00854E29">
            <w:pPr>
              <w:rPr>
                <w:b/>
                <w:bCs/>
                <w:color w:val="000000" w:themeColor="text1"/>
              </w:rPr>
            </w:pPr>
          </w:p>
        </w:tc>
      </w:tr>
      <w:tr w:rsidR="00714216" w:rsidRPr="00714216" w14:paraId="65FF9E72" w14:textId="4994E3C7" w:rsidTr="00045C3C">
        <w:tc>
          <w:tcPr>
            <w:tcW w:w="568" w:type="dxa"/>
          </w:tcPr>
          <w:p w14:paraId="538B515B" w14:textId="40961607" w:rsidR="00854E29" w:rsidRPr="00714216" w:rsidRDefault="00854E29" w:rsidP="00854E29">
            <w:pPr>
              <w:rPr>
                <w:color w:val="000000" w:themeColor="text1"/>
              </w:rPr>
            </w:pPr>
            <w:r w:rsidRPr="00714216">
              <w:rPr>
                <w:color w:val="000000" w:themeColor="text1"/>
              </w:rPr>
              <w:t>4</w:t>
            </w:r>
          </w:p>
        </w:tc>
        <w:tc>
          <w:tcPr>
            <w:tcW w:w="3260" w:type="dxa"/>
          </w:tcPr>
          <w:p w14:paraId="22BCE315" w14:textId="60C0307C" w:rsidR="00854E29" w:rsidRPr="00714216" w:rsidRDefault="00854E29" w:rsidP="00854E29">
            <w:pPr>
              <w:rPr>
                <w:b/>
                <w:bCs/>
                <w:color w:val="000000" w:themeColor="text1"/>
              </w:rPr>
            </w:pPr>
            <w:r w:rsidRPr="00714216">
              <w:rPr>
                <w:b/>
                <w:bCs/>
                <w:color w:val="000000" w:themeColor="text1"/>
              </w:rPr>
              <w:t xml:space="preserve">WÓZEK ZE STALI NIERDZEWNEJ NA BLACHY, 10 POZIOMÓW </w:t>
            </w:r>
            <w:r w:rsidRPr="00714216">
              <w:rPr>
                <w:noProof/>
                <w:color w:val="000000" w:themeColor="text1"/>
              </w:rPr>
              <w:drawing>
                <wp:inline distT="0" distB="0" distL="0" distR="0" wp14:anchorId="4810E63B" wp14:editId="4B5D2F76">
                  <wp:extent cx="1822361" cy="1822361"/>
                  <wp:effectExtent l="0" t="0" r="6985" b="6985"/>
                  <wp:docPr id="1159626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62621" name=""/>
                          <pic:cNvPicPr/>
                        </pic:nvPicPr>
                        <pic:blipFill>
                          <a:blip r:embed="rId11"/>
                          <a:stretch>
                            <a:fillRect/>
                          </a:stretch>
                        </pic:blipFill>
                        <pic:spPr>
                          <a:xfrm>
                            <a:off x="0" y="0"/>
                            <a:ext cx="1824126" cy="1824126"/>
                          </a:xfrm>
                          <a:prstGeom prst="rect">
                            <a:avLst/>
                          </a:prstGeom>
                        </pic:spPr>
                      </pic:pic>
                    </a:graphicData>
                  </a:graphic>
                </wp:inline>
              </w:drawing>
            </w:r>
          </w:p>
        </w:tc>
        <w:tc>
          <w:tcPr>
            <w:tcW w:w="850" w:type="dxa"/>
          </w:tcPr>
          <w:p w14:paraId="436059FF" w14:textId="50F2AD63" w:rsidR="00854E29" w:rsidRPr="00714216" w:rsidRDefault="00854E29" w:rsidP="00854E29">
            <w:pPr>
              <w:rPr>
                <w:b/>
                <w:bCs/>
                <w:color w:val="000000" w:themeColor="text1"/>
              </w:rPr>
            </w:pPr>
            <w:r w:rsidRPr="00714216">
              <w:rPr>
                <w:b/>
                <w:bCs/>
                <w:color w:val="000000" w:themeColor="text1"/>
              </w:rPr>
              <w:t>1</w:t>
            </w:r>
          </w:p>
        </w:tc>
        <w:tc>
          <w:tcPr>
            <w:tcW w:w="5529" w:type="dxa"/>
          </w:tcPr>
          <w:p w14:paraId="13961FC9" w14:textId="77777777" w:rsidR="00854E29" w:rsidRPr="00714216" w:rsidRDefault="00854E29" w:rsidP="00854E29">
            <w:pPr>
              <w:rPr>
                <w:color w:val="000000" w:themeColor="text1"/>
              </w:rPr>
            </w:pPr>
            <w:r w:rsidRPr="00714216">
              <w:rPr>
                <w:b/>
                <w:bCs/>
                <w:color w:val="000000" w:themeColor="text1"/>
              </w:rPr>
              <w:t>Konstrukcja i wykonanie:</w:t>
            </w:r>
          </w:p>
          <w:p w14:paraId="08F2A1E9" w14:textId="6B51760D" w:rsidR="00854E29" w:rsidRPr="00714216" w:rsidRDefault="00854E29" w:rsidP="00854E29">
            <w:pPr>
              <w:numPr>
                <w:ilvl w:val="0"/>
                <w:numId w:val="31"/>
              </w:numPr>
              <w:rPr>
                <w:color w:val="000000" w:themeColor="text1"/>
              </w:rPr>
            </w:pPr>
            <w:r w:rsidRPr="00714216">
              <w:rPr>
                <w:color w:val="000000" w:themeColor="text1"/>
              </w:rPr>
              <w:t>Wykonanie w całości ze stali nierdzewnej, odpornej na korozję oraz działanie środków myjących i dezynfekcyjnych.</w:t>
            </w:r>
          </w:p>
          <w:p w14:paraId="5F3A0D2F" w14:textId="77777777" w:rsidR="00854E29" w:rsidRPr="00714216" w:rsidRDefault="00854E29" w:rsidP="00854E29">
            <w:pPr>
              <w:numPr>
                <w:ilvl w:val="0"/>
                <w:numId w:val="31"/>
              </w:numPr>
              <w:rPr>
                <w:color w:val="000000" w:themeColor="text1"/>
              </w:rPr>
            </w:pPr>
            <w:r w:rsidRPr="00714216">
              <w:rPr>
                <w:color w:val="000000" w:themeColor="text1"/>
              </w:rPr>
              <w:t>Konstrukcja spawana o wysokiej stabilności i wytrzymałości.</w:t>
            </w:r>
          </w:p>
          <w:p w14:paraId="51189DFD" w14:textId="77777777" w:rsidR="00854E29" w:rsidRPr="00714216" w:rsidRDefault="00854E29" w:rsidP="00854E29">
            <w:pPr>
              <w:numPr>
                <w:ilvl w:val="0"/>
                <w:numId w:val="31"/>
              </w:numPr>
              <w:rPr>
                <w:color w:val="000000" w:themeColor="text1"/>
              </w:rPr>
            </w:pPr>
            <w:r w:rsidRPr="00714216">
              <w:rPr>
                <w:color w:val="000000" w:themeColor="text1"/>
              </w:rPr>
              <w:t>10 poziomów (prowadnic) przystosowanych do przechowywania blach gastronomicznych typu GN 1/1</w:t>
            </w:r>
          </w:p>
          <w:p w14:paraId="3871CB8D" w14:textId="77777777" w:rsidR="00854E29" w:rsidRPr="00714216" w:rsidRDefault="00854E29" w:rsidP="00854E29">
            <w:pPr>
              <w:numPr>
                <w:ilvl w:val="0"/>
                <w:numId w:val="31"/>
              </w:numPr>
              <w:rPr>
                <w:color w:val="000000" w:themeColor="text1"/>
              </w:rPr>
            </w:pPr>
            <w:r w:rsidRPr="00714216">
              <w:rPr>
                <w:color w:val="000000" w:themeColor="text1"/>
              </w:rPr>
              <w:t>Prowadnice umożliwiające łatwe wsuwanie i wysuwanie blach.</w:t>
            </w:r>
          </w:p>
          <w:p w14:paraId="009AB57F" w14:textId="77777777" w:rsidR="00854E29" w:rsidRPr="00714216" w:rsidRDefault="00854E29" w:rsidP="00854E29">
            <w:pPr>
              <w:rPr>
                <w:color w:val="000000" w:themeColor="text1"/>
              </w:rPr>
            </w:pPr>
            <w:r w:rsidRPr="00714216">
              <w:rPr>
                <w:b/>
                <w:bCs/>
                <w:color w:val="000000" w:themeColor="text1"/>
              </w:rPr>
              <w:t>Mobilność i bezpieczeństwo</w:t>
            </w:r>
          </w:p>
          <w:p w14:paraId="4A31715F" w14:textId="014E20D0" w:rsidR="00854E29" w:rsidRPr="00714216" w:rsidRDefault="00854E29" w:rsidP="00854E29">
            <w:pPr>
              <w:numPr>
                <w:ilvl w:val="0"/>
                <w:numId w:val="32"/>
              </w:numPr>
              <w:rPr>
                <w:color w:val="000000" w:themeColor="text1"/>
              </w:rPr>
            </w:pPr>
            <w:r w:rsidRPr="00714216">
              <w:rPr>
                <w:color w:val="000000" w:themeColor="text1"/>
              </w:rPr>
              <w:t>Wózek wyposażony w kółka jezdne umożliwiające łatwe przemieszczanie wózka (minimum 2 kółka z blokadą).</w:t>
            </w:r>
          </w:p>
          <w:p w14:paraId="65D7381B" w14:textId="77777777" w:rsidR="00854E29" w:rsidRPr="00714216" w:rsidRDefault="00854E29" w:rsidP="00854E29">
            <w:pPr>
              <w:numPr>
                <w:ilvl w:val="0"/>
                <w:numId w:val="32"/>
              </w:numPr>
              <w:rPr>
                <w:color w:val="000000" w:themeColor="text1"/>
              </w:rPr>
            </w:pPr>
            <w:r w:rsidRPr="00714216">
              <w:rPr>
                <w:color w:val="000000" w:themeColor="text1"/>
              </w:rPr>
              <w:lastRenderedPageBreak/>
              <w:t>Stabilna konstrukcja zapobiegająca przechylaniu podczas transportu.</w:t>
            </w:r>
          </w:p>
          <w:p w14:paraId="0C904D03" w14:textId="77777777" w:rsidR="00854E29" w:rsidRPr="00714216" w:rsidRDefault="00854E29" w:rsidP="00854E29">
            <w:pPr>
              <w:numPr>
                <w:ilvl w:val="0"/>
                <w:numId w:val="32"/>
              </w:numPr>
              <w:rPr>
                <w:color w:val="000000" w:themeColor="text1"/>
              </w:rPr>
            </w:pPr>
            <w:r w:rsidRPr="00714216">
              <w:rPr>
                <w:color w:val="000000" w:themeColor="text1"/>
              </w:rPr>
              <w:t>Zaokrąglone krawędzie minimalizujące ryzyko urazów.</w:t>
            </w:r>
          </w:p>
          <w:p w14:paraId="16E72078" w14:textId="77777777" w:rsidR="00854E29" w:rsidRPr="00714216" w:rsidRDefault="00854E29" w:rsidP="00854E29">
            <w:pPr>
              <w:numPr>
                <w:ilvl w:val="0"/>
                <w:numId w:val="32"/>
              </w:numPr>
              <w:rPr>
                <w:color w:val="000000" w:themeColor="text1"/>
              </w:rPr>
            </w:pPr>
            <w:r w:rsidRPr="00714216">
              <w:rPr>
                <w:color w:val="000000" w:themeColor="text1"/>
              </w:rPr>
              <w:t>Nośność dostosowana do pełnego obciążenia 10 poziomów blach.</w:t>
            </w:r>
          </w:p>
          <w:p w14:paraId="62695C68" w14:textId="77777777" w:rsidR="00854E29" w:rsidRPr="00714216" w:rsidRDefault="00854E29" w:rsidP="00854E29">
            <w:pPr>
              <w:rPr>
                <w:b/>
                <w:bCs/>
                <w:color w:val="000000" w:themeColor="text1"/>
              </w:rPr>
            </w:pPr>
          </w:p>
        </w:tc>
        <w:tc>
          <w:tcPr>
            <w:tcW w:w="1881" w:type="dxa"/>
          </w:tcPr>
          <w:p w14:paraId="3BD54DCC" w14:textId="66102AFC"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0116596A" w14:textId="77777777" w:rsidR="00854E29" w:rsidRPr="00714216" w:rsidRDefault="00854E29" w:rsidP="00854E29">
            <w:pPr>
              <w:rPr>
                <w:color w:val="000000" w:themeColor="text1"/>
              </w:rPr>
            </w:pPr>
          </w:p>
          <w:p w14:paraId="5170E3DD" w14:textId="77777777" w:rsidR="00854E29" w:rsidRPr="00714216" w:rsidRDefault="00854E29" w:rsidP="00854E29">
            <w:pPr>
              <w:rPr>
                <w:color w:val="000000" w:themeColor="text1"/>
              </w:rPr>
            </w:pPr>
          </w:p>
          <w:p w14:paraId="72E28381" w14:textId="77777777" w:rsidR="00854E29" w:rsidRPr="00714216" w:rsidRDefault="00854E29" w:rsidP="00854E29">
            <w:pPr>
              <w:rPr>
                <w:color w:val="000000" w:themeColor="text1"/>
              </w:rPr>
            </w:pPr>
            <w:r w:rsidRPr="00714216">
              <w:rPr>
                <w:color w:val="000000" w:themeColor="text1"/>
              </w:rPr>
              <w:t>Wymiary zewnętrzne: 1350 x 470 x 620 mm (dł. x szer. x wys.).</w:t>
            </w:r>
          </w:p>
          <w:p w14:paraId="76DBD895" w14:textId="77777777" w:rsidR="00854E29" w:rsidRPr="00714216" w:rsidRDefault="00854E29" w:rsidP="00854E29">
            <w:pPr>
              <w:rPr>
                <w:i/>
                <w:iCs/>
                <w:color w:val="000000" w:themeColor="text1"/>
              </w:rPr>
            </w:pPr>
          </w:p>
          <w:p w14:paraId="6B10BB8C" w14:textId="1F48C107"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w:t>
            </w:r>
            <w:r w:rsidRPr="00714216">
              <w:rPr>
                <w:b/>
                <w:bCs/>
                <w:i/>
                <w:iCs/>
                <w:color w:val="000000" w:themeColor="text1"/>
              </w:rPr>
              <w:lastRenderedPageBreak/>
              <w:t>linii technologicznej kuchni.</w:t>
            </w:r>
          </w:p>
          <w:p w14:paraId="7F0AFAA3" w14:textId="77777777" w:rsidR="00854E29" w:rsidRPr="00714216" w:rsidRDefault="00854E29" w:rsidP="00854E29">
            <w:pPr>
              <w:rPr>
                <w:b/>
                <w:bCs/>
                <w:color w:val="000000" w:themeColor="text1"/>
              </w:rPr>
            </w:pPr>
          </w:p>
        </w:tc>
        <w:tc>
          <w:tcPr>
            <w:tcW w:w="3447" w:type="dxa"/>
          </w:tcPr>
          <w:p w14:paraId="7BF7C797"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6BB0F50C" w14:textId="77777777" w:rsidR="00854E29" w:rsidRPr="00714216" w:rsidRDefault="00854E29" w:rsidP="00854E29">
            <w:pPr>
              <w:rPr>
                <w:color w:val="000000" w:themeColor="text1"/>
              </w:rPr>
            </w:pPr>
            <w:r w:rsidRPr="00714216">
              <w:rPr>
                <w:color w:val="000000" w:themeColor="text1"/>
              </w:rPr>
              <w:t>Stabilna konstrukcja zapobiegająca przechyleniom podczas załadunku i transportu.</w:t>
            </w:r>
          </w:p>
          <w:p w14:paraId="7EB5BDAC" w14:textId="77777777" w:rsidR="00854E29" w:rsidRPr="00714216" w:rsidRDefault="00854E29" w:rsidP="00854E29">
            <w:pPr>
              <w:rPr>
                <w:color w:val="000000" w:themeColor="text1"/>
              </w:rPr>
            </w:pPr>
          </w:p>
          <w:p w14:paraId="1D3A7A7B" w14:textId="77777777" w:rsidR="00854E29" w:rsidRPr="00714216" w:rsidRDefault="00854E29" w:rsidP="00854E29">
            <w:pPr>
              <w:rPr>
                <w:color w:val="000000" w:themeColor="text1"/>
              </w:rPr>
            </w:pPr>
            <w:r w:rsidRPr="00714216">
              <w:rPr>
                <w:color w:val="000000" w:themeColor="text1"/>
              </w:rPr>
              <w:t>Kółka jezdne o płynnej pracy, umożliwiające przemieszczanie bez użycia nadmiernej siły.</w:t>
            </w:r>
          </w:p>
          <w:p w14:paraId="6779720F" w14:textId="77777777" w:rsidR="00854E29" w:rsidRPr="00714216" w:rsidRDefault="00854E29" w:rsidP="00854E29">
            <w:pPr>
              <w:rPr>
                <w:color w:val="000000" w:themeColor="text1"/>
              </w:rPr>
            </w:pPr>
          </w:p>
          <w:p w14:paraId="39199E30" w14:textId="77777777" w:rsidR="00854E29" w:rsidRPr="00714216" w:rsidRDefault="00854E29" w:rsidP="00854E29">
            <w:pPr>
              <w:rPr>
                <w:color w:val="000000" w:themeColor="text1"/>
              </w:rPr>
            </w:pPr>
            <w:r w:rsidRPr="00714216">
              <w:rPr>
                <w:color w:val="000000" w:themeColor="text1"/>
              </w:rPr>
              <w:t>Minimum dwa kółka wyposażone w skuteczny mechanizm blokady zapobiegający niekontrolowanemu przemieszczaniu się wózka.</w:t>
            </w:r>
          </w:p>
          <w:p w14:paraId="26D67121" w14:textId="77777777" w:rsidR="00854E29" w:rsidRPr="00714216" w:rsidRDefault="00854E29" w:rsidP="00854E29">
            <w:pPr>
              <w:rPr>
                <w:color w:val="000000" w:themeColor="text1"/>
              </w:rPr>
            </w:pPr>
          </w:p>
          <w:p w14:paraId="0BBEC2BA" w14:textId="77777777" w:rsidR="00854E29" w:rsidRPr="00714216" w:rsidRDefault="00854E29" w:rsidP="00854E29">
            <w:pPr>
              <w:rPr>
                <w:color w:val="000000" w:themeColor="text1"/>
              </w:rPr>
            </w:pPr>
            <w:r w:rsidRPr="00714216">
              <w:rPr>
                <w:color w:val="000000" w:themeColor="text1"/>
              </w:rPr>
              <w:t>Zaokrąglone krawędzie i brak ostrych elementów ograniczających ryzyko urazów.</w:t>
            </w:r>
          </w:p>
          <w:p w14:paraId="304114D7" w14:textId="77777777" w:rsidR="00854E29" w:rsidRPr="00714216" w:rsidRDefault="00854E29" w:rsidP="00854E29">
            <w:pPr>
              <w:rPr>
                <w:color w:val="000000" w:themeColor="text1"/>
              </w:rPr>
            </w:pPr>
          </w:p>
          <w:p w14:paraId="4BC94995" w14:textId="77777777" w:rsidR="00854E29" w:rsidRPr="00714216" w:rsidRDefault="00854E29" w:rsidP="00854E29">
            <w:pPr>
              <w:rPr>
                <w:color w:val="000000" w:themeColor="text1"/>
              </w:rPr>
            </w:pPr>
            <w:r w:rsidRPr="00714216">
              <w:rPr>
                <w:color w:val="000000" w:themeColor="text1"/>
              </w:rPr>
              <w:t>Prowadnice zabezpieczające przed przypadkowym wysunięciem blach.</w:t>
            </w:r>
          </w:p>
          <w:p w14:paraId="0418ABEE" w14:textId="77777777" w:rsidR="00854E29" w:rsidRPr="00714216" w:rsidRDefault="00854E29" w:rsidP="00854E29">
            <w:pPr>
              <w:rPr>
                <w:b/>
                <w:bCs/>
                <w:color w:val="000000" w:themeColor="text1"/>
              </w:rPr>
            </w:pPr>
          </w:p>
          <w:p w14:paraId="418871EC" w14:textId="77777777" w:rsidR="00854E29" w:rsidRPr="00714216" w:rsidRDefault="00854E29" w:rsidP="00854E29">
            <w:pPr>
              <w:rPr>
                <w:color w:val="000000" w:themeColor="text1"/>
              </w:rPr>
            </w:pPr>
            <w:r w:rsidRPr="00714216">
              <w:rPr>
                <w:color w:val="000000" w:themeColor="text1"/>
              </w:rPr>
              <w:t>Uchwyty lub elementy konstrukcyjne umożliwiające wygodne i stabilne manewrowanie.</w:t>
            </w:r>
          </w:p>
          <w:p w14:paraId="2A8747DF" w14:textId="77777777" w:rsidR="00854E29" w:rsidRPr="00714216" w:rsidRDefault="00854E29" w:rsidP="00854E29">
            <w:pPr>
              <w:rPr>
                <w:color w:val="000000" w:themeColor="text1"/>
              </w:rPr>
            </w:pPr>
          </w:p>
          <w:p w14:paraId="22DD0763" w14:textId="77777777" w:rsidR="00854E29" w:rsidRPr="00714216" w:rsidRDefault="00854E29" w:rsidP="00854E29">
            <w:pPr>
              <w:rPr>
                <w:color w:val="000000" w:themeColor="text1"/>
              </w:rPr>
            </w:pPr>
            <w:r w:rsidRPr="00714216">
              <w:rPr>
                <w:color w:val="000000" w:themeColor="text1"/>
              </w:rPr>
              <w:t>Konstrukcja umożliwiająca wysuwanie i wsuwanie blach bez konieczności wykonywania nadmiernych ruchów skrętnych lub podnoszenia powyżej bezpiecznego poziomu.</w:t>
            </w:r>
          </w:p>
          <w:p w14:paraId="633E3EE4" w14:textId="77777777" w:rsidR="00854E29" w:rsidRPr="00714216" w:rsidRDefault="00854E29" w:rsidP="00854E29">
            <w:pPr>
              <w:rPr>
                <w:b/>
                <w:bCs/>
                <w:color w:val="000000" w:themeColor="text1"/>
              </w:rPr>
            </w:pPr>
          </w:p>
        </w:tc>
        <w:tc>
          <w:tcPr>
            <w:tcW w:w="1476" w:type="dxa"/>
          </w:tcPr>
          <w:p w14:paraId="2491B387" w14:textId="77777777" w:rsidR="00854E29" w:rsidRPr="00714216" w:rsidRDefault="00854E29" w:rsidP="00854E29">
            <w:pPr>
              <w:rPr>
                <w:b/>
                <w:bCs/>
                <w:color w:val="000000" w:themeColor="text1"/>
              </w:rPr>
            </w:pPr>
          </w:p>
        </w:tc>
        <w:tc>
          <w:tcPr>
            <w:tcW w:w="1417" w:type="dxa"/>
          </w:tcPr>
          <w:p w14:paraId="64142519" w14:textId="77777777" w:rsidR="00854E29" w:rsidRPr="00714216" w:rsidRDefault="00854E29" w:rsidP="00854E29">
            <w:pPr>
              <w:rPr>
                <w:b/>
                <w:bCs/>
                <w:color w:val="000000" w:themeColor="text1"/>
              </w:rPr>
            </w:pPr>
          </w:p>
        </w:tc>
        <w:tc>
          <w:tcPr>
            <w:tcW w:w="1418" w:type="dxa"/>
          </w:tcPr>
          <w:p w14:paraId="6B25CD1E" w14:textId="77777777" w:rsidR="00854E29" w:rsidRPr="00714216" w:rsidRDefault="00854E29" w:rsidP="00854E29">
            <w:pPr>
              <w:rPr>
                <w:b/>
                <w:bCs/>
                <w:color w:val="000000" w:themeColor="text1"/>
              </w:rPr>
            </w:pPr>
          </w:p>
        </w:tc>
        <w:tc>
          <w:tcPr>
            <w:tcW w:w="1134" w:type="dxa"/>
          </w:tcPr>
          <w:p w14:paraId="243AF5DB" w14:textId="77777777" w:rsidR="00854E29" w:rsidRPr="00714216" w:rsidRDefault="00854E29" w:rsidP="00854E29">
            <w:pPr>
              <w:rPr>
                <w:b/>
                <w:bCs/>
                <w:color w:val="000000" w:themeColor="text1"/>
              </w:rPr>
            </w:pPr>
          </w:p>
        </w:tc>
        <w:tc>
          <w:tcPr>
            <w:tcW w:w="1842" w:type="dxa"/>
          </w:tcPr>
          <w:p w14:paraId="6FF31891" w14:textId="77777777" w:rsidR="00854E29" w:rsidRPr="00714216" w:rsidRDefault="00854E29" w:rsidP="00854E29">
            <w:pPr>
              <w:rPr>
                <w:b/>
                <w:bCs/>
                <w:color w:val="000000" w:themeColor="text1"/>
              </w:rPr>
            </w:pPr>
          </w:p>
        </w:tc>
      </w:tr>
      <w:tr w:rsidR="00714216" w:rsidRPr="00714216" w14:paraId="67EC8C96" w14:textId="5C025342" w:rsidTr="00045C3C">
        <w:tc>
          <w:tcPr>
            <w:tcW w:w="568" w:type="dxa"/>
          </w:tcPr>
          <w:p w14:paraId="1B4D794D" w14:textId="58D7D937" w:rsidR="00854E29" w:rsidRPr="00714216" w:rsidRDefault="00854E29" w:rsidP="00854E29">
            <w:pPr>
              <w:rPr>
                <w:color w:val="000000" w:themeColor="text1"/>
              </w:rPr>
            </w:pPr>
            <w:r w:rsidRPr="00714216">
              <w:rPr>
                <w:color w:val="000000" w:themeColor="text1"/>
              </w:rPr>
              <w:t>5</w:t>
            </w:r>
          </w:p>
        </w:tc>
        <w:tc>
          <w:tcPr>
            <w:tcW w:w="3260" w:type="dxa"/>
          </w:tcPr>
          <w:p w14:paraId="655E1EF7" w14:textId="77777777" w:rsidR="00854E29" w:rsidRPr="00714216" w:rsidRDefault="00854E29" w:rsidP="00854E29">
            <w:pPr>
              <w:rPr>
                <w:b/>
                <w:bCs/>
                <w:color w:val="000000" w:themeColor="text1"/>
              </w:rPr>
            </w:pPr>
            <w:r w:rsidRPr="00714216">
              <w:rPr>
                <w:b/>
                <w:bCs/>
                <w:color w:val="000000" w:themeColor="text1"/>
              </w:rPr>
              <w:t xml:space="preserve">UMYWALKA DO RĄK </w:t>
            </w:r>
          </w:p>
          <w:p w14:paraId="06334316" w14:textId="66D6E4B0" w:rsidR="00854E29" w:rsidRPr="00714216" w:rsidRDefault="00854E29" w:rsidP="00854E29">
            <w:pPr>
              <w:rPr>
                <w:b/>
                <w:bCs/>
                <w:color w:val="000000" w:themeColor="text1"/>
              </w:rPr>
            </w:pPr>
            <w:r w:rsidRPr="00714216">
              <w:rPr>
                <w:noProof/>
                <w:color w:val="000000" w:themeColor="text1"/>
              </w:rPr>
              <w:drawing>
                <wp:inline distT="0" distB="0" distL="0" distR="0" wp14:anchorId="5D10108C" wp14:editId="4C57B82E">
                  <wp:extent cx="1793240" cy="1793240"/>
                  <wp:effectExtent l="0" t="0" r="0" b="0"/>
                  <wp:docPr id="20810296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29666" name=""/>
                          <pic:cNvPicPr/>
                        </pic:nvPicPr>
                        <pic:blipFill>
                          <a:blip r:embed="rId12"/>
                          <a:stretch>
                            <a:fillRect/>
                          </a:stretch>
                        </pic:blipFill>
                        <pic:spPr>
                          <a:xfrm flipH="1">
                            <a:off x="0" y="0"/>
                            <a:ext cx="1793240" cy="1793240"/>
                          </a:xfrm>
                          <a:prstGeom prst="rect">
                            <a:avLst/>
                          </a:prstGeom>
                        </pic:spPr>
                      </pic:pic>
                    </a:graphicData>
                  </a:graphic>
                </wp:inline>
              </w:drawing>
            </w:r>
            <w:r w:rsidRPr="00714216">
              <w:rPr>
                <w:color w:val="000000" w:themeColor="text1"/>
              </w:rPr>
              <w:t xml:space="preserve"> </w:t>
            </w:r>
          </w:p>
        </w:tc>
        <w:tc>
          <w:tcPr>
            <w:tcW w:w="850" w:type="dxa"/>
          </w:tcPr>
          <w:p w14:paraId="77A15ABC" w14:textId="5C419713" w:rsidR="00854E29" w:rsidRPr="00714216" w:rsidRDefault="00854E29" w:rsidP="00854E29">
            <w:pPr>
              <w:rPr>
                <w:color w:val="000000" w:themeColor="text1"/>
              </w:rPr>
            </w:pPr>
            <w:r w:rsidRPr="00714216">
              <w:rPr>
                <w:b/>
                <w:bCs/>
                <w:color w:val="000000" w:themeColor="text1"/>
              </w:rPr>
              <w:t>1</w:t>
            </w:r>
          </w:p>
        </w:tc>
        <w:tc>
          <w:tcPr>
            <w:tcW w:w="5529" w:type="dxa"/>
          </w:tcPr>
          <w:p w14:paraId="5B4D8FFD" w14:textId="77777777" w:rsidR="00854E29" w:rsidRPr="00714216" w:rsidRDefault="00854E29" w:rsidP="00854E29">
            <w:pPr>
              <w:rPr>
                <w:color w:val="000000" w:themeColor="text1"/>
              </w:rPr>
            </w:pPr>
            <w:r w:rsidRPr="00714216">
              <w:rPr>
                <w:b/>
                <w:bCs/>
                <w:color w:val="000000" w:themeColor="text1"/>
              </w:rPr>
              <w:t>Urządzenie musi spełniać następujące wymagania oraz posiadać:</w:t>
            </w:r>
          </w:p>
          <w:p w14:paraId="0EDAB8B1" w14:textId="77777777" w:rsidR="00854E29" w:rsidRPr="00714216" w:rsidRDefault="00854E29" w:rsidP="00854E29">
            <w:pPr>
              <w:rPr>
                <w:color w:val="000000" w:themeColor="text1"/>
              </w:rPr>
            </w:pPr>
            <w:r w:rsidRPr="00714216">
              <w:rPr>
                <w:color w:val="000000" w:themeColor="text1"/>
              </w:rPr>
              <w:t>a) konstrukcję z panelem tylnym zabezpieczającym ścianę i inne urządzenia przed zachlapaniem,</w:t>
            </w:r>
          </w:p>
          <w:p w14:paraId="38E854A5" w14:textId="52923877" w:rsidR="00854E29" w:rsidRPr="00714216" w:rsidRDefault="00854E29" w:rsidP="00854E29">
            <w:pPr>
              <w:rPr>
                <w:color w:val="000000" w:themeColor="text1"/>
              </w:rPr>
            </w:pPr>
            <w:r w:rsidRPr="00714216">
              <w:rPr>
                <w:color w:val="000000" w:themeColor="text1"/>
              </w:rPr>
              <w:t>b) zlewozmywak,</w:t>
            </w:r>
          </w:p>
          <w:p w14:paraId="4999BFD1" w14:textId="148001C4" w:rsidR="00854E29" w:rsidRPr="00714216" w:rsidRDefault="00854E29" w:rsidP="00854E29">
            <w:pPr>
              <w:rPr>
                <w:color w:val="000000" w:themeColor="text1"/>
              </w:rPr>
            </w:pPr>
            <w:r w:rsidRPr="00714216">
              <w:rPr>
                <w:color w:val="000000" w:themeColor="text1"/>
              </w:rPr>
              <w:t>c) baterię wodną umieszczoną po prawej stronie (zimna i ciepła woda),</w:t>
            </w:r>
            <w:r w:rsidRPr="00714216">
              <w:rPr>
                <w:color w:val="000000" w:themeColor="text1"/>
              </w:rPr>
              <w:br/>
              <w:t>c) dozownik mydła,</w:t>
            </w:r>
            <w:r w:rsidRPr="00714216">
              <w:rPr>
                <w:color w:val="000000" w:themeColor="text1"/>
              </w:rPr>
              <w:br/>
              <w:t>d) dozownik ręczników papierowych,</w:t>
            </w:r>
            <w:r w:rsidRPr="00714216">
              <w:rPr>
                <w:color w:val="000000" w:themeColor="text1"/>
              </w:rPr>
              <w:br/>
              <w:t>e) wbudowany, zamykany kosz na odpady, którego otwieranie odbywa się w sposób bezdotykowy,</w:t>
            </w:r>
          </w:p>
          <w:p w14:paraId="2A6085C6" w14:textId="77777777" w:rsidR="00854E29" w:rsidRPr="00714216" w:rsidRDefault="00854E29" w:rsidP="00854E29">
            <w:pPr>
              <w:rPr>
                <w:color w:val="000000" w:themeColor="text1"/>
              </w:rPr>
            </w:pPr>
          </w:p>
          <w:p w14:paraId="53F8D665" w14:textId="77777777" w:rsidR="00854E29" w:rsidRPr="00714216" w:rsidRDefault="00854E29" w:rsidP="00854E29">
            <w:pPr>
              <w:rPr>
                <w:color w:val="000000" w:themeColor="text1"/>
              </w:rPr>
            </w:pPr>
            <w:r w:rsidRPr="00714216">
              <w:rPr>
                <w:color w:val="000000" w:themeColor="text1"/>
              </w:rPr>
              <w:t xml:space="preserve">Uruchamianie wody powinno odbywać się za pomocą mechanizmu sterowania kolanowego (kontrola kolanowa) </w:t>
            </w:r>
            <w:r w:rsidRPr="00714216">
              <w:rPr>
                <w:b/>
                <w:bCs/>
                <w:color w:val="000000" w:themeColor="text1"/>
              </w:rPr>
              <w:t>lub</w:t>
            </w:r>
            <w:r w:rsidRPr="00714216">
              <w:rPr>
                <w:color w:val="000000" w:themeColor="text1"/>
              </w:rPr>
              <w:t xml:space="preserve"> bezdotykowego systemu uruchamiania wody z wykorzystaniem fotokomórki (czujnika ruchu).</w:t>
            </w:r>
          </w:p>
          <w:p w14:paraId="3F31BA9A" w14:textId="71CDA258" w:rsidR="00854E29" w:rsidRPr="00714216" w:rsidRDefault="00854E29" w:rsidP="00854E29">
            <w:pPr>
              <w:rPr>
                <w:b/>
                <w:bCs/>
                <w:color w:val="000000" w:themeColor="text1"/>
              </w:rPr>
            </w:pPr>
            <w:r w:rsidRPr="00714216">
              <w:rPr>
                <w:b/>
                <w:bCs/>
                <w:color w:val="000000" w:themeColor="text1"/>
              </w:rPr>
              <w:t>Dopuszcza się stal o niższych parametrach.</w:t>
            </w:r>
          </w:p>
          <w:p w14:paraId="0F4B040B" w14:textId="77777777" w:rsidR="00854E29" w:rsidRPr="00714216" w:rsidRDefault="00854E29" w:rsidP="00854E29">
            <w:pPr>
              <w:rPr>
                <w:color w:val="000000" w:themeColor="text1"/>
              </w:rPr>
            </w:pPr>
          </w:p>
          <w:p w14:paraId="0C45B5E3" w14:textId="77777777" w:rsidR="00854E29" w:rsidRPr="00714216" w:rsidRDefault="00854E29" w:rsidP="00854E29">
            <w:pPr>
              <w:rPr>
                <w:color w:val="000000" w:themeColor="text1"/>
              </w:rPr>
            </w:pPr>
          </w:p>
          <w:p w14:paraId="0422E3E6" w14:textId="77777777" w:rsidR="00854E29" w:rsidRPr="00714216" w:rsidRDefault="00854E29" w:rsidP="00854E29">
            <w:pPr>
              <w:rPr>
                <w:b/>
                <w:bCs/>
                <w:color w:val="000000" w:themeColor="text1"/>
              </w:rPr>
            </w:pPr>
          </w:p>
        </w:tc>
        <w:tc>
          <w:tcPr>
            <w:tcW w:w="1881" w:type="dxa"/>
          </w:tcPr>
          <w:p w14:paraId="695F8D18" w14:textId="25A5E209" w:rsidR="00854E29" w:rsidRPr="00714216" w:rsidRDefault="00854E29" w:rsidP="00854E29">
            <w:pPr>
              <w:rPr>
                <w:color w:val="000000" w:themeColor="text1"/>
              </w:rPr>
            </w:pPr>
            <w:r w:rsidRPr="00714216">
              <w:rPr>
                <w:b/>
                <w:bCs/>
                <w:color w:val="000000" w:themeColor="text1"/>
              </w:rPr>
              <w:t xml:space="preserve">WYMIARY I PARAMETRY TECHNICZNE  </w:t>
            </w:r>
          </w:p>
          <w:p w14:paraId="11B4C470" w14:textId="77777777" w:rsidR="00854E29" w:rsidRPr="00714216" w:rsidRDefault="00854E29" w:rsidP="00854E29">
            <w:pPr>
              <w:rPr>
                <w:b/>
                <w:bCs/>
                <w:color w:val="000000" w:themeColor="text1"/>
              </w:rPr>
            </w:pPr>
          </w:p>
          <w:p w14:paraId="5EE0B3AF" w14:textId="3B7592FC" w:rsidR="00854E29" w:rsidRPr="00714216" w:rsidRDefault="00854E29" w:rsidP="00854E29">
            <w:pPr>
              <w:rPr>
                <w:color w:val="000000" w:themeColor="text1"/>
              </w:rPr>
            </w:pPr>
            <w:r w:rsidRPr="00714216">
              <w:rPr>
                <w:b/>
                <w:bCs/>
                <w:color w:val="000000" w:themeColor="text1"/>
              </w:rPr>
              <w:t>Wymiary zewnętrzne urządzenia - szacunkowe</w:t>
            </w:r>
          </w:p>
          <w:p w14:paraId="6D5A26D9" w14:textId="77777777" w:rsidR="00854E29" w:rsidRPr="00714216" w:rsidRDefault="00854E29" w:rsidP="00854E29">
            <w:pPr>
              <w:rPr>
                <w:color w:val="000000" w:themeColor="text1"/>
              </w:rPr>
            </w:pPr>
            <w:r w:rsidRPr="00714216">
              <w:rPr>
                <w:color w:val="000000" w:themeColor="text1"/>
              </w:rPr>
              <w:t xml:space="preserve">szerokość: 400 mm </w:t>
            </w:r>
          </w:p>
          <w:p w14:paraId="369150B6" w14:textId="7F546F83" w:rsidR="00854E29" w:rsidRPr="00714216" w:rsidRDefault="00854E29" w:rsidP="00854E29">
            <w:pPr>
              <w:rPr>
                <w:color w:val="000000" w:themeColor="text1"/>
              </w:rPr>
            </w:pPr>
            <w:r w:rsidRPr="00714216">
              <w:rPr>
                <w:color w:val="000000" w:themeColor="text1"/>
              </w:rPr>
              <w:t>głębokość: od 300 mm do 400 mm.</w:t>
            </w:r>
          </w:p>
          <w:p w14:paraId="6AD877AB" w14:textId="77777777" w:rsidR="00854E29" w:rsidRPr="00714216" w:rsidRDefault="00854E29" w:rsidP="00854E29">
            <w:pPr>
              <w:rPr>
                <w:color w:val="000000" w:themeColor="text1"/>
              </w:rPr>
            </w:pPr>
          </w:p>
          <w:p w14:paraId="3E6C9155" w14:textId="1141D570" w:rsidR="00854E29" w:rsidRPr="00714216" w:rsidRDefault="00854E29" w:rsidP="00854E29">
            <w:pPr>
              <w:rPr>
                <w:b/>
                <w:bCs/>
                <w:color w:val="000000" w:themeColor="text1"/>
              </w:rPr>
            </w:pPr>
            <w:r w:rsidRPr="00714216">
              <w:rPr>
                <w:b/>
                <w:bCs/>
                <w:color w:val="000000" w:themeColor="text1"/>
              </w:rPr>
              <w:t>Przede wszystkim urządzenie powinno być dopasowane wymiarowo do pomieszczenia.</w:t>
            </w:r>
          </w:p>
          <w:p w14:paraId="104A9234" w14:textId="77777777" w:rsidR="00854E29" w:rsidRPr="00714216" w:rsidRDefault="00854E29" w:rsidP="00854E29">
            <w:pPr>
              <w:rPr>
                <w:color w:val="000000" w:themeColor="text1"/>
              </w:rPr>
            </w:pPr>
          </w:p>
          <w:p w14:paraId="498D9CEF" w14:textId="702D472A" w:rsidR="00854E29" w:rsidRPr="00714216" w:rsidRDefault="00854E29" w:rsidP="00854E29">
            <w:pPr>
              <w:rPr>
                <w:b/>
                <w:bCs/>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r w:rsidRPr="00714216">
              <w:rPr>
                <w:b/>
                <w:bCs/>
                <w:i/>
                <w:iCs/>
                <w:color w:val="000000" w:themeColor="text1"/>
              </w:rPr>
              <w:t>.</w:t>
            </w:r>
          </w:p>
        </w:tc>
        <w:tc>
          <w:tcPr>
            <w:tcW w:w="3447" w:type="dxa"/>
          </w:tcPr>
          <w:p w14:paraId="14100CA6" w14:textId="77777777" w:rsidR="00854E29" w:rsidRPr="00714216" w:rsidRDefault="00854E29" w:rsidP="00854E29">
            <w:pPr>
              <w:rPr>
                <w:color w:val="000000" w:themeColor="text1"/>
              </w:rPr>
            </w:pPr>
            <w:r w:rsidRPr="00714216">
              <w:rPr>
                <w:color w:val="000000" w:themeColor="text1"/>
              </w:rPr>
              <w:lastRenderedPageBreak/>
              <w:t>Zastosowane rozwiązania muszą zapewniać bezdotykową, higieniczną obsługę urządzenia oraz kosza na odpady.</w:t>
            </w:r>
          </w:p>
          <w:p w14:paraId="58CA675F" w14:textId="77777777" w:rsidR="00854E29" w:rsidRPr="00714216" w:rsidRDefault="00854E29" w:rsidP="00854E29">
            <w:pPr>
              <w:rPr>
                <w:b/>
                <w:bCs/>
                <w:color w:val="000000" w:themeColor="text1"/>
              </w:rPr>
            </w:pPr>
          </w:p>
        </w:tc>
        <w:tc>
          <w:tcPr>
            <w:tcW w:w="1476" w:type="dxa"/>
          </w:tcPr>
          <w:p w14:paraId="3119BCE8" w14:textId="77777777" w:rsidR="00854E29" w:rsidRPr="00714216" w:rsidRDefault="00854E29" w:rsidP="00854E29">
            <w:pPr>
              <w:rPr>
                <w:color w:val="000000" w:themeColor="text1"/>
              </w:rPr>
            </w:pPr>
          </w:p>
        </w:tc>
        <w:tc>
          <w:tcPr>
            <w:tcW w:w="1417" w:type="dxa"/>
          </w:tcPr>
          <w:p w14:paraId="774AD8FC" w14:textId="77777777" w:rsidR="00854E29" w:rsidRPr="00714216" w:rsidRDefault="00854E29" w:rsidP="00854E29">
            <w:pPr>
              <w:rPr>
                <w:color w:val="000000" w:themeColor="text1"/>
              </w:rPr>
            </w:pPr>
          </w:p>
        </w:tc>
        <w:tc>
          <w:tcPr>
            <w:tcW w:w="1418" w:type="dxa"/>
          </w:tcPr>
          <w:p w14:paraId="02750271" w14:textId="77777777" w:rsidR="00854E29" w:rsidRPr="00714216" w:rsidRDefault="00854E29" w:rsidP="00854E29">
            <w:pPr>
              <w:rPr>
                <w:color w:val="000000" w:themeColor="text1"/>
              </w:rPr>
            </w:pPr>
          </w:p>
        </w:tc>
        <w:tc>
          <w:tcPr>
            <w:tcW w:w="1134" w:type="dxa"/>
          </w:tcPr>
          <w:p w14:paraId="5DEB67EA" w14:textId="77777777" w:rsidR="00854E29" w:rsidRPr="00714216" w:rsidRDefault="00854E29" w:rsidP="00854E29">
            <w:pPr>
              <w:rPr>
                <w:color w:val="000000" w:themeColor="text1"/>
              </w:rPr>
            </w:pPr>
          </w:p>
        </w:tc>
        <w:tc>
          <w:tcPr>
            <w:tcW w:w="1842" w:type="dxa"/>
          </w:tcPr>
          <w:p w14:paraId="6040EA0F" w14:textId="77777777" w:rsidR="00854E29" w:rsidRPr="00714216" w:rsidRDefault="00854E29" w:rsidP="00854E29">
            <w:pPr>
              <w:rPr>
                <w:color w:val="000000" w:themeColor="text1"/>
              </w:rPr>
            </w:pPr>
          </w:p>
        </w:tc>
      </w:tr>
      <w:tr w:rsidR="00714216" w:rsidRPr="00714216" w14:paraId="37D791D3" w14:textId="35602E8C" w:rsidTr="00045C3C">
        <w:tc>
          <w:tcPr>
            <w:tcW w:w="568" w:type="dxa"/>
          </w:tcPr>
          <w:p w14:paraId="6961B86B" w14:textId="6BB5088A" w:rsidR="00854E29" w:rsidRPr="00714216" w:rsidRDefault="00854E29" w:rsidP="00854E29">
            <w:pPr>
              <w:rPr>
                <w:color w:val="000000" w:themeColor="text1"/>
              </w:rPr>
            </w:pPr>
            <w:r w:rsidRPr="00714216">
              <w:rPr>
                <w:color w:val="000000" w:themeColor="text1"/>
              </w:rPr>
              <w:t>6</w:t>
            </w:r>
          </w:p>
        </w:tc>
        <w:tc>
          <w:tcPr>
            <w:tcW w:w="3260" w:type="dxa"/>
          </w:tcPr>
          <w:p w14:paraId="047E2DAF" w14:textId="77777777" w:rsidR="00854E29" w:rsidRPr="00714216" w:rsidRDefault="00854E29" w:rsidP="00854E29">
            <w:pPr>
              <w:rPr>
                <w:b/>
                <w:bCs/>
                <w:color w:val="000000" w:themeColor="text1"/>
              </w:rPr>
            </w:pPr>
            <w:r w:rsidRPr="00714216">
              <w:rPr>
                <w:b/>
                <w:bCs/>
                <w:color w:val="000000" w:themeColor="text1"/>
              </w:rPr>
              <w:t>MOBILNY STÓŁ ROBOCZY</w:t>
            </w:r>
          </w:p>
          <w:p w14:paraId="77AB53E9" w14:textId="77777777" w:rsidR="00854E29" w:rsidRPr="00714216" w:rsidRDefault="00854E29" w:rsidP="00854E29">
            <w:pPr>
              <w:rPr>
                <w:b/>
                <w:bCs/>
                <w:color w:val="000000" w:themeColor="text1"/>
              </w:rPr>
            </w:pPr>
          </w:p>
          <w:p w14:paraId="64ECD3E2" w14:textId="02BEFA79" w:rsidR="00854E29" w:rsidRPr="00714216" w:rsidRDefault="00854E29" w:rsidP="00854E29">
            <w:pPr>
              <w:rPr>
                <w:b/>
                <w:bCs/>
                <w:color w:val="000000" w:themeColor="text1"/>
              </w:rPr>
            </w:pPr>
            <w:r w:rsidRPr="00714216">
              <w:rPr>
                <w:b/>
                <w:bCs/>
                <w:noProof/>
                <w:color w:val="000000" w:themeColor="text1"/>
              </w:rPr>
              <w:drawing>
                <wp:inline distT="0" distB="0" distL="0" distR="0" wp14:anchorId="739BABED" wp14:editId="19EB9D77">
                  <wp:extent cx="2002536" cy="1714500"/>
                  <wp:effectExtent l="0" t="0" r="0" b="0"/>
                  <wp:docPr id="18116276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78635" name=""/>
                          <pic:cNvPicPr/>
                        </pic:nvPicPr>
                        <pic:blipFill>
                          <a:blip r:embed="rId13"/>
                          <a:stretch>
                            <a:fillRect/>
                          </a:stretch>
                        </pic:blipFill>
                        <pic:spPr>
                          <a:xfrm>
                            <a:off x="0" y="0"/>
                            <a:ext cx="2009091" cy="1720112"/>
                          </a:xfrm>
                          <a:prstGeom prst="rect">
                            <a:avLst/>
                          </a:prstGeom>
                        </pic:spPr>
                      </pic:pic>
                    </a:graphicData>
                  </a:graphic>
                </wp:inline>
              </w:drawing>
            </w:r>
          </w:p>
        </w:tc>
        <w:tc>
          <w:tcPr>
            <w:tcW w:w="850" w:type="dxa"/>
          </w:tcPr>
          <w:p w14:paraId="6C897E55" w14:textId="196FB3AF" w:rsidR="00854E29" w:rsidRPr="00714216" w:rsidRDefault="00854E29" w:rsidP="00854E29">
            <w:pPr>
              <w:rPr>
                <w:b/>
                <w:bCs/>
                <w:color w:val="000000" w:themeColor="text1"/>
              </w:rPr>
            </w:pPr>
            <w:r w:rsidRPr="00714216">
              <w:rPr>
                <w:b/>
                <w:bCs/>
                <w:color w:val="000000" w:themeColor="text1"/>
              </w:rPr>
              <w:t>2</w:t>
            </w:r>
          </w:p>
        </w:tc>
        <w:tc>
          <w:tcPr>
            <w:tcW w:w="5529" w:type="dxa"/>
          </w:tcPr>
          <w:p w14:paraId="30DB5D1A" w14:textId="77777777" w:rsidR="00854E29" w:rsidRPr="00714216" w:rsidRDefault="00854E29" w:rsidP="00854E29">
            <w:pPr>
              <w:rPr>
                <w:b/>
                <w:bCs/>
                <w:color w:val="000000" w:themeColor="text1"/>
              </w:rPr>
            </w:pPr>
            <w:r w:rsidRPr="00714216">
              <w:rPr>
                <w:b/>
                <w:bCs/>
                <w:color w:val="000000" w:themeColor="text1"/>
              </w:rPr>
              <w:t>KONSTRUKCJA I MATERIAŁY</w:t>
            </w:r>
          </w:p>
          <w:p w14:paraId="3D47EB48" w14:textId="77777777" w:rsidR="00854E29" w:rsidRPr="00714216" w:rsidRDefault="00854E29" w:rsidP="00854E29">
            <w:pPr>
              <w:pStyle w:val="Akapitzlist"/>
              <w:numPr>
                <w:ilvl w:val="0"/>
                <w:numId w:val="78"/>
              </w:numPr>
              <w:rPr>
                <w:color w:val="000000" w:themeColor="text1"/>
              </w:rPr>
            </w:pPr>
            <w:r w:rsidRPr="00714216">
              <w:rPr>
                <w:color w:val="000000" w:themeColor="text1"/>
              </w:rPr>
              <w:t xml:space="preserve">Stół wykonany ze stali nierdzewnej, zapewniającej wysoką odporność na korozję, intensywną eksploatację oraz łatwość utrzymania w czystości. </w:t>
            </w:r>
          </w:p>
          <w:p w14:paraId="7C76AA65" w14:textId="3F9BFC08" w:rsidR="00854E29" w:rsidRPr="00714216" w:rsidRDefault="00854E29" w:rsidP="00854E29">
            <w:pPr>
              <w:pStyle w:val="Akapitzlist"/>
              <w:numPr>
                <w:ilvl w:val="0"/>
                <w:numId w:val="78"/>
              </w:numPr>
              <w:rPr>
                <w:color w:val="000000" w:themeColor="text1"/>
              </w:rPr>
            </w:pPr>
            <w:r w:rsidRPr="00714216">
              <w:rPr>
                <w:color w:val="000000" w:themeColor="text1"/>
              </w:rPr>
              <w:t>Konstrukcja spawana.</w:t>
            </w:r>
          </w:p>
          <w:p w14:paraId="6A8F89C8" w14:textId="78CF2193" w:rsidR="00854E29" w:rsidRPr="00714216" w:rsidRDefault="00854E29" w:rsidP="00854E29">
            <w:pPr>
              <w:pStyle w:val="Akapitzlist"/>
              <w:numPr>
                <w:ilvl w:val="0"/>
                <w:numId w:val="78"/>
              </w:numPr>
              <w:rPr>
                <w:color w:val="000000" w:themeColor="text1"/>
              </w:rPr>
            </w:pPr>
            <w:r w:rsidRPr="00714216">
              <w:rPr>
                <w:color w:val="000000" w:themeColor="text1"/>
              </w:rPr>
              <w:t>Gładkie powierzchnie robocze zapewniające higieniczne warunki pracy zgodne z wymaganiami zaplecza gastronomicznego i przetwórczego.</w:t>
            </w:r>
          </w:p>
          <w:p w14:paraId="1FA5A79B" w14:textId="1EB21452" w:rsidR="00854E29" w:rsidRPr="00714216" w:rsidRDefault="00854E29" w:rsidP="00854E29">
            <w:pPr>
              <w:pStyle w:val="Akapitzlist"/>
              <w:numPr>
                <w:ilvl w:val="0"/>
                <w:numId w:val="78"/>
              </w:numPr>
              <w:rPr>
                <w:color w:val="000000" w:themeColor="text1"/>
              </w:rPr>
            </w:pPr>
            <w:r w:rsidRPr="00714216">
              <w:rPr>
                <w:color w:val="000000" w:themeColor="text1"/>
              </w:rPr>
              <w:t>Stabilna konstrukcja zapewniająca wysoką nośność min. 70 kg, umożliwiająca bezpieczne użytkowanie nawet przy dużym obciążeniu.</w:t>
            </w:r>
          </w:p>
          <w:p w14:paraId="311BB901" w14:textId="52754B1B" w:rsidR="00854E29" w:rsidRPr="00714216" w:rsidRDefault="00854E29" w:rsidP="00854E29">
            <w:pPr>
              <w:pStyle w:val="Akapitzlist"/>
              <w:numPr>
                <w:ilvl w:val="0"/>
                <w:numId w:val="78"/>
              </w:numPr>
              <w:rPr>
                <w:color w:val="000000" w:themeColor="text1"/>
              </w:rPr>
            </w:pPr>
            <w:r w:rsidRPr="00714216">
              <w:rPr>
                <w:color w:val="000000" w:themeColor="text1"/>
              </w:rPr>
              <w:t>Duża powierzchnia robocza min. 70 x 120 cm zapewniająca komfort pracy oraz możliwość jednoczesnego wykonywania wielu czynności. Dodatkowa przestrzeń pod blatem umożliwiająca praktyczne przechowywanie sprzętu i akcesoriów.</w:t>
            </w:r>
          </w:p>
          <w:p w14:paraId="0F953116" w14:textId="77777777" w:rsidR="00854E29" w:rsidRPr="00714216" w:rsidRDefault="00854E29" w:rsidP="00854E29">
            <w:pPr>
              <w:rPr>
                <w:b/>
                <w:bCs/>
                <w:color w:val="000000" w:themeColor="text1"/>
              </w:rPr>
            </w:pPr>
            <w:r w:rsidRPr="00714216">
              <w:rPr>
                <w:b/>
                <w:bCs/>
                <w:color w:val="000000" w:themeColor="text1"/>
              </w:rPr>
              <w:t>MOBILNOŚĆ I FUNKCJONALNOŚĆ</w:t>
            </w:r>
          </w:p>
          <w:p w14:paraId="6988C4AC" w14:textId="77777777" w:rsidR="00854E29" w:rsidRPr="00714216" w:rsidRDefault="00854E29" w:rsidP="00854E29">
            <w:pPr>
              <w:pStyle w:val="Akapitzlist"/>
              <w:numPr>
                <w:ilvl w:val="0"/>
                <w:numId w:val="79"/>
              </w:numPr>
              <w:rPr>
                <w:color w:val="000000" w:themeColor="text1"/>
              </w:rPr>
            </w:pPr>
            <w:r w:rsidRPr="00714216">
              <w:rPr>
                <w:color w:val="000000" w:themeColor="text1"/>
              </w:rPr>
              <w:t>Wyposażenie w 4 kółka zapewniające łatwe przemieszczanie stołu w obrębie pomieszczenia. Dwa kółka z hamulcem postojowym zapewniające stabilność podczas pracy oraz zabezpieczenie przed niekontrolowanym przesunięciem.</w:t>
            </w:r>
          </w:p>
          <w:p w14:paraId="5C467254" w14:textId="77777777" w:rsidR="00854E29" w:rsidRPr="00714216" w:rsidRDefault="00854E29" w:rsidP="00854E29">
            <w:pPr>
              <w:rPr>
                <w:color w:val="000000" w:themeColor="text1"/>
              </w:rPr>
            </w:pPr>
          </w:p>
          <w:p w14:paraId="71C07F08" w14:textId="4680F511" w:rsidR="00854E29" w:rsidRPr="00714216" w:rsidRDefault="00854E29" w:rsidP="00854E29">
            <w:pPr>
              <w:rPr>
                <w:b/>
                <w:bCs/>
                <w:color w:val="000000" w:themeColor="text1"/>
              </w:rPr>
            </w:pPr>
            <w:r w:rsidRPr="00714216">
              <w:rPr>
                <w:color w:val="000000" w:themeColor="text1"/>
              </w:rPr>
              <w:t>Konstrukcja umożliwiająca szybkie dostosowanie stanowiska pracy do aktualnych potrzeb organizacyjnych.</w:t>
            </w:r>
          </w:p>
        </w:tc>
        <w:tc>
          <w:tcPr>
            <w:tcW w:w="1881" w:type="dxa"/>
          </w:tcPr>
          <w:p w14:paraId="47AFD86F" w14:textId="67FE24F2"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400EFA75" w14:textId="77777777" w:rsidR="00854E29" w:rsidRPr="00714216" w:rsidRDefault="00854E29" w:rsidP="00854E29">
            <w:pPr>
              <w:rPr>
                <w:b/>
                <w:bCs/>
                <w:color w:val="000000" w:themeColor="text1"/>
              </w:rPr>
            </w:pPr>
          </w:p>
          <w:p w14:paraId="584602AA" w14:textId="6A256F63" w:rsidR="00854E29" w:rsidRPr="00714216" w:rsidRDefault="00854E29" w:rsidP="00854E29">
            <w:pPr>
              <w:rPr>
                <w:color w:val="000000" w:themeColor="text1"/>
              </w:rPr>
            </w:pPr>
            <w:r w:rsidRPr="00714216">
              <w:rPr>
                <w:color w:val="000000" w:themeColor="text1"/>
              </w:rPr>
              <w:t>szerokość: od 600 do700mmm</w:t>
            </w:r>
          </w:p>
          <w:p w14:paraId="4883FB4F" w14:textId="77777777" w:rsidR="00854E29" w:rsidRPr="00714216" w:rsidRDefault="00854E29" w:rsidP="00854E29">
            <w:pPr>
              <w:rPr>
                <w:color w:val="000000" w:themeColor="text1"/>
              </w:rPr>
            </w:pPr>
          </w:p>
          <w:p w14:paraId="6597CE07" w14:textId="77777777" w:rsidR="00854E29" w:rsidRPr="00714216" w:rsidRDefault="00854E29" w:rsidP="00854E29">
            <w:pPr>
              <w:rPr>
                <w:color w:val="000000" w:themeColor="text1"/>
              </w:rPr>
            </w:pPr>
            <w:r w:rsidRPr="00714216">
              <w:rPr>
                <w:color w:val="000000" w:themeColor="text1"/>
              </w:rPr>
              <w:t>długość</w:t>
            </w:r>
          </w:p>
          <w:p w14:paraId="5B2421BC" w14:textId="77777777" w:rsidR="00854E29" w:rsidRPr="00714216" w:rsidRDefault="00854E29" w:rsidP="00854E29">
            <w:pPr>
              <w:rPr>
                <w:b/>
                <w:bCs/>
                <w:color w:val="000000" w:themeColor="text1"/>
              </w:rPr>
            </w:pPr>
            <w:r w:rsidRPr="00714216">
              <w:rPr>
                <w:b/>
                <w:bCs/>
                <w:color w:val="000000" w:themeColor="text1"/>
              </w:rPr>
              <w:t>stół nr 1</w:t>
            </w:r>
          </w:p>
          <w:p w14:paraId="10E12175" w14:textId="5D68164C" w:rsidR="00854E29" w:rsidRPr="00714216" w:rsidRDefault="00854E29" w:rsidP="00854E29">
            <w:pPr>
              <w:rPr>
                <w:color w:val="000000" w:themeColor="text1"/>
              </w:rPr>
            </w:pPr>
            <w:r w:rsidRPr="00714216">
              <w:rPr>
                <w:color w:val="000000" w:themeColor="text1"/>
              </w:rPr>
              <w:t>od 1200 do 1500 mm</w:t>
            </w:r>
          </w:p>
          <w:p w14:paraId="07C7C63C" w14:textId="0305317C" w:rsidR="00854E29" w:rsidRPr="00714216" w:rsidRDefault="00854E29" w:rsidP="00854E29">
            <w:pPr>
              <w:rPr>
                <w:b/>
                <w:bCs/>
                <w:color w:val="000000" w:themeColor="text1"/>
              </w:rPr>
            </w:pPr>
            <w:r w:rsidRPr="00714216">
              <w:rPr>
                <w:b/>
                <w:bCs/>
                <w:color w:val="000000" w:themeColor="text1"/>
              </w:rPr>
              <w:t xml:space="preserve">stół nr 2 </w:t>
            </w:r>
          </w:p>
          <w:p w14:paraId="3661B7FF" w14:textId="4D62ABDD" w:rsidR="00854E29" w:rsidRPr="00714216" w:rsidRDefault="00854E29" w:rsidP="00854E29">
            <w:pPr>
              <w:rPr>
                <w:color w:val="000000" w:themeColor="text1"/>
              </w:rPr>
            </w:pPr>
            <w:r w:rsidRPr="00714216">
              <w:rPr>
                <w:color w:val="000000" w:themeColor="text1"/>
              </w:rPr>
              <w:t>od 1600 do 1800 mm</w:t>
            </w:r>
          </w:p>
          <w:p w14:paraId="6E0E1973" w14:textId="7E9BF0D7" w:rsidR="00854E29" w:rsidRPr="00714216" w:rsidRDefault="00854E29" w:rsidP="00854E29">
            <w:pPr>
              <w:rPr>
                <w:color w:val="000000" w:themeColor="text1"/>
              </w:rPr>
            </w:pPr>
            <w:r w:rsidRPr="00714216">
              <w:rPr>
                <w:color w:val="000000" w:themeColor="text1"/>
              </w:rPr>
              <w:t>wysokość 850 mm</w:t>
            </w:r>
          </w:p>
          <w:p w14:paraId="27CD35FC" w14:textId="77777777" w:rsidR="00854E29" w:rsidRPr="00714216" w:rsidRDefault="00854E29" w:rsidP="00854E29">
            <w:pPr>
              <w:rPr>
                <w:color w:val="000000" w:themeColor="text1"/>
              </w:rPr>
            </w:pPr>
          </w:p>
          <w:p w14:paraId="00D6555D" w14:textId="069CCC08" w:rsidR="00854E29" w:rsidRPr="00714216" w:rsidRDefault="00854E29" w:rsidP="00854E29">
            <w:pPr>
              <w:rPr>
                <w:b/>
                <w:bCs/>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r w:rsidRPr="00714216">
              <w:rPr>
                <w:b/>
                <w:bCs/>
                <w:i/>
                <w:iCs/>
                <w:color w:val="000000" w:themeColor="text1"/>
              </w:rPr>
              <w:t>.</w:t>
            </w:r>
          </w:p>
        </w:tc>
        <w:tc>
          <w:tcPr>
            <w:tcW w:w="3447" w:type="dxa"/>
          </w:tcPr>
          <w:p w14:paraId="55F08B63" w14:textId="77777777" w:rsidR="00854E29" w:rsidRPr="00714216" w:rsidRDefault="00854E29" w:rsidP="00854E29">
            <w:pPr>
              <w:rPr>
                <w:b/>
                <w:bCs/>
                <w:color w:val="000000" w:themeColor="text1"/>
              </w:rPr>
            </w:pPr>
            <w:r w:rsidRPr="00714216">
              <w:rPr>
                <w:b/>
                <w:bCs/>
                <w:color w:val="000000" w:themeColor="text1"/>
              </w:rPr>
              <w:t>MOBILNOŚĆ I FUNKCJONALNOŚĆ</w:t>
            </w:r>
          </w:p>
          <w:p w14:paraId="0820406A" w14:textId="2AA55EF5" w:rsidR="00854E29" w:rsidRPr="00714216" w:rsidRDefault="00854E29" w:rsidP="00854E29">
            <w:pPr>
              <w:rPr>
                <w:color w:val="000000" w:themeColor="text1"/>
              </w:rPr>
            </w:pPr>
            <w:r w:rsidRPr="00714216">
              <w:rPr>
                <w:color w:val="000000" w:themeColor="text1"/>
              </w:rPr>
              <w:t>• Wyposażenie w 4 kółka zapewniające łatwe przemieszczanie stołu w obrębie pomieszczenia.</w:t>
            </w:r>
            <w:r w:rsidRPr="00714216">
              <w:rPr>
                <w:color w:val="000000" w:themeColor="text1"/>
              </w:rPr>
              <w:br/>
              <w:t>• Dwa kółka z hamulcem postojowym zapewniające stabilność podczas pracy oraz zabezpieczenie przed niekontrolowanym przesunięciem.</w:t>
            </w:r>
            <w:r w:rsidRPr="00714216">
              <w:rPr>
                <w:color w:val="000000" w:themeColor="text1"/>
              </w:rPr>
              <w:br/>
              <w:t>• Kółka wykonane z materiału niebrudzącego i niepowodującego uszkodzeń posadzki.</w:t>
            </w:r>
            <w:r w:rsidRPr="00714216">
              <w:rPr>
                <w:color w:val="000000" w:themeColor="text1"/>
              </w:rPr>
              <w:br/>
            </w:r>
          </w:p>
          <w:p w14:paraId="5853E81D" w14:textId="2538A816" w:rsidR="00854E29" w:rsidRPr="00714216" w:rsidRDefault="00854E29" w:rsidP="00854E29">
            <w:pPr>
              <w:rPr>
                <w:b/>
                <w:bCs/>
                <w:color w:val="000000" w:themeColor="text1"/>
              </w:rPr>
            </w:pPr>
            <w:r w:rsidRPr="00714216">
              <w:rPr>
                <w:b/>
                <w:bCs/>
                <w:color w:val="000000" w:themeColor="text1"/>
              </w:rPr>
              <w:t>BEZPIECZEŃSTWO I DOSTĘPNOŚĆ (</w:t>
            </w:r>
          </w:p>
          <w:p w14:paraId="39958336" w14:textId="4431D338" w:rsidR="00854E29" w:rsidRPr="00714216" w:rsidRDefault="00854E29" w:rsidP="00854E29">
            <w:pPr>
              <w:rPr>
                <w:color w:val="000000" w:themeColor="text1"/>
              </w:rPr>
            </w:pPr>
            <w:r w:rsidRPr="00714216">
              <w:rPr>
                <w:color w:val="000000" w:themeColor="text1"/>
              </w:rPr>
              <w:t xml:space="preserve">• Ergonomiczna wysokość blatu dostosowana do pracy w pozycji stojącej </w:t>
            </w:r>
            <w:r w:rsidRPr="00714216">
              <w:rPr>
                <w:color w:val="000000" w:themeColor="text1"/>
              </w:rPr>
              <w:br/>
              <w:t>• Stabilna konstrukcja eliminująca ryzyko przechylenia podczas użytkowania przez osoby o ograniczonej sprawności ruchowej.</w:t>
            </w:r>
            <w:r w:rsidRPr="00714216">
              <w:rPr>
                <w:color w:val="000000" w:themeColor="text1"/>
              </w:rPr>
              <w:br/>
              <w:t>• Intuicyjny system blokady kół, łatwy w obsłudze również dla osób z ograniczoną siłą dłoni.</w:t>
            </w:r>
            <w:r w:rsidRPr="00714216">
              <w:rPr>
                <w:color w:val="000000" w:themeColor="text1"/>
              </w:rPr>
              <w:br/>
              <w:t>• Antypoślizgowe elementy konstrukcyjne zwiększające bezpieczeństwo pracy.</w:t>
            </w:r>
          </w:p>
        </w:tc>
        <w:tc>
          <w:tcPr>
            <w:tcW w:w="1476" w:type="dxa"/>
          </w:tcPr>
          <w:p w14:paraId="5DEC57C5" w14:textId="77777777" w:rsidR="00854E29" w:rsidRPr="00714216" w:rsidRDefault="00854E29" w:rsidP="00854E29">
            <w:pPr>
              <w:rPr>
                <w:b/>
                <w:bCs/>
                <w:color w:val="000000" w:themeColor="text1"/>
              </w:rPr>
            </w:pPr>
          </w:p>
        </w:tc>
        <w:tc>
          <w:tcPr>
            <w:tcW w:w="1417" w:type="dxa"/>
          </w:tcPr>
          <w:p w14:paraId="1A09F804" w14:textId="77777777" w:rsidR="00854E29" w:rsidRPr="00714216" w:rsidRDefault="00854E29" w:rsidP="00854E29">
            <w:pPr>
              <w:rPr>
                <w:b/>
                <w:bCs/>
                <w:color w:val="000000" w:themeColor="text1"/>
              </w:rPr>
            </w:pPr>
          </w:p>
        </w:tc>
        <w:tc>
          <w:tcPr>
            <w:tcW w:w="1418" w:type="dxa"/>
          </w:tcPr>
          <w:p w14:paraId="7C77D440" w14:textId="77777777" w:rsidR="00854E29" w:rsidRPr="00714216" w:rsidRDefault="00854E29" w:rsidP="00854E29">
            <w:pPr>
              <w:rPr>
                <w:b/>
                <w:bCs/>
                <w:color w:val="000000" w:themeColor="text1"/>
              </w:rPr>
            </w:pPr>
          </w:p>
        </w:tc>
        <w:tc>
          <w:tcPr>
            <w:tcW w:w="1134" w:type="dxa"/>
          </w:tcPr>
          <w:p w14:paraId="1C16995B" w14:textId="77777777" w:rsidR="00854E29" w:rsidRPr="00714216" w:rsidRDefault="00854E29" w:rsidP="00854E29">
            <w:pPr>
              <w:rPr>
                <w:b/>
                <w:bCs/>
                <w:color w:val="000000" w:themeColor="text1"/>
              </w:rPr>
            </w:pPr>
          </w:p>
        </w:tc>
        <w:tc>
          <w:tcPr>
            <w:tcW w:w="1842" w:type="dxa"/>
          </w:tcPr>
          <w:p w14:paraId="45E67651" w14:textId="77777777" w:rsidR="00854E29" w:rsidRPr="00714216" w:rsidRDefault="00854E29" w:rsidP="00854E29">
            <w:pPr>
              <w:rPr>
                <w:b/>
                <w:bCs/>
                <w:color w:val="000000" w:themeColor="text1"/>
              </w:rPr>
            </w:pPr>
          </w:p>
        </w:tc>
      </w:tr>
      <w:tr w:rsidR="00714216" w:rsidRPr="00714216" w14:paraId="4B4DF332" w14:textId="3555E9E0" w:rsidTr="00045C3C">
        <w:tc>
          <w:tcPr>
            <w:tcW w:w="568" w:type="dxa"/>
          </w:tcPr>
          <w:p w14:paraId="3F2B222C" w14:textId="1B15961D" w:rsidR="00854E29" w:rsidRPr="00714216" w:rsidRDefault="00854E29" w:rsidP="00854E29">
            <w:pPr>
              <w:rPr>
                <w:color w:val="000000" w:themeColor="text1"/>
              </w:rPr>
            </w:pPr>
            <w:r w:rsidRPr="00714216">
              <w:rPr>
                <w:color w:val="000000" w:themeColor="text1"/>
              </w:rPr>
              <w:lastRenderedPageBreak/>
              <w:t>7</w:t>
            </w:r>
          </w:p>
        </w:tc>
        <w:tc>
          <w:tcPr>
            <w:tcW w:w="3260" w:type="dxa"/>
          </w:tcPr>
          <w:p w14:paraId="07706EC6" w14:textId="77777777" w:rsidR="00854E29" w:rsidRPr="00714216" w:rsidRDefault="00854E29" w:rsidP="00854E29">
            <w:pPr>
              <w:rPr>
                <w:b/>
                <w:bCs/>
                <w:color w:val="000000" w:themeColor="text1"/>
              </w:rPr>
            </w:pPr>
            <w:r w:rsidRPr="00714216">
              <w:rPr>
                <w:b/>
                <w:bCs/>
                <w:color w:val="000000" w:themeColor="text1"/>
              </w:rPr>
              <w:t xml:space="preserve">STÓŁ ZE ZLEWEM 2-KOM.(P), DRZWI SUWANE </w:t>
            </w:r>
          </w:p>
          <w:p w14:paraId="74CABD96" w14:textId="7F565F71" w:rsidR="00854E29" w:rsidRPr="00714216" w:rsidRDefault="00854E29" w:rsidP="00854E29">
            <w:pPr>
              <w:jc w:val="center"/>
              <w:rPr>
                <w:color w:val="000000" w:themeColor="text1"/>
              </w:rPr>
            </w:pPr>
            <w:r w:rsidRPr="00714216">
              <w:rPr>
                <w:noProof/>
                <w:color w:val="000000" w:themeColor="text1"/>
              </w:rPr>
              <w:drawing>
                <wp:inline distT="0" distB="0" distL="0" distR="0" wp14:anchorId="2F987720" wp14:editId="071ED0E2">
                  <wp:extent cx="1994048" cy="1905000"/>
                  <wp:effectExtent l="0" t="0" r="6350" b="0"/>
                  <wp:docPr id="102867503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2794" cy="1913355"/>
                          </a:xfrm>
                          <a:prstGeom prst="rect">
                            <a:avLst/>
                          </a:prstGeom>
                          <a:noFill/>
                          <a:ln>
                            <a:noFill/>
                          </a:ln>
                        </pic:spPr>
                      </pic:pic>
                    </a:graphicData>
                  </a:graphic>
                </wp:inline>
              </w:drawing>
            </w:r>
          </w:p>
        </w:tc>
        <w:tc>
          <w:tcPr>
            <w:tcW w:w="850" w:type="dxa"/>
          </w:tcPr>
          <w:p w14:paraId="20D807E6" w14:textId="444021CD" w:rsidR="00854E29" w:rsidRPr="00714216" w:rsidRDefault="00854E29" w:rsidP="00854E29">
            <w:pPr>
              <w:rPr>
                <w:b/>
                <w:bCs/>
                <w:color w:val="000000" w:themeColor="text1"/>
              </w:rPr>
            </w:pPr>
            <w:r w:rsidRPr="00714216">
              <w:rPr>
                <w:b/>
                <w:bCs/>
                <w:color w:val="000000" w:themeColor="text1"/>
              </w:rPr>
              <w:t>1</w:t>
            </w:r>
          </w:p>
        </w:tc>
        <w:tc>
          <w:tcPr>
            <w:tcW w:w="5529" w:type="dxa"/>
          </w:tcPr>
          <w:p w14:paraId="6B5D9C0C" w14:textId="77777777" w:rsidR="00854E29" w:rsidRPr="00714216" w:rsidRDefault="00854E29" w:rsidP="00854E29">
            <w:pPr>
              <w:rPr>
                <w:color w:val="000000" w:themeColor="text1"/>
              </w:rPr>
            </w:pPr>
            <w:r w:rsidRPr="00714216">
              <w:rPr>
                <w:color w:val="000000" w:themeColor="text1"/>
              </w:rPr>
              <w:t>Stół ze zlewem 2- komorowym z drzwiami suwanymi.</w:t>
            </w:r>
          </w:p>
          <w:p w14:paraId="01386BC1" w14:textId="77777777" w:rsidR="00854E29" w:rsidRPr="00714216" w:rsidRDefault="00854E29" w:rsidP="00854E29">
            <w:pPr>
              <w:rPr>
                <w:b/>
                <w:bCs/>
                <w:color w:val="000000" w:themeColor="text1"/>
              </w:rPr>
            </w:pPr>
            <w:r w:rsidRPr="00714216">
              <w:rPr>
                <w:b/>
                <w:bCs/>
                <w:color w:val="000000" w:themeColor="text1"/>
              </w:rPr>
              <w:t>Wymagania techniczne i funkcjonalne:</w:t>
            </w:r>
          </w:p>
          <w:p w14:paraId="6C8A7419" w14:textId="77777777" w:rsidR="00854E29" w:rsidRPr="00714216" w:rsidRDefault="00854E29" w:rsidP="00854E29">
            <w:pPr>
              <w:rPr>
                <w:b/>
                <w:bCs/>
                <w:color w:val="000000" w:themeColor="text1"/>
              </w:rPr>
            </w:pPr>
          </w:p>
          <w:p w14:paraId="1694CAA3" w14:textId="77777777" w:rsidR="00854E29" w:rsidRPr="00714216" w:rsidRDefault="00854E29" w:rsidP="00854E29">
            <w:pPr>
              <w:numPr>
                <w:ilvl w:val="0"/>
                <w:numId w:val="5"/>
              </w:numPr>
              <w:rPr>
                <w:color w:val="000000" w:themeColor="text1"/>
              </w:rPr>
            </w:pPr>
            <w:r w:rsidRPr="00714216">
              <w:rPr>
                <w:color w:val="000000" w:themeColor="text1"/>
              </w:rPr>
              <w:t>Wykonany ze stali nierdzewnej, odpornej na korozję, środki chemiczne i intensywną eksploatację.</w:t>
            </w:r>
          </w:p>
          <w:p w14:paraId="652E8F47" w14:textId="77777777" w:rsidR="00854E29" w:rsidRPr="00714216" w:rsidRDefault="00854E29" w:rsidP="00854E29">
            <w:pPr>
              <w:numPr>
                <w:ilvl w:val="0"/>
                <w:numId w:val="5"/>
              </w:numPr>
              <w:rPr>
                <w:color w:val="000000" w:themeColor="text1"/>
              </w:rPr>
            </w:pPr>
            <w:r w:rsidRPr="00714216">
              <w:rPr>
                <w:color w:val="000000" w:themeColor="text1"/>
              </w:rPr>
              <w:t>Stół spawany, zapewniający stabilność i wytrzymałość konstrukcji, wykonany na zabudowie szafkowej.</w:t>
            </w:r>
          </w:p>
          <w:p w14:paraId="463B7C3F" w14:textId="77777777" w:rsidR="00854E29" w:rsidRPr="00714216" w:rsidRDefault="00854E29" w:rsidP="00854E29">
            <w:pPr>
              <w:numPr>
                <w:ilvl w:val="0"/>
                <w:numId w:val="5"/>
              </w:numPr>
              <w:rPr>
                <w:color w:val="000000" w:themeColor="text1"/>
              </w:rPr>
            </w:pPr>
            <w:r w:rsidRPr="00714216">
              <w:rPr>
                <w:color w:val="000000" w:themeColor="text1"/>
              </w:rPr>
              <w:t>Drzwi suwne.</w:t>
            </w:r>
          </w:p>
          <w:p w14:paraId="731A547A" w14:textId="77777777" w:rsidR="00854E29" w:rsidRPr="00714216" w:rsidRDefault="00854E29" w:rsidP="00854E29">
            <w:pPr>
              <w:numPr>
                <w:ilvl w:val="0"/>
                <w:numId w:val="5"/>
              </w:numPr>
              <w:rPr>
                <w:color w:val="000000" w:themeColor="text1"/>
              </w:rPr>
            </w:pPr>
            <w:r w:rsidRPr="00714216">
              <w:rPr>
                <w:color w:val="000000" w:themeColor="text1"/>
              </w:rPr>
              <w:t>Blat wykończony rantem o wysokości minimum 40 mm, pozwalającym zachować higienę.</w:t>
            </w:r>
          </w:p>
          <w:p w14:paraId="5427B31F" w14:textId="77777777" w:rsidR="00854E29" w:rsidRPr="00714216" w:rsidRDefault="00854E29" w:rsidP="00854E29">
            <w:pPr>
              <w:pStyle w:val="Akapitzlist"/>
              <w:numPr>
                <w:ilvl w:val="0"/>
                <w:numId w:val="6"/>
              </w:numPr>
              <w:rPr>
                <w:color w:val="000000" w:themeColor="text1"/>
              </w:rPr>
            </w:pPr>
            <w:r w:rsidRPr="00714216">
              <w:rPr>
                <w:color w:val="000000" w:themeColor="text1"/>
              </w:rPr>
              <w:t>Nogi stołu wykonane z profili kwadratowych, wyposażone w stopki regulowane w zakresie +25</w:t>
            </w:r>
            <w:r w:rsidRPr="00714216">
              <w:rPr>
                <w:b/>
                <w:bCs/>
                <w:color w:val="000000" w:themeColor="text1"/>
              </w:rPr>
              <w:t xml:space="preserve"> </w:t>
            </w:r>
            <w:r w:rsidRPr="00714216">
              <w:rPr>
                <w:color w:val="000000" w:themeColor="text1"/>
              </w:rPr>
              <w:t>mm / -5 mm, zapewniające stabilność i możliwość wypoziomowania stołu na nierównym podłożu</w:t>
            </w:r>
          </w:p>
          <w:p w14:paraId="120F8E32" w14:textId="77777777" w:rsidR="00854E29" w:rsidRPr="00714216" w:rsidRDefault="00854E29" w:rsidP="00854E29">
            <w:pPr>
              <w:pStyle w:val="Akapitzlist"/>
              <w:numPr>
                <w:ilvl w:val="0"/>
                <w:numId w:val="6"/>
              </w:numPr>
              <w:rPr>
                <w:color w:val="000000" w:themeColor="text1"/>
              </w:rPr>
            </w:pPr>
            <w:r w:rsidRPr="00714216">
              <w:rPr>
                <w:color w:val="000000" w:themeColor="text1"/>
              </w:rPr>
              <w:t>Dwie komory zlewowe. Wykonane po prawej stronie.</w:t>
            </w:r>
          </w:p>
          <w:p w14:paraId="1AB3C552" w14:textId="79CED726" w:rsidR="00854E29" w:rsidRPr="00714216" w:rsidRDefault="00854E29" w:rsidP="00854E29">
            <w:pPr>
              <w:rPr>
                <w:color w:val="000000" w:themeColor="text1"/>
              </w:rPr>
            </w:pPr>
            <w:r w:rsidRPr="00714216">
              <w:rPr>
                <w:color w:val="000000" w:themeColor="text1"/>
              </w:rPr>
              <w:t>Otwór na baterie pomiędzy komorami o średn. 33 mm (+/-10%)</w:t>
            </w:r>
          </w:p>
        </w:tc>
        <w:tc>
          <w:tcPr>
            <w:tcW w:w="1881" w:type="dxa"/>
          </w:tcPr>
          <w:p w14:paraId="0F20B57C" w14:textId="6AEEB974"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74DF0014" w14:textId="77777777" w:rsidR="00854E29" w:rsidRPr="00714216" w:rsidRDefault="00854E29" w:rsidP="00854E29">
            <w:pPr>
              <w:rPr>
                <w:color w:val="000000" w:themeColor="text1"/>
              </w:rPr>
            </w:pPr>
          </w:p>
          <w:p w14:paraId="2A12FBA6" w14:textId="0D4FE8A9" w:rsidR="00854E29" w:rsidRPr="00714216" w:rsidRDefault="00854E29" w:rsidP="00854E29">
            <w:pPr>
              <w:rPr>
                <w:color w:val="000000" w:themeColor="text1"/>
              </w:rPr>
            </w:pPr>
            <w:r w:rsidRPr="00714216">
              <w:rPr>
                <w:color w:val="000000" w:themeColor="text1"/>
              </w:rPr>
              <w:t xml:space="preserve">Szerokość: od </w:t>
            </w:r>
            <w:r w:rsidRPr="00714216">
              <w:rPr>
                <w:color w:val="000000" w:themeColor="text1"/>
                <w:u w:val="single"/>
              </w:rPr>
              <w:t>1800 mm do 1900 mm</w:t>
            </w:r>
          </w:p>
          <w:p w14:paraId="354CD6DD" w14:textId="77777777" w:rsidR="00854E29" w:rsidRPr="00714216" w:rsidRDefault="00854E29" w:rsidP="00854E29">
            <w:pPr>
              <w:rPr>
                <w:color w:val="000000" w:themeColor="text1"/>
              </w:rPr>
            </w:pPr>
            <w:r w:rsidRPr="00714216">
              <w:rPr>
                <w:color w:val="000000" w:themeColor="text1"/>
              </w:rPr>
              <w:t>Głębokość: 700 mm</w:t>
            </w:r>
          </w:p>
          <w:p w14:paraId="07D5FE9B" w14:textId="77777777" w:rsidR="00854E29" w:rsidRPr="00714216" w:rsidRDefault="00854E29" w:rsidP="00854E29">
            <w:pPr>
              <w:rPr>
                <w:i/>
                <w:iCs/>
                <w:color w:val="000000" w:themeColor="text1"/>
              </w:rPr>
            </w:pPr>
          </w:p>
          <w:p w14:paraId="37953FD9" w14:textId="77777777" w:rsidR="00854E29" w:rsidRPr="00714216" w:rsidRDefault="00854E29" w:rsidP="00854E29">
            <w:pPr>
              <w:rPr>
                <w:i/>
                <w:iCs/>
                <w:color w:val="000000" w:themeColor="text1"/>
              </w:rPr>
            </w:pPr>
          </w:p>
          <w:p w14:paraId="73BF42DE" w14:textId="6C0D6FB1"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 kuchni.</w:t>
            </w:r>
          </w:p>
          <w:p w14:paraId="7DA58831" w14:textId="77777777" w:rsidR="00854E29" w:rsidRPr="00714216" w:rsidRDefault="00854E29" w:rsidP="00854E29">
            <w:pPr>
              <w:rPr>
                <w:b/>
                <w:bCs/>
                <w:color w:val="000000" w:themeColor="text1"/>
              </w:rPr>
            </w:pPr>
          </w:p>
        </w:tc>
        <w:tc>
          <w:tcPr>
            <w:tcW w:w="3447" w:type="dxa"/>
          </w:tcPr>
          <w:p w14:paraId="6971EDAB" w14:textId="77777777" w:rsidR="00854E29" w:rsidRPr="00714216" w:rsidRDefault="00854E29" w:rsidP="00854E29">
            <w:pPr>
              <w:rPr>
                <w:b/>
                <w:bCs/>
                <w:color w:val="000000" w:themeColor="text1"/>
              </w:rPr>
            </w:pPr>
            <w:r w:rsidRPr="00714216">
              <w:rPr>
                <w:b/>
                <w:bCs/>
                <w:color w:val="000000" w:themeColor="text1"/>
              </w:rPr>
              <w:t>Bezpieczeństwo użytkowania:</w:t>
            </w:r>
          </w:p>
          <w:p w14:paraId="52B7A47E" w14:textId="3408E00C" w:rsidR="00854E29" w:rsidRPr="00714216" w:rsidRDefault="00854E29" w:rsidP="00854E29">
            <w:pPr>
              <w:rPr>
                <w:color w:val="000000" w:themeColor="text1"/>
              </w:rPr>
            </w:pPr>
            <w:r w:rsidRPr="00714216">
              <w:rPr>
                <w:color w:val="000000" w:themeColor="text1"/>
              </w:rPr>
              <w:t>• Wszystkie krawędzie i narożniki zaokrąglone lub zabezpieczone w sposób minimalizujący ryzyko skaleczeń i urazów.</w:t>
            </w:r>
            <w:r w:rsidRPr="00714216">
              <w:rPr>
                <w:color w:val="000000" w:themeColor="text1"/>
              </w:rPr>
              <w:br/>
              <w:t>• Powierzchnie gładkie, łatwe do utrzymania w czystości i dezynfekcji, ograniczające ryzyko rozwoju drobnoustrojów.</w:t>
            </w:r>
            <w:r w:rsidRPr="00714216">
              <w:rPr>
                <w:color w:val="000000" w:themeColor="text1"/>
              </w:rPr>
              <w:br/>
              <w:t>• Konstrukcja zapewniająca stabilność podczas intensywnej eksploatacji, bez ryzyka przechylenia lub odkształceń.</w:t>
            </w:r>
            <w:r w:rsidRPr="00714216">
              <w:rPr>
                <w:color w:val="000000" w:themeColor="text1"/>
              </w:rPr>
              <w:br/>
              <w:t>• Elementy konstrukcyjne pozbawione ostrych zakończeń i wystających części mogących stanowić zagrożenie dla użytkownika.</w:t>
            </w:r>
            <w:r w:rsidRPr="00714216">
              <w:rPr>
                <w:color w:val="000000" w:themeColor="text1"/>
              </w:rPr>
              <w:br/>
              <w:t>• Konstrukcja zapewniająca bezpieczny dostęp do przestrzeni szafkowej bez konieczności użycia nadmiernej siły.</w:t>
            </w:r>
          </w:p>
          <w:p w14:paraId="5266C2D9" w14:textId="77777777" w:rsidR="00854E29" w:rsidRPr="00714216" w:rsidRDefault="00854E29" w:rsidP="00854E29">
            <w:pPr>
              <w:rPr>
                <w:color w:val="000000" w:themeColor="text1"/>
              </w:rPr>
            </w:pPr>
          </w:p>
        </w:tc>
        <w:tc>
          <w:tcPr>
            <w:tcW w:w="1476" w:type="dxa"/>
          </w:tcPr>
          <w:p w14:paraId="6785D807" w14:textId="77777777" w:rsidR="00854E29" w:rsidRPr="00714216" w:rsidRDefault="00854E29" w:rsidP="00854E29">
            <w:pPr>
              <w:rPr>
                <w:b/>
                <w:bCs/>
                <w:color w:val="000000" w:themeColor="text1"/>
              </w:rPr>
            </w:pPr>
          </w:p>
        </w:tc>
        <w:tc>
          <w:tcPr>
            <w:tcW w:w="1417" w:type="dxa"/>
          </w:tcPr>
          <w:p w14:paraId="3F04E6F3" w14:textId="77777777" w:rsidR="00854E29" w:rsidRPr="00714216" w:rsidRDefault="00854E29" w:rsidP="00854E29">
            <w:pPr>
              <w:rPr>
                <w:b/>
                <w:bCs/>
                <w:color w:val="000000" w:themeColor="text1"/>
              </w:rPr>
            </w:pPr>
          </w:p>
        </w:tc>
        <w:tc>
          <w:tcPr>
            <w:tcW w:w="1418" w:type="dxa"/>
          </w:tcPr>
          <w:p w14:paraId="443489E2" w14:textId="77777777" w:rsidR="00854E29" w:rsidRPr="00714216" w:rsidRDefault="00854E29" w:rsidP="00854E29">
            <w:pPr>
              <w:rPr>
                <w:b/>
                <w:bCs/>
                <w:color w:val="000000" w:themeColor="text1"/>
              </w:rPr>
            </w:pPr>
          </w:p>
        </w:tc>
        <w:tc>
          <w:tcPr>
            <w:tcW w:w="1134" w:type="dxa"/>
          </w:tcPr>
          <w:p w14:paraId="2E9A8915" w14:textId="77777777" w:rsidR="00854E29" w:rsidRPr="00714216" w:rsidRDefault="00854E29" w:rsidP="00854E29">
            <w:pPr>
              <w:rPr>
                <w:b/>
                <w:bCs/>
                <w:color w:val="000000" w:themeColor="text1"/>
              </w:rPr>
            </w:pPr>
          </w:p>
        </w:tc>
        <w:tc>
          <w:tcPr>
            <w:tcW w:w="1842" w:type="dxa"/>
          </w:tcPr>
          <w:p w14:paraId="3BFA1828" w14:textId="77777777" w:rsidR="00854E29" w:rsidRPr="00714216" w:rsidRDefault="00854E29" w:rsidP="00854E29">
            <w:pPr>
              <w:rPr>
                <w:b/>
                <w:bCs/>
                <w:color w:val="000000" w:themeColor="text1"/>
              </w:rPr>
            </w:pPr>
          </w:p>
        </w:tc>
      </w:tr>
      <w:tr w:rsidR="00714216" w:rsidRPr="00714216" w14:paraId="10224712" w14:textId="047D91F3" w:rsidTr="00045C3C">
        <w:tc>
          <w:tcPr>
            <w:tcW w:w="568" w:type="dxa"/>
          </w:tcPr>
          <w:p w14:paraId="15C3CAEB" w14:textId="262C934E" w:rsidR="00854E29" w:rsidRPr="00714216" w:rsidRDefault="00854E29" w:rsidP="00854E29">
            <w:pPr>
              <w:rPr>
                <w:color w:val="000000" w:themeColor="text1"/>
              </w:rPr>
            </w:pPr>
            <w:r w:rsidRPr="00714216">
              <w:rPr>
                <w:color w:val="000000" w:themeColor="text1"/>
              </w:rPr>
              <w:t>8</w:t>
            </w:r>
          </w:p>
        </w:tc>
        <w:tc>
          <w:tcPr>
            <w:tcW w:w="3260" w:type="dxa"/>
          </w:tcPr>
          <w:p w14:paraId="62720BB2" w14:textId="77777777" w:rsidR="00854E29" w:rsidRPr="00714216" w:rsidRDefault="00854E29" w:rsidP="00854E29">
            <w:pPr>
              <w:rPr>
                <w:b/>
                <w:bCs/>
                <w:color w:val="000000" w:themeColor="text1"/>
              </w:rPr>
            </w:pPr>
            <w:r w:rsidRPr="00714216">
              <w:rPr>
                <w:b/>
                <w:bCs/>
                <w:color w:val="000000" w:themeColor="text1"/>
              </w:rPr>
              <w:t xml:space="preserve">BATERIA UMYWALKOWA  </w:t>
            </w:r>
          </w:p>
          <w:p w14:paraId="134C4488" w14:textId="4C378787" w:rsidR="00854E29" w:rsidRPr="00714216" w:rsidRDefault="00854E29" w:rsidP="00854E29">
            <w:pPr>
              <w:rPr>
                <w:b/>
                <w:bCs/>
                <w:color w:val="000000" w:themeColor="text1"/>
              </w:rPr>
            </w:pPr>
            <w:r w:rsidRPr="00714216">
              <w:rPr>
                <w:noProof/>
                <w:color w:val="000000" w:themeColor="text1"/>
              </w:rPr>
              <w:drawing>
                <wp:inline distT="0" distB="0" distL="0" distR="0" wp14:anchorId="0957140C" wp14:editId="6196D21D">
                  <wp:extent cx="1809750" cy="1550793"/>
                  <wp:effectExtent l="0" t="0" r="0" b="0"/>
                  <wp:docPr id="45359334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20990" cy="1560425"/>
                          </a:xfrm>
                          <a:prstGeom prst="rect">
                            <a:avLst/>
                          </a:prstGeom>
                          <a:noFill/>
                          <a:ln>
                            <a:noFill/>
                          </a:ln>
                        </pic:spPr>
                      </pic:pic>
                    </a:graphicData>
                  </a:graphic>
                </wp:inline>
              </w:drawing>
            </w:r>
          </w:p>
        </w:tc>
        <w:tc>
          <w:tcPr>
            <w:tcW w:w="850" w:type="dxa"/>
          </w:tcPr>
          <w:p w14:paraId="6FEDE0DB" w14:textId="77526916" w:rsidR="00854E29" w:rsidRPr="00714216" w:rsidRDefault="00854E29" w:rsidP="00854E29">
            <w:pPr>
              <w:rPr>
                <w:color w:val="000000" w:themeColor="text1"/>
              </w:rPr>
            </w:pPr>
            <w:r w:rsidRPr="00714216">
              <w:rPr>
                <w:b/>
                <w:bCs/>
                <w:color w:val="000000" w:themeColor="text1"/>
              </w:rPr>
              <w:t>1</w:t>
            </w:r>
          </w:p>
        </w:tc>
        <w:tc>
          <w:tcPr>
            <w:tcW w:w="5529" w:type="dxa"/>
          </w:tcPr>
          <w:p w14:paraId="6BF5EB0D" w14:textId="77777777" w:rsidR="00854E29" w:rsidRPr="00714216" w:rsidRDefault="00854E29" w:rsidP="00854E29">
            <w:pPr>
              <w:rPr>
                <w:b/>
                <w:bCs/>
                <w:color w:val="000000" w:themeColor="text1"/>
              </w:rPr>
            </w:pPr>
            <w:r w:rsidRPr="00714216">
              <w:rPr>
                <w:b/>
                <w:bCs/>
                <w:color w:val="000000" w:themeColor="text1"/>
              </w:rPr>
              <w:t>Bateria umywalkowa, jednootworowa, łokciowa.</w:t>
            </w:r>
          </w:p>
          <w:p w14:paraId="544737C6" w14:textId="77777777" w:rsidR="00854E29" w:rsidRPr="00714216" w:rsidRDefault="00854E29" w:rsidP="00854E29">
            <w:pPr>
              <w:pStyle w:val="Akapitzlist"/>
              <w:numPr>
                <w:ilvl w:val="0"/>
                <w:numId w:val="7"/>
              </w:numPr>
              <w:rPr>
                <w:color w:val="000000" w:themeColor="text1"/>
              </w:rPr>
            </w:pPr>
            <w:r w:rsidRPr="00714216">
              <w:rPr>
                <w:color w:val="000000" w:themeColor="text1"/>
              </w:rPr>
              <w:t>Obsługa za pomocą dźwigni łokciowej umożliwiającej uruchamianie i regulację strumienia wody bez użycia dłoni.</w:t>
            </w:r>
          </w:p>
          <w:p w14:paraId="4B33900E" w14:textId="77777777" w:rsidR="00854E29" w:rsidRPr="00714216" w:rsidRDefault="00854E29" w:rsidP="00854E29">
            <w:pPr>
              <w:pStyle w:val="Akapitzlist"/>
              <w:numPr>
                <w:ilvl w:val="0"/>
                <w:numId w:val="7"/>
              </w:numPr>
              <w:rPr>
                <w:color w:val="000000" w:themeColor="text1"/>
              </w:rPr>
            </w:pPr>
            <w:r w:rsidRPr="00714216">
              <w:rPr>
                <w:color w:val="000000" w:themeColor="text1"/>
              </w:rPr>
              <w:t>Możliwość płynnej regulacji temperatury i siły strumienia wody (mieszacz jednouchwytowy). Konstrukcja umożliwiająca łatwe utrzymanie w czystości.</w:t>
            </w:r>
          </w:p>
          <w:p w14:paraId="142A3CDC" w14:textId="77777777" w:rsidR="00854E29" w:rsidRPr="00714216" w:rsidRDefault="00854E29" w:rsidP="00854E29">
            <w:pPr>
              <w:pStyle w:val="Akapitzlist"/>
              <w:numPr>
                <w:ilvl w:val="0"/>
                <w:numId w:val="7"/>
              </w:numPr>
              <w:rPr>
                <w:color w:val="000000" w:themeColor="text1"/>
              </w:rPr>
            </w:pPr>
            <w:r w:rsidRPr="00714216">
              <w:rPr>
                <w:color w:val="000000" w:themeColor="text1"/>
              </w:rPr>
              <w:t>Przystosowanie do intensywnej eksploatacji w warunkach profesjonalnych.</w:t>
            </w:r>
          </w:p>
          <w:p w14:paraId="336D7A3F" w14:textId="77777777" w:rsidR="00854E29" w:rsidRPr="00714216" w:rsidRDefault="00854E29" w:rsidP="00854E29">
            <w:pPr>
              <w:pStyle w:val="Akapitzlist"/>
              <w:numPr>
                <w:ilvl w:val="0"/>
                <w:numId w:val="7"/>
              </w:numPr>
              <w:rPr>
                <w:color w:val="000000" w:themeColor="text1"/>
              </w:rPr>
            </w:pPr>
            <w:r w:rsidRPr="00714216">
              <w:rPr>
                <w:color w:val="000000" w:themeColor="text1"/>
              </w:rPr>
              <w:t>Dopasowana do stołów ze zlewem.</w:t>
            </w:r>
          </w:p>
          <w:p w14:paraId="39B7FA87" w14:textId="40ABCAF7" w:rsidR="00854E29" w:rsidRPr="00714216" w:rsidRDefault="00854E29" w:rsidP="00854E29">
            <w:pPr>
              <w:pStyle w:val="Akapitzlist"/>
              <w:numPr>
                <w:ilvl w:val="0"/>
                <w:numId w:val="7"/>
              </w:numPr>
              <w:rPr>
                <w:color w:val="000000" w:themeColor="text1"/>
              </w:rPr>
            </w:pPr>
            <w:r w:rsidRPr="00714216">
              <w:rPr>
                <w:color w:val="000000" w:themeColor="text1"/>
              </w:rPr>
              <w:t>Bateria z pełnym wyposażeniem do montażu przy stole ze zlewem.</w:t>
            </w:r>
          </w:p>
          <w:p w14:paraId="297AC834" w14:textId="77777777" w:rsidR="00854E29" w:rsidRPr="00714216" w:rsidRDefault="00854E29" w:rsidP="00854E29">
            <w:pPr>
              <w:pStyle w:val="Akapitzlist"/>
              <w:rPr>
                <w:color w:val="000000" w:themeColor="text1"/>
              </w:rPr>
            </w:pPr>
          </w:p>
          <w:p w14:paraId="13D82E64" w14:textId="77777777" w:rsidR="00854E29" w:rsidRPr="00714216" w:rsidRDefault="00854E29" w:rsidP="00854E29">
            <w:pPr>
              <w:rPr>
                <w:color w:val="000000" w:themeColor="text1"/>
              </w:rPr>
            </w:pPr>
          </w:p>
        </w:tc>
        <w:tc>
          <w:tcPr>
            <w:tcW w:w="1881" w:type="dxa"/>
          </w:tcPr>
          <w:p w14:paraId="09F790D1" w14:textId="634D87C2" w:rsidR="00854E29" w:rsidRPr="00714216" w:rsidRDefault="00854E29" w:rsidP="00854E29">
            <w:pPr>
              <w:rPr>
                <w:color w:val="000000" w:themeColor="text1"/>
              </w:rPr>
            </w:pPr>
            <w:r w:rsidRPr="00714216">
              <w:rPr>
                <w:b/>
                <w:bCs/>
                <w:color w:val="000000" w:themeColor="text1"/>
              </w:rPr>
              <w:t xml:space="preserve">WYMIARY I PARAMETRY TECHNICZNE  </w:t>
            </w:r>
          </w:p>
          <w:p w14:paraId="797B51CD" w14:textId="77777777" w:rsidR="00854E29" w:rsidRPr="00714216" w:rsidRDefault="00854E29" w:rsidP="00854E29">
            <w:pPr>
              <w:rPr>
                <w:color w:val="000000" w:themeColor="text1"/>
              </w:rPr>
            </w:pPr>
          </w:p>
          <w:p w14:paraId="0AFE284D" w14:textId="77777777" w:rsidR="00854E29" w:rsidRPr="00714216" w:rsidRDefault="00854E29" w:rsidP="00854E29">
            <w:pPr>
              <w:rPr>
                <w:color w:val="000000" w:themeColor="text1"/>
              </w:rPr>
            </w:pPr>
            <w:proofErr w:type="gramStart"/>
            <w:r w:rsidRPr="00714216">
              <w:rPr>
                <w:color w:val="000000" w:themeColor="text1"/>
              </w:rPr>
              <w:t xml:space="preserve">Wymagana  </w:t>
            </w:r>
            <w:r w:rsidRPr="00714216">
              <w:rPr>
                <w:rFonts w:cstheme="minorHAnsi"/>
                <w:color w:val="000000" w:themeColor="text1"/>
              </w:rPr>
              <w:t>Ø</w:t>
            </w:r>
            <w:proofErr w:type="gramEnd"/>
            <w:r w:rsidRPr="00714216">
              <w:rPr>
                <w:rFonts w:cstheme="minorHAnsi"/>
                <w:color w:val="000000" w:themeColor="text1"/>
              </w:rPr>
              <w:t xml:space="preserve"> </w:t>
            </w:r>
            <w:r w:rsidRPr="00714216">
              <w:rPr>
                <w:color w:val="000000" w:themeColor="text1"/>
              </w:rPr>
              <w:t>otworu 33-36 mm</w:t>
            </w:r>
          </w:p>
          <w:p w14:paraId="535CCB24" w14:textId="77777777" w:rsidR="00854E29" w:rsidRPr="00714216" w:rsidRDefault="00854E29" w:rsidP="00854E29">
            <w:pPr>
              <w:rPr>
                <w:color w:val="000000" w:themeColor="text1"/>
              </w:rPr>
            </w:pPr>
          </w:p>
          <w:p w14:paraId="29EA149F" w14:textId="5475AFA3"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p>
          <w:p w14:paraId="67787D7B" w14:textId="77777777" w:rsidR="00854E29" w:rsidRPr="00714216" w:rsidRDefault="00854E29" w:rsidP="00854E29">
            <w:pPr>
              <w:rPr>
                <w:b/>
                <w:bCs/>
                <w:color w:val="000000" w:themeColor="text1"/>
              </w:rPr>
            </w:pPr>
          </w:p>
        </w:tc>
        <w:tc>
          <w:tcPr>
            <w:tcW w:w="3447" w:type="dxa"/>
          </w:tcPr>
          <w:p w14:paraId="1425EADC"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2A22B6A1" w14:textId="77777777" w:rsidR="00854E29" w:rsidRPr="00714216" w:rsidRDefault="00854E29" w:rsidP="00854E29">
            <w:pPr>
              <w:rPr>
                <w:color w:val="000000" w:themeColor="text1"/>
              </w:rPr>
            </w:pPr>
            <w:r w:rsidRPr="00714216">
              <w:rPr>
                <w:color w:val="000000" w:themeColor="text1"/>
              </w:rPr>
              <w:t>Konstrukcja baterii powinna umożliwiać obsługę bez konieczności użycia siły chwytu dłoni, w sposób intuicyjny i bezpieczny (np. poprzez zastosowanie dźwigni łokciowej).</w:t>
            </w:r>
          </w:p>
          <w:p w14:paraId="10C5115D" w14:textId="77777777" w:rsidR="00854E29" w:rsidRPr="00714216" w:rsidRDefault="00854E29" w:rsidP="00854E29">
            <w:pPr>
              <w:rPr>
                <w:color w:val="000000" w:themeColor="text1"/>
              </w:rPr>
            </w:pPr>
            <w:r w:rsidRPr="00714216">
              <w:rPr>
                <w:color w:val="000000" w:themeColor="text1"/>
              </w:rPr>
              <w:t>Elementy sterujące powinny:</w:t>
            </w:r>
          </w:p>
          <w:p w14:paraId="7337CC36" w14:textId="77777777" w:rsidR="00854E29" w:rsidRPr="00714216" w:rsidRDefault="00854E29" w:rsidP="00854E29">
            <w:pPr>
              <w:numPr>
                <w:ilvl w:val="0"/>
                <w:numId w:val="8"/>
              </w:numPr>
              <w:rPr>
                <w:color w:val="000000" w:themeColor="text1"/>
              </w:rPr>
            </w:pPr>
            <w:r w:rsidRPr="00714216">
              <w:rPr>
                <w:color w:val="000000" w:themeColor="text1"/>
              </w:rPr>
              <w:t>być łatwo dostępne,</w:t>
            </w:r>
          </w:p>
          <w:p w14:paraId="3EA232FF" w14:textId="77777777" w:rsidR="00854E29" w:rsidRPr="00714216" w:rsidRDefault="00854E29" w:rsidP="00854E29">
            <w:pPr>
              <w:numPr>
                <w:ilvl w:val="0"/>
                <w:numId w:val="8"/>
              </w:numPr>
              <w:rPr>
                <w:color w:val="000000" w:themeColor="text1"/>
              </w:rPr>
            </w:pPr>
            <w:r w:rsidRPr="00714216">
              <w:rPr>
                <w:color w:val="000000" w:themeColor="text1"/>
              </w:rPr>
              <w:t>umożliwiać obsługę jedną ręką lub przedramieniem,</w:t>
            </w:r>
          </w:p>
          <w:p w14:paraId="6F8B3262" w14:textId="77777777" w:rsidR="00854E29" w:rsidRPr="00714216" w:rsidRDefault="00854E29" w:rsidP="00854E29">
            <w:pPr>
              <w:numPr>
                <w:ilvl w:val="0"/>
                <w:numId w:val="8"/>
              </w:numPr>
              <w:rPr>
                <w:color w:val="000000" w:themeColor="text1"/>
              </w:rPr>
            </w:pPr>
            <w:r w:rsidRPr="00714216">
              <w:rPr>
                <w:color w:val="000000" w:themeColor="text1"/>
              </w:rPr>
              <w:t>nie wymagać precyzyjnych ruchów ani znacznej siły nacisku.</w:t>
            </w:r>
          </w:p>
          <w:p w14:paraId="1472B8A5" w14:textId="77777777" w:rsidR="00854E29" w:rsidRPr="00714216" w:rsidRDefault="00854E29" w:rsidP="00854E29">
            <w:pPr>
              <w:rPr>
                <w:b/>
                <w:bCs/>
                <w:color w:val="000000" w:themeColor="text1"/>
              </w:rPr>
            </w:pPr>
          </w:p>
        </w:tc>
        <w:tc>
          <w:tcPr>
            <w:tcW w:w="1476" w:type="dxa"/>
          </w:tcPr>
          <w:p w14:paraId="447DD1DD" w14:textId="77777777" w:rsidR="00854E29" w:rsidRPr="00714216" w:rsidRDefault="00854E29" w:rsidP="00854E29">
            <w:pPr>
              <w:rPr>
                <w:b/>
                <w:bCs/>
                <w:color w:val="000000" w:themeColor="text1"/>
              </w:rPr>
            </w:pPr>
          </w:p>
        </w:tc>
        <w:tc>
          <w:tcPr>
            <w:tcW w:w="1417" w:type="dxa"/>
          </w:tcPr>
          <w:p w14:paraId="00C962A6" w14:textId="77777777" w:rsidR="00854E29" w:rsidRPr="00714216" w:rsidRDefault="00854E29" w:rsidP="00854E29">
            <w:pPr>
              <w:rPr>
                <w:b/>
                <w:bCs/>
                <w:color w:val="000000" w:themeColor="text1"/>
              </w:rPr>
            </w:pPr>
          </w:p>
        </w:tc>
        <w:tc>
          <w:tcPr>
            <w:tcW w:w="1418" w:type="dxa"/>
          </w:tcPr>
          <w:p w14:paraId="30BC9563" w14:textId="77777777" w:rsidR="00854E29" w:rsidRPr="00714216" w:rsidRDefault="00854E29" w:rsidP="00854E29">
            <w:pPr>
              <w:rPr>
                <w:b/>
                <w:bCs/>
                <w:color w:val="000000" w:themeColor="text1"/>
              </w:rPr>
            </w:pPr>
          </w:p>
        </w:tc>
        <w:tc>
          <w:tcPr>
            <w:tcW w:w="1134" w:type="dxa"/>
          </w:tcPr>
          <w:p w14:paraId="4DBBB53B" w14:textId="77777777" w:rsidR="00854E29" w:rsidRPr="00714216" w:rsidRDefault="00854E29" w:rsidP="00854E29">
            <w:pPr>
              <w:rPr>
                <w:b/>
                <w:bCs/>
                <w:color w:val="000000" w:themeColor="text1"/>
              </w:rPr>
            </w:pPr>
          </w:p>
        </w:tc>
        <w:tc>
          <w:tcPr>
            <w:tcW w:w="1842" w:type="dxa"/>
          </w:tcPr>
          <w:p w14:paraId="6054BB77" w14:textId="77777777" w:rsidR="00854E29" w:rsidRPr="00714216" w:rsidRDefault="00854E29" w:rsidP="00854E29">
            <w:pPr>
              <w:rPr>
                <w:b/>
                <w:bCs/>
                <w:color w:val="000000" w:themeColor="text1"/>
              </w:rPr>
            </w:pPr>
          </w:p>
        </w:tc>
      </w:tr>
      <w:tr w:rsidR="00714216" w:rsidRPr="00714216" w14:paraId="76CB6A9B" w14:textId="2DA8BA2B" w:rsidTr="00045C3C">
        <w:tc>
          <w:tcPr>
            <w:tcW w:w="568" w:type="dxa"/>
          </w:tcPr>
          <w:p w14:paraId="7BE53701" w14:textId="171BD6BA" w:rsidR="00854E29" w:rsidRPr="00714216" w:rsidRDefault="00854E29" w:rsidP="00854E29">
            <w:pPr>
              <w:rPr>
                <w:color w:val="000000" w:themeColor="text1"/>
              </w:rPr>
            </w:pPr>
            <w:r w:rsidRPr="00714216">
              <w:rPr>
                <w:color w:val="000000" w:themeColor="text1"/>
              </w:rPr>
              <w:t>9</w:t>
            </w:r>
          </w:p>
        </w:tc>
        <w:tc>
          <w:tcPr>
            <w:tcW w:w="3260" w:type="dxa"/>
          </w:tcPr>
          <w:p w14:paraId="7DF3EB3B" w14:textId="77777777" w:rsidR="00854E29" w:rsidRPr="00714216" w:rsidRDefault="00854E29" w:rsidP="00854E29">
            <w:pPr>
              <w:rPr>
                <w:b/>
                <w:bCs/>
                <w:color w:val="000000" w:themeColor="text1"/>
              </w:rPr>
            </w:pPr>
            <w:r w:rsidRPr="00714216">
              <w:rPr>
                <w:b/>
                <w:bCs/>
                <w:color w:val="000000" w:themeColor="text1"/>
              </w:rPr>
              <w:t xml:space="preserve">REGAŁ MAGAZYNOWY, PERFOROWANY, 4 PÓŁKI </w:t>
            </w:r>
          </w:p>
          <w:p w14:paraId="2FAC3C98" w14:textId="49127DE8" w:rsidR="00854E29" w:rsidRPr="00714216" w:rsidRDefault="00854E29" w:rsidP="00854E29">
            <w:pPr>
              <w:rPr>
                <w:b/>
                <w:bCs/>
                <w:color w:val="000000" w:themeColor="text1"/>
              </w:rPr>
            </w:pPr>
            <w:r w:rsidRPr="00714216">
              <w:rPr>
                <w:b/>
                <w:bCs/>
                <w:color w:val="000000" w:themeColor="text1"/>
              </w:rPr>
              <w:t>WRAZ Z TACKĄ NA SKROPLINY</w:t>
            </w:r>
          </w:p>
          <w:p w14:paraId="237C120F" w14:textId="1194330B" w:rsidR="00854E29" w:rsidRPr="00714216" w:rsidRDefault="00854E29" w:rsidP="00854E29">
            <w:pPr>
              <w:rPr>
                <w:b/>
                <w:bCs/>
                <w:color w:val="000000" w:themeColor="text1"/>
              </w:rPr>
            </w:pPr>
            <w:r w:rsidRPr="00714216">
              <w:rPr>
                <w:noProof/>
                <w:color w:val="000000" w:themeColor="text1"/>
              </w:rPr>
              <w:lastRenderedPageBreak/>
              <w:drawing>
                <wp:inline distT="0" distB="0" distL="0" distR="0" wp14:anchorId="7D76E32A" wp14:editId="54F5CEF9">
                  <wp:extent cx="1504950" cy="2414919"/>
                  <wp:effectExtent l="0" t="0" r="0" b="4445"/>
                  <wp:docPr id="88282334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09528" cy="2422265"/>
                          </a:xfrm>
                          <a:prstGeom prst="rect">
                            <a:avLst/>
                          </a:prstGeom>
                          <a:noFill/>
                          <a:ln>
                            <a:noFill/>
                          </a:ln>
                        </pic:spPr>
                      </pic:pic>
                    </a:graphicData>
                  </a:graphic>
                </wp:inline>
              </w:drawing>
            </w:r>
          </w:p>
        </w:tc>
        <w:tc>
          <w:tcPr>
            <w:tcW w:w="850" w:type="dxa"/>
          </w:tcPr>
          <w:p w14:paraId="69CD841E" w14:textId="75120517" w:rsidR="00854E29" w:rsidRPr="00714216" w:rsidRDefault="00854E29" w:rsidP="00854E29">
            <w:pPr>
              <w:rPr>
                <w:color w:val="000000" w:themeColor="text1"/>
              </w:rPr>
            </w:pPr>
            <w:r w:rsidRPr="00714216">
              <w:rPr>
                <w:b/>
                <w:bCs/>
                <w:color w:val="000000" w:themeColor="text1"/>
              </w:rPr>
              <w:lastRenderedPageBreak/>
              <w:t>1</w:t>
            </w:r>
          </w:p>
        </w:tc>
        <w:tc>
          <w:tcPr>
            <w:tcW w:w="5529" w:type="dxa"/>
          </w:tcPr>
          <w:p w14:paraId="4F5A2D01" w14:textId="77777777" w:rsidR="00854E29" w:rsidRPr="00714216" w:rsidRDefault="00854E29" w:rsidP="00854E29">
            <w:pPr>
              <w:rPr>
                <w:b/>
                <w:bCs/>
                <w:color w:val="000000" w:themeColor="text1"/>
              </w:rPr>
            </w:pPr>
            <w:r w:rsidRPr="00714216">
              <w:rPr>
                <w:b/>
                <w:bCs/>
                <w:color w:val="000000" w:themeColor="text1"/>
              </w:rPr>
              <w:t>REGAŁ MAGAZYNOWY, PERFOROWANY, 4 PÓŁKI</w:t>
            </w:r>
          </w:p>
          <w:p w14:paraId="517D5DB2" w14:textId="28D49EAE" w:rsidR="00854E29" w:rsidRPr="00714216" w:rsidRDefault="00854E29" w:rsidP="00854E29">
            <w:pPr>
              <w:rPr>
                <w:color w:val="000000" w:themeColor="text1"/>
              </w:rPr>
            </w:pPr>
            <w:r w:rsidRPr="00714216">
              <w:rPr>
                <w:b/>
                <w:bCs/>
                <w:color w:val="000000" w:themeColor="text1"/>
              </w:rPr>
              <w:t>Liczba półek:</w:t>
            </w:r>
            <w:r w:rsidRPr="00714216">
              <w:rPr>
                <w:color w:val="000000" w:themeColor="text1"/>
              </w:rPr>
              <w:t xml:space="preserve"> 4 sztuki.</w:t>
            </w:r>
          </w:p>
          <w:p w14:paraId="518069CD" w14:textId="77777777" w:rsidR="00854E29" w:rsidRPr="00714216" w:rsidRDefault="00854E29" w:rsidP="00854E29">
            <w:pPr>
              <w:rPr>
                <w:color w:val="000000" w:themeColor="text1"/>
              </w:rPr>
            </w:pPr>
            <w:r w:rsidRPr="00714216">
              <w:rPr>
                <w:b/>
                <w:bCs/>
                <w:color w:val="000000" w:themeColor="text1"/>
              </w:rPr>
              <w:t>Rodzaj półek:</w:t>
            </w:r>
            <w:r w:rsidRPr="00714216">
              <w:rPr>
                <w:color w:val="000000" w:themeColor="text1"/>
              </w:rPr>
              <w:t xml:space="preserve"> perforowane.</w:t>
            </w:r>
          </w:p>
          <w:p w14:paraId="4667CC24" w14:textId="77777777" w:rsidR="00854E29" w:rsidRPr="00714216" w:rsidRDefault="00854E29" w:rsidP="00854E29">
            <w:pPr>
              <w:rPr>
                <w:color w:val="000000" w:themeColor="text1"/>
              </w:rPr>
            </w:pPr>
            <w:r w:rsidRPr="00714216">
              <w:rPr>
                <w:b/>
                <w:bCs/>
                <w:color w:val="000000" w:themeColor="text1"/>
              </w:rPr>
              <w:lastRenderedPageBreak/>
              <w:t>Wzmocnienie półek:</w:t>
            </w:r>
          </w:p>
          <w:p w14:paraId="170F65C9" w14:textId="77777777" w:rsidR="00854E29" w:rsidRPr="00714216" w:rsidRDefault="00854E29" w:rsidP="00854E29">
            <w:pPr>
              <w:numPr>
                <w:ilvl w:val="0"/>
                <w:numId w:val="9"/>
              </w:numPr>
              <w:rPr>
                <w:color w:val="000000" w:themeColor="text1"/>
              </w:rPr>
            </w:pPr>
            <w:r w:rsidRPr="00714216">
              <w:rPr>
                <w:color w:val="000000" w:themeColor="text1"/>
              </w:rPr>
              <w:t>krawędzie półek zagięte do wewnątrz (do środka),</w:t>
            </w:r>
          </w:p>
          <w:p w14:paraId="44C0884A" w14:textId="77777777" w:rsidR="00854E29" w:rsidRPr="00714216" w:rsidRDefault="00854E29" w:rsidP="00854E29">
            <w:pPr>
              <w:numPr>
                <w:ilvl w:val="0"/>
                <w:numId w:val="9"/>
              </w:numPr>
              <w:rPr>
                <w:color w:val="000000" w:themeColor="text1"/>
              </w:rPr>
            </w:pPr>
            <w:r w:rsidRPr="00714216">
              <w:rPr>
                <w:color w:val="000000" w:themeColor="text1"/>
              </w:rPr>
              <w:t>dodatkowe wzmocnienie w postaci metalowych profili.</w:t>
            </w:r>
          </w:p>
          <w:p w14:paraId="29396889" w14:textId="734ED01F" w:rsidR="00854E29" w:rsidRPr="00714216" w:rsidRDefault="00854E29" w:rsidP="00854E29">
            <w:pPr>
              <w:rPr>
                <w:color w:val="000000" w:themeColor="text1"/>
              </w:rPr>
            </w:pPr>
            <w:r w:rsidRPr="00714216">
              <w:rPr>
                <w:b/>
                <w:bCs/>
                <w:color w:val="000000" w:themeColor="text1"/>
              </w:rPr>
              <w:t>Równomierne obciążenie każdej półki:</w:t>
            </w:r>
            <w:r w:rsidRPr="00714216">
              <w:rPr>
                <w:color w:val="000000" w:themeColor="text1"/>
              </w:rPr>
              <w:t xml:space="preserve"> minimum 70 kg/m².</w:t>
            </w:r>
          </w:p>
          <w:p w14:paraId="1A6C0798" w14:textId="77777777" w:rsidR="00854E29" w:rsidRPr="00714216" w:rsidRDefault="00854E29" w:rsidP="00854E29">
            <w:pPr>
              <w:rPr>
                <w:color w:val="000000" w:themeColor="text1"/>
              </w:rPr>
            </w:pPr>
            <w:r w:rsidRPr="00714216">
              <w:rPr>
                <w:b/>
                <w:bCs/>
                <w:color w:val="000000" w:themeColor="text1"/>
              </w:rPr>
              <w:t>Konstrukcja nóg:</w:t>
            </w:r>
            <w:r w:rsidRPr="00714216">
              <w:rPr>
                <w:color w:val="000000" w:themeColor="text1"/>
              </w:rPr>
              <w:t xml:space="preserve"> wykonane z profili kwadratowych.</w:t>
            </w:r>
          </w:p>
          <w:p w14:paraId="789EFABA" w14:textId="459FF233" w:rsidR="00854E29" w:rsidRPr="00714216" w:rsidRDefault="00854E29" w:rsidP="00854E29">
            <w:pPr>
              <w:rPr>
                <w:color w:val="000000" w:themeColor="text1"/>
              </w:rPr>
            </w:pPr>
            <w:r w:rsidRPr="00714216">
              <w:rPr>
                <w:b/>
                <w:bCs/>
                <w:color w:val="000000" w:themeColor="text1"/>
              </w:rPr>
              <w:t>Stabilność konstrukcji:</w:t>
            </w:r>
            <w:r w:rsidRPr="00714216">
              <w:rPr>
                <w:color w:val="000000" w:themeColor="text1"/>
              </w:rPr>
              <w:t xml:space="preserve"> konstrukcja zapewniająca bezpieczne i stabilne użytkowanie przy maksymalnym obciążeniu.</w:t>
            </w:r>
          </w:p>
          <w:p w14:paraId="55122845" w14:textId="5CB10393" w:rsidR="00854E29" w:rsidRPr="00714216" w:rsidRDefault="00854E29" w:rsidP="00854E29">
            <w:pPr>
              <w:rPr>
                <w:b/>
                <w:bCs/>
                <w:color w:val="000000" w:themeColor="text1"/>
              </w:rPr>
            </w:pPr>
            <w:r w:rsidRPr="00714216">
              <w:rPr>
                <w:b/>
                <w:bCs/>
                <w:color w:val="000000" w:themeColor="text1"/>
              </w:rPr>
              <w:t xml:space="preserve">Dodatkowo montowana tacka na skropliny, łatwo demontowana, w celu usunięcia nadmiaru wody. </w:t>
            </w:r>
          </w:p>
          <w:p w14:paraId="0C52555C" w14:textId="77777777" w:rsidR="00854E29" w:rsidRPr="00714216" w:rsidRDefault="00854E29" w:rsidP="00854E29">
            <w:pPr>
              <w:rPr>
                <w:color w:val="000000" w:themeColor="text1"/>
              </w:rPr>
            </w:pPr>
          </w:p>
        </w:tc>
        <w:tc>
          <w:tcPr>
            <w:tcW w:w="1881" w:type="dxa"/>
          </w:tcPr>
          <w:p w14:paraId="75FD99FF" w14:textId="1FF12F95"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lastRenderedPageBreak/>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1D09AF98" w14:textId="77777777" w:rsidR="00854E29" w:rsidRPr="00714216" w:rsidRDefault="00854E29" w:rsidP="00854E29">
            <w:pPr>
              <w:rPr>
                <w:color w:val="000000" w:themeColor="text1"/>
              </w:rPr>
            </w:pPr>
          </w:p>
          <w:p w14:paraId="57C54920" w14:textId="77777777" w:rsidR="00854E29" w:rsidRPr="00714216" w:rsidRDefault="00854E29" w:rsidP="00854E29">
            <w:pPr>
              <w:rPr>
                <w:color w:val="000000" w:themeColor="text1"/>
              </w:rPr>
            </w:pPr>
            <w:r w:rsidRPr="00714216">
              <w:rPr>
                <w:color w:val="000000" w:themeColor="text1"/>
              </w:rPr>
              <w:t>1000 x 700 x 1800 mm</w:t>
            </w:r>
          </w:p>
          <w:p w14:paraId="17A219B0" w14:textId="4E6019A9" w:rsidR="00854E29" w:rsidRPr="00714216" w:rsidRDefault="00854E29" w:rsidP="00854E29">
            <w:pPr>
              <w:rPr>
                <w:color w:val="000000" w:themeColor="text1"/>
              </w:rPr>
            </w:pPr>
            <w:r w:rsidRPr="00714216">
              <w:rPr>
                <w:color w:val="000000" w:themeColor="text1"/>
              </w:rPr>
              <w:t xml:space="preserve"> (szer. x gł. x wys.).</w:t>
            </w:r>
          </w:p>
          <w:p w14:paraId="40C022A5" w14:textId="77777777" w:rsidR="00854E29" w:rsidRPr="00714216" w:rsidRDefault="00854E29" w:rsidP="00854E29">
            <w:pPr>
              <w:rPr>
                <w:i/>
                <w:iCs/>
                <w:color w:val="000000" w:themeColor="text1"/>
              </w:rPr>
            </w:pPr>
          </w:p>
          <w:p w14:paraId="25FDE624" w14:textId="4644899D" w:rsidR="00854E29" w:rsidRPr="00714216" w:rsidRDefault="00854E29" w:rsidP="00854E29">
            <w:pPr>
              <w:rPr>
                <w:b/>
                <w:bCs/>
                <w:color w:val="000000" w:themeColor="text1"/>
              </w:rPr>
            </w:pPr>
            <w:r w:rsidRPr="00714216">
              <w:rPr>
                <w:b/>
                <w:bCs/>
                <w:color w:val="000000" w:themeColor="text1"/>
              </w:rPr>
              <w:t>Urządzenie winno stanowić spójny element projektowanej linii technologicznej kuchni.</w:t>
            </w:r>
          </w:p>
          <w:p w14:paraId="1872B086" w14:textId="77777777" w:rsidR="00854E29" w:rsidRPr="00714216" w:rsidRDefault="00854E29" w:rsidP="00854E29">
            <w:pPr>
              <w:rPr>
                <w:color w:val="000000" w:themeColor="text1"/>
              </w:rPr>
            </w:pPr>
          </w:p>
          <w:p w14:paraId="4DA15176" w14:textId="77777777" w:rsidR="00854E29" w:rsidRPr="00714216" w:rsidRDefault="00854E29" w:rsidP="00854E29">
            <w:pPr>
              <w:rPr>
                <w:b/>
                <w:bCs/>
                <w:color w:val="000000" w:themeColor="text1"/>
              </w:rPr>
            </w:pPr>
          </w:p>
        </w:tc>
        <w:tc>
          <w:tcPr>
            <w:tcW w:w="3447" w:type="dxa"/>
          </w:tcPr>
          <w:p w14:paraId="02EAB610"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01572BD4" w14:textId="77777777" w:rsidR="00854E29" w:rsidRPr="00714216" w:rsidRDefault="00854E29" w:rsidP="00854E29">
            <w:pPr>
              <w:rPr>
                <w:color w:val="000000" w:themeColor="text1"/>
              </w:rPr>
            </w:pPr>
            <w:r w:rsidRPr="00714216">
              <w:rPr>
                <w:color w:val="000000" w:themeColor="text1"/>
              </w:rPr>
              <w:lastRenderedPageBreak/>
              <w:t>Konstrukcja regału nie może posiadać ostrych krawędzi ani elementów stwarzających ryzyko urazu.</w:t>
            </w:r>
          </w:p>
          <w:p w14:paraId="08391759" w14:textId="77777777" w:rsidR="00854E29" w:rsidRPr="00714216" w:rsidRDefault="00854E29" w:rsidP="00854E29">
            <w:pPr>
              <w:rPr>
                <w:b/>
                <w:bCs/>
                <w:color w:val="000000" w:themeColor="text1"/>
              </w:rPr>
            </w:pPr>
          </w:p>
          <w:p w14:paraId="114165B4" w14:textId="77777777" w:rsidR="00854E29" w:rsidRPr="00714216" w:rsidRDefault="00854E29" w:rsidP="00854E29">
            <w:pPr>
              <w:rPr>
                <w:color w:val="000000" w:themeColor="text1"/>
              </w:rPr>
            </w:pPr>
            <w:r w:rsidRPr="00714216">
              <w:rPr>
                <w:color w:val="000000" w:themeColor="text1"/>
              </w:rPr>
              <w:t>Regał musi być stabilny i zabezpieczony przed przewróceniem.</w:t>
            </w:r>
          </w:p>
          <w:p w14:paraId="14E76FD5" w14:textId="77777777" w:rsidR="00854E29" w:rsidRPr="00714216" w:rsidRDefault="00854E29" w:rsidP="00854E29">
            <w:pPr>
              <w:rPr>
                <w:color w:val="000000" w:themeColor="text1"/>
              </w:rPr>
            </w:pPr>
          </w:p>
          <w:p w14:paraId="0DBA0851" w14:textId="77777777" w:rsidR="00854E29" w:rsidRPr="00714216" w:rsidRDefault="00854E29" w:rsidP="00854E29">
            <w:pPr>
              <w:rPr>
                <w:color w:val="000000" w:themeColor="text1"/>
              </w:rPr>
            </w:pPr>
            <w:r w:rsidRPr="00714216">
              <w:rPr>
                <w:color w:val="000000" w:themeColor="text1"/>
              </w:rPr>
              <w:t>W przypadku montażu przy ścianie dopuszcza się dodatkowe mocowanie zwiększające bezpieczeństwo użytkowania.</w:t>
            </w:r>
          </w:p>
          <w:p w14:paraId="40BEE7B2" w14:textId="77777777" w:rsidR="00854E29" w:rsidRPr="00714216" w:rsidRDefault="00854E29" w:rsidP="00854E29">
            <w:pPr>
              <w:rPr>
                <w:b/>
                <w:bCs/>
                <w:color w:val="000000" w:themeColor="text1"/>
              </w:rPr>
            </w:pPr>
          </w:p>
        </w:tc>
        <w:tc>
          <w:tcPr>
            <w:tcW w:w="1476" w:type="dxa"/>
          </w:tcPr>
          <w:p w14:paraId="64800741" w14:textId="77777777" w:rsidR="00854E29" w:rsidRPr="00714216" w:rsidRDefault="00854E29" w:rsidP="00854E29">
            <w:pPr>
              <w:rPr>
                <w:b/>
                <w:bCs/>
                <w:color w:val="000000" w:themeColor="text1"/>
              </w:rPr>
            </w:pPr>
          </w:p>
        </w:tc>
        <w:tc>
          <w:tcPr>
            <w:tcW w:w="1417" w:type="dxa"/>
          </w:tcPr>
          <w:p w14:paraId="75C4BBB2" w14:textId="77777777" w:rsidR="00854E29" w:rsidRPr="00714216" w:rsidRDefault="00854E29" w:rsidP="00854E29">
            <w:pPr>
              <w:rPr>
                <w:b/>
                <w:bCs/>
                <w:color w:val="000000" w:themeColor="text1"/>
              </w:rPr>
            </w:pPr>
          </w:p>
        </w:tc>
        <w:tc>
          <w:tcPr>
            <w:tcW w:w="1418" w:type="dxa"/>
          </w:tcPr>
          <w:p w14:paraId="51ED5CDA" w14:textId="77777777" w:rsidR="00854E29" w:rsidRPr="00714216" w:rsidRDefault="00854E29" w:rsidP="00854E29">
            <w:pPr>
              <w:rPr>
                <w:b/>
                <w:bCs/>
                <w:color w:val="000000" w:themeColor="text1"/>
              </w:rPr>
            </w:pPr>
          </w:p>
        </w:tc>
        <w:tc>
          <w:tcPr>
            <w:tcW w:w="1134" w:type="dxa"/>
          </w:tcPr>
          <w:p w14:paraId="1A0FF502" w14:textId="77777777" w:rsidR="00854E29" w:rsidRPr="00714216" w:rsidRDefault="00854E29" w:rsidP="00854E29">
            <w:pPr>
              <w:rPr>
                <w:b/>
                <w:bCs/>
                <w:color w:val="000000" w:themeColor="text1"/>
              </w:rPr>
            </w:pPr>
          </w:p>
        </w:tc>
        <w:tc>
          <w:tcPr>
            <w:tcW w:w="1842" w:type="dxa"/>
          </w:tcPr>
          <w:p w14:paraId="3CFAD9B7" w14:textId="77777777" w:rsidR="00854E29" w:rsidRPr="00714216" w:rsidRDefault="00854E29" w:rsidP="00854E29">
            <w:pPr>
              <w:rPr>
                <w:b/>
                <w:bCs/>
                <w:color w:val="000000" w:themeColor="text1"/>
              </w:rPr>
            </w:pPr>
          </w:p>
        </w:tc>
      </w:tr>
      <w:tr w:rsidR="00714216" w:rsidRPr="00714216" w14:paraId="5CBD76E4" w14:textId="7E7F1000" w:rsidTr="00045C3C">
        <w:tc>
          <w:tcPr>
            <w:tcW w:w="568" w:type="dxa"/>
          </w:tcPr>
          <w:p w14:paraId="20314541" w14:textId="5E4E1ECD" w:rsidR="00854E29" w:rsidRPr="00714216" w:rsidRDefault="00854E29" w:rsidP="00854E29">
            <w:pPr>
              <w:rPr>
                <w:color w:val="000000" w:themeColor="text1"/>
              </w:rPr>
            </w:pPr>
            <w:r w:rsidRPr="00714216">
              <w:rPr>
                <w:color w:val="000000" w:themeColor="text1"/>
              </w:rPr>
              <w:t>10</w:t>
            </w:r>
          </w:p>
        </w:tc>
        <w:tc>
          <w:tcPr>
            <w:tcW w:w="3260" w:type="dxa"/>
          </w:tcPr>
          <w:p w14:paraId="5B9FF22C" w14:textId="77777777" w:rsidR="00854E29" w:rsidRPr="00714216" w:rsidRDefault="00854E29" w:rsidP="00854E29">
            <w:pPr>
              <w:rPr>
                <w:b/>
                <w:bCs/>
                <w:noProof/>
                <w:color w:val="000000" w:themeColor="text1"/>
              </w:rPr>
            </w:pPr>
            <w:r w:rsidRPr="00714216">
              <w:rPr>
                <w:b/>
                <w:bCs/>
                <w:noProof/>
                <w:color w:val="000000" w:themeColor="text1"/>
              </w:rPr>
              <w:t>ZMYWARKA GASTRONOMICZNA Z REKUPERACJĄ</w:t>
            </w:r>
          </w:p>
          <w:p w14:paraId="1E420ECD" w14:textId="77777777" w:rsidR="00854E29" w:rsidRPr="00714216" w:rsidRDefault="00854E29" w:rsidP="00854E29">
            <w:pPr>
              <w:rPr>
                <w:b/>
                <w:bCs/>
                <w:noProof/>
                <w:color w:val="000000" w:themeColor="text1"/>
              </w:rPr>
            </w:pPr>
          </w:p>
          <w:p w14:paraId="1D3AA190" w14:textId="673E9607" w:rsidR="00854E29" w:rsidRPr="00714216" w:rsidRDefault="00854E29" w:rsidP="00854E29">
            <w:pPr>
              <w:rPr>
                <w:b/>
                <w:bCs/>
                <w:color w:val="000000" w:themeColor="text1"/>
              </w:rPr>
            </w:pPr>
            <w:r w:rsidRPr="00714216">
              <w:rPr>
                <w:b/>
                <w:bCs/>
                <w:noProof/>
                <w:color w:val="000000" w:themeColor="text1"/>
              </w:rPr>
              <w:drawing>
                <wp:inline distT="0" distB="0" distL="0" distR="0" wp14:anchorId="670E764A" wp14:editId="30DCD65E">
                  <wp:extent cx="2160270" cy="2429510"/>
                  <wp:effectExtent l="0" t="0" r="0" b="8890"/>
                  <wp:docPr id="2418882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0270" cy="2429510"/>
                          </a:xfrm>
                          <a:prstGeom prst="rect">
                            <a:avLst/>
                          </a:prstGeom>
                          <a:noFill/>
                          <a:ln>
                            <a:noFill/>
                          </a:ln>
                        </pic:spPr>
                      </pic:pic>
                    </a:graphicData>
                  </a:graphic>
                </wp:inline>
              </w:drawing>
            </w:r>
          </w:p>
        </w:tc>
        <w:tc>
          <w:tcPr>
            <w:tcW w:w="850" w:type="dxa"/>
          </w:tcPr>
          <w:p w14:paraId="6D54C7B5" w14:textId="5CC753B9" w:rsidR="00854E29" w:rsidRPr="00714216" w:rsidRDefault="00854E29" w:rsidP="00854E29">
            <w:pPr>
              <w:rPr>
                <w:b/>
                <w:bCs/>
                <w:color w:val="000000" w:themeColor="text1"/>
              </w:rPr>
            </w:pPr>
            <w:r w:rsidRPr="00714216">
              <w:rPr>
                <w:b/>
                <w:bCs/>
                <w:color w:val="000000" w:themeColor="text1"/>
              </w:rPr>
              <w:t>1</w:t>
            </w:r>
          </w:p>
        </w:tc>
        <w:tc>
          <w:tcPr>
            <w:tcW w:w="5529" w:type="dxa"/>
          </w:tcPr>
          <w:p w14:paraId="62D08ABE" w14:textId="20055107" w:rsidR="00854E29" w:rsidRPr="00714216" w:rsidRDefault="00854E29" w:rsidP="00854E29">
            <w:pPr>
              <w:rPr>
                <w:b/>
                <w:bCs/>
                <w:color w:val="000000" w:themeColor="text1"/>
              </w:rPr>
            </w:pPr>
            <w:r w:rsidRPr="00714216">
              <w:rPr>
                <w:b/>
                <w:bCs/>
                <w:color w:val="000000" w:themeColor="text1"/>
              </w:rPr>
              <w:t>Interfejs użytkownika</w:t>
            </w:r>
          </w:p>
          <w:p w14:paraId="75677A1B" w14:textId="1142F8F1" w:rsidR="00854E29" w:rsidRPr="00714216" w:rsidRDefault="00854E29" w:rsidP="00854E29">
            <w:pPr>
              <w:rPr>
                <w:color w:val="000000" w:themeColor="text1"/>
              </w:rPr>
            </w:pPr>
            <w:r w:rsidRPr="00714216">
              <w:rPr>
                <w:color w:val="000000" w:themeColor="text1"/>
              </w:rPr>
              <w:t>Urządzenie wyposażone w intuicyjny system sterowania obejmujący:</w:t>
            </w:r>
          </w:p>
          <w:p w14:paraId="1DC44AE8" w14:textId="77777777" w:rsidR="00854E29" w:rsidRPr="00714216" w:rsidRDefault="00854E29" w:rsidP="00854E29">
            <w:pPr>
              <w:numPr>
                <w:ilvl w:val="0"/>
                <w:numId w:val="88"/>
              </w:numPr>
              <w:rPr>
                <w:color w:val="000000" w:themeColor="text1"/>
              </w:rPr>
            </w:pPr>
            <w:r w:rsidRPr="00714216">
              <w:rPr>
                <w:color w:val="000000" w:themeColor="text1"/>
              </w:rPr>
              <w:t>5-calowy, podświetlany, kolorowy wyświetlacz LCD.</w:t>
            </w:r>
          </w:p>
          <w:p w14:paraId="0E7A6BBE" w14:textId="77777777" w:rsidR="00854E29" w:rsidRPr="00714216" w:rsidRDefault="00854E29" w:rsidP="00854E29">
            <w:pPr>
              <w:numPr>
                <w:ilvl w:val="0"/>
                <w:numId w:val="88"/>
              </w:numPr>
              <w:rPr>
                <w:color w:val="000000" w:themeColor="text1"/>
              </w:rPr>
            </w:pPr>
            <w:r w:rsidRPr="00714216">
              <w:rPr>
                <w:color w:val="000000" w:themeColor="text1"/>
              </w:rPr>
              <w:t>Kolorowe wskaźniki statusu umożliwiające kontrolę pracy urządzenia z większej odległości.</w:t>
            </w:r>
          </w:p>
          <w:p w14:paraId="09841A1D" w14:textId="77777777" w:rsidR="00854E29" w:rsidRPr="00714216" w:rsidRDefault="00854E29" w:rsidP="00854E29">
            <w:pPr>
              <w:numPr>
                <w:ilvl w:val="0"/>
                <w:numId w:val="88"/>
              </w:numPr>
              <w:rPr>
                <w:color w:val="000000" w:themeColor="text1"/>
              </w:rPr>
            </w:pPr>
            <w:r w:rsidRPr="00714216">
              <w:rPr>
                <w:color w:val="000000" w:themeColor="text1"/>
              </w:rPr>
              <w:t>Wyświetlanie kluczowych parametrów operacyjnych, takich jak:</w:t>
            </w:r>
          </w:p>
          <w:p w14:paraId="2BEA85F4" w14:textId="77777777" w:rsidR="00854E29" w:rsidRPr="00714216" w:rsidRDefault="00854E29" w:rsidP="00854E29">
            <w:pPr>
              <w:numPr>
                <w:ilvl w:val="1"/>
                <w:numId w:val="88"/>
              </w:numPr>
              <w:rPr>
                <w:color w:val="000000" w:themeColor="text1"/>
              </w:rPr>
            </w:pPr>
            <w:r w:rsidRPr="00714216">
              <w:rPr>
                <w:color w:val="000000" w:themeColor="text1"/>
              </w:rPr>
              <w:t>temperatura zbiornika,</w:t>
            </w:r>
          </w:p>
          <w:p w14:paraId="5F21BD0D" w14:textId="77777777" w:rsidR="00854E29" w:rsidRPr="00714216" w:rsidRDefault="00854E29" w:rsidP="00854E29">
            <w:pPr>
              <w:numPr>
                <w:ilvl w:val="1"/>
                <w:numId w:val="88"/>
              </w:numPr>
              <w:rPr>
                <w:color w:val="000000" w:themeColor="text1"/>
              </w:rPr>
            </w:pPr>
            <w:r w:rsidRPr="00714216">
              <w:rPr>
                <w:color w:val="000000" w:themeColor="text1"/>
              </w:rPr>
              <w:t>temperatura kotła,</w:t>
            </w:r>
          </w:p>
          <w:p w14:paraId="2C5E8CA4" w14:textId="77777777" w:rsidR="00854E29" w:rsidRPr="00714216" w:rsidRDefault="00854E29" w:rsidP="00854E29">
            <w:pPr>
              <w:numPr>
                <w:ilvl w:val="1"/>
                <w:numId w:val="88"/>
              </w:numPr>
              <w:rPr>
                <w:color w:val="000000" w:themeColor="text1"/>
              </w:rPr>
            </w:pPr>
            <w:r w:rsidRPr="00714216">
              <w:rPr>
                <w:color w:val="000000" w:themeColor="text1"/>
              </w:rPr>
              <w:t>liczba zakończonych cykli.</w:t>
            </w:r>
          </w:p>
          <w:p w14:paraId="42463F27" w14:textId="77777777" w:rsidR="00854E29" w:rsidRPr="00714216" w:rsidRDefault="00854E29" w:rsidP="00854E29">
            <w:pPr>
              <w:numPr>
                <w:ilvl w:val="0"/>
                <w:numId w:val="88"/>
              </w:numPr>
              <w:rPr>
                <w:color w:val="000000" w:themeColor="text1"/>
              </w:rPr>
            </w:pPr>
            <w:r w:rsidRPr="00714216">
              <w:rPr>
                <w:color w:val="000000" w:themeColor="text1"/>
              </w:rPr>
              <w:t>Możliwość regulacji temperatury zbiornika i kotła.</w:t>
            </w:r>
          </w:p>
          <w:p w14:paraId="1BF19143" w14:textId="77777777" w:rsidR="00854E29" w:rsidRPr="00714216" w:rsidRDefault="00854E29" w:rsidP="00854E29">
            <w:pPr>
              <w:numPr>
                <w:ilvl w:val="0"/>
                <w:numId w:val="88"/>
              </w:numPr>
              <w:rPr>
                <w:color w:val="000000" w:themeColor="text1"/>
              </w:rPr>
            </w:pPr>
            <w:r w:rsidRPr="00714216">
              <w:rPr>
                <w:color w:val="000000" w:themeColor="text1"/>
              </w:rPr>
              <w:t>Precyzyjne dozowanie detergentu oraz środka nabłyszczającego.</w:t>
            </w:r>
          </w:p>
          <w:p w14:paraId="1D5E85DE" w14:textId="77777777" w:rsidR="00854E29" w:rsidRPr="00714216" w:rsidRDefault="00854E29" w:rsidP="00854E29">
            <w:pPr>
              <w:numPr>
                <w:ilvl w:val="0"/>
                <w:numId w:val="88"/>
              </w:numPr>
              <w:rPr>
                <w:color w:val="000000" w:themeColor="text1"/>
              </w:rPr>
            </w:pPr>
            <w:r w:rsidRPr="00714216">
              <w:rPr>
                <w:color w:val="000000" w:themeColor="text1"/>
              </w:rPr>
              <w:t>System samodiagnozy z funkcją sygnalizacji błędów.</w:t>
            </w:r>
          </w:p>
          <w:p w14:paraId="4E4256E9" w14:textId="77777777" w:rsidR="00854E29" w:rsidRPr="00714216" w:rsidRDefault="00854E29" w:rsidP="00854E29">
            <w:pPr>
              <w:numPr>
                <w:ilvl w:val="0"/>
                <w:numId w:val="88"/>
              </w:numPr>
              <w:rPr>
                <w:color w:val="000000" w:themeColor="text1"/>
              </w:rPr>
            </w:pPr>
            <w:r w:rsidRPr="00714216">
              <w:rPr>
                <w:color w:val="000000" w:themeColor="text1"/>
              </w:rPr>
              <w:t>Tryb oszczędzania energii (stand-by) – automatyczne obniżenie temperatury wody w zbiorniku i kotle w okresach bezczynności, co redukuje zużycie energii oraz ogranicza osadzanie się kamienia na elementach grzewczych.</w:t>
            </w:r>
          </w:p>
          <w:p w14:paraId="620D0A80" w14:textId="6C458A34" w:rsidR="00854E29" w:rsidRPr="00714216" w:rsidRDefault="00854E29" w:rsidP="00854E29">
            <w:pPr>
              <w:rPr>
                <w:b/>
                <w:bCs/>
                <w:color w:val="000000" w:themeColor="text1"/>
              </w:rPr>
            </w:pPr>
          </w:p>
          <w:p w14:paraId="2958B2E2" w14:textId="5154EBB9" w:rsidR="00854E29" w:rsidRPr="00714216" w:rsidRDefault="00854E29" w:rsidP="00854E29">
            <w:pPr>
              <w:rPr>
                <w:b/>
                <w:bCs/>
                <w:color w:val="000000" w:themeColor="text1"/>
              </w:rPr>
            </w:pPr>
            <w:r w:rsidRPr="00714216">
              <w:rPr>
                <w:b/>
                <w:bCs/>
                <w:color w:val="000000" w:themeColor="text1"/>
              </w:rPr>
              <w:t>Szczegóły konstrukcyjne</w:t>
            </w:r>
          </w:p>
          <w:p w14:paraId="4AD34E89" w14:textId="77777777" w:rsidR="00854E29" w:rsidRPr="00714216" w:rsidRDefault="00854E29" w:rsidP="00854E29">
            <w:pPr>
              <w:numPr>
                <w:ilvl w:val="0"/>
                <w:numId w:val="89"/>
              </w:numPr>
              <w:rPr>
                <w:color w:val="000000" w:themeColor="text1"/>
              </w:rPr>
            </w:pPr>
            <w:r w:rsidRPr="00714216">
              <w:rPr>
                <w:color w:val="000000" w:themeColor="text1"/>
              </w:rPr>
              <w:t>Konstrukcja zintegrowana z podwójną ścianką.</w:t>
            </w:r>
          </w:p>
          <w:p w14:paraId="2778ADB8" w14:textId="77777777" w:rsidR="00854E29" w:rsidRPr="00714216" w:rsidRDefault="00854E29" w:rsidP="00854E29">
            <w:pPr>
              <w:numPr>
                <w:ilvl w:val="0"/>
                <w:numId w:val="89"/>
              </w:numPr>
              <w:rPr>
                <w:color w:val="000000" w:themeColor="text1"/>
              </w:rPr>
            </w:pPr>
            <w:r w:rsidRPr="00714216">
              <w:rPr>
                <w:color w:val="000000" w:themeColor="text1"/>
              </w:rPr>
              <w:t>Drzwi podwójnej ścianki – wyciszone i odporne na wysoką temperaturę.</w:t>
            </w:r>
          </w:p>
          <w:p w14:paraId="5BAD3E6A" w14:textId="77777777" w:rsidR="00854E29" w:rsidRPr="00714216" w:rsidRDefault="00854E29" w:rsidP="00854E29">
            <w:pPr>
              <w:numPr>
                <w:ilvl w:val="0"/>
                <w:numId w:val="89"/>
              </w:numPr>
              <w:rPr>
                <w:color w:val="000000" w:themeColor="text1"/>
              </w:rPr>
            </w:pPr>
            <w:r w:rsidRPr="00714216">
              <w:rPr>
                <w:color w:val="000000" w:themeColor="text1"/>
              </w:rPr>
              <w:t>Pompy myjące z podwójnym przepływem (1 wejście, 2 wyjścia – osobne dla każdego ramienia), eliminujące straty mocy i redukujące hałas.</w:t>
            </w:r>
          </w:p>
          <w:p w14:paraId="204048CB" w14:textId="77777777" w:rsidR="00854E29" w:rsidRPr="00714216" w:rsidRDefault="00854E29" w:rsidP="00854E29">
            <w:pPr>
              <w:numPr>
                <w:ilvl w:val="0"/>
                <w:numId w:val="89"/>
              </w:numPr>
              <w:rPr>
                <w:color w:val="000000" w:themeColor="text1"/>
              </w:rPr>
            </w:pPr>
            <w:r w:rsidRPr="00714216">
              <w:rPr>
                <w:color w:val="000000" w:themeColor="text1"/>
              </w:rPr>
              <w:t>Standardowa pompa płucząca:</w:t>
            </w:r>
          </w:p>
          <w:p w14:paraId="5D3556E1" w14:textId="77777777" w:rsidR="00854E29" w:rsidRPr="00714216" w:rsidRDefault="00854E29" w:rsidP="00854E29">
            <w:pPr>
              <w:numPr>
                <w:ilvl w:val="1"/>
                <w:numId w:val="89"/>
              </w:numPr>
              <w:rPr>
                <w:color w:val="000000" w:themeColor="text1"/>
              </w:rPr>
            </w:pPr>
            <w:r w:rsidRPr="00714216">
              <w:rPr>
                <w:color w:val="000000" w:themeColor="text1"/>
              </w:rPr>
              <w:t>skuteczne płukanie przy niskim ciśnieniu wody (od 1 bar),</w:t>
            </w:r>
          </w:p>
          <w:p w14:paraId="6252EC59" w14:textId="77777777" w:rsidR="00854E29" w:rsidRPr="00714216" w:rsidRDefault="00854E29" w:rsidP="00854E29">
            <w:pPr>
              <w:numPr>
                <w:ilvl w:val="1"/>
                <w:numId w:val="89"/>
              </w:numPr>
              <w:rPr>
                <w:color w:val="000000" w:themeColor="text1"/>
              </w:rPr>
            </w:pPr>
            <w:r w:rsidRPr="00714216">
              <w:rPr>
                <w:color w:val="000000" w:themeColor="text1"/>
              </w:rPr>
              <w:t>system „Air Break” zapewniający niezależność od ciśnienia sieci oraz zmniejszone zużycie wody i energii,</w:t>
            </w:r>
          </w:p>
          <w:p w14:paraId="224200C7" w14:textId="77777777" w:rsidR="00854E29" w:rsidRPr="00714216" w:rsidRDefault="00854E29" w:rsidP="00854E29">
            <w:pPr>
              <w:numPr>
                <w:ilvl w:val="1"/>
                <w:numId w:val="89"/>
              </w:numPr>
              <w:rPr>
                <w:color w:val="000000" w:themeColor="text1"/>
              </w:rPr>
            </w:pPr>
            <w:r w:rsidRPr="00714216">
              <w:rPr>
                <w:color w:val="000000" w:themeColor="text1"/>
              </w:rPr>
              <w:t>stała temperatura wody płuczącej (bez mieszania z zimną wodą).</w:t>
            </w:r>
          </w:p>
          <w:p w14:paraId="5924A217" w14:textId="77777777" w:rsidR="00854E29" w:rsidRPr="00714216" w:rsidRDefault="00854E29" w:rsidP="00854E29">
            <w:pPr>
              <w:numPr>
                <w:ilvl w:val="0"/>
                <w:numId w:val="89"/>
              </w:numPr>
              <w:rPr>
                <w:color w:val="000000" w:themeColor="text1"/>
              </w:rPr>
            </w:pPr>
            <w:r w:rsidRPr="00714216">
              <w:rPr>
                <w:color w:val="000000" w:themeColor="text1"/>
              </w:rPr>
              <w:t>Standardowe perystaltyczne dozowniki detergentu i nabłyszczacza.</w:t>
            </w:r>
          </w:p>
          <w:p w14:paraId="6D6B375A" w14:textId="77777777" w:rsidR="00854E29" w:rsidRPr="00714216" w:rsidRDefault="00854E29" w:rsidP="00854E29">
            <w:pPr>
              <w:numPr>
                <w:ilvl w:val="0"/>
                <w:numId w:val="89"/>
              </w:numPr>
              <w:rPr>
                <w:color w:val="000000" w:themeColor="text1"/>
              </w:rPr>
            </w:pPr>
            <w:r w:rsidRPr="00714216">
              <w:rPr>
                <w:color w:val="000000" w:themeColor="text1"/>
              </w:rPr>
              <w:t>System Thermostop – rozpoczęcie płukania dopiero po osiągnięciu wymaganej temperatury higienicznej.</w:t>
            </w:r>
          </w:p>
          <w:p w14:paraId="45376038" w14:textId="77777777" w:rsidR="00854E29" w:rsidRPr="00714216" w:rsidRDefault="00854E29" w:rsidP="00854E29">
            <w:pPr>
              <w:numPr>
                <w:ilvl w:val="0"/>
                <w:numId w:val="89"/>
              </w:numPr>
              <w:rPr>
                <w:color w:val="000000" w:themeColor="text1"/>
              </w:rPr>
            </w:pPr>
            <w:r w:rsidRPr="00714216">
              <w:rPr>
                <w:color w:val="000000" w:themeColor="text1"/>
              </w:rPr>
              <w:t>Standardowa pompa spustowa umożliwiająca:</w:t>
            </w:r>
          </w:p>
          <w:p w14:paraId="78732D2A" w14:textId="77777777" w:rsidR="00854E29" w:rsidRPr="00714216" w:rsidRDefault="00854E29" w:rsidP="00854E29">
            <w:pPr>
              <w:numPr>
                <w:ilvl w:val="1"/>
                <w:numId w:val="89"/>
              </w:numPr>
              <w:rPr>
                <w:color w:val="000000" w:themeColor="text1"/>
              </w:rPr>
            </w:pPr>
            <w:r w:rsidRPr="00714216">
              <w:rPr>
                <w:color w:val="000000" w:themeColor="text1"/>
              </w:rPr>
              <w:t>płukanie objętościowe (częściowe opróżnianie zbiornika przed płukaniem),</w:t>
            </w:r>
          </w:p>
          <w:p w14:paraId="7598A8E1" w14:textId="77777777" w:rsidR="00854E29" w:rsidRPr="00714216" w:rsidRDefault="00854E29" w:rsidP="00854E29">
            <w:pPr>
              <w:numPr>
                <w:ilvl w:val="1"/>
                <w:numId w:val="89"/>
              </w:numPr>
              <w:rPr>
                <w:color w:val="000000" w:themeColor="text1"/>
              </w:rPr>
            </w:pPr>
            <w:r w:rsidRPr="00714216">
              <w:rPr>
                <w:color w:val="000000" w:themeColor="text1"/>
              </w:rPr>
              <w:t>pełny cykl samoczyszczenia zapobiegający namnażaniu bakterii.</w:t>
            </w:r>
          </w:p>
          <w:p w14:paraId="7C93AD0E" w14:textId="77777777" w:rsidR="00854E29" w:rsidRPr="00714216" w:rsidRDefault="00854E29" w:rsidP="00854E29">
            <w:pPr>
              <w:numPr>
                <w:ilvl w:val="0"/>
                <w:numId w:val="89"/>
              </w:numPr>
              <w:rPr>
                <w:color w:val="000000" w:themeColor="text1"/>
              </w:rPr>
            </w:pPr>
            <w:r w:rsidRPr="00714216">
              <w:rPr>
                <w:color w:val="000000" w:themeColor="text1"/>
              </w:rPr>
              <w:t>Filtr powierzchniowy zbiornika ze stali nierdzewnej (zatrzymuje większe zanieczyszczenia).</w:t>
            </w:r>
          </w:p>
          <w:p w14:paraId="4862F2E3" w14:textId="77777777" w:rsidR="00854E29" w:rsidRPr="00714216" w:rsidRDefault="00854E29" w:rsidP="00854E29">
            <w:pPr>
              <w:numPr>
                <w:ilvl w:val="0"/>
                <w:numId w:val="89"/>
              </w:numPr>
              <w:rPr>
                <w:color w:val="000000" w:themeColor="text1"/>
              </w:rPr>
            </w:pPr>
            <w:r w:rsidRPr="00714216">
              <w:rPr>
                <w:color w:val="000000" w:themeColor="text1"/>
              </w:rPr>
              <w:t>Filtr ssący pompy z polipropylenu (ochrona pompy przed drobnymi zanieczyszczeniami).</w:t>
            </w:r>
          </w:p>
          <w:p w14:paraId="170CD199" w14:textId="77777777" w:rsidR="00854E29" w:rsidRPr="00714216" w:rsidRDefault="00854E29" w:rsidP="00854E29">
            <w:pPr>
              <w:numPr>
                <w:ilvl w:val="0"/>
                <w:numId w:val="89"/>
              </w:numPr>
              <w:rPr>
                <w:color w:val="000000" w:themeColor="text1"/>
              </w:rPr>
            </w:pPr>
            <w:r w:rsidRPr="00714216">
              <w:rPr>
                <w:color w:val="000000" w:themeColor="text1"/>
              </w:rPr>
              <w:t>Tłoczony i pochylony zbiornik umożliwiający całkowite opróżnienie.</w:t>
            </w:r>
          </w:p>
          <w:p w14:paraId="61D199F8" w14:textId="77777777" w:rsidR="00854E29" w:rsidRPr="00714216" w:rsidRDefault="00854E29" w:rsidP="00854E29">
            <w:pPr>
              <w:numPr>
                <w:ilvl w:val="0"/>
                <w:numId w:val="89"/>
              </w:numPr>
              <w:rPr>
                <w:color w:val="000000" w:themeColor="text1"/>
              </w:rPr>
            </w:pPr>
            <w:r w:rsidRPr="00714216">
              <w:rPr>
                <w:color w:val="000000" w:themeColor="text1"/>
              </w:rPr>
              <w:t>Komora myjąca bez wewnętrznych rur i krawędzi sprzyjających gromadzeniu zanieczyszczeń.</w:t>
            </w:r>
          </w:p>
          <w:p w14:paraId="410CB28F" w14:textId="77777777" w:rsidR="00854E29" w:rsidRPr="00714216" w:rsidRDefault="00854E29" w:rsidP="00854E29">
            <w:pPr>
              <w:numPr>
                <w:ilvl w:val="0"/>
                <w:numId w:val="89"/>
              </w:numPr>
              <w:rPr>
                <w:color w:val="000000" w:themeColor="text1"/>
              </w:rPr>
            </w:pPr>
            <w:r w:rsidRPr="00714216">
              <w:rPr>
                <w:color w:val="000000" w:themeColor="text1"/>
              </w:rPr>
              <w:t>Łatwo dostępny filtr kosza odpadów z polipropylenu.</w:t>
            </w:r>
          </w:p>
          <w:p w14:paraId="1F2AEE45" w14:textId="77777777" w:rsidR="00854E29" w:rsidRPr="00714216" w:rsidRDefault="00854E29" w:rsidP="00854E29">
            <w:pPr>
              <w:numPr>
                <w:ilvl w:val="0"/>
                <w:numId w:val="89"/>
              </w:numPr>
              <w:rPr>
                <w:color w:val="000000" w:themeColor="text1"/>
              </w:rPr>
            </w:pPr>
            <w:r w:rsidRPr="00714216">
              <w:rPr>
                <w:color w:val="000000" w:themeColor="text1"/>
              </w:rPr>
              <w:t>Wyważone, amortyzowane drzwi.</w:t>
            </w:r>
          </w:p>
          <w:p w14:paraId="4D038A22" w14:textId="77777777" w:rsidR="00854E29" w:rsidRPr="00714216" w:rsidRDefault="00854E29" w:rsidP="00854E29">
            <w:pPr>
              <w:numPr>
                <w:ilvl w:val="0"/>
                <w:numId w:val="89"/>
              </w:numPr>
              <w:rPr>
                <w:color w:val="000000" w:themeColor="text1"/>
              </w:rPr>
            </w:pPr>
            <w:r w:rsidRPr="00714216">
              <w:rPr>
                <w:color w:val="000000" w:themeColor="text1"/>
              </w:rPr>
              <w:lastRenderedPageBreak/>
              <w:t>Dolne i górne ramiona myjące ze stali nierdzewnej, 3-ramienne.</w:t>
            </w:r>
          </w:p>
          <w:p w14:paraId="1C891235" w14:textId="1683B38F" w:rsidR="00854E29" w:rsidRPr="00714216" w:rsidRDefault="00854E29" w:rsidP="00854E29">
            <w:pPr>
              <w:numPr>
                <w:ilvl w:val="0"/>
                <w:numId w:val="89"/>
              </w:numPr>
              <w:rPr>
                <w:color w:val="000000" w:themeColor="text1"/>
              </w:rPr>
            </w:pPr>
            <w:r w:rsidRPr="00714216">
              <w:rPr>
                <w:color w:val="000000" w:themeColor="text1"/>
              </w:rPr>
              <w:t>Stabilizacja na nóżkach metalowych.</w:t>
            </w:r>
          </w:p>
          <w:p w14:paraId="1BD7159E" w14:textId="77777777" w:rsidR="00854E29" w:rsidRPr="00714216" w:rsidRDefault="00854E29" w:rsidP="00854E29">
            <w:pPr>
              <w:numPr>
                <w:ilvl w:val="0"/>
                <w:numId w:val="89"/>
              </w:numPr>
              <w:rPr>
                <w:b/>
                <w:bCs/>
                <w:color w:val="000000" w:themeColor="text1"/>
              </w:rPr>
            </w:pPr>
            <w:r w:rsidRPr="00714216">
              <w:rPr>
                <w:b/>
                <w:bCs/>
                <w:color w:val="000000" w:themeColor="text1"/>
              </w:rPr>
              <w:t>System odzysku energii (RC):</w:t>
            </w:r>
          </w:p>
          <w:p w14:paraId="25650B04" w14:textId="77777777" w:rsidR="00854E29" w:rsidRPr="00714216" w:rsidRDefault="00854E29" w:rsidP="00854E29">
            <w:pPr>
              <w:numPr>
                <w:ilvl w:val="1"/>
                <w:numId w:val="89"/>
              </w:numPr>
              <w:rPr>
                <w:color w:val="000000" w:themeColor="text1"/>
              </w:rPr>
            </w:pPr>
            <w:r w:rsidRPr="00714216">
              <w:rPr>
                <w:color w:val="000000" w:themeColor="text1"/>
              </w:rPr>
              <w:t>redukcja emisji pary,</w:t>
            </w:r>
          </w:p>
          <w:p w14:paraId="30647045" w14:textId="77777777" w:rsidR="00854E29" w:rsidRPr="00714216" w:rsidRDefault="00854E29" w:rsidP="00854E29">
            <w:pPr>
              <w:numPr>
                <w:ilvl w:val="1"/>
                <w:numId w:val="89"/>
              </w:numPr>
              <w:rPr>
                <w:color w:val="000000" w:themeColor="text1"/>
              </w:rPr>
            </w:pPr>
            <w:r w:rsidRPr="00714216">
              <w:rPr>
                <w:color w:val="000000" w:themeColor="text1"/>
              </w:rPr>
              <w:t>poprawa komfortu pracy,</w:t>
            </w:r>
          </w:p>
          <w:p w14:paraId="1833DC6A" w14:textId="77777777" w:rsidR="00854E29" w:rsidRPr="00714216" w:rsidRDefault="00854E29" w:rsidP="00854E29">
            <w:pPr>
              <w:numPr>
                <w:ilvl w:val="1"/>
                <w:numId w:val="89"/>
              </w:numPr>
              <w:rPr>
                <w:color w:val="000000" w:themeColor="text1"/>
              </w:rPr>
            </w:pPr>
            <w:r w:rsidRPr="00714216">
              <w:rPr>
                <w:color w:val="000000" w:themeColor="text1"/>
              </w:rPr>
              <w:t>wstępne podgrzewanie wody dopływającej (z 10°C do 25°C),</w:t>
            </w:r>
          </w:p>
          <w:p w14:paraId="189B7DB7" w14:textId="77777777" w:rsidR="00854E29" w:rsidRPr="00714216" w:rsidRDefault="00854E29" w:rsidP="00854E29">
            <w:pPr>
              <w:numPr>
                <w:ilvl w:val="1"/>
                <w:numId w:val="89"/>
              </w:numPr>
              <w:rPr>
                <w:color w:val="000000" w:themeColor="text1"/>
              </w:rPr>
            </w:pPr>
            <w:r w:rsidRPr="00714216">
              <w:rPr>
                <w:color w:val="000000" w:themeColor="text1"/>
              </w:rPr>
              <w:t>szybsze suszenie naczyń,</w:t>
            </w:r>
          </w:p>
          <w:p w14:paraId="20329998" w14:textId="5C3C3D1E" w:rsidR="00854E29" w:rsidRPr="00714216" w:rsidRDefault="00854E29" w:rsidP="00854E29">
            <w:pPr>
              <w:numPr>
                <w:ilvl w:val="1"/>
                <w:numId w:val="89"/>
              </w:numPr>
              <w:rPr>
                <w:color w:val="000000" w:themeColor="text1"/>
              </w:rPr>
            </w:pPr>
            <w:r w:rsidRPr="00714216">
              <w:rPr>
                <w:color w:val="000000" w:themeColor="text1"/>
              </w:rPr>
              <w:t>proces realizowany przez min. 40 sekund na końcu cyklu (z możliwością konfiguracji),</w:t>
            </w:r>
          </w:p>
          <w:p w14:paraId="503B13F7" w14:textId="77777777" w:rsidR="00854E29" w:rsidRPr="00714216" w:rsidRDefault="00854E29" w:rsidP="00854E29">
            <w:pPr>
              <w:numPr>
                <w:ilvl w:val="1"/>
                <w:numId w:val="89"/>
              </w:numPr>
              <w:rPr>
                <w:color w:val="000000" w:themeColor="text1"/>
              </w:rPr>
            </w:pPr>
            <w:r w:rsidRPr="00714216">
              <w:rPr>
                <w:color w:val="000000" w:themeColor="text1"/>
              </w:rPr>
              <w:t>zalecane podłączenie zimnej wody (15–25°C).</w:t>
            </w:r>
          </w:p>
          <w:p w14:paraId="0579C9F8" w14:textId="0E017FA5" w:rsidR="00854E29" w:rsidRPr="00714216" w:rsidRDefault="00854E29" w:rsidP="00854E29">
            <w:pPr>
              <w:rPr>
                <w:b/>
                <w:bCs/>
                <w:color w:val="000000" w:themeColor="text1"/>
              </w:rPr>
            </w:pPr>
          </w:p>
          <w:p w14:paraId="2C45DD67" w14:textId="77777777" w:rsidR="00854E29" w:rsidRPr="00714216" w:rsidRDefault="00854E29" w:rsidP="00854E29">
            <w:pPr>
              <w:rPr>
                <w:b/>
                <w:bCs/>
                <w:color w:val="000000" w:themeColor="text1"/>
              </w:rPr>
            </w:pPr>
            <w:r w:rsidRPr="00714216">
              <w:rPr>
                <w:b/>
                <w:bCs/>
                <w:color w:val="000000" w:themeColor="text1"/>
              </w:rPr>
              <w:t>3. Programy pracy</w:t>
            </w:r>
          </w:p>
          <w:p w14:paraId="58EA0978" w14:textId="07023A36" w:rsidR="00854E29" w:rsidRPr="00714216" w:rsidRDefault="00854E29" w:rsidP="00854E29">
            <w:pPr>
              <w:rPr>
                <w:color w:val="000000" w:themeColor="text1"/>
              </w:rPr>
            </w:pPr>
            <w:r w:rsidRPr="00714216">
              <w:rPr>
                <w:color w:val="000000" w:themeColor="text1"/>
              </w:rPr>
              <w:t>Programy standardowe min. 3 oraz programy specjalne, programy samoczyszczące.</w:t>
            </w:r>
          </w:p>
          <w:p w14:paraId="687E6602" w14:textId="77777777" w:rsidR="00854E29" w:rsidRPr="00714216" w:rsidRDefault="00854E29" w:rsidP="00854E29">
            <w:pPr>
              <w:rPr>
                <w:b/>
                <w:bCs/>
                <w:color w:val="000000" w:themeColor="text1"/>
              </w:rPr>
            </w:pPr>
          </w:p>
        </w:tc>
        <w:tc>
          <w:tcPr>
            <w:tcW w:w="1881" w:type="dxa"/>
          </w:tcPr>
          <w:p w14:paraId="1CEC4FA6" w14:textId="77777777" w:rsidR="00854E29" w:rsidRPr="00714216" w:rsidRDefault="00854E29" w:rsidP="00854E29">
            <w:pPr>
              <w:rPr>
                <w:b/>
                <w:bCs/>
                <w:color w:val="000000" w:themeColor="text1"/>
              </w:rPr>
            </w:pPr>
          </w:p>
          <w:p w14:paraId="06548103" w14:textId="2E49ED4F" w:rsidR="00854E29" w:rsidRPr="00714216" w:rsidRDefault="00854E29" w:rsidP="00854E29">
            <w:pPr>
              <w:rPr>
                <w:color w:val="000000" w:themeColor="text1"/>
              </w:rPr>
            </w:pPr>
            <w:r w:rsidRPr="00714216">
              <w:rPr>
                <w:b/>
                <w:bCs/>
                <w:color w:val="000000" w:themeColor="text1"/>
              </w:rPr>
              <w:t xml:space="preserve">WYMIARY I PARAMETRY TECHNICZNE  </w:t>
            </w:r>
          </w:p>
          <w:p w14:paraId="72E61578" w14:textId="77777777" w:rsidR="00854E29" w:rsidRPr="00714216" w:rsidRDefault="00854E29" w:rsidP="00854E29">
            <w:pPr>
              <w:rPr>
                <w:color w:val="000000" w:themeColor="text1"/>
              </w:rPr>
            </w:pPr>
          </w:p>
          <w:p w14:paraId="183955D7" w14:textId="77777777" w:rsidR="00854E29" w:rsidRPr="00714216" w:rsidRDefault="00854E29" w:rsidP="00854E29">
            <w:pPr>
              <w:rPr>
                <w:i/>
                <w:iCs/>
                <w:color w:val="000000" w:themeColor="text1"/>
              </w:rPr>
            </w:pPr>
          </w:p>
          <w:p w14:paraId="6A9EEA07" w14:textId="77777777" w:rsidR="00854E29" w:rsidRPr="00714216" w:rsidRDefault="00854E29" w:rsidP="00854E29">
            <w:pPr>
              <w:rPr>
                <w:b/>
                <w:bCs/>
                <w:color w:val="000000" w:themeColor="text1"/>
              </w:rPr>
            </w:pPr>
            <w:r w:rsidRPr="00714216">
              <w:rPr>
                <w:b/>
                <w:bCs/>
                <w:color w:val="000000" w:themeColor="text1"/>
              </w:rPr>
              <w:t>Urządzenie winno stanowić spójny element projektowanej linii technologicznej kuchni.</w:t>
            </w:r>
          </w:p>
          <w:p w14:paraId="2C2F0DE9" w14:textId="77777777" w:rsidR="00854E29" w:rsidRPr="00714216" w:rsidRDefault="00854E29" w:rsidP="00854E29">
            <w:pPr>
              <w:rPr>
                <w:b/>
                <w:bCs/>
                <w:color w:val="000000" w:themeColor="text1"/>
              </w:rPr>
            </w:pPr>
          </w:p>
          <w:p w14:paraId="31B1A004" w14:textId="77777777" w:rsidR="00854E29" w:rsidRPr="00714216" w:rsidRDefault="00854E29" w:rsidP="00854E29">
            <w:pPr>
              <w:rPr>
                <w:b/>
                <w:bCs/>
                <w:color w:val="000000" w:themeColor="text1"/>
              </w:rPr>
            </w:pPr>
          </w:p>
          <w:p w14:paraId="72C9A6AB" w14:textId="2611C259" w:rsidR="00854E29" w:rsidRPr="00714216" w:rsidRDefault="00854E29" w:rsidP="00854E29">
            <w:pPr>
              <w:rPr>
                <w:color w:val="000000" w:themeColor="text1"/>
              </w:rPr>
            </w:pPr>
            <w:r w:rsidRPr="00714216">
              <w:rPr>
                <w:color w:val="000000" w:themeColor="text1"/>
              </w:rPr>
              <w:t>Maksymalna wydajność teoretyczna: 30 koszy/h</w:t>
            </w:r>
          </w:p>
          <w:p w14:paraId="3D0BDF30" w14:textId="36D899A2" w:rsidR="00854E29" w:rsidRPr="00714216" w:rsidRDefault="00854E29" w:rsidP="00854E29">
            <w:pPr>
              <w:rPr>
                <w:color w:val="000000" w:themeColor="text1"/>
              </w:rPr>
            </w:pPr>
            <w:r w:rsidRPr="00714216">
              <w:rPr>
                <w:color w:val="000000" w:themeColor="text1"/>
              </w:rPr>
              <w:t>Pojemność zbiornika: min. 37 l</w:t>
            </w:r>
          </w:p>
          <w:p w14:paraId="0B7E1207" w14:textId="36F9DAF3" w:rsidR="00854E29" w:rsidRPr="00714216" w:rsidRDefault="00854E29" w:rsidP="00854E29">
            <w:pPr>
              <w:rPr>
                <w:color w:val="000000" w:themeColor="text1"/>
              </w:rPr>
            </w:pPr>
            <w:r w:rsidRPr="00714216">
              <w:rPr>
                <w:color w:val="000000" w:themeColor="text1"/>
              </w:rPr>
              <w:t>Wydajność kotła około 12 l</w:t>
            </w:r>
          </w:p>
          <w:p w14:paraId="135DE0DD" w14:textId="77777777" w:rsidR="00854E29" w:rsidRPr="00714216" w:rsidRDefault="00854E29" w:rsidP="00854E29">
            <w:pPr>
              <w:rPr>
                <w:b/>
                <w:bCs/>
                <w:color w:val="000000" w:themeColor="text1"/>
              </w:rPr>
            </w:pPr>
          </w:p>
          <w:p w14:paraId="0104E444" w14:textId="3BA3F5DA" w:rsidR="00854E29" w:rsidRPr="00714216" w:rsidRDefault="00854E29" w:rsidP="00854E29">
            <w:pPr>
              <w:rPr>
                <w:color w:val="000000" w:themeColor="text1"/>
              </w:rPr>
            </w:pPr>
            <w:r w:rsidRPr="00714216">
              <w:rPr>
                <w:b/>
                <w:bCs/>
                <w:color w:val="000000" w:themeColor="text1"/>
              </w:rPr>
              <w:lastRenderedPageBreak/>
              <w:t xml:space="preserve">Wymiary </w:t>
            </w:r>
            <w:r w:rsidRPr="00714216">
              <w:rPr>
                <w:color w:val="000000" w:themeColor="text1"/>
              </w:rPr>
              <w:t>głębokość</w:t>
            </w:r>
          </w:p>
          <w:p w14:paraId="23FCAB9E" w14:textId="4B2A3BEE" w:rsidR="00777B1F" w:rsidRPr="00714216" w:rsidRDefault="00854E29" w:rsidP="00854E29">
            <w:pPr>
              <w:rPr>
                <w:color w:val="000000" w:themeColor="text1"/>
              </w:rPr>
            </w:pPr>
            <w:r w:rsidRPr="00714216">
              <w:rPr>
                <w:color w:val="000000" w:themeColor="text1"/>
              </w:rPr>
              <w:t xml:space="preserve">od 700 do 900 mm x </w:t>
            </w:r>
            <w:r w:rsidR="00777B1F" w:rsidRPr="00714216">
              <w:rPr>
                <w:color w:val="000000" w:themeColor="text1"/>
              </w:rPr>
              <w:t>minimum 1900 (wysokość minimum - dopasowana do linii technologicznej kuchni)</w:t>
            </w:r>
          </w:p>
          <w:p w14:paraId="45179254" w14:textId="452731E7" w:rsidR="00854E29" w:rsidRPr="00714216" w:rsidRDefault="00854E29" w:rsidP="00854E29">
            <w:pPr>
              <w:rPr>
                <w:color w:val="000000" w:themeColor="text1"/>
              </w:rPr>
            </w:pPr>
            <w:r w:rsidRPr="00714216">
              <w:rPr>
                <w:color w:val="000000" w:themeColor="text1"/>
              </w:rPr>
              <w:t>szerokość min. 850 mm</w:t>
            </w:r>
          </w:p>
          <w:p w14:paraId="4EEA7F3B" w14:textId="77777777" w:rsidR="00854E29" w:rsidRPr="00714216" w:rsidRDefault="00854E29" w:rsidP="00854E29">
            <w:pPr>
              <w:rPr>
                <w:b/>
                <w:bCs/>
                <w:color w:val="000000" w:themeColor="text1"/>
              </w:rPr>
            </w:pPr>
          </w:p>
          <w:p w14:paraId="541C5349" w14:textId="43DEAF66" w:rsidR="00854E29" w:rsidRPr="00714216" w:rsidRDefault="00854E29" w:rsidP="00854E29">
            <w:pPr>
              <w:rPr>
                <w:b/>
                <w:bCs/>
                <w:color w:val="000000" w:themeColor="text1"/>
              </w:rPr>
            </w:pPr>
          </w:p>
        </w:tc>
        <w:tc>
          <w:tcPr>
            <w:tcW w:w="3447" w:type="dxa"/>
          </w:tcPr>
          <w:p w14:paraId="01A84DEE" w14:textId="77777777" w:rsidR="00854E29" w:rsidRPr="00714216" w:rsidRDefault="00854E29" w:rsidP="00854E29">
            <w:pPr>
              <w:rPr>
                <w:b/>
                <w:bCs/>
                <w:color w:val="000000" w:themeColor="text1"/>
              </w:rPr>
            </w:pPr>
            <w:r w:rsidRPr="00714216">
              <w:rPr>
                <w:b/>
                <w:bCs/>
                <w:color w:val="000000" w:themeColor="text1"/>
              </w:rPr>
              <w:lastRenderedPageBreak/>
              <w:t>BEZPIECZEŃSTWO I ERGONOMIA</w:t>
            </w:r>
          </w:p>
          <w:p w14:paraId="2A34EADF" w14:textId="77777777" w:rsidR="00854E29" w:rsidRPr="00714216" w:rsidRDefault="00854E29" w:rsidP="00854E29">
            <w:pPr>
              <w:rPr>
                <w:b/>
                <w:bCs/>
                <w:color w:val="000000" w:themeColor="text1"/>
              </w:rPr>
            </w:pPr>
          </w:p>
          <w:p w14:paraId="211E77AF" w14:textId="7174C8F6" w:rsidR="00854E29" w:rsidRPr="00714216" w:rsidRDefault="00854E29" w:rsidP="00854E29">
            <w:pPr>
              <w:rPr>
                <w:color w:val="000000" w:themeColor="text1"/>
              </w:rPr>
            </w:pPr>
            <w:r w:rsidRPr="00714216">
              <w:rPr>
                <w:color w:val="000000" w:themeColor="text1"/>
              </w:rPr>
              <w:t>Intuicyjny, czytelny interfejs z 5” kolorowym wyświetlaczem LCD.</w:t>
            </w:r>
          </w:p>
          <w:p w14:paraId="1779214C" w14:textId="77777777" w:rsidR="00854E29" w:rsidRPr="00714216" w:rsidRDefault="00854E29" w:rsidP="00854E29">
            <w:pPr>
              <w:rPr>
                <w:color w:val="000000" w:themeColor="text1"/>
              </w:rPr>
            </w:pPr>
          </w:p>
          <w:p w14:paraId="28E24191" w14:textId="67B4A05E" w:rsidR="00854E29" w:rsidRPr="00714216" w:rsidRDefault="00854E29" w:rsidP="00854E29">
            <w:pPr>
              <w:rPr>
                <w:color w:val="000000" w:themeColor="text1"/>
              </w:rPr>
            </w:pPr>
            <w:r w:rsidRPr="00714216">
              <w:rPr>
                <w:color w:val="000000" w:themeColor="text1"/>
              </w:rPr>
              <w:t>Kolorowe wskaźniki statusu umożliwiające szybką ocenę stanu urządzenia.</w:t>
            </w:r>
          </w:p>
          <w:p w14:paraId="04FC7044" w14:textId="77777777" w:rsidR="00854E29" w:rsidRPr="00714216" w:rsidRDefault="00854E29" w:rsidP="00854E29">
            <w:pPr>
              <w:rPr>
                <w:color w:val="000000" w:themeColor="text1"/>
              </w:rPr>
            </w:pPr>
          </w:p>
          <w:p w14:paraId="0AFA105D" w14:textId="1CFF30B6" w:rsidR="00854E29" w:rsidRPr="00714216" w:rsidRDefault="00854E29" w:rsidP="00854E29">
            <w:pPr>
              <w:rPr>
                <w:color w:val="000000" w:themeColor="text1"/>
              </w:rPr>
            </w:pPr>
            <w:r w:rsidRPr="00714216">
              <w:rPr>
                <w:color w:val="000000" w:themeColor="text1"/>
              </w:rPr>
              <w:t>Wyważone i amortyzowane drzwi wymagające niewielkiej siły otwierania i zamykania.</w:t>
            </w:r>
          </w:p>
          <w:p w14:paraId="30DB7D7D" w14:textId="77777777" w:rsidR="00854E29" w:rsidRPr="00714216" w:rsidRDefault="00854E29" w:rsidP="00854E29">
            <w:pPr>
              <w:rPr>
                <w:color w:val="000000" w:themeColor="text1"/>
              </w:rPr>
            </w:pPr>
          </w:p>
          <w:p w14:paraId="36526FDA" w14:textId="636B9261" w:rsidR="00854E29" w:rsidRPr="00714216" w:rsidRDefault="00854E29" w:rsidP="00854E29">
            <w:pPr>
              <w:rPr>
                <w:color w:val="000000" w:themeColor="text1"/>
              </w:rPr>
            </w:pPr>
            <w:r w:rsidRPr="00714216">
              <w:rPr>
                <w:color w:val="000000" w:themeColor="text1"/>
              </w:rPr>
              <w:t>Podwójne, izolowane ścianki ograniczające ryzyko oparzeń.</w:t>
            </w:r>
          </w:p>
          <w:p w14:paraId="4DCD8BA2" w14:textId="77777777" w:rsidR="00854E29" w:rsidRPr="00714216" w:rsidRDefault="00854E29" w:rsidP="00854E29">
            <w:pPr>
              <w:rPr>
                <w:color w:val="000000" w:themeColor="text1"/>
              </w:rPr>
            </w:pPr>
          </w:p>
          <w:p w14:paraId="1399D8E6" w14:textId="61729965" w:rsidR="00854E29" w:rsidRPr="00714216" w:rsidRDefault="00854E29" w:rsidP="00854E29">
            <w:pPr>
              <w:rPr>
                <w:color w:val="000000" w:themeColor="text1"/>
              </w:rPr>
            </w:pPr>
            <w:r w:rsidRPr="00714216">
              <w:rPr>
                <w:color w:val="000000" w:themeColor="text1"/>
              </w:rPr>
              <w:t>Automatyczna kontrola temperatury zapewniająca bezpieczne warunki pracy.</w:t>
            </w:r>
          </w:p>
          <w:p w14:paraId="1022B17F" w14:textId="77777777" w:rsidR="00854E29" w:rsidRPr="00714216" w:rsidRDefault="00854E29" w:rsidP="00854E29">
            <w:pPr>
              <w:rPr>
                <w:color w:val="000000" w:themeColor="text1"/>
              </w:rPr>
            </w:pPr>
            <w:r w:rsidRPr="00714216">
              <w:rPr>
                <w:color w:val="000000" w:themeColor="text1"/>
              </w:rPr>
              <w:t>System samodiagnozy i sygnalizacji błędów zwiększający bezpieczeństwo użytkowania.</w:t>
            </w:r>
          </w:p>
          <w:p w14:paraId="5DB3FB53" w14:textId="484CD1D4" w:rsidR="00854E29" w:rsidRPr="00714216" w:rsidRDefault="00854E29" w:rsidP="00854E29">
            <w:pPr>
              <w:rPr>
                <w:b/>
                <w:bCs/>
                <w:color w:val="000000" w:themeColor="text1"/>
              </w:rPr>
            </w:pPr>
          </w:p>
        </w:tc>
        <w:tc>
          <w:tcPr>
            <w:tcW w:w="1476" w:type="dxa"/>
          </w:tcPr>
          <w:p w14:paraId="77923E17" w14:textId="77777777" w:rsidR="00854E29" w:rsidRPr="00714216" w:rsidRDefault="00854E29" w:rsidP="00854E29">
            <w:pPr>
              <w:rPr>
                <w:b/>
                <w:bCs/>
                <w:color w:val="000000" w:themeColor="text1"/>
              </w:rPr>
            </w:pPr>
          </w:p>
        </w:tc>
        <w:tc>
          <w:tcPr>
            <w:tcW w:w="1417" w:type="dxa"/>
          </w:tcPr>
          <w:p w14:paraId="165AA8C3" w14:textId="77777777" w:rsidR="00854E29" w:rsidRPr="00714216" w:rsidRDefault="00854E29" w:rsidP="00854E29">
            <w:pPr>
              <w:rPr>
                <w:b/>
                <w:bCs/>
                <w:color w:val="000000" w:themeColor="text1"/>
              </w:rPr>
            </w:pPr>
          </w:p>
        </w:tc>
        <w:tc>
          <w:tcPr>
            <w:tcW w:w="1418" w:type="dxa"/>
          </w:tcPr>
          <w:p w14:paraId="68975E25" w14:textId="77777777" w:rsidR="00854E29" w:rsidRPr="00714216" w:rsidRDefault="00854E29" w:rsidP="00854E29">
            <w:pPr>
              <w:rPr>
                <w:b/>
                <w:bCs/>
                <w:color w:val="000000" w:themeColor="text1"/>
              </w:rPr>
            </w:pPr>
          </w:p>
        </w:tc>
        <w:tc>
          <w:tcPr>
            <w:tcW w:w="1134" w:type="dxa"/>
          </w:tcPr>
          <w:p w14:paraId="120393AD" w14:textId="77777777" w:rsidR="00854E29" w:rsidRPr="00714216" w:rsidRDefault="00854E29" w:rsidP="00854E29">
            <w:pPr>
              <w:rPr>
                <w:b/>
                <w:bCs/>
                <w:color w:val="000000" w:themeColor="text1"/>
              </w:rPr>
            </w:pPr>
          </w:p>
        </w:tc>
        <w:tc>
          <w:tcPr>
            <w:tcW w:w="1842" w:type="dxa"/>
          </w:tcPr>
          <w:p w14:paraId="6B95DDFD" w14:textId="77777777" w:rsidR="00854E29" w:rsidRPr="00714216" w:rsidRDefault="00854E29" w:rsidP="00854E29">
            <w:pPr>
              <w:rPr>
                <w:b/>
                <w:bCs/>
                <w:color w:val="000000" w:themeColor="text1"/>
              </w:rPr>
            </w:pPr>
          </w:p>
        </w:tc>
      </w:tr>
      <w:tr w:rsidR="00714216" w:rsidRPr="00714216" w14:paraId="48752A6F" w14:textId="6F7214D7" w:rsidTr="00045C3C">
        <w:tc>
          <w:tcPr>
            <w:tcW w:w="568" w:type="dxa"/>
          </w:tcPr>
          <w:p w14:paraId="6E91A25C" w14:textId="6250B002" w:rsidR="00854E29" w:rsidRPr="00714216" w:rsidRDefault="00854E29" w:rsidP="00854E29">
            <w:pPr>
              <w:rPr>
                <w:color w:val="000000" w:themeColor="text1"/>
              </w:rPr>
            </w:pPr>
            <w:r w:rsidRPr="00714216">
              <w:rPr>
                <w:color w:val="000000" w:themeColor="text1"/>
              </w:rPr>
              <w:lastRenderedPageBreak/>
              <w:t>11</w:t>
            </w:r>
          </w:p>
        </w:tc>
        <w:tc>
          <w:tcPr>
            <w:tcW w:w="3260" w:type="dxa"/>
          </w:tcPr>
          <w:p w14:paraId="640EA2DF" w14:textId="666D2488" w:rsidR="00854E29" w:rsidRPr="00714216" w:rsidRDefault="00854E29" w:rsidP="00854E29">
            <w:pPr>
              <w:rPr>
                <w:b/>
                <w:bCs/>
                <w:color w:val="000000" w:themeColor="text1"/>
              </w:rPr>
            </w:pPr>
            <w:r w:rsidRPr="00714216">
              <w:rPr>
                <w:b/>
                <w:bCs/>
                <w:color w:val="000000" w:themeColor="text1"/>
              </w:rPr>
              <w:t xml:space="preserve">STÓŁ Z BASENEM JEDNOKOMOROWYM </w:t>
            </w:r>
            <w:r w:rsidRPr="00714216">
              <w:rPr>
                <w:noProof/>
                <w:color w:val="000000" w:themeColor="text1"/>
              </w:rPr>
              <w:drawing>
                <wp:inline distT="0" distB="0" distL="0" distR="0" wp14:anchorId="041F6547" wp14:editId="7DBF352E">
                  <wp:extent cx="1885950" cy="2050714"/>
                  <wp:effectExtent l="0" t="0" r="0" b="6985"/>
                  <wp:docPr id="120019603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99645" cy="2065605"/>
                          </a:xfrm>
                          <a:prstGeom prst="rect">
                            <a:avLst/>
                          </a:prstGeom>
                          <a:noFill/>
                          <a:ln>
                            <a:noFill/>
                          </a:ln>
                        </pic:spPr>
                      </pic:pic>
                    </a:graphicData>
                  </a:graphic>
                </wp:inline>
              </w:drawing>
            </w:r>
          </w:p>
        </w:tc>
        <w:tc>
          <w:tcPr>
            <w:tcW w:w="850" w:type="dxa"/>
          </w:tcPr>
          <w:p w14:paraId="208B442B" w14:textId="2FC9E432" w:rsidR="00854E29" w:rsidRPr="00714216" w:rsidRDefault="00854E29" w:rsidP="00854E29">
            <w:pPr>
              <w:rPr>
                <w:b/>
                <w:bCs/>
                <w:color w:val="000000" w:themeColor="text1"/>
              </w:rPr>
            </w:pPr>
            <w:r w:rsidRPr="00714216">
              <w:rPr>
                <w:b/>
                <w:bCs/>
                <w:color w:val="000000" w:themeColor="text1"/>
              </w:rPr>
              <w:t>1</w:t>
            </w:r>
          </w:p>
        </w:tc>
        <w:tc>
          <w:tcPr>
            <w:tcW w:w="5529" w:type="dxa"/>
          </w:tcPr>
          <w:p w14:paraId="6F441B71" w14:textId="77777777" w:rsidR="00854E29" w:rsidRPr="00714216" w:rsidRDefault="00854E29" w:rsidP="00854E29">
            <w:pPr>
              <w:rPr>
                <w:color w:val="000000" w:themeColor="text1"/>
              </w:rPr>
            </w:pPr>
            <w:r w:rsidRPr="00714216">
              <w:rPr>
                <w:b/>
                <w:bCs/>
                <w:color w:val="000000" w:themeColor="text1"/>
              </w:rPr>
              <w:t>Basen:</w:t>
            </w:r>
          </w:p>
          <w:p w14:paraId="22DDB09E" w14:textId="77777777" w:rsidR="00854E29" w:rsidRPr="00714216" w:rsidRDefault="00854E29" w:rsidP="00854E29">
            <w:pPr>
              <w:rPr>
                <w:color w:val="000000" w:themeColor="text1"/>
              </w:rPr>
            </w:pPr>
            <w:r w:rsidRPr="00714216">
              <w:rPr>
                <w:color w:val="000000" w:themeColor="text1"/>
              </w:rPr>
              <w:t>liczba komór: 1,</w:t>
            </w:r>
          </w:p>
          <w:p w14:paraId="2DCD6CE6" w14:textId="77777777" w:rsidR="00854E29" w:rsidRPr="00714216" w:rsidRDefault="00854E29" w:rsidP="00854E29">
            <w:pPr>
              <w:rPr>
                <w:color w:val="000000" w:themeColor="text1"/>
              </w:rPr>
            </w:pPr>
            <w:r w:rsidRPr="00714216">
              <w:rPr>
                <w:color w:val="000000" w:themeColor="text1"/>
              </w:rPr>
              <w:t>konstrukcja basenu: spawana, zapewniająca szczelność i trwałość.</w:t>
            </w:r>
          </w:p>
          <w:p w14:paraId="3CD782AE" w14:textId="77777777" w:rsidR="00854E29" w:rsidRPr="00714216" w:rsidRDefault="00854E29" w:rsidP="00854E29">
            <w:pPr>
              <w:rPr>
                <w:color w:val="000000" w:themeColor="text1"/>
              </w:rPr>
            </w:pPr>
            <w:r w:rsidRPr="00714216">
              <w:rPr>
                <w:b/>
                <w:bCs/>
                <w:color w:val="000000" w:themeColor="text1"/>
              </w:rPr>
              <w:t>Otwór pod baterię:</w:t>
            </w:r>
          </w:p>
          <w:p w14:paraId="32BD1FDC" w14:textId="77777777" w:rsidR="00854E29" w:rsidRPr="00714216" w:rsidRDefault="00854E29" w:rsidP="00854E29">
            <w:pPr>
              <w:rPr>
                <w:color w:val="000000" w:themeColor="text1"/>
              </w:rPr>
            </w:pPr>
            <w:r w:rsidRPr="00714216">
              <w:rPr>
                <w:color w:val="000000" w:themeColor="text1"/>
              </w:rPr>
              <w:t>położenie: centralnie w komorze.</w:t>
            </w:r>
          </w:p>
          <w:p w14:paraId="1C7BFBD0" w14:textId="77777777" w:rsidR="00854E29" w:rsidRPr="00714216" w:rsidRDefault="00854E29" w:rsidP="00854E29">
            <w:pPr>
              <w:rPr>
                <w:color w:val="000000" w:themeColor="text1"/>
              </w:rPr>
            </w:pPr>
            <w:r w:rsidRPr="00714216">
              <w:rPr>
                <w:b/>
                <w:bCs/>
                <w:color w:val="000000" w:themeColor="text1"/>
              </w:rPr>
              <w:t>Konstrukcja stołu:</w:t>
            </w:r>
          </w:p>
          <w:p w14:paraId="5B781993" w14:textId="77777777" w:rsidR="00854E29" w:rsidRPr="00714216" w:rsidRDefault="00854E29" w:rsidP="00854E29">
            <w:pPr>
              <w:rPr>
                <w:color w:val="000000" w:themeColor="text1"/>
              </w:rPr>
            </w:pPr>
            <w:r w:rsidRPr="00714216">
              <w:rPr>
                <w:color w:val="000000" w:themeColor="text1"/>
              </w:rPr>
              <w:t>stabilna i odporna na obciążenia typowe w kuchniach gastronomicznych,</w:t>
            </w:r>
          </w:p>
          <w:p w14:paraId="297A1364" w14:textId="77777777" w:rsidR="00854E29" w:rsidRPr="00714216" w:rsidRDefault="00854E29" w:rsidP="00854E29">
            <w:pPr>
              <w:rPr>
                <w:color w:val="000000" w:themeColor="text1"/>
              </w:rPr>
            </w:pPr>
            <w:r w:rsidRPr="00714216">
              <w:rPr>
                <w:color w:val="000000" w:themeColor="text1"/>
              </w:rPr>
              <w:t>Blat wykończony rantem o wysokości minimum 40 mm, pozwalającym zachować higienę.</w:t>
            </w:r>
          </w:p>
          <w:p w14:paraId="4B46A7E3" w14:textId="52F2B6D8" w:rsidR="00854E29" w:rsidRPr="00714216" w:rsidRDefault="00854E29" w:rsidP="00854E29">
            <w:pPr>
              <w:rPr>
                <w:color w:val="000000" w:themeColor="text1"/>
              </w:rPr>
            </w:pPr>
            <w:r w:rsidRPr="00714216">
              <w:rPr>
                <w:color w:val="000000" w:themeColor="text1"/>
              </w:rPr>
              <w:t>Nogi stołu wykonane z profili kwadratowych, wyposażone w stopki regulowane w zakresie +25</w:t>
            </w:r>
            <w:r w:rsidRPr="00714216">
              <w:rPr>
                <w:b/>
                <w:bCs/>
                <w:color w:val="000000" w:themeColor="text1"/>
              </w:rPr>
              <w:t xml:space="preserve"> </w:t>
            </w:r>
            <w:r w:rsidRPr="00714216">
              <w:rPr>
                <w:color w:val="000000" w:themeColor="text1"/>
              </w:rPr>
              <w:t>mm / -5 mm, zapewniające stabilność i możliwość wypoziomowania stołu na nierównym podłożu.</w:t>
            </w:r>
          </w:p>
          <w:p w14:paraId="19C2E277" w14:textId="77777777" w:rsidR="00854E29" w:rsidRPr="00714216" w:rsidRDefault="00854E29" w:rsidP="00854E29">
            <w:pPr>
              <w:rPr>
                <w:b/>
                <w:bCs/>
                <w:color w:val="000000" w:themeColor="text1"/>
              </w:rPr>
            </w:pPr>
          </w:p>
        </w:tc>
        <w:tc>
          <w:tcPr>
            <w:tcW w:w="1881" w:type="dxa"/>
          </w:tcPr>
          <w:p w14:paraId="70A39105" w14:textId="71A0899E"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4DFF59B0" w14:textId="77777777" w:rsidR="00854E29" w:rsidRPr="00714216" w:rsidRDefault="00854E29" w:rsidP="00854E29">
            <w:pPr>
              <w:rPr>
                <w:b/>
                <w:bCs/>
                <w:color w:val="000000" w:themeColor="text1"/>
              </w:rPr>
            </w:pPr>
          </w:p>
          <w:p w14:paraId="58208BEE" w14:textId="77777777" w:rsidR="00854E29" w:rsidRPr="00714216" w:rsidRDefault="00854E29" w:rsidP="00854E29">
            <w:pPr>
              <w:rPr>
                <w:color w:val="000000" w:themeColor="text1"/>
              </w:rPr>
            </w:pPr>
            <w:r w:rsidRPr="00714216">
              <w:rPr>
                <w:b/>
                <w:bCs/>
                <w:color w:val="000000" w:themeColor="text1"/>
              </w:rPr>
              <w:t>Wymiary zewnętrzne:</w:t>
            </w:r>
            <w:r w:rsidRPr="00714216">
              <w:rPr>
                <w:color w:val="000000" w:themeColor="text1"/>
              </w:rPr>
              <w:t xml:space="preserve"> 1000 x 700 x 850 mm (szer. x gł. x wys.).</w:t>
            </w:r>
          </w:p>
          <w:p w14:paraId="73A4FEE0" w14:textId="77777777" w:rsidR="00854E29" w:rsidRPr="00714216" w:rsidRDefault="00854E29" w:rsidP="00854E29">
            <w:pPr>
              <w:rPr>
                <w:b/>
                <w:bCs/>
                <w:color w:val="000000" w:themeColor="text1"/>
              </w:rPr>
            </w:pPr>
          </w:p>
          <w:p w14:paraId="1BD2DA47" w14:textId="77777777" w:rsidR="00854E29" w:rsidRPr="00714216" w:rsidRDefault="00854E29" w:rsidP="00854E29">
            <w:pPr>
              <w:rPr>
                <w:color w:val="000000" w:themeColor="text1"/>
              </w:rPr>
            </w:pPr>
            <w:r w:rsidRPr="00714216">
              <w:rPr>
                <w:b/>
                <w:bCs/>
                <w:color w:val="000000" w:themeColor="text1"/>
              </w:rPr>
              <w:t>Basen:</w:t>
            </w:r>
          </w:p>
          <w:p w14:paraId="030C95DC" w14:textId="77777777" w:rsidR="00854E29" w:rsidRPr="00714216" w:rsidRDefault="00854E29" w:rsidP="00854E29">
            <w:pPr>
              <w:rPr>
                <w:color w:val="000000" w:themeColor="text1"/>
              </w:rPr>
            </w:pPr>
            <w:r w:rsidRPr="00714216">
              <w:rPr>
                <w:color w:val="000000" w:themeColor="text1"/>
              </w:rPr>
              <w:t>wysokość komory: 400 mm,</w:t>
            </w:r>
          </w:p>
          <w:p w14:paraId="14DDD804" w14:textId="77777777" w:rsidR="00854E29" w:rsidRPr="00714216" w:rsidRDefault="00854E29" w:rsidP="00854E29">
            <w:pPr>
              <w:rPr>
                <w:b/>
                <w:bCs/>
                <w:color w:val="000000" w:themeColor="text1"/>
              </w:rPr>
            </w:pPr>
          </w:p>
          <w:p w14:paraId="1DB4C2B0" w14:textId="77777777" w:rsidR="00854E29" w:rsidRPr="00714216" w:rsidRDefault="00854E29" w:rsidP="00854E29">
            <w:pPr>
              <w:rPr>
                <w:color w:val="000000" w:themeColor="text1"/>
              </w:rPr>
            </w:pPr>
            <w:r w:rsidRPr="00714216">
              <w:rPr>
                <w:b/>
                <w:bCs/>
                <w:color w:val="000000" w:themeColor="text1"/>
              </w:rPr>
              <w:t>Otwór pod baterię:</w:t>
            </w:r>
          </w:p>
          <w:p w14:paraId="3A9D8B04" w14:textId="77777777" w:rsidR="00854E29" w:rsidRPr="00714216" w:rsidRDefault="00854E29" w:rsidP="00854E29">
            <w:pPr>
              <w:rPr>
                <w:color w:val="000000" w:themeColor="text1"/>
              </w:rPr>
            </w:pPr>
            <w:r w:rsidRPr="00714216">
              <w:rPr>
                <w:color w:val="000000" w:themeColor="text1"/>
              </w:rPr>
              <w:t>średnica: ø 33 mm,</w:t>
            </w:r>
          </w:p>
          <w:p w14:paraId="48EAF151" w14:textId="77777777" w:rsidR="00854E29" w:rsidRPr="00714216" w:rsidRDefault="00854E29" w:rsidP="00854E29">
            <w:pPr>
              <w:rPr>
                <w:color w:val="000000" w:themeColor="text1"/>
              </w:rPr>
            </w:pPr>
          </w:p>
          <w:p w14:paraId="78389A99" w14:textId="68DF209B"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 xml:space="preserve">winno stanowić </w:t>
            </w:r>
            <w:r w:rsidRPr="00714216">
              <w:rPr>
                <w:b/>
                <w:bCs/>
                <w:color w:val="000000" w:themeColor="text1"/>
              </w:rPr>
              <w:lastRenderedPageBreak/>
              <w:t>spójny element projektowanej linii technologicznej kuchni.</w:t>
            </w:r>
          </w:p>
          <w:p w14:paraId="6476B596" w14:textId="77777777" w:rsidR="00854E29" w:rsidRPr="00714216" w:rsidRDefault="00854E29" w:rsidP="00854E29">
            <w:pPr>
              <w:rPr>
                <w:b/>
                <w:bCs/>
                <w:color w:val="000000" w:themeColor="text1"/>
              </w:rPr>
            </w:pPr>
          </w:p>
        </w:tc>
        <w:tc>
          <w:tcPr>
            <w:tcW w:w="3447" w:type="dxa"/>
          </w:tcPr>
          <w:p w14:paraId="2E8FC82F"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5CFF7C6D" w14:textId="77777777" w:rsidR="00854E29" w:rsidRPr="00714216" w:rsidRDefault="00854E29" w:rsidP="00854E29">
            <w:pPr>
              <w:rPr>
                <w:color w:val="000000" w:themeColor="text1"/>
              </w:rPr>
            </w:pPr>
            <w:r w:rsidRPr="00714216">
              <w:rPr>
                <w:color w:val="000000" w:themeColor="text1"/>
              </w:rPr>
              <w:t>elementy obsługowe, w tym bateria powinny być łatwo dostępne i obsługiwalne przez osoby o ograniczonej sile manualnej.</w:t>
            </w:r>
          </w:p>
          <w:p w14:paraId="50555B21" w14:textId="77777777" w:rsidR="00854E29" w:rsidRPr="00714216" w:rsidRDefault="00854E29" w:rsidP="00854E29">
            <w:pPr>
              <w:rPr>
                <w:color w:val="000000" w:themeColor="text1"/>
              </w:rPr>
            </w:pPr>
          </w:p>
          <w:p w14:paraId="7595F2A7" w14:textId="77777777" w:rsidR="00854E29" w:rsidRPr="00714216" w:rsidRDefault="00854E29" w:rsidP="00854E29">
            <w:pPr>
              <w:rPr>
                <w:color w:val="000000" w:themeColor="text1"/>
              </w:rPr>
            </w:pPr>
            <w:r w:rsidRPr="00714216">
              <w:rPr>
                <w:color w:val="000000" w:themeColor="text1"/>
              </w:rPr>
              <w:t>Wszystkie krawędzie stołu i basenu powinny być zaokrąglone lub zabezpieczone, aby wyeliminować ryzyko urazu.</w:t>
            </w:r>
          </w:p>
          <w:p w14:paraId="148ADF91" w14:textId="77777777" w:rsidR="00854E29" w:rsidRPr="00714216" w:rsidRDefault="00854E29" w:rsidP="00854E29">
            <w:pPr>
              <w:rPr>
                <w:color w:val="000000" w:themeColor="text1"/>
              </w:rPr>
            </w:pPr>
          </w:p>
          <w:p w14:paraId="2EAF6A8F" w14:textId="77777777" w:rsidR="00854E29" w:rsidRPr="00714216" w:rsidRDefault="00854E29" w:rsidP="00854E29">
            <w:pPr>
              <w:rPr>
                <w:color w:val="000000" w:themeColor="text1"/>
              </w:rPr>
            </w:pPr>
            <w:r w:rsidRPr="00714216">
              <w:rPr>
                <w:color w:val="000000" w:themeColor="text1"/>
              </w:rPr>
              <w:t>Konstrukcja musi być stabilna i odporna na przewrócenie lub przesunięcie podczas użytkowania.</w:t>
            </w:r>
          </w:p>
          <w:p w14:paraId="39212AD6" w14:textId="77777777" w:rsidR="00854E29" w:rsidRPr="00714216" w:rsidRDefault="00854E29" w:rsidP="00854E29">
            <w:pPr>
              <w:rPr>
                <w:b/>
                <w:bCs/>
                <w:color w:val="000000" w:themeColor="text1"/>
              </w:rPr>
            </w:pPr>
          </w:p>
        </w:tc>
        <w:tc>
          <w:tcPr>
            <w:tcW w:w="1476" w:type="dxa"/>
          </w:tcPr>
          <w:p w14:paraId="78E322D5" w14:textId="77777777" w:rsidR="00854E29" w:rsidRPr="00714216" w:rsidRDefault="00854E29" w:rsidP="00854E29">
            <w:pPr>
              <w:rPr>
                <w:b/>
                <w:bCs/>
                <w:color w:val="000000" w:themeColor="text1"/>
              </w:rPr>
            </w:pPr>
          </w:p>
        </w:tc>
        <w:tc>
          <w:tcPr>
            <w:tcW w:w="1417" w:type="dxa"/>
          </w:tcPr>
          <w:p w14:paraId="055AFB8F" w14:textId="77777777" w:rsidR="00854E29" w:rsidRPr="00714216" w:rsidRDefault="00854E29" w:rsidP="00854E29">
            <w:pPr>
              <w:rPr>
                <w:b/>
                <w:bCs/>
                <w:color w:val="000000" w:themeColor="text1"/>
              </w:rPr>
            </w:pPr>
          </w:p>
        </w:tc>
        <w:tc>
          <w:tcPr>
            <w:tcW w:w="1418" w:type="dxa"/>
          </w:tcPr>
          <w:p w14:paraId="29F76429" w14:textId="77777777" w:rsidR="00854E29" w:rsidRPr="00714216" w:rsidRDefault="00854E29" w:rsidP="00854E29">
            <w:pPr>
              <w:rPr>
                <w:b/>
                <w:bCs/>
                <w:color w:val="000000" w:themeColor="text1"/>
              </w:rPr>
            </w:pPr>
          </w:p>
        </w:tc>
        <w:tc>
          <w:tcPr>
            <w:tcW w:w="1134" w:type="dxa"/>
          </w:tcPr>
          <w:p w14:paraId="12CA4AB8" w14:textId="77777777" w:rsidR="00854E29" w:rsidRPr="00714216" w:rsidRDefault="00854E29" w:rsidP="00854E29">
            <w:pPr>
              <w:rPr>
                <w:b/>
                <w:bCs/>
                <w:color w:val="000000" w:themeColor="text1"/>
              </w:rPr>
            </w:pPr>
          </w:p>
        </w:tc>
        <w:tc>
          <w:tcPr>
            <w:tcW w:w="1842" w:type="dxa"/>
          </w:tcPr>
          <w:p w14:paraId="06966589" w14:textId="77777777" w:rsidR="00854E29" w:rsidRPr="00714216" w:rsidRDefault="00854E29" w:rsidP="00854E29">
            <w:pPr>
              <w:rPr>
                <w:b/>
                <w:bCs/>
                <w:color w:val="000000" w:themeColor="text1"/>
              </w:rPr>
            </w:pPr>
          </w:p>
        </w:tc>
      </w:tr>
      <w:tr w:rsidR="00714216" w:rsidRPr="00714216" w14:paraId="79B088CA" w14:textId="52C1DBC3" w:rsidTr="00045C3C">
        <w:tc>
          <w:tcPr>
            <w:tcW w:w="568" w:type="dxa"/>
          </w:tcPr>
          <w:p w14:paraId="44A4FFC1" w14:textId="7AC85171" w:rsidR="00854E29" w:rsidRPr="00714216" w:rsidRDefault="00854E29" w:rsidP="00854E29">
            <w:pPr>
              <w:rPr>
                <w:color w:val="000000" w:themeColor="text1"/>
              </w:rPr>
            </w:pPr>
            <w:r w:rsidRPr="00714216">
              <w:rPr>
                <w:color w:val="000000" w:themeColor="text1"/>
              </w:rPr>
              <w:t>12</w:t>
            </w:r>
          </w:p>
        </w:tc>
        <w:tc>
          <w:tcPr>
            <w:tcW w:w="3260" w:type="dxa"/>
          </w:tcPr>
          <w:p w14:paraId="504784D5" w14:textId="77777777" w:rsidR="00854E29" w:rsidRPr="00714216" w:rsidRDefault="00854E29" w:rsidP="00854E29">
            <w:pPr>
              <w:rPr>
                <w:b/>
                <w:bCs/>
                <w:color w:val="000000" w:themeColor="text1"/>
              </w:rPr>
            </w:pPr>
            <w:r w:rsidRPr="00714216">
              <w:rPr>
                <w:b/>
                <w:bCs/>
                <w:color w:val="000000" w:themeColor="text1"/>
              </w:rPr>
              <w:t>SPRYSKIWACZ Z BATERIĄ STOŁOWĄ I WYLEWKĄ MONTOWANY DO STOŁU Z BASENEM</w:t>
            </w:r>
          </w:p>
          <w:p w14:paraId="08F4710C" w14:textId="62BFBBD7" w:rsidR="00854E29" w:rsidRPr="00714216" w:rsidRDefault="00854E29" w:rsidP="00854E29">
            <w:pPr>
              <w:rPr>
                <w:b/>
                <w:bCs/>
                <w:color w:val="000000" w:themeColor="text1"/>
              </w:rPr>
            </w:pPr>
            <w:r w:rsidRPr="00714216">
              <w:rPr>
                <w:noProof/>
                <w:color w:val="000000" w:themeColor="text1"/>
              </w:rPr>
              <w:drawing>
                <wp:inline distT="0" distB="0" distL="0" distR="0" wp14:anchorId="709611F3" wp14:editId="483B983B">
                  <wp:extent cx="896449" cy="2419350"/>
                  <wp:effectExtent l="0" t="0" r="0" b="0"/>
                  <wp:docPr id="27564615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99330" cy="2427127"/>
                          </a:xfrm>
                          <a:prstGeom prst="rect">
                            <a:avLst/>
                          </a:prstGeom>
                          <a:noFill/>
                          <a:ln>
                            <a:noFill/>
                          </a:ln>
                        </pic:spPr>
                      </pic:pic>
                    </a:graphicData>
                  </a:graphic>
                </wp:inline>
              </w:drawing>
            </w:r>
          </w:p>
        </w:tc>
        <w:tc>
          <w:tcPr>
            <w:tcW w:w="850" w:type="dxa"/>
          </w:tcPr>
          <w:p w14:paraId="24A19C59" w14:textId="314BDA23" w:rsidR="00854E29" w:rsidRPr="00714216" w:rsidRDefault="00854E29" w:rsidP="00854E29">
            <w:pPr>
              <w:rPr>
                <w:b/>
                <w:bCs/>
                <w:color w:val="000000" w:themeColor="text1"/>
              </w:rPr>
            </w:pPr>
            <w:r w:rsidRPr="00714216">
              <w:rPr>
                <w:b/>
                <w:bCs/>
                <w:color w:val="000000" w:themeColor="text1"/>
              </w:rPr>
              <w:t>1</w:t>
            </w:r>
          </w:p>
        </w:tc>
        <w:tc>
          <w:tcPr>
            <w:tcW w:w="5529" w:type="dxa"/>
          </w:tcPr>
          <w:p w14:paraId="45FC4E3A" w14:textId="77777777" w:rsidR="00854E29" w:rsidRPr="00714216" w:rsidRDefault="00854E29" w:rsidP="00854E29">
            <w:pPr>
              <w:rPr>
                <w:color w:val="000000" w:themeColor="text1"/>
              </w:rPr>
            </w:pPr>
            <w:r w:rsidRPr="00714216">
              <w:rPr>
                <w:color w:val="000000" w:themeColor="text1"/>
              </w:rPr>
              <w:t>Spryskiwacz gastronomiczny z baterią stołową i wylewką.</w:t>
            </w:r>
          </w:p>
          <w:p w14:paraId="0D623103" w14:textId="77777777" w:rsidR="00854E29" w:rsidRPr="00714216" w:rsidRDefault="00854E29" w:rsidP="00854E29">
            <w:pPr>
              <w:rPr>
                <w:color w:val="000000" w:themeColor="text1"/>
              </w:rPr>
            </w:pPr>
            <w:r w:rsidRPr="00714216">
              <w:rPr>
                <w:b/>
                <w:bCs/>
                <w:color w:val="000000" w:themeColor="text1"/>
              </w:rPr>
              <w:t>Konstrukcja i materiały:</w:t>
            </w:r>
          </w:p>
          <w:p w14:paraId="0AFEFA76" w14:textId="77777777" w:rsidR="00854E29" w:rsidRPr="00714216" w:rsidRDefault="00854E29" w:rsidP="00854E29">
            <w:pPr>
              <w:rPr>
                <w:color w:val="000000" w:themeColor="text1"/>
              </w:rPr>
            </w:pPr>
            <w:r w:rsidRPr="00714216">
              <w:rPr>
                <w:color w:val="000000" w:themeColor="text1"/>
              </w:rPr>
              <w:t>- przewód ciśnieniowy wykonany ze stali nierdzewnej, odporny na wysokie temperatury i korozję,</w:t>
            </w:r>
          </w:p>
          <w:p w14:paraId="72DB4772" w14:textId="77777777" w:rsidR="00854E29" w:rsidRPr="00714216" w:rsidRDefault="00854E29" w:rsidP="00854E29">
            <w:pPr>
              <w:rPr>
                <w:color w:val="000000" w:themeColor="text1"/>
              </w:rPr>
            </w:pPr>
            <w:r w:rsidRPr="00714216">
              <w:rPr>
                <w:color w:val="000000" w:themeColor="text1"/>
              </w:rPr>
              <w:t>- Sprężyna wyrównująca zapewniająca płynne działanie spryskiwacza,</w:t>
            </w:r>
          </w:p>
          <w:p w14:paraId="6150E4A9" w14:textId="77777777" w:rsidR="00854E29" w:rsidRPr="00714216" w:rsidRDefault="00854E29" w:rsidP="00854E29">
            <w:pPr>
              <w:rPr>
                <w:color w:val="000000" w:themeColor="text1"/>
              </w:rPr>
            </w:pPr>
            <w:r w:rsidRPr="00714216">
              <w:rPr>
                <w:color w:val="000000" w:themeColor="text1"/>
              </w:rPr>
              <w:t>- spryskiwacz ciśnieniowy ze sterowaniem dźwigniowym umożliwiający precyzyjną kontrolę przepływu wody.</w:t>
            </w:r>
          </w:p>
          <w:p w14:paraId="77611829" w14:textId="77777777" w:rsidR="00854E29" w:rsidRPr="00714216" w:rsidRDefault="00854E29" w:rsidP="00854E29">
            <w:pPr>
              <w:rPr>
                <w:color w:val="000000" w:themeColor="text1"/>
              </w:rPr>
            </w:pPr>
            <w:r w:rsidRPr="00714216">
              <w:rPr>
                <w:b/>
                <w:bCs/>
                <w:color w:val="000000" w:themeColor="text1"/>
              </w:rPr>
              <w:t>Wyposażenie:</w:t>
            </w:r>
          </w:p>
          <w:p w14:paraId="62E8C4E5" w14:textId="77777777" w:rsidR="00854E29" w:rsidRPr="00714216" w:rsidRDefault="00854E29" w:rsidP="00854E29">
            <w:pPr>
              <w:rPr>
                <w:color w:val="000000" w:themeColor="text1"/>
              </w:rPr>
            </w:pPr>
            <w:r w:rsidRPr="00714216">
              <w:rPr>
                <w:color w:val="000000" w:themeColor="text1"/>
              </w:rPr>
              <w:t>- uchwyt ścienny do zamocowania spryskiwacza,</w:t>
            </w:r>
          </w:p>
          <w:p w14:paraId="16D66387" w14:textId="77777777" w:rsidR="00854E29" w:rsidRPr="00714216" w:rsidRDefault="00854E29" w:rsidP="00854E29">
            <w:pPr>
              <w:rPr>
                <w:color w:val="000000" w:themeColor="text1"/>
              </w:rPr>
            </w:pPr>
            <w:r w:rsidRPr="00714216">
              <w:rPr>
                <w:color w:val="000000" w:themeColor="text1"/>
              </w:rPr>
              <w:t>- ergonomiczny uchwyt spryskiwacza zapewniający wygodną obsługę,</w:t>
            </w:r>
          </w:p>
          <w:p w14:paraId="39B4FFD2" w14:textId="77777777" w:rsidR="00854E29" w:rsidRPr="00714216" w:rsidRDefault="00854E29" w:rsidP="00854E29">
            <w:pPr>
              <w:rPr>
                <w:color w:val="000000" w:themeColor="text1"/>
              </w:rPr>
            </w:pPr>
            <w:r w:rsidRPr="00714216">
              <w:rPr>
                <w:color w:val="000000" w:themeColor="text1"/>
              </w:rPr>
              <w:t>- bateria stołowa z wylewką umożliwiająca podłączenie spryskiwacza i standardowego poboru wody.</w:t>
            </w:r>
          </w:p>
          <w:p w14:paraId="6FC6E398" w14:textId="77777777" w:rsidR="00854E29" w:rsidRPr="00714216" w:rsidRDefault="00854E29" w:rsidP="00854E29">
            <w:pPr>
              <w:rPr>
                <w:color w:val="000000" w:themeColor="text1"/>
              </w:rPr>
            </w:pPr>
            <w:r w:rsidRPr="00714216">
              <w:rPr>
                <w:b/>
                <w:bCs/>
                <w:color w:val="000000" w:themeColor="text1"/>
              </w:rPr>
              <w:t>Wymagania jakościowe:</w:t>
            </w:r>
          </w:p>
          <w:p w14:paraId="6729D933" w14:textId="6BB125B5" w:rsidR="00854E29" w:rsidRPr="00714216" w:rsidRDefault="00854E29" w:rsidP="00854E29">
            <w:pPr>
              <w:rPr>
                <w:color w:val="000000" w:themeColor="text1"/>
              </w:rPr>
            </w:pPr>
            <w:r w:rsidRPr="00714216">
              <w:rPr>
                <w:color w:val="000000" w:themeColor="text1"/>
              </w:rPr>
              <w:t>wszystkie elementy mające kontakt z wodą wykonane z materiałów odpornych na korozję i wysoką temperaturę, konstrukcja spryskiwacza i baterii powinna zapewniać stabilność, trwałość i bezpieczeństwo.</w:t>
            </w:r>
          </w:p>
          <w:p w14:paraId="4E13AC7A" w14:textId="77777777" w:rsidR="00854E29" w:rsidRPr="00714216" w:rsidRDefault="00854E29" w:rsidP="00854E29">
            <w:pPr>
              <w:rPr>
                <w:color w:val="000000" w:themeColor="text1"/>
              </w:rPr>
            </w:pPr>
          </w:p>
          <w:p w14:paraId="3846965F" w14:textId="3FBA5DE6" w:rsidR="00854E29" w:rsidRPr="00714216" w:rsidRDefault="00854E29" w:rsidP="00854E29">
            <w:pPr>
              <w:rPr>
                <w:color w:val="000000" w:themeColor="text1"/>
              </w:rPr>
            </w:pPr>
            <w:r w:rsidRPr="00714216">
              <w:rPr>
                <w:color w:val="000000" w:themeColor="text1"/>
              </w:rPr>
              <w:t xml:space="preserve">Spryskiwacz z baterią stołową i wylewką montowany do stołu z basenem. </w:t>
            </w:r>
          </w:p>
          <w:p w14:paraId="66F7C4A4" w14:textId="77777777" w:rsidR="00854E29" w:rsidRPr="00714216" w:rsidRDefault="00854E29" w:rsidP="00854E29">
            <w:pPr>
              <w:rPr>
                <w:b/>
                <w:bCs/>
                <w:color w:val="000000" w:themeColor="text1"/>
              </w:rPr>
            </w:pPr>
          </w:p>
        </w:tc>
        <w:tc>
          <w:tcPr>
            <w:tcW w:w="1881" w:type="dxa"/>
          </w:tcPr>
          <w:p w14:paraId="259AC8D8" w14:textId="5D27262D"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4485F873" w14:textId="77777777" w:rsidR="00854E29" w:rsidRPr="00714216" w:rsidRDefault="00854E29" w:rsidP="00854E29">
            <w:pPr>
              <w:rPr>
                <w:b/>
                <w:bCs/>
                <w:color w:val="000000" w:themeColor="text1"/>
              </w:rPr>
            </w:pPr>
          </w:p>
          <w:p w14:paraId="62992453" w14:textId="77777777" w:rsidR="00854E29" w:rsidRPr="00714216" w:rsidRDefault="00854E29" w:rsidP="00854E29">
            <w:pPr>
              <w:rPr>
                <w:color w:val="000000" w:themeColor="text1"/>
              </w:rPr>
            </w:pPr>
            <w:r w:rsidRPr="00714216">
              <w:rPr>
                <w:b/>
                <w:bCs/>
                <w:color w:val="000000" w:themeColor="text1"/>
              </w:rPr>
              <w:t>Długość:</w:t>
            </w:r>
            <w:r w:rsidRPr="00714216">
              <w:rPr>
                <w:color w:val="000000" w:themeColor="text1"/>
              </w:rPr>
              <w:t xml:space="preserve"> 150 mm</w:t>
            </w:r>
          </w:p>
          <w:p w14:paraId="2813681C" w14:textId="77777777" w:rsidR="00854E29" w:rsidRPr="00714216" w:rsidRDefault="00854E29" w:rsidP="00854E29">
            <w:pPr>
              <w:rPr>
                <w:color w:val="000000" w:themeColor="text1"/>
              </w:rPr>
            </w:pPr>
            <w:r w:rsidRPr="00714216">
              <w:rPr>
                <w:b/>
                <w:bCs/>
                <w:color w:val="000000" w:themeColor="text1"/>
              </w:rPr>
              <w:t>Szerokość:</w:t>
            </w:r>
            <w:r w:rsidRPr="00714216">
              <w:rPr>
                <w:color w:val="000000" w:themeColor="text1"/>
              </w:rPr>
              <w:t xml:space="preserve"> 420 mm</w:t>
            </w:r>
          </w:p>
          <w:p w14:paraId="0B8DB97D" w14:textId="77777777" w:rsidR="00854E29" w:rsidRPr="00714216" w:rsidRDefault="00854E29" w:rsidP="00854E29">
            <w:pPr>
              <w:rPr>
                <w:color w:val="000000" w:themeColor="text1"/>
              </w:rPr>
            </w:pPr>
            <w:r w:rsidRPr="00714216">
              <w:rPr>
                <w:b/>
                <w:bCs/>
                <w:color w:val="000000" w:themeColor="text1"/>
              </w:rPr>
              <w:t>Wysokość:</w:t>
            </w:r>
            <w:r w:rsidRPr="00714216">
              <w:rPr>
                <w:color w:val="000000" w:themeColor="text1"/>
              </w:rPr>
              <w:t xml:space="preserve"> 1100 mm</w:t>
            </w:r>
          </w:p>
          <w:p w14:paraId="5711B68B" w14:textId="77777777" w:rsidR="00854E29" w:rsidRPr="00714216" w:rsidRDefault="00854E29" w:rsidP="00854E29">
            <w:pPr>
              <w:rPr>
                <w:color w:val="000000" w:themeColor="text1"/>
              </w:rPr>
            </w:pPr>
          </w:p>
          <w:p w14:paraId="5D94CCEF" w14:textId="77777777" w:rsidR="00854E29" w:rsidRPr="00714216" w:rsidRDefault="00854E29" w:rsidP="00854E29">
            <w:pPr>
              <w:rPr>
                <w:i/>
                <w:iCs/>
                <w:color w:val="000000" w:themeColor="text1"/>
              </w:rPr>
            </w:pPr>
          </w:p>
          <w:p w14:paraId="3086CFE1" w14:textId="57DC6377"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p>
          <w:p w14:paraId="3EE1C986" w14:textId="77777777" w:rsidR="00854E29" w:rsidRPr="00714216" w:rsidRDefault="00854E29" w:rsidP="00854E29">
            <w:pPr>
              <w:rPr>
                <w:b/>
                <w:bCs/>
                <w:color w:val="000000" w:themeColor="text1"/>
              </w:rPr>
            </w:pPr>
          </w:p>
          <w:p w14:paraId="76FCEAE6" w14:textId="77777777" w:rsidR="00854E29" w:rsidRPr="00714216" w:rsidRDefault="00854E29" w:rsidP="00854E29">
            <w:pPr>
              <w:rPr>
                <w:b/>
                <w:bCs/>
                <w:color w:val="000000" w:themeColor="text1"/>
              </w:rPr>
            </w:pPr>
          </w:p>
          <w:p w14:paraId="5FCC75DC" w14:textId="77777777" w:rsidR="00854E29" w:rsidRPr="00714216" w:rsidRDefault="00854E29" w:rsidP="00854E29">
            <w:pPr>
              <w:rPr>
                <w:b/>
                <w:bCs/>
                <w:color w:val="000000" w:themeColor="text1"/>
              </w:rPr>
            </w:pPr>
          </w:p>
          <w:p w14:paraId="4A3FBE44" w14:textId="77777777" w:rsidR="00854E29" w:rsidRPr="00714216" w:rsidRDefault="00854E29" w:rsidP="00854E29">
            <w:pPr>
              <w:rPr>
                <w:b/>
                <w:bCs/>
                <w:color w:val="000000" w:themeColor="text1"/>
              </w:rPr>
            </w:pPr>
          </w:p>
        </w:tc>
        <w:tc>
          <w:tcPr>
            <w:tcW w:w="3447" w:type="dxa"/>
          </w:tcPr>
          <w:p w14:paraId="41D25FF3"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3EB7BDC0" w14:textId="77777777" w:rsidR="00854E29" w:rsidRPr="00714216" w:rsidRDefault="00854E29" w:rsidP="00854E29">
            <w:pPr>
              <w:rPr>
                <w:color w:val="000000" w:themeColor="text1"/>
              </w:rPr>
            </w:pPr>
          </w:p>
          <w:p w14:paraId="29F74BBD" w14:textId="77777777" w:rsidR="00854E29" w:rsidRPr="00714216" w:rsidRDefault="00854E29" w:rsidP="00854E29">
            <w:pPr>
              <w:rPr>
                <w:color w:val="000000" w:themeColor="text1"/>
              </w:rPr>
            </w:pPr>
            <w:r w:rsidRPr="00714216">
              <w:rPr>
                <w:color w:val="000000" w:themeColor="text1"/>
              </w:rPr>
              <w:t>spryskiwacz musi być zainstalowany w sposób umożliwiający swobodny dostęp osobom z ograniczoną mobilnością</w:t>
            </w:r>
          </w:p>
          <w:p w14:paraId="0F215519" w14:textId="77777777" w:rsidR="00854E29" w:rsidRPr="00714216" w:rsidRDefault="00854E29" w:rsidP="00854E29">
            <w:pPr>
              <w:rPr>
                <w:b/>
                <w:bCs/>
                <w:color w:val="000000" w:themeColor="text1"/>
              </w:rPr>
            </w:pPr>
          </w:p>
          <w:p w14:paraId="0CCA65D8" w14:textId="77777777" w:rsidR="00854E29" w:rsidRPr="00714216" w:rsidRDefault="00854E29" w:rsidP="00854E29">
            <w:pPr>
              <w:rPr>
                <w:color w:val="000000" w:themeColor="text1"/>
              </w:rPr>
            </w:pPr>
            <w:r w:rsidRPr="00714216">
              <w:rPr>
                <w:color w:val="000000" w:themeColor="text1"/>
              </w:rPr>
              <w:t>Wysokość i położenie baterii oraz uchwytu spryskiwacza powinny umożliwiać komfortowe użytkowanie osobom z ograniczoną sprawnością ruchową lub manualną.</w:t>
            </w:r>
          </w:p>
          <w:p w14:paraId="4BB1C711" w14:textId="77777777" w:rsidR="00854E29" w:rsidRPr="00714216" w:rsidRDefault="00854E29" w:rsidP="00854E29">
            <w:pPr>
              <w:rPr>
                <w:color w:val="000000" w:themeColor="text1"/>
              </w:rPr>
            </w:pPr>
          </w:p>
          <w:p w14:paraId="7E2EA878" w14:textId="77777777" w:rsidR="00854E29" w:rsidRPr="00714216" w:rsidRDefault="00854E29" w:rsidP="00854E29">
            <w:pPr>
              <w:rPr>
                <w:color w:val="000000" w:themeColor="text1"/>
              </w:rPr>
            </w:pPr>
            <w:r w:rsidRPr="00714216">
              <w:rPr>
                <w:color w:val="000000" w:themeColor="text1"/>
              </w:rPr>
              <w:t>Elementy sterujące (dźwignia spryskiwacza, przyciski) powinny być łatwe do obsługi, także przez osoby o ograniczonej sile chwytu lub zręczności.</w:t>
            </w:r>
          </w:p>
          <w:p w14:paraId="5F0206DE" w14:textId="77777777" w:rsidR="00854E29" w:rsidRPr="00714216" w:rsidRDefault="00854E29" w:rsidP="00854E29">
            <w:pPr>
              <w:rPr>
                <w:b/>
                <w:bCs/>
                <w:color w:val="000000" w:themeColor="text1"/>
              </w:rPr>
            </w:pPr>
          </w:p>
          <w:p w14:paraId="6BCE557A" w14:textId="77777777" w:rsidR="00854E29" w:rsidRPr="00714216" w:rsidRDefault="00854E29" w:rsidP="00854E29">
            <w:pPr>
              <w:rPr>
                <w:color w:val="000000" w:themeColor="text1"/>
              </w:rPr>
            </w:pPr>
            <w:r w:rsidRPr="00714216">
              <w:rPr>
                <w:color w:val="000000" w:themeColor="text1"/>
              </w:rPr>
              <w:t>Wszystkie krawędzie i elementy spryskiwacza dostępne dla użytkownika powinny być bezpieczne, pozbawione ostrych krawędzi i ryzyka urazu.</w:t>
            </w:r>
          </w:p>
          <w:p w14:paraId="65B21990" w14:textId="77777777" w:rsidR="00854E29" w:rsidRPr="00714216" w:rsidRDefault="00854E29" w:rsidP="00854E29">
            <w:pPr>
              <w:rPr>
                <w:color w:val="000000" w:themeColor="text1"/>
              </w:rPr>
            </w:pPr>
          </w:p>
          <w:p w14:paraId="7C8B870B" w14:textId="77777777" w:rsidR="00854E29" w:rsidRPr="00714216" w:rsidRDefault="00854E29" w:rsidP="00854E29">
            <w:pPr>
              <w:rPr>
                <w:color w:val="000000" w:themeColor="text1"/>
              </w:rPr>
            </w:pPr>
            <w:r w:rsidRPr="00714216">
              <w:rPr>
                <w:color w:val="000000" w:themeColor="text1"/>
              </w:rPr>
              <w:t>Konstrukcja urządzenia musi zapewniać stabilność i odporność na przypadkowe przesunięcie lub przewrócenie podczas użytkowania.</w:t>
            </w:r>
          </w:p>
          <w:p w14:paraId="0A7305C2" w14:textId="77777777" w:rsidR="00854E29" w:rsidRPr="00714216" w:rsidRDefault="00854E29" w:rsidP="00854E29">
            <w:pPr>
              <w:rPr>
                <w:b/>
                <w:bCs/>
                <w:color w:val="000000" w:themeColor="text1"/>
              </w:rPr>
            </w:pPr>
          </w:p>
        </w:tc>
        <w:tc>
          <w:tcPr>
            <w:tcW w:w="1476" w:type="dxa"/>
          </w:tcPr>
          <w:p w14:paraId="1E7B4ECE" w14:textId="77777777" w:rsidR="00854E29" w:rsidRPr="00714216" w:rsidRDefault="00854E29" w:rsidP="00854E29">
            <w:pPr>
              <w:rPr>
                <w:b/>
                <w:bCs/>
                <w:color w:val="000000" w:themeColor="text1"/>
              </w:rPr>
            </w:pPr>
          </w:p>
        </w:tc>
        <w:tc>
          <w:tcPr>
            <w:tcW w:w="1417" w:type="dxa"/>
          </w:tcPr>
          <w:p w14:paraId="2C525555" w14:textId="77777777" w:rsidR="00854E29" w:rsidRPr="00714216" w:rsidRDefault="00854E29" w:rsidP="00854E29">
            <w:pPr>
              <w:rPr>
                <w:b/>
                <w:bCs/>
                <w:color w:val="000000" w:themeColor="text1"/>
              </w:rPr>
            </w:pPr>
          </w:p>
        </w:tc>
        <w:tc>
          <w:tcPr>
            <w:tcW w:w="1418" w:type="dxa"/>
          </w:tcPr>
          <w:p w14:paraId="449A0C2F" w14:textId="77777777" w:rsidR="00854E29" w:rsidRPr="00714216" w:rsidRDefault="00854E29" w:rsidP="00854E29">
            <w:pPr>
              <w:rPr>
                <w:b/>
                <w:bCs/>
                <w:color w:val="000000" w:themeColor="text1"/>
              </w:rPr>
            </w:pPr>
          </w:p>
        </w:tc>
        <w:tc>
          <w:tcPr>
            <w:tcW w:w="1134" w:type="dxa"/>
          </w:tcPr>
          <w:p w14:paraId="64D233B9" w14:textId="77777777" w:rsidR="00854E29" w:rsidRPr="00714216" w:rsidRDefault="00854E29" w:rsidP="00854E29">
            <w:pPr>
              <w:rPr>
                <w:b/>
                <w:bCs/>
                <w:color w:val="000000" w:themeColor="text1"/>
              </w:rPr>
            </w:pPr>
          </w:p>
        </w:tc>
        <w:tc>
          <w:tcPr>
            <w:tcW w:w="1842" w:type="dxa"/>
          </w:tcPr>
          <w:p w14:paraId="72189B02" w14:textId="77777777" w:rsidR="00854E29" w:rsidRPr="00714216" w:rsidRDefault="00854E29" w:rsidP="00854E29">
            <w:pPr>
              <w:rPr>
                <w:b/>
                <w:bCs/>
                <w:color w:val="000000" w:themeColor="text1"/>
              </w:rPr>
            </w:pPr>
          </w:p>
        </w:tc>
      </w:tr>
      <w:tr w:rsidR="00714216" w:rsidRPr="00714216" w14:paraId="1D0C196C" w14:textId="34FF8D65" w:rsidTr="00045C3C">
        <w:tc>
          <w:tcPr>
            <w:tcW w:w="568" w:type="dxa"/>
          </w:tcPr>
          <w:p w14:paraId="78471457" w14:textId="1EECCDBA" w:rsidR="00854E29" w:rsidRPr="00714216" w:rsidRDefault="00854E29" w:rsidP="00854E29">
            <w:pPr>
              <w:rPr>
                <w:color w:val="000000" w:themeColor="text1"/>
              </w:rPr>
            </w:pPr>
            <w:r w:rsidRPr="00714216">
              <w:rPr>
                <w:color w:val="000000" w:themeColor="text1"/>
              </w:rPr>
              <w:t>13</w:t>
            </w:r>
          </w:p>
        </w:tc>
        <w:tc>
          <w:tcPr>
            <w:tcW w:w="3260" w:type="dxa"/>
          </w:tcPr>
          <w:p w14:paraId="6FC2045D" w14:textId="77777777" w:rsidR="00854E29" w:rsidRPr="00714216" w:rsidRDefault="00854E29" w:rsidP="00854E29">
            <w:pPr>
              <w:rPr>
                <w:b/>
                <w:bCs/>
                <w:color w:val="000000" w:themeColor="text1"/>
              </w:rPr>
            </w:pPr>
            <w:r w:rsidRPr="00714216">
              <w:rPr>
                <w:b/>
                <w:bCs/>
                <w:color w:val="000000" w:themeColor="text1"/>
              </w:rPr>
              <w:t xml:space="preserve">STÓŁ CHODNICZY 2-DRZWIOWY </w:t>
            </w:r>
          </w:p>
          <w:p w14:paraId="59E44C9C" w14:textId="012E5322" w:rsidR="00854E29" w:rsidRPr="00714216" w:rsidRDefault="00854E29" w:rsidP="00854E29">
            <w:pPr>
              <w:rPr>
                <w:b/>
                <w:bCs/>
                <w:color w:val="000000" w:themeColor="text1"/>
              </w:rPr>
            </w:pPr>
            <w:r w:rsidRPr="00714216">
              <w:rPr>
                <w:b/>
                <w:bCs/>
                <w:noProof/>
                <w:color w:val="000000" w:themeColor="text1"/>
              </w:rPr>
              <w:lastRenderedPageBreak/>
              <w:drawing>
                <wp:inline distT="0" distB="0" distL="0" distR="0" wp14:anchorId="6937EFD4" wp14:editId="33A087EB">
                  <wp:extent cx="1864061" cy="1362075"/>
                  <wp:effectExtent l="0" t="0" r="3175" b="0"/>
                  <wp:docPr id="15069559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76082" cy="1370859"/>
                          </a:xfrm>
                          <a:prstGeom prst="rect">
                            <a:avLst/>
                          </a:prstGeom>
                          <a:noFill/>
                          <a:ln>
                            <a:noFill/>
                          </a:ln>
                        </pic:spPr>
                      </pic:pic>
                    </a:graphicData>
                  </a:graphic>
                </wp:inline>
              </w:drawing>
            </w:r>
          </w:p>
        </w:tc>
        <w:tc>
          <w:tcPr>
            <w:tcW w:w="850" w:type="dxa"/>
          </w:tcPr>
          <w:p w14:paraId="265BE8F2" w14:textId="5634392A" w:rsidR="00854E29" w:rsidRPr="00714216" w:rsidRDefault="00854E29" w:rsidP="00854E29">
            <w:pPr>
              <w:rPr>
                <w:b/>
                <w:bCs/>
                <w:color w:val="000000" w:themeColor="text1"/>
              </w:rPr>
            </w:pPr>
            <w:r w:rsidRPr="00714216">
              <w:rPr>
                <w:b/>
                <w:bCs/>
                <w:color w:val="000000" w:themeColor="text1"/>
              </w:rPr>
              <w:lastRenderedPageBreak/>
              <w:t>1</w:t>
            </w:r>
          </w:p>
        </w:tc>
        <w:tc>
          <w:tcPr>
            <w:tcW w:w="5529" w:type="dxa"/>
          </w:tcPr>
          <w:p w14:paraId="2C81DDD8" w14:textId="77777777" w:rsidR="00854E29" w:rsidRPr="00714216" w:rsidRDefault="00854E29" w:rsidP="00854E29">
            <w:pPr>
              <w:rPr>
                <w:color w:val="000000" w:themeColor="text1"/>
              </w:rPr>
            </w:pPr>
            <w:r w:rsidRPr="00714216">
              <w:rPr>
                <w:b/>
                <w:bCs/>
                <w:color w:val="000000" w:themeColor="text1"/>
              </w:rPr>
              <w:t>Konstrukcja i materiały:</w:t>
            </w:r>
          </w:p>
          <w:p w14:paraId="0D287C4A" w14:textId="77777777" w:rsidR="00854E29" w:rsidRPr="00714216" w:rsidRDefault="00854E29" w:rsidP="00854E29">
            <w:pPr>
              <w:numPr>
                <w:ilvl w:val="0"/>
                <w:numId w:val="17"/>
              </w:numPr>
              <w:rPr>
                <w:color w:val="000000" w:themeColor="text1"/>
              </w:rPr>
            </w:pPr>
            <w:r w:rsidRPr="00714216">
              <w:rPr>
                <w:color w:val="000000" w:themeColor="text1"/>
              </w:rPr>
              <w:lastRenderedPageBreak/>
              <w:t>blat stołu wykończony rantem o wysokości minimum 40 mm, zapewniającym higienę,</w:t>
            </w:r>
          </w:p>
          <w:p w14:paraId="6534EE09" w14:textId="77777777" w:rsidR="00854E29" w:rsidRPr="00714216" w:rsidRDefault="00854E29" w:rsidP="00854E29">
            <w:pPr>
              <w:numPr>
                <w:ilvl w:val="0"/>
                <w:numId w:val="17"/>
              </w:numPr>
              <w:rPr>
                <w:color w:val="000000" w:themeColor="text1"/>
              </w:rPr>
            </w:pPr>
            <w:r w:rsidRPr="00714216">
              <w:rPr>
                <w:color w:val="000000" w:themeColor="text1"/>
              </w:rPr>
              <w:t>nogi stołu wyposażone w stopki regulowane w zakresie +25 mm / -5 mm, umożliwiające wypoziomowanie stołu na nierównym podłożu.</w:t>
            </w:r>
          </w:p>
          <w:p w14:paraId="3A9CB03A" w14:textId="77777777" w:rsidR="00854E29" w:rsidRPr="00714216" w:rsidRDefault="00854E29" w:rsidP="00854E29">
            <w:pPr>
              <w:rPr>
                <w:color w:val="000000" w:themeColor="text1"/>
              </w:rPr>
            </w:pPr>
            <w:r w:rsidRPr="00714216">
              <w:rPr>
                <w:b/>
                <w:bCs/>
                <w:color w:val="000000" w:themeColor="text1"/>
              </w:rPr>
              <w:t>Izolacja i chłodzenie:</w:t>
            </w:r>
          </w:p>
          <w:p w14:paraId="28217C8F" w14:textId="4AB05A2D" w:rsidR="00854E29" w:rsidRPr="00714216" w:rsidRDefault="00854E29" w:rsidP="00854E29">
            <w:pPr>
              <w:numPr>
                <w:ilvl w:val="0"/>
                <w:numId w:val="18"/>
              </w:numPr>
              <w:rPr>
                <w:color w:val="000000" w:themeColor="text1"/>
              </w:rPr>
            </w:pPr>
            <w:r w:rsidRPr="00714216">
              <w:rPr>
                <w:color w:val="000000" w:themeColor="text1"/>
              </w:rPr>
              <w:t xml:space="preserve">poliuretanowa natryskowa izolacja o grubości 50 mm i gęstości 40 kg/m³, </w:t>
            </w:r>
            <w:r w:rsidRPr="00714216">
              <w:rPr>
                <w:rFonts w:cstheme="minorHAnsi"/>
                <w:i/>
                <w:iCs/>
                <w:color w:val="000000" w:themeColor="text1"/>
              </w:rPr>
              <w:t>±10%</w:t>
            </w:r>
          </w:p>
          <w:p w14:paraId="27B44B79" w14:textId="77777777" w:rsidR="00854E29" w:rsidRPr="00714216" w:rsidRDefault="00854E29" w:rsidP="00854E29">
            <w:pPr>
              <w:numPr>
                <w:ilvl w:val="0"/>
                <w:numId w:val="18"/>
              </w:numPr>
              <w:rPr>
                <w:color w:val="000000" w:themeColor="text1"/>
              </w:rPr>
            </w:pPr>
            <w:r w:rsidRPr="00714216">
              <w:rPr>
                <w:color w:val="000000" w:themeColor="text1"/>
              </w:rPr>
              <w:t>wymuszony obieg systemu chłodzenia wewnątrz stołu,</w:t>
            </w:r>
          </w:p>
          <w:p w14:paraId="4AC02C69" w14:textId="77777777" w:rsidR="00854E29" w:rsidRPr="00714216" w:rsidRDefault="00854E29" w:rsidP="00854E29">
            <w:pPr>
              <w:numPr>
                <w:ilvl w:val="0"/>
                <w:numId w:val="18"/>
              </w:numPr>
              <w:rPr>
                <w:color w:val="000000" w:themeColor="text1"/>
              </w:rPr>
            </w:pPr>
            <w:r w:rsidRPr="00714216">
              <w:rPr>
                <w:color w:val="000000" w:themeColor="text1"/>
              </w:rPr>
              <w:t>parownik z miedzianymi przewodami i aluminiowymi klapami zapewniający efektywne chłodzenie.</w:t>
            </w:r>
          </w:p>
          <w:p w14:paraId="5A424CBD" w14:textId="081D9E17" w:rsidR="00854E29" w:rsidRPr="00714216" w:rsidRDefault="00854E29" w:rsidP="00854E29">
            <w:pPr>
              <w:numPr>
                <w:ilvl w:val="0"/>
                <w:numId w:val="18"/>
              </w:numPr>
              <w:rPr>
                <w:color w:val="000000" w:themeColor="text1"/>
              </w:rPr>
            </w:pPr>
            <w:r w:rsidRPr="00714216">
              <w:rPr>
                <w:color w:val="000000" w:themeColor="text1"/>
              </w:rPr>
              <w:t xml:space="preserve">Osadzone i zaokrąglone panele wewnątrz w celu łatwego czyszczenia i konserwacji. </w:t>
            </w:r>
          </w:p>
          <w:p w14:paraId="49748E9D" w14:textId="77777777" w:rsidR="00854E29" w:rsidRPr="00714216" w:rsidRDefault="00854E29" w:rsidP="00854E29">
            <w:pPr>
              <w:rPr>
                <w:color w:val="000000" w:themeColor="text1"/>
              </w:rPr>
            </w:pPr>
            <w:r w:rsidRPr="00714216">
              <w:rPr>
                <w:color w:val="000000" w:themeColor="text1"/>
              </w:rPr>
              <w:t xml:space="preserve"> </w:t>
            </w:r>
            <w:r w:rsidRPr="00714216">
              <w:rPr>
                <w:b/>
                <w:bCs/>
                <w:color w:val="000000" w:themeColor="text1"/>
              </w:rPr>
              <w:t>Drzwi i system otwierania:</w:t>
            </w:r>
          </w:p>
          <w:p w14:paraId="178FE80B" w14:textId="77777777" w:rsidR="00854E29" w:rsidRPr="00714216" w:rsidRDefault="00854E29" w:rsidP="00854E29">
            <w:pPr>
              <w:numPr>
                <w:ilvl w:val="0"/>
                <w:numId w:val="19"/>
              </w:numPr>
              <w:rPr>
                <w:color w:val="000000" w:themeColor="text1"/>
              </w:rPr>
            </w:pPr>
            <w:r w:rsidRPr="00714216">
              <w:rPr>
                <w:color w:val="000000" w:themeColor="text1"/>
              </w:rPr>
              <w:t>system samozamykający z blokadą drzwi ułatwiający załadunek i rozładunek,</w:t>
            </w:r>
          </w:p>
          <w:p w14:paraId="06C59AA8" w14:textId="77777777" w:rsidR="00854E29" w:rsidRPr="00714216" w:rsidRDefault="00854E29" w:rsidP="00854E29">
            <w:pPr>
              <w:numPr>
                <w:ilvl w:val="0"/>
                <w:numId w:val="19"/>
              </w:numPr>
              <w:rPr>
                <w:color w:val="000000" w:themeColor="text1"/>
              </w:rPr>
            </w:pPr>
            <w:r w:rsidRPr="00714216">
              <w:rPr>
                <w:color w:val="000000" w:themeColor="text1"/>
              </w:rPr>
              <w:t>drzwi zapewniające szczelność i bezpieczeństwo przechowywanych produktów.</w:t>
            </w:r>
          </w:p>
          <w:p w14:paraId="2F045173" w14:textId="77777777" w:rsidR="00854E29" w:rsidRPr="00714216" w:rsidRDefault="00854E29" w:rsidP="00854E29">
            <w:pPr>
              <w:rPr>
                <w:color w:val="000000" w:themeColor="text1"/>
              </w:rPr>
            </w:pPr>
          </w:p>
        </w:tc>
        <w:tc>
          <w:tcPr>
            <w:tcW w:w="1881" w:type="dxa"/>
          </w:tcPr>
          <w:p w14:paraId="65CADC65" w14:textId="3F64A769"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lastRenderedPageBreak/>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327605D4" w14:textId="77777777" w:rsidR="00854E29" w:rsidRPr="00714216" w:rsidRDefault="00854E29" w:rsidP="00854E29">
            <w:pPr>
              <w:rPr>
                <w:b/>
                <w:bCs/>
                <w:color w:val="000000" w:themeColor="text1"/>
              </w:rPr>
            </w:pPr>
          </w:p>
          <w:p w14:paraId="74CA6882" w14:textId="77777777" w:rsidR="00854E29" w:rsidRPr="00714216" w:rsidRDefault="00854E29" w:rsidP="00854E29">
            <w:pPr>
              <w:rPr>
                <w:color w:val="000000" w:themeColor="text1"/>
              </w:rPr>
            </w:pPr>
            <w:r w:rsidRPr="00714216">
              <w:rPr>
                <w:b/>
                <w:bCs/>
                <w:color w:val="000000" w:themeColor="text1"/>
              </w:rPr>
              <w:t>Wymiary zewnętrzne:</w:t>
            </w:r>
            <w:r w:rsidRPr="00714216">
              <w:rPr>
                <w:color w:val="000000" w:themeColor="text1"/>
              </w:rPr>
              <w:t xml:space="preserve"> </w:t>
            </w:r>
          </w:p>
          <w:p w14:paraId="141842E8" w14:textId="77777777" w:rsidR="00854E29" w:rsidRPr="00714216" w:rsidRDefault="00854E29" w:rsidP="00854E29">
            <w:pPr>
              <w:rPr>
                <w:color w:val="000000" w:themeColor="text1"/>
              </w:rPr>
            </w:pPr>
            <w:r w:rsidRPr="00714216">
              <w:rPr>
                <w:color w:val="000000" w:themeColor="text1"/>
              </w:rPr>
              <w:t>1340 x 700 x 850 mm (szer. x gł. x wys.)</w:t>
            </w:r>
          </w:p>
          <w:p w14:paraId="01CB858B" w14:textId="77777777" w:rsidR="00854E29" w:rsidRPr="00714216" w:rsidRDefault="00854E29" w:rsidP="00854E29">
            <w:pPr>
              <w:rPr>
                <w:color w:val="000000" w:themeColor="text1"/>
              </w:rPr>
            </w:pPr>
            <w:r w:rsidRPr="00714216">
              <w:rPr>
                <w:b/>
                <w:bCs/>
                <w:color w:val="000000" w:themeColor="text1"/>
              </w:rPr>
              <w:t>Moc całkowita:</w:t>
            </w:r>
            <w:r w:rsidRPr="00714216">
              <w:rPr>
                <w:color w:val="000000" w:themeColor="text1"/>
              </w:rPr>
              <w:t xml:space="preserve"> 0,203 kW</w:t>
            </w:r>
          </w:p>
          <w:p w14:paraId="77CECF01" w14:textId="77777777" w:rsidR="00854E29" w:rsidRPr="00714216" w:rsidRDefault="00854E29" w:rsidP="00854E29">
            <w:pPr>
              <w:rPr>
                <w:color w:val="000000" w:themeColor="text1"/>
              </w:rPr>
            </w:pPr>
          </w:p>
          <w:p w14:paraId="53E84B55" w14:textId="77777777" w:rsidR="00854E29" w:rsidRPr="00714216" w:rsidRDefault="00854E29" w:rsidP="00854E29">
            <w:pPr>
              <w:rPr>
                <w:i/>
                <w:iCs/>
                <w:color w:val="000000" w:themeColor="text1"/>
              </w:rPr>
            </w:pPr>
          </w:p>
          <w:p w14:paraId="119ED0ED" w14:textId="05A68453"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kuchni. </w:t>
            </w:r>
          </w:p>
          <w:p w14:paraId="53B571D5" w14:textId="77777777" w:rsidR="00854E29" w:rsidRPr="00714216" w:rsidRDefault="00854E29" w:rsidP="00854E29">
            <w:pPr>
              <w:rPr>
                <w:b/>
                <w:bCs/>
                <w:color w:val="000000" w:themeColor="text1"/>
              </w:rPr>
            </w:pPr>
          </w:p>
        </w:tc>
        <w:tc>
          <w:tcPr>
            <w:tcW w:w="3447" w:type="dxa"/>
          </w:tcPr>
          <w:p w14:paraId="14C1CDCC"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6A00B957" w14:textId="77777777" w:rsidR="00854E29" w:rsidRPr="00714216" w:rsidRDefault="00854E29" w:rsidP="00854E29">
            <w:pPr>
              <w:rPr>
                <w:color w:val="000000" w:themeColor="text1"/>
              </w:rPr>
            </w:pPr>
            <w:r w:rsidRPr="00714216">
              <w:rPr>
                <w:color w:val="000000" w:themeColor="text1"/>
              </w:rPr>
              <w:lastRenderedPageBreak/>
              <w:t>System otwierania drzwi (samozamykający z blokadą) powinien być łatwy do obsługi także przez osoby z ograniczoną siłą chwytu lub zręcznością manualną.</w:t>
            </w:r>
          </w:p>
          <w:p w14:paraId="38D31B38" w14:textId="77777777" w:rsidR="00854E29" w:rsidRPr="00714216" w:rsidRDefault="00854E29" w:rsidP="00854E29">
            <w:pPr>
              <w:rPr>
                <w:color w:val="000000" w:themeColor="text1"/>
              </w:rPr>
            </w:pPr>
          </w:p>
          <w:p w14:paraId="15C7FA4E" w14:textId="77777777" w:rsidR="00854E29" w:rsidRPr="00714216" w:rsidRDefault="00854E29" w:rsidP="00854E29">
            <w:pPr>
              <w:rPr>
                <w:color w:val="000000" w:themeColor="text1"/>
              </w:rPr>
            </w:pPr>
            <w:r w:rsidRPr="00714216">
              <w:rPr>
                <w:color w:val="000000" w:themeColor="text1"/>
              </w:rPr>
              <w:t>Wszystkie krawędzie i elementy dostępne dla użytkownika powinny być bezpieczne, pozbawione ostrych krawędzi i ryzyka urazu.</w:t>
            </w:r>
          </w:p>
          <w:p w14:paraId="33DA3656" w14:textId="77777777" w:rsidR="00854E29" w:rsidRPr="00714216" w:rsidRDefault="00854E29" w:rsidP="00854E29">
            <w:pPr>
              <w:rPr>
                <w:color w:val="000000" w:themeColor="text1"/>
              </w:rPr>
            </w:pPr>
            <w:r w:rsidRPr="00714216">
              <w:rPr>
                <w:color w:val="000000" w:themeColor="text1"/>
              </w:rPr>
              <w:t>Konstrukcja stołu musi zapewniać stabilność i odporność na przesunięcie lub przewrócenie podczas użytkowania.</w:t>
            </w:r>
          </w:p>
          <w:p w14:paraId="72DCD609" w14:textId="77777777" w:rsidR="00854E29" w:rsidRPr="00714216" w:rsidRDefault="00854E29" w:rsidP="00854E29">
            <w:pPr>
              <w:rPr>
                <w:b/>
                <w:bCs/>
                <w:color w:val="000000" w:themeColor="text1"/>
              </w:rPr>
            </w:pPr>
          </w:p>
        </w:tc>
        <w:tc>
          <w:tcPr>
            <w:tcW w:w="1476" w:type="dxa"/>
          </w:tcPr>
          <w:p w14:paraId="1E5A9011" w14:textId="77777777" w:rsidR="00854E29" w:rsidRPr="00714216" w:rsidRDefault="00854E29" w:rsidP="00854E29">
            <w:pPr>
              <w:rPr>
                <w:b/>
                <w:bCs/>
                <w:color w:val="000000" w:themeColor="text1"/>
              </w:rPr>
            </w:pPr>
          </w:p>
        </w:tc>
        <w:tc>
          <w:tcPr>
            <w:tcW w:w="1417" w:type="dxa"/>
          </w:tcPr>
          <w:p w14:paraId="3C88A8C5" w14:textId="77777777" w:rsidR="00854E29" w:rsidRPr="00714216" w:rsidRDefault="00854E29" w:rsidP="00854E29">
            <w:pPr>
              <w:rPr>
                <w:b/>
                <w:bCs/>
                <w:color w:val="000000" w:themeColor="text1"/>
              </w:rPr>
            </w:pPr>
          </w:p>
        </w:tc>
        <w:tc>
          <w:tcPr>
            <w:tcW w:w="1418" w:type="dxa"/>
          </w:tcPr>
          <w:p w14:paraId="690379D7" w14:textId="77777777" w:rsidR="00854E29" w:rsidRPr="00714216" w:rsidRDefault="00854E29" w:rsidP="00854E29">
            <w:pPr>
              <w:rPr>
                <w:b/>
                <w:bCs/>
                <w:color w:val="000000" w:themeColor="text1"/>
              </w:rPr>
            </w:pPr>
          </w:p>
        </w:tc>
        <w:tc>
          <w:tcPr>
            <w:tcW w:w="1134" w:type="dxa"/>
          </w:tcPr>
          <w:p w14:paraId="45662C8F" w14:textId="77777777" w:rsidR="00854E29" w:rsidRPr="00714216" w:rsidRDefault="00854E29" w:rsidP="00854E29">
            <w:pPr>
              <w:rPr>
                <w:b/>
                <w:bCs/>
                <w:color w:val="000000" w:themeColor="text1"/>
              </w:rPr>
            </w:pPr>
          </w:p>
        </w:tc>
        <w:tc>
          <w:tcPr>
            <w:tcW w:w="1842" w:type="dxa"/>
          </w:tcPr>
          <w:p w14:paraId="4AE0244C" w14:textId="77777777" w:rsidR="00854E29" w:rsidRPr="00714216" w:rsidRDefault="00854E29" w:rsidP="00854E29">
            <w:pPr>
              <w:rPr>
                <w:b/>
                <w:bCs/>
                <w:color w:val="000000" w:themeColor="text1"/>
              </w:rPr>
            </w:pPr>
          </w:p>
        </w:tc>
      </w:tr>
      <w:tr w:rsidR="00714216" w:rsidRPr="00714216" w14:paraId="601C1D4C" w14:textId="13DD51D3" w:rsidTr="00045C3C">
        <w:tc>
          <w:tcPr>
            <w:tcW w:w="568" w:type="dxa"/>
          </w:tcPr>
          <w:p w14:paraId="485297D5" w14:textId="0F569DD7" w:rsidR="00854E29" w:rsidRPr="00714216" w:rsidRDefault="00854E29" w:rsidP="00854E29">
            <w:pPr>
              <w:rPr>
                <w:color w:val="000000" w:themeColor="text1"/>
              </w:rPr>
            </w:pPr>
            <w:r w:rsidRPr="00714216">
              <w:rPr>
                <w:color w:val="000000" w:themeColor="text1"/>
              </w:rPr>
              <w:t>14</w:t>
            </w:r>
          </w:p>
        </w:tc>
        <w:tc>
          <w:tcPr>
            <w:tcW w:w="3260" w:type="dxa"/>
          </w:tcPr>
          <w:p w14:paraId="77C76115" w14:textId="71A5033A" w:rsidR="00854E29" w:rsidRPr="00714216" w:rsidRDefault="00854E29" w:rsidP="00854E29">
            <w:pPr>
              <w:rPr>
                <w:b/>
                <w:bCs/>
                <w:color w:val="000000" w:themeColor="text1"/>
              </w:rPr>
            </w:pPr>
            <w:r w:rsidRPr="00714216">
              <w:rPr>
                <w:b/>
                <w:bCs/>
                <w:color w:val="000000" w:themeColor="text1"/>
              </w:rPr>
              <w:t xml:space="preserve">STÓŁ ZE ZLEWEM 1-KOM.(P), DRZWI SUWANE </w:t>
            </w:r>
          </w:p>
          <w:p w14:paraId="187CE739" w14:textId="77777777" w:rsidR="00854E29" w:rsidRPr="00714216" w:rsidRDefault="00854E29" w:rsidP="00854E29">
            <w:pPr>
              <w:rPr>
                <w:b/>
                <w:bCs/>
                <w:color w:val="000000" w:themeColor="text1"/>
              </w:rPr>
            </w:pPr>
          </w:p>
          <w:p w14:paraId="23979A27" w14:textId="3C23A2F5" w:rsidR="00854E29" w:rsidRPr="00714216" w:rsidRDefault="00854E29" w:rsidP="00854E29">
            <w:pPr>
              <w:rPr>
                <w:b/>
                <w:bCs/>
                <w:color w:val="000000" w:themeColor="text1"/>
              </w:rPr>
            </w:pPr>
            <w:r w:rsidRPr="00714216">
              <w:rPr>
                <w:b/>
                <w:bCs/>
                <w:noProof/>
                <w:color w:val="000000" w:themeColor="text1"/>
              </w:rPr>
              <w:drawing>
                <wp:inline distT="0" distB="0" distL="0" distR="0" wp14:anchorId="3E2F708A" wp14:editId="37737BA9">
                  <wp:extent cx="1876425" cy="1876425"/>
                  <wp:effectExtent l="0" t="0" r="9525" b="9525"/>
                  <wp:docPr id="139336199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61998" name=""/>
                          <pic:cNvPicPr/>
                        </pic:nvPicPr>
                        <pic:blipFill>
                          <a:blip r:embed="rId21"/>
                          <a:stretch>
                            <a:fillRect/>
                          </a:stretch>
                        </pic:blipFill>
                        <pic:spPr>
                          <a:xfrm>
                            <a:off x="0" y="0"/>
                            <a:ext cx="1876425" cy="1876425"/>
                          </a:xfrm>
                          <a:prstGeom prst="rect">
                            <a:avLst/>
                          </a:prstGeom>
                        </pic:spPr>
                      </pic:pic>
                    </a:graphicData>
                  </a:graphic>
                </wp:inline>
              </w:drawing>
            </w:r>
          </w:p>
        </w:tc>
        <w:tc>
          <w:tcPr>
            <w:tcW w:w="850" w:type="dxa"/>
          </w:tcPr>
          <w:p w14:paraId="0A01807F" w14:textId="308B08F4" w:rsidR="00854E29" w:rsidRPr="00714216" w:rsidRDefault="00854E29" w:rsidP="00854E29">
            <w:pPr>
              <w:rPr>
                <w:b/>
                <w:bCs/>
                <w:color w:val="000000" w:themeColor="text1"/>
              </w:rPr>
            </w:pPr>
            <w:r w:rsidRPr="00714216">
              <w:rPr>
                <w:b/>
                <w:bCs/>
                <w:color w:val="000000" w:themeColor="text1"/>
              </w:rPr>
              <w:t>1</w:t>
            </w:r>
          </w:p>
        </w:tc>
        <w:tc>
          <w:tcPr>
            <w:tcW w:w="5529" w:type="dxa"/>
          </w:tcPr>
          <w:p w14:paraId="1C3F0981" w14:textId="77777777" w:rsidR="00854E29" w:rsidRPr="00714216" w:rsidRDefault="00854E29" w:rsidP="00854E29">
            <w:pPr>
              <w:rPr>
                <w:b/>
                <w:bCs/>
                <w:color w:val="000000" w:themeColor="text1"/>
              </w:rPr>
            </w:pPr>
            <w:r w:rsidRPr="00714216">
              <w:rPr>
                <w:b/>
                <w:bCs/>
                <w:color w:val="000000" w:themeColor="text1"/>
              </w:rPr>
              <w:t>Wymagania techniczne i funkcjonalne</w:t>
            </w:r>
          </w:p>
          <w:p w14:paraId="395C65FE" w14:textId="77777777" w:rsidR="00854E29" w:rsidRPr="00714216" w:rsidRDefault="00854E29" w:rsidP="00854E29">
            <w:pPr>
              <w:rPr>
                <w:color w:val="000000" w:themeColor="text1"/>
              </w:rPr>
            </w:pPr>
            <w:r w:rsidRPr="00714216">
              <w:rPr>
                <w:color w:val="000000" w:themeColor="text1"/>
              </w:rPr>
              <w:t>• blat zlewu wykończony rantem o wysokości minimum 40 mm, zapewniającym higienę,</w:t>
            </w:r>
          </w:p>
          <w:p w14:paraId="2E344DB1" w14:textId="33370292" w:rsidR="00854E29" w:rsidRPr="00714216" w:rsidRDefault="00854E29" w:rsidP="00854E29">
            <w:pPr>
              <w:rPr>
                <w:color w:val="000000" w:themeColor="text1"/>
              </w:rPr>
            </w:pPr>
            <w:r w:rsidRPr="00714216">
              <w:rPr>
                <w:color w:val="000000" w:themeColor="text1"/>
              </w:rPr>
              <w:t>• Stół spawany, zapewniający wysoką stabilność oraz trwałość konstrukcji.</w:t>
            </w:r>
            <w:r w:rsidRPr="00714216">
              <w:rPr>
                <w:color w:val="000000" w:themeColor="text1"/>
              </w:rPr>
              <w:br/>
              <w:t xml:space="preserve">• Otwór pod baterię na środku komory o średnicy 33 mm </w:t>
            </w:r>
            <w:r w:rsidRPr="00714216">
              <w:rPr>
                <w:color w:val="000000" w:themeColor="text1"/>
              </w:rPr>
              <w:br/>
              <w:t>• Stół posiada jedną komorę o wymiarach min. 500 x 500 x 250 mm (</w:t>
            </w:r>
            <w:r w:rsidRPr="00714216">
              <w:rPr>
                <w:rFonts w:cstheme="minorHAnsi"/>
                <w:color w:val="000000" w:themeColor="text1"/>
              </w:rPr>
              <w:t>±10%),</w:t>
            </w:r>
            <w:r w:rsidRPr="00714216">
              <w:rPr>
                <w:color w:val="000000" w:themeColor="text1"/>
              </w:rPr>
              <w:br/>
              <w:t xml:space="preserve">• Komora zlewu po </w:t>
            </w:r>
            <w:r w:rsidRPr="00714216">
              <w:rPr>
                <w:color w:val="000000" w:themeColor="text1"/>
                <w:u w:val="single"/>
              </w:rPr>
              <w:t xml:space="preserve">prawej </w:t>
            </w:r>
            <w:r w:rsidRPr="00714216">
              <w:rPr>
                <w:color w:val="000000" w:themeColor="text1"/>
              </w:rPr>
              <w:t>stronie.</w:t>
            </w:r>
            <w:r w:rsidRPr="00714216">
              <w:rPr>
                <w:color w:val="000000" w:themeColor="text1"/>
              </w:rPr>
              <w:br/>
            </w:r>
            <w:r w:rsidRPr="00714216">
              <w:rPr>
                <w:color w:val="000000" w:themeColor="text1"/>
              </w:rPr>
              <w:br/>
            </w:r>
          </w:p>
          <w:p w14:paraId="2553453B" w14:textId="422CE8F3" w:rsidR="00854E29" w:rsidRPr="00714216" w:rsidRDefault="00854E29" w:rsidP="00854E29">
            <w:pPr>
              <w:rPr>
                <w:color w:val="000000" w:themeColor="text1"/>
              </w:rPr>
            </w:pPr>
            <w:r w:rsidRPr="00714216">
              <w:rPr>
                <w:color w:val="000000" w:themeColor="text1"/>
              </w:rPr>
              <w:t>• Materiał wykonania: stal nierdzewna odporna na korozję i działanie środków chemicznych</w:t>
            </w:r>
            <w:r w:rsidRPr="00714216">
              <w:rPr>
                <w:color w:val="000000" w:themeColor="text1"/>
              </w:rPr>
              <w:br/>
              <w:t>• Konstrukcja: spawana</w:t>
            </w:r>
          </w:p>
          <w:p w14:paraId="76AB2FB2" w14:textId="5F734F71" w:rsidR="00854E29" w:rsidRPr="00714216" w:rsidRDefault="00854E29" w:rsidP="00854E29">
            <w:pPr>
              <w:rPr>
                <w:color w:val="000000" w:themeColor="text1"/>
              </w:rPr>
            </w:pPr>
          </w:p>
        </w:tc>
        <w:tc>
          <w:tcPr>
            <w:tcW w:w="1881" w:type="dxa"/>
          </w:tcPr>
          <w:p w14:paraId="7E4D0A67" w14:textId="60A039BE"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6C950AE0" w14:textId="77777777" w:rsidR="00854E29" w:rsidRPr="00714216" w:rsidRDefault="00854E29" w:rsidP="00854E29">
            <w:pPr>
              <w:rPr>
                <w:b/>
                <w:bCs/>
                <w:color w:val="000000" w:themeColor="text1"/>
              </w:rPr>
            </w:pPr>
          </w:p>
          <w:p w14:paraId="2CCF1E26" w14:textId="77777777" w:rsidR="00854E29" w:rsidRPr="00714216" w:rsidRDefault="00854E29" w:rsidP="00854E29">
            <w:pPr>
              <w:rPr>
                <w:color w:val="000000" w:themeColor="text1"/>
              </w:rPr>
            </w:pPr>
            <w:r w:rsidRPr="00714216">
              <w:rPr>
                <w:b/>
                <w:bCs/>
                <w:color w:val="000000" w:themeColor="text1"/>
              </w:rPr>
              <w:t>Wymiary zewnętrzne:</w:t>
            </w:r>
            <w:r w:rsidRPr="00714216">
              <w:rPr>
                <w:color w:val="000000" w:themeColor="text1"/>
              </w:rPr>
              <w:t xml:space="preserve"> </w:t>
            </w:r>
          </w:p>
          <w:p w14:paraId="4A097D26" w14:textId="7E8CA870" w:rsidR="00854E29" w:rsidRPr="00714216" w:rsidRDefault="00854E29" w:rsidP="00854E29">
            <w:pPr>
              <w:rPr>
                <w:color w:val="000000" w:themeColor="text1"/>
              </w:rPr>
            </w:pPr>
            <w:r w:rsidRPr="00714216">
              <w:rPr>
                <w:color w:val="000000" w:themeColor="text1"/>
              </w:rPr>
              <w:t>Wysokość</w:t>
            </w:r>
          </w:p>
          <w:p w14:paraId="156BA4B2" w14:textId="648A1053" w:rsidR="00854E29" w:rsidRPr="00714216" w:rsidRDefault="00854E29" w:rsidP="00854E29">
            <w:pPr>
              <w:rPr>
                <w:color w:val="000000" w:themeColor="text1"/>
              </w:rPr>
            </w:pPr>
            <w:r w:rsidRPr="00714216">
              <w:rPr>
                <w:color w:val="000000" w:themeColor="text1"/>
              </w:rPr>
              <w:t xml:space="preserve"> 850 mm Głębokość</w:t>
            </w:r>
          </w:p>
          <w:p w14:paraId="06988727" w14:textId="28191010" w:rsidR="00854E29" w:rsidRPr="00714216" w:rsidRDefault="00854E29" w:rsidP="00854E29">
            <w:pPr>
              <w:rPr>
                <w:color w:val="000000" w:themeColor="text1"/>
              </w:rPr>
            </w:pPr>
            <w:r w:rsidRPr="00714216">
              <w:rPr>
                <w:color w:val="000000" w:themeColor="text1"/>
              </w:rPr>
              <w:t>700 mm</w:t>
            </w:r>
            <w:r w:rsidRPr="00714216">
              <w:rPr>
                <w:color w:val="000000" w:themeColor="text1"/>
              </w:rPr>
              <w:br/>
              <w:t>Szerokość</w:t>
            </w:r>
          </w:p>
          <w:p w14:paraId="22D38CA2" w14:textId="77777777" w:rsidR="00854E29" w:rsidRPr="00714216" w:rsidRDefault="00854E29" w:rsidP="00854E29">
            <w:pPr>
              <w:rPr>
                <w:i/>
                <w:iCs/>
                <w:color w:val="000000" w:themeColor="text1"/>
              </w:rPr>
            </w:pPr>
            <w:r w:rsidRPr="00714216">
              <w:rPr>
                <w:color w:val="000000" w:themeColor="text1"/>
              </w:rPr>
              <w:t xml:space="preserve"> 1000 mm</w:t>
            </w:r>
            <w:r w:rsidRPr="00714216">
              <w:rPr>
                <w:color w:val="000000" w:themeColor="text1"/>
              </w:rPr>
              <w:br/>
            </w:r>
          </w:p>
          <w:p w14:paraId="5CEA09AF" w14:textId="3C945D7E"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kuchni. </w:t>
            </w:r>
          </w:p>
          <w:p w14:paraId="2051BC46" w14:textId="19827377" w:rsidR="00854E29" w:rsidRPr="00714216" w:rsidRDefault="00854E29" w:rsidP="00854E29">
            <w:pPr>
              <w:rPr>
                <w:b/>
                <w:bCs/>
                <w:color w:val="000000" w:themeColor="text1"/>
              </w:rPr>
            </w:pPr>
          </w:p>
        </w:tc>
        <w:tc>
          <w:tcPr>
            <w:tcW w:w="3447" w:type="dxa"/>
          </w:tcPr>
          <w:p w14:paraId="1AD0399D" w14:textId="77777777" w:rsidR="00854E29" w:rsidRPr="00714216" w:rsidRDefault="00854E29" w:rsidP="00854E29">
            <w:pPr>
              <w:rPr>
                <w:b/>
                <w:bCs/>
                <w:color w:val="000000" w:themeColor="text1"/>
              </w:rPr>
            </w:pPr>
            <w:r w:rsidRPr="00714216">
              <w:rPr>
                <w:b/>
                <w:bCs/>
                <w:color w:val="000000" w:themeColor="text1"/>
              </w:rPr>
              <w:lastRenderedPageBreak/>
              <w:t>Bezpieczeństwo użytkowania</w:t>
            </w:r>
          </w:p>
          <w:p w14:paraId="413EF0A3" w14:textId="0E657D7B" w:rsidR="00854E29" w:rsidRPr="00714216" w:rsidRDefault="00854E29" w:rsidP="00854E29">
            <w:pPr>
              <w:rPr>
                <w:color w:val="000000" w:themeColor="text1"/>
              </w:rPr>
            </w:pPr>
            <w:r w:rsidRPr="00714216">
              <w:rPr>
                <w:color w:val="000000" w:themeColor="text1"/>
              </w:rPr>
              <w:t>• Konstrukcja spawana zapewniająca odpowiednią sztywność i stabilność podczas intensywnej eksploatacji.</w:t>
            </w:r>
            <w:r w:rsidRPr="00714216">
              <w:rPr>
                <w:color w:val="000000" w:themeColor="text1"/>
              </w:rPr>
              <w:br/>
              <w:t>• Wszystkie krawędzie i narożniki zaokrąglone lub odpowiednio zabezpieczone w celu minimalizacji ryzyka skaleczeń i urazów.</w:t>
            </w:r>
            <w:r w:rsidRPr="00714216">
              <w:rPr>
                <w:color w:val="000000" w:themeColor="text1"/>
              </w:rPr>
              <w:br/>
              <w:t>• Powierzchnie gładkie, łatwe do utrzymania w czystości i dezynfekcji, spełniające wymagania higieniczne dla zaplecza gastronomicznego.</w:t>
            </w:r>
          </w:p>
          <w:p w14:paraId="7AB07F99" w14:textId="77777777" w:rsidR="00854E29" w:rsidRPr="00714216" w:rsidRDefault="00854E29" w:rsidP="00854E29">
            <w:pPr>
              <w:rPr>
                <w:color w:val="000000" w:themeColor="text1"/>
              </w:rPr>
            </w:pPr>
          </w:p>
        </w:tc>
        <w:tc>
          <w:tcPr>
            <w:tcW w:w="1476" w:type="dxa"/>
          </w:tcPr>
          <w:p w14:paraId="5976D1A9" w14:textId="77777777" w:rsidR="00854E29" w:rsidRPr="00714216" w:rsidRDefault="00854E29" w:rsidP="00854E29">
            <w:pPr>
              <w:rPr>
                <w:b/>
                <w:bCs/>
                <w:color w:val="000000" w:themeColor="text1"/>
              </w:rPr>
            </w:pPr>
          </w:p>
        </w:tc>
        <w:tc>
          <w:tcPr>
            <w:tcW w:w="1417" w:type="dxa"/>
          </w:tcPr>
          <w:p w14:paraId="086A4163" w14:textId="77777777" w:rsidR="00854E29" w:rsidRPr="00714216" w:rsidRDefault="00854E29" w:rsidP="00854E29">
            <w:pPr>
              <w:rPr>
                <w:b/>
                <w:bCs/>
                <w:color w:val="000000" w:themeColor="text1"/>
              </w:rPr>
            </w:pPr>
          </w:p>
        </w:tc>
        <w:tc>
          <w:tcPr>
            <w:tcW w:w="1418" w:type="dxa"/>
          </w:tcPr>
          <w:p w14:paraId="4CB24FFE" w14:textId="77777777" w:rsidR="00854E29" w:rsidRPr="00714216" w:rsidRDefault="00854E29" w:rsidP="00854E29">
            <w:pPr>
              <w:rPr>
                <w:b/>
                <w:bCs/>
                <w:color w:val="000000" w:themeColor="text1"/>
              </w:rPr>
            </w:pPr>
          </w:p>
        </w:tc>
        <w:tc>
          <w:tcPr>
            <w:tcW w:w="1134" w:type="dxa"/>
          </w:tcPr>
          <w:p w14:paraId="6FB3B430" w14:textId="77777777" w:rsidR="00854E29" w:rsidRPr="00714216" w:rsidRDefault="00854E29" w:rsidP="00854E29">
            <w:pPr>
              <w:rPr>
                <w:b/>
                <w:bCs/>
                <w:color w:val="000000" w:themeColor="text1"/>
              </w:rPr>
            </w:pPr>
          </w:p>
        </w:tc>
        <w:tc>
          <w:tcPr>
            <w:tcW w:w="1842" w:type="dxa"/>
          </w:tcPr>
          <w:p w14:paraId="2C98D9CE" w14:textId="77777777" w:rsidR="00854E29" w:rsidRPr="00714216" w:rsidRDefault="00854E29" w:rsidP="00854E29">
            <w:pPr>
              <w:rPr>
                <w:b/>
                <w:bCs/>
                <w:color w:val="000000" w:themeColor="text1"/>
              </w:rPr>
            </w:pPr>
          </w:p>
        </w:tc>
      </w:tr>
      <w:tr w:rsidR="00714216" w:rsidRPr="00714216" w14:paraId="3CE6753F" w14:textId="7EE8789E" w:rsidTr="00045C3C">
        <w:tc>
          <w:tcPr>
            <w:tcW w:w="568" w:type="dxa"/>
          </w:tcPr>
          <w:p w14:paraId="0F83C11D" w14:textId="4888240A" w:rsidR="00854E29" w:rsidRPr="00714216" w:rsidRDefault="00854E29" w:rsidP="00854E29">
            <w:pPr>
              <w:rPr>
                <w:color w:val="000000" w:themeColor="text1"/>
              </w:rPr>
            </w:pPr>
            <w:r w:rsidRPr="00714216">
              <w:rPr>
                <w:color w:val="000000" w:themeColor="text1"/>
              </w:rPr>
              <w:t>15</w:t>
            </w:r>
          </w:p>
        </w:tc>
        <w:tc>
          <w:tcPr>
            <w:tcW w:w="3260" w:type="dxa"/>
          </w:tcPr>
          <w:p w14:paraId="7DFB797E" w14:textId="09028324" w:rsidR="00854E29" w:rsidRPr="00714216" w:rsidRDefault="00854E29" w:rsidP="00854E29">
            <w:pPr>
              <w:rPr>
                <w:b/>
                <w:bCs/>
                <w:color w:val="000000" w:themeColor="text1"/>
              </w:rPr>
            </w:pPr>
            <w:r w:rsidRPr="00714216">
              <w:rPr>
                <w:b/>
                <w:bCs/>
                <w:color w:val="000000" w:themeColor="text1"/>
              </w:rPr>
              <w:t xml:space="preserve">STÓŁ ZE ZLEWEM 1-KOM.(L), DRZWI SUWANE </w:t>
            </w:r>
          </w:p>
          <w:p w14:paraId="505D7BBB" w14:textId="2D6096F1" w:rsidR="00854E29" w:rsidRPr="00714216" w:rsidRDefault="00854E29" w:rsidP="00854E29">
            <w:pPr>
              <w:rPr>
                <w:b/>
                <w:bCs/>
                <w:color w:val="000000" w:themeColor="text1"/>
              </w:rPr>
            </w:pPr>
            <w:r w:rsidRPr="00714216">
              <w:rPr>
                <w:b/>
                <w:bCs/>
                <w:noProof/>
                <w:color w:val="000000" w:themeColor="text1"/>
              </w:rPr>
              <w:drawing>
                <wp:inline distT="0" distB="0" distL="0" distR="0" wp14:anchorId="6D8B6581" wp14:editId="2C722225">
                  <wp:extent cx="1838325" cy="1838325"/>
                  <wp:effectExtent l="0" t="0" r="9525" b="9525"/>
                  <wp:docPr id="18351837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61998" name=""/>
                          <pic:cNvPicPr/>
                        </pic:nvPicPr>
                        <pic:blipFill>
                          <a:blip r:embed="rId21"/>
                          <a:stretch>
                            <a:fillRect/>
                          </a:stretch>
                        </pic:blipFill>
                        <pic:spPr>
                          <a:xfrm>
                            <a:off x="0" y="0"/>
                            <a:ext cx="1838325" cy="1838325"/>
                          </a:xfrm>
                          <a:prstGeom prst="rect">
                            <a:avLst/>
                          </a:prstGeom>
                        </pic:spPr>
                      </pic:pic>
                    </a:graphicData>
                  </a:graphic>
                </wp:inline>
              </w:drawing>
            </w:r>
          </w:p>
          <w:p w14:paraId="4C94263D" w14:textId="77777777" w:rsidR="00854E29" w:rsidRPr="00714216" w:rsidRDefault="00854E29" w:rsidP="00854E29">
            <w:pPr>
              <w:rPr>
                <w:b/>
                <w:bCs/>
                <w:color w:val="000000" w:themeColor="text1"/>
              </w:rPr>
            </w:pPr>
          </w:p>
        </w:tc>
        <w:tc>
          <w:tcPr>
            <w:tcW w:w="850" w:type="dxa"/>
          </w:tcPr>
          <w:p w14:paraId="6A8BCE8B" w14:textId="3194B6BD" w:rsidR="00854E29" w:rsidRPr="00714216" w:rsidRDefault="00854E29" w:rsidP="00854E29">
            <w:pPr>
              <w:rPr>
                <w:b/>
                <w:bCs/>
                <w:color w:val="000000" w:themeColor="text1"/>
              </w:rPr>
            </w:pPr>
            <w:r w:rsidRPr="00714216">
              <w:rPr>
                <w:b/>
                <w:bCs/>
                <w:color w:val="000000" w:themeColor="text1"/>
              </w:rPr>
              <w:t>1</w:t>
            </w:r>
          </w:p>
        </w:tc>
        <w:tc>
          <w:tcPr>
            <w:tcW w:w="5529" w:type="dxa"/>
          </w:tcPr>
          <w:p w14:paraId="210C422C" w14:textId="77777777" w:rsidR="00854E29" w:rsidRPr="00714216" w:rsidRDefault="00854E29" w:rsidP="00854E29">
            <w:pPr>
              <w:rPr>
                <w:b/>
                <w:bCs/>
                <w:color w:val="000000" w:themeColor="text1"/>
              </w:rPr>
            </w:pPr>
            <w:r w:rsidRPr="00714216">
              <w:rPr>
                <w:b/>
                <w:bCs/>
                <w:color w:val="000000" w:themeColor="text1"/>
              </w:rPr>
              <w:t>Wymagania techniczne i funkcjonalne</w:t>
            </w:r>
          </w:p>
          <w:p w14:paraId="6C42C43D" w14:textId="1C5C2269" w:rsidR="00854E29" w:rsidRPr="00714216" w:rsidRDefault="00854E29" w:rsidP="00854E29">
            <w:pPr>
              <w:rPr>
                <w:color w:val="000000" w:themeColor="text1"/>
              </w:rPr>
            </w:pPr>
            <w:r w:rsidRPr="00714216">
              <w:rPr>
                <w:color w:val="000000" w:themeColor="text1"/>
              </w:rPr>
              <w:t>• blat zlewu wykończony rantem o wysokości minimum 40 mm, zapewniającym higienę,</w:t>
            </w:r>
          </w:p>
          <w:p w14:paraId="33840C8F" w14:textId="77777777" w:rsidR="00854E29" w:rsidRPr="00714216" w:rsidRDefault="00854E29" w:rsidP="00854E29">
            <w:pPr>
              <w:rPr>
                <w:rFonts w:cstheme="minorHAnsi"/>
                <w:color w:val="000000" w:themeColor="text1"/>
              </w:rPr>
            </w:pPr>
            <w:r w:rsidRPr="00714216">
              <w:rPr>
                <w:color w:val="000000" w:themeColor="text1"/>
              </w:rPr>
              <w:t>• Stół spawany, zapewniający wysoką stabilność oraz trwałość konstrukcji.</w:t>
            </w:r>
            <w:r w:rsidRPr="00714216">
              <w:rPr>
                <w:color w:val="000000" w:themeColor="text1"/>
              </w:rPr>
              <w:br/>
              <w:t xml:space="preserve">• Otwór pod baterię na środku komory o średnicy 33 mm </w:t>
            </w:r>
            <w:r w:rsidRPr="00714216">
              <w:rPr>
                <w:color w:val="000000" w:themeColor="text1"/>
              </w:rPr>
              <w:br/>
              <w:t>• Stół posiada jedną komorę o wymiarach min. 500 x 500 x 250 mm (</w:t>
            </w:r>
            <w:r w:rsidRPr="00714216">
              <w:rPr>
                <w:rFonts w:cstheme="minorHAnsi"/>
                <w:color w:val="000000" w:themeColor="text1"/>
              </w:rPr>
              <w:t>±10%),</w:t>
            </w:r>
          </w:p>
          <w:p w14:paraId="0C0F8C5F" w14:textId="6AC570C4" w:rsidR="00854E29" w:rsidRPr="00714216" w:rsidRDefault="00854E29" w:rsidP="00854E29">
            <w:pPr>
              <w:rPr>
                <w:color w:val="000000" w:themeColor="text1"/>
              </w:rPr>
            </w:pPr>
            <w:r w:rsidRPr="00714216">
              <w:rPr>
                <w:color w:val="000000" w:themeColor="text1"/>
              </w:rPr>
              <w:t xml:space="preserve">• Komora zlewu po </w:t>
            </w:r>
            <w:r w:rsidRPr="00714216">
              <w:rPr>
                <w:color w:val="000000" w:themeColor="text1"/>
                <w:u w:val="single"/>
              </w:rPr>
              <w:t xml:space="preserve">lewej </w:t>
            </w:r>
            <w:r w:rsidRPr="00714216">
              <w:rPr>
                <w:color w:val="000000" w:themeColor="text1"/>
              </w:rPr>
              <w:t>stronie.</w:t>
            </w:r>
            <w:r w:rsidRPr="00714216">
              <w:rPr>
                <w:color w:val="000000" w:themeColor="text1"/>
              </w:rPr>
              <w:br/>
              <w:t>• Materiał wykonania: stal nierdzewna odporna na korozję i działanie środków chemicznych</w:t>
            </w:r>
            <w:r w:rsidRPr="00714216">
              <w:rPr>
                <w:color w:val="000000" w:themeColor="text1"/>
              </w:rPr>
              <w:br/>
            </w:r>
          </w:p>
          <w:p w14:paraId="107FA947" w14:textId="77777777" w:rsidR="00854E29" w:rsidRPr="00714216" w:rsidRDefault="00854E29" w:rsidP="00854E29">
            <w:pPr>
              <w:rPr>
                <w:b/>
                <w:bCs/>
                <w:color w:val="000000" w:themeColor="text1"/>
              </w:rPr>
            </w:pPr>
          </w:p>
        </w:tc>
        <w:tc>
          <w:tcPr>
            <w:tcW w:w="1881" w:type="dxa"/>
          </w:tcPr>
          <w:p w14:paraId="416D2B29" w14:textId="4E8B696D"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141D9FE9" w14:textId="77777777" w:rsidR="00854E29" w:rsidRPr="00714216" w:rsidRDefault="00854E29" w:rsidP="00854E29">
            <w:pPr>
              <w:rPr>
                <w:b/>
                <w:bCs/>
                <w:color w:val="000000" w:themeColor="text1"/>
              </w:rPr>
            </w:pPr>
          </w:p>
          <w:p w14:paraId="4F8C6338" w14:textId="77777777" w:rsidR="00854E29" w:rsidRPr="00714216" w:rsidRDefault="00854E29" w:rsidP="00854E29">
            <w:pPr>
              <w:rPr>
                <w:color w:val="000000" w:themeColor="text1"/>
              </w:rPr>
            </w:pPr>
            <w:r w:rsidRPr="00714216">
              <w:rPr>
                <w:b/>
                <w:bCs/>
                <w:color w:val="000000" w:themeColor="text1"/>
              </w:rPr>
              <w:t>Wymiary zewnętrzne:</w:t>
            </w:r>
            <w:r w:rsidRPr="00714216">
              <w:rPr>
                <w:color w:val="000000" w:themeColor="text1"/>
              </w:rPr>
              <w:t xml:space="preserve"> </w:t>
            </w:r>
          </w:p>
          <w:p w14:paraId="57C73050" w14:textId="700B958E" w:rsidR="00854E29" w:rsidRPr="00714216" w:rsidRDefault="00854E29" w:rsidP="00854E29">
            <w:pPr>
              <w:rPr>
                <w:color w:val="000000" w:themeColor="text1"/>
              </w:rPr>
            </w:pPr>
            <w:r w:rsidRPr="00714216">
              <w:rPr>
                <w:color w:val="000000" w:themeColor="text1"/>
              </w:rPr>
              <w:t>Wysokość</w:t>
            </w:r>
          </w:p>
          <w:p w14:paraId="0F954628" w14:textId="39C412DC" w:rsidR="00854E29" w:rsidRPr="00714216" w:rsidRDefault="00854E29" w:rsidP="00854E29">
            <w:pPr>
              <w:rPr>
                <w:color w:val="000000" w:themeColor="text1"/>
              </w:rPr>
            </w:pPr>
            <w:r w:rsidRPr="00714216">
              <w:rPr>
                <w:color w:val="000000" w:themeColor="text1"/>
              </w:rPr>
              <w:t xml:space="preserve"> 850 mm</w:t>
            </w:r>
            <w:r w:rsidRPr="00714216">
              <w:rPr>
                <w:color w:val="000000" w:themeColor="text1"/>
              </w:rPr>
              <w:br/>
              <w:t>Głębokość</w:t>
            </w:r>
          </w:p>
          <w:p w14:paraId="6CB11EE1" w14:textId="52DD3054" w:rsidR="00854E29" w:rsidRPr="00714216" w:rsidRDefault="00854E29" w:rsidP="00854E29">
            <w:pPr>
              <w:rPr>
                <w:color w:val="000000" w:themeColor="text1"/>
              </w:rPr>
            </w:pPr>
            <w:r w:rsidRPr="00714216">
              <w:rPr>
                <w:color w:val="000000" w:themeColor="text1"/>
              </w:rPr>
              <w:t>700 mm</w:t>
            </w:r>
            <w:r w:rsidRPr="00714216">
              <w:rPr>
                <w:color w:val="000000" w:themeColor="text1"/>
              </w:rPr>
              <w:br/>
              <w:t>Szerokość</w:t>
            </w:r>
          </w:p>
          <w:p w14:paraId="7060D771" w14:textId="77777777" w:rsidR="00854E29" w:rsidRPr="00714216" w:rsidRDefault="00854E29" w:rsidP="00854E29">
            <w:pPr>
              <w:rPr>
                <w:color w:val="000000" w:themeColor="text1"/>
              </w:rPr>
            </w:pPr>
            <w:r w:rsidRPr="00714216">
              <w:rPr>
                <w:color w:val="000000" w:themeColor="text1"/>
              </w:rPr>
              <w:t xml:space="preserve"> 1000 mm</w:t>
            </w:r>
          </w:p>
          <w:p w14:paraId="4E36005D" w14:textId="77777777"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kuchni. </w:t>
            </w:r>
          </w:p>
          <w:p w14:paraId="0C8DC929" w14:textId="61FAA056" w:rsidR="00854E29" w:rsidRPr="00714216" w:rsidRDefault="00854E29" w:rsidP="00854E29">
            <w:pPr>
              <w:rPr>
                <w:b/>
                <w:bCs/>
                <w:color w:val="000000" w:themeColor="text1"/>
              </w:rPr>
            </w:pPr>
          </w:p>
        </w:tc>
        <w:tc>
          <w:tcPr>
            <w:tcW w:w="3447" w:type="dxa"/>
          </w:tcPr>
          <w:p w14:paraId="366ADE7F" w14:textId="407E775E" w:rsidR="00854E29" w:rsidRPr="00714216" w:rsidRDefault="00854E29" w:rsidP="00854E29">
            <w:pPr>
              <w:rPr>
                <w:b/>
                <w:bCs/>
                <w:color w:val="000000" w:themeColor="text1"/>
              </w:rPr>
            </w:pPr>
            <w:r w:rsidRPr="00714216">
              <w:rPr>
                <w:b/>
                <w:bCs/>
                <w:color w:val="000000" w:themeColor="text1"/>
              </w:rPr>
              <w:t>Jak wyżej</w:t>
            </w:r>
          </w:p>
        </w:tc>
        <w:tc>
          <w:tcPr>
            <w:tcW w:w="1476" w:type="dxa"/>
          </w:tcPr>
          <w:p w14:paraId="08AC3C4D" w14:textId="77777777" w:rsidR="00854E29" w:rsidRPr="00714216" w:rsidRDefault="00854E29" w:rsidP="00854E29">
            <w:pPr>
              <w:rPr>
                <w:b/>
                <w:bCs/>
                <w:color w:val="000000" w:themeColor="text1"/>
              </w:rPr>
            </w:pPr>
          </w:p>
        </w:tc>
        <w:tc>
          <w:tcPr>
            <w:tcW w:w="1417" w:type="dxa"/>
          </w:tcPr>
          <w:p w14:paraId="15C4DB66" w14:textId="77777777" w:rsidR="00854E29" w:rsidRPr="00714216" w:rsidRDefault="00854E29" w:rsidP="00854E29">
            <w:pPr>
              <w:rPr>
                <w:b/>
                <w:bCs/>
                <w:color w:val="000000" w:themeColor="text1"/>
              </w:rPr>
            </w:pPr>
          </w:p>
        </w:tc>
        <w:tc>
          <w:tcPr>
            <w:tcW w:w="1418" w:type="dxa"/>
          </w:tcPr>
          <w:p w14:paraId="1B33B81F" w14:textId="77777777" w:rsidR="00854E29" w:rsidRPr="00714216" w:rsidRDefault="00854E29" w:rsidP="00854E29">
            <w:pPr>
              <w:rPr>
                <w:b/>
                <w:bCs/>
                <w:color w:val="000000" w:themeColor="text1"/>
              </w:rPr>
            </w:pPr>
          </w:p>
        </w:tc>
        <w:tc>
          <w:tcPr>
            <w:tcW w:w="1134" w:type="dxa"/>
          </w:tcPr>
          <w:p w14:paraId="2A2B335D" w14:textId="77777777" w:rsidR="00854E29" w:rsidRPr="00714216" w:rsidRDefault="00854E29" w:rsidP="00854E29">
            <w:pPr>
              <w:rPr>
                <w:b/>
                <w:bCs/>
                <w:color w:val="000000" w:themeColor="text1"/>
              </w:rPr>
            </w:pPr>
          </w:p>
        </w:tc>
        <w:tc>
          <w:tcPr>
            <w:tcW w:w="1842" w:type="dxa"/>
          </w:tcPr>
          <w:p w14:paraId="37683BDC" w14:textId="77777777" w:rsidR="00854E29" w:rsidRPr="00714216" w:rsidRDefault="00854E29" w:rsidP="00854E29">
            <w:pPr>
              <w:rPr>
                <w:b/>
                <w:bCs/>
                <w:color w:val="000000" w:themeColor="text1"/>
              </w:rPr>
            </w:pPr>
          </w:p>
        </w:tc>
      </w:tr>
      <w:tr w:rsidR="00714216" w:rsidRPr="00714216" w14:paraId="0D2C65F5" w14:textId="34CD4781" w:rsidTr="00045C3C">
        <w:tc>
          <w:tcPr>
            <w:tcW w:w="568" w:type="dxa"/>
          </w:tcPr>
          <w:p w14:paraId="110D3931" w14:textId="5FD5E5B7" w:rsidR="00854E29" w:rsidRPr="00714216" w:rsidRDefault="00854E29" w:rsidP="00854E29">
            <w:pPr>
              <w:rPr>
                <w:color w:val="000000" w:themeColor="text1"/>
              </w:rPr>
            </w:pPr>
            <w:r w:rsidRPr="00714216">
              <w:rPr>
                <w:color w:val="000000" w:themeColor="text1"/>
              </w:rPr>
              <w:t>16</w:t>
            </w:r>
          </w:p>
        </w:tc>
        <w:tc>
          <w:tcPr>
            <w:tcW w:w="3260" w:type="dxa"/>
          </w:tcPr>
          <w:p w14:paraId="08A9A79B" w14:textId="77777777" w:rsidR="00854E29" w:rsidRPr="00714216" w:rsidRDefault="00854E29" w:rsidP="00854E29">
            <w:pPr>
              <w:rPr>
                <w:b/>
                <w:bCs/>
                <w:color w:val="000000" w:themeColor="text1"/>
              </w:rPr>
            </w:pPr>
            <w:r w:rsidRPr="00714216">
              <w:rPr>
                <w:b/>
                <w:bCs/>
                <w:color w:val="000000" w:themeColor="text1"/>
              </w:rPr>
              <w:t xml:space="preserve">BATERIA UMYWALKOWA  </w:t>
            </w:r>
          </w:p>
          <w:p w14:paraId="4357CC1E" w14:textId="6F8F98EE" w:rsidR="00854E29" w:rsidRPr="00714216" w:rsidRDefault="00854E29" w:rsidP="00854E29">
            <w:pPr>
              <w:rPr>
                <w:b/>
                <w:bCs/>
                <w:color w:val="000000" w:themeColor="text1"/>
              </w:rPr>
            </w:pPr>
            <w:r w:rsidRPr="00714216">
              <w:rPr>
                <w:noProof/>
                <w:color w:val="000000" w:themeColor="text1"/>
              </w:rPr>
              <w:drawing>
                <wp:inline distT="0" distB="0" distL="0" distR="0" wp14:anchorId="72EAE86E" wp14:editId="3ED650BB">
                  <wp:extent cx="1845176" cy="1581150"/>
                  <wp:effectExtent l="0" t="0" r="3175" b="0"/>
                  <wp:docPr id="143422949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52924" cy="1587789"/>
                          </a:xfrm>
                          <a:prstGeom prst="rect">
                            <a:avLst/>
                          </a:prstGeom>
                          <a:noFill/>
                          <a:ln>
                            <a:noFill/>
                          </a:ln>
                        </pic:spPr>
                      </pic:pic>
                    </a:graphicData>
                  </a:graphic>
                </wp:inline>
              </w:drawing>
            </w:r>
          </w:p>
        </w:tc>
        <w:tc>
          <w:tcPr>
            <w:tcW w:w="850" w:type="dxa"/>
          </w:tcPr>
          <w:p w14:paraId="1A3E6109" w14:textId="70F2A0EF" w:rsidR="00854E29" w:rsidRPr="00714216" w:rsidRDefault="00854E29" w:rsidP="00854E29">
            <w:pPr>
              <w:rPr>
                <w:color w:val="000000" w:themeColor="text1"/>
              </w:rPr>
            </w:pPr>
            <w:r w:rsidRPr="00714216">
              <w:rPr>
                <w:b/>
                <w:bCs/>
                <w:color w:val="000000" w:themeColor="text1"/>
              </w:rPr>
              <w:t>2</w:t>
            </w:r>
          </w:p>
        </w:tc>
        <w:tc>
          <w:tcPr>
            <w:tcW w:w="5529" w:type="dxa"/>
          </w:tcPr>
          <w:p w14:paraId="5DED7867" w14:textId="77777777" w:rsidR="00854E29" w:rsidRPr="00714216" w:rsidRDefault="00854E29" w:rsidP="00854E29">
            <w:pPr>
              <w:rPr>
                <w:b/>
                <w:bCs/>
                <w:color w:val="000000" w:themeColor="text1"/>
              </w:rPr>
            </w:pPr>
            <w:r w:rsidRPr="00714216">
              <w:rPr>
                <w:b/>
                <w:bCs/>
                <w:color w:val="000000" w:themeColor="text1"/>
              </w:rPr>
              <w:t>Bateria umywalkowa, jednootworowa, łokciowa.</w:t>
            </w:r>
          </w:p>
          <w:p w14:paraId="7A30F2C9" w14:textId="77777777" w:rsidR="00854E29" w:rsidRPr="00714216" w:rsidRDefault="00854E29" w:rsidP="00854E29">
            <w:pPr>
              <w:pStyle w:val="Akapitzlist"/>
              <w:numPr>
                <w:ilvl w:val="0"/>
                <w:numId w:val="7"/>
              </w:numPr>
              <w:rPr>
                <w:color w:val="000000" w:themeColor="text1"/>
              </w:rPr>
            </w:pPr>
            <w:r w:rsidRPr="00714216">
              <w:rPr>
                <w:color w:val="000000" w:themeColor="text1"/>
              </w:rPr>
              <w:t>Obsługa za pomocą dźwigni łokciowej umożliwiającej uruchamianie i regulację strumienia wody bez użycia dłoni.</w:t>
            </w:r>
          </w:p>
          <w:p w14:paraId="42DF1463" w14:textId="77777777" w:rsidR="00854E29" w:rsidRPr="00714216" w:rsidRDefault="00854E29" w:rsidP="00854E29">
            <w:pPr>
              <w:pStyle w:val="Akapitzlist"/>
              <w:numPr>
                <w:ilvl w:val="0"/>
                <w:numId w:val="7"/>
              </w:numPr>
              <w:rPr>
                <w:color w:val="000000" w:themeColor="text1"/>
              </w:rPr>
            </w:pPr>
            <w:r w:rsidRPr="00714216">
              <w:rPr>
                <w:color w:val="000000" w:themeColor="text1"/>
              </w:rPr>
              <w:t>Możliwość płynnej regulacji temperatury i siły strumienia wody (mieszacz jednouchwytowy). Konstrukcja umożliwiająca łatwe utrzymanie w czystości.</w:t>
            </w:r>
          </w:p>
          <w:p w14:paraId="031DEE1D" w14:textId="77777777" w:rsidR="00854E29" w:rsidRPr="00714216" w:rsidRDefault="00854E29" w:rsidP="00854E29">
            <w:pPr>
              <w:pStyle w:val="Akapitzlist"/>
              <w:numPr>
                <w:ilvl w:val="0"/>
                <w:numId w:val="7"/>
              </w:numPr>
              <w:rPr>
                <w:color w:val="000000" w:themeColor="text1"/>
              </w:rPr>
            </w:pPr>
            <w:r w:rsidRPr="00714216">
              <w:rPr>
                <w:color w:val="000000" w:themeColor="text1"/>
              </w:rPr>
              <w:t>Przystosowanie do intensywnej eksploatacji w warunkach profesjonalnych.</w:t>
            </w:r>
          </w:p>
          <w:p w14:paraId="2E448157" w14:textId="77777777" w:rsidR="00854E29" w:rsidRPr="00714216" w:rsidRDefault="00854E29" w:rsidP="00854E29">
            <w:pPr>
              <w:pStyle w:val="Akapitzlist"/>
              <w:numPr>
                <w:ilvl w:val="0"/>
                <w:numId w:val="7"/>
              </w:numPr>
              <w:rPr>
                <w:color w:val="000000" w:themeColor="text1"/>
              </w:rPr>
            </w:pPr>
            <w:r w:rsidRPr="00714216">
              <w:rPr>
                <w:color w:val="000000" w:themeColor="text1"/>
              </w:rPr>
              <w:t>Dopasowana do stołów ze zlewem.</w:t>
            </w:r>
          </w:p>
          <w:p w14:paraId="15229FEE" w14:textId="49FB4FED" w:rsidR="00854E29" w:rsidRPr="00714216" w:rsidRDefault="00854E29" w:rsidP="00854E29">
            <w:pPr>
              <w:pStyle w:val="Akapitzlist"/>
              <w:numPr>
                <w:ilvl w:val="0"/>
                <w:numId w:val="7"/>
              </w:numPr>
              <w:rPr>
                <w:color w:val="000000" w:themeColor="text1"/>
              </w:rPr>
            </w:pPr>
            <w:r w:rsidRPr="00714216">
              <w:rPr>
                <w:color w:val="000000" w:themeColor="text1"/>
              </w:rPr>
              <w:t>Bateria z pełnym wyposażeniem do montażu przy stole ze dwukomorowym zlewem.</w:t>
            </w:r>
          </w:p>
          <w:p w14:paraId="661D4A58" w14:textId="77777777" w:rsidR="00854E29" w:rsidRPr="00714216" w:rsidRDefault="00854E29" w:rsidP="00854E29">
            <w:pPr>
              <w:rPr>
                <w:color w:val="000000" w:themeColor="text1"/>
              </w:rPr>
            </w:pPr>
          </w:p>
        </w:tc>
        <w:tc>
          <w:tcPr>
            <w:tcW w:w="1881" w:type="dxa"/>
          </w:tcPr>
          <w:p w14:paraId="6C5E3637" w14:textId="37CBE873"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7552C421" w14:textId="77777777" w:rsidR="00854E29" w:rsidRPr="00714216" w:rsidRDefault="00854E29" w:rsidP="00854E29">
            <w:pPr>
              <w:rPr>
                <w:color w:val="000000" w:themeColor="text1"/>
              </w:rPr>
            </w:pPr>
          </w:p>
          <w:p w14:paraId="033B126A" w14:textId="77777777" w:rsidR="00854E29" w:rsidRPr="00714216" w:rsidRDefault="00854E29" w:rsidP="00854E29">
            <w:pPr>
              <w:rPr>
                <w:color w:val="000000" w:themeColor="text1"/>
              </w:rPr>
            </w:pPr>
            <w:proofErr w:type="gramStart"/>
            <w:r w:rsidRPr="00714216">
              <w:rPr>
                <w:color w:val="000000" w:themeColor="text1"/>
              </w:rPr>
              <w:t xml:space="preserve">Wymagana  </w:t>
            </w:r>
            <w:r w:rsidRPr="00714216">
              <w:rPr>
                <w:rFonts w:cstheme="minorHAnsi"/>
                <w:color w:val="000000" w:themeColor="text1"/>
              </w:rPr>
              <w:t>Ø</w:t>
            </w:r>
            <w:proofErr w:type="gramEnd"/>
            <w:r w:rsidRPr="00714216">
              <w:rPr>
                <w:rFonts w:cstheme="minorHAnsi"/>
                <w:color w:val="000000" w:themeColor="text1"/>
              </w:rPr>
              <w:t xml:space="preserve"> </w:t>
            </w:r>
            <w:r w:rsidRPr="00714216">
              <w:rPr>
                <w:color w:val="000000" w:themeColor="text1"/>
              </w:rPr>
              <w:t>otworu 33-36 mm</w:t>
            </w:r>
          </w:p>
          <w:p w14:paraId="0C3E19B1" w14:textId="77777777" w:rsidR="00854E29" w:rsidRPr="00714216" w:rsidRDefault="00854E29" w:rsidP="00854E29">
            <w:pPr>
              <w:rPr>
                <w:color w:val="000000" w:themeColor="text1"/>
              </w:rPr>
            </w:pPr>
          </w:p>
          <w:p w14:paraId="456C6316" w14:textId="77777777"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w:t>
            </w:r>
          </w:p>
          <w:p w14:paraId="0CB9F507" w14:textId="77777777" w:rsidR="00854E29" w:rsidRPr="00714216" w:rsidRDefault="00854E29" w:rsidP="00854E29">
            <w:pPr>
              <w:rPr>
                <w:b/>
                <w:bCs/>
                <w:color w:val="000000" w:themeColor="text1"/>
              </w:rPr>
            </w:pPr>
          </w:p>
        </w:tc>
        <w:tc>
          <w:tcPr>
            <w:tcW w:w="3447" w:type="dxa"/>
          </w:tcPr>
          <w:p w14:paraId="6A220DE9"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377C86C7" w14:textId="77777777" w:rsidR="00854E29" w:rsidRPr="00714216" w:rsidRDefault="00854E29" w:rsidP="00854E29">
            <w:pPr>
              <w:rPr>
                <w:color w:val="000000" w:themeColor="text1"/>
              </w:rPr>
            </w:pPr>
            <w:r w:rsidRPr="00714216">
              <w:rPr>
                <w:color w:val="000000" w:themeColor="text1"/>
              </w:rPr>
              <w:t>Konstrukcja baterii powinna umożliwiać obsługę bez konieczności użycia siły chwytu dłoni, w sposób intuicyjny i bezpieczny (np. poprzez zastosowanie dźwigni łokciowej).</w:t>
            </w:r>
          </w:p>
          <w:p w14:paraId="3F4B3FAF" w14:textId="77777777" w:rsidR="00854E29" w:rsidRPr="00714216" w:rsidRDefault="00854E29" w:rsidP="00854E29">
            <w:pPr>
              <w:rPr>
                <w:color w:val="000000" w:themeColor="text1"/>
              </w:rPr>
            </w:pPr>
            <w:r w:rsidRPr="00714216">
              <w:rPr>
                <w:color w:val="000000" w:themeColor="text1"/>
              </w:rPr>
              <w:t>Elementy sterujące powinny:</w:t>
            </w:r>
          </w:p>
          <w:p w14:paraId="44D6E9AD" w14:textId="77777777" w:rsidR="00854E29" w:rsidRPr="00714216" w:rsidRDefault="00854E29" w:rsidP="00854E29">
            <w:pPr>
              <w:numPr>
                <w:ilvl w:val="0"/>
                <w:numId w:val="8"/>
              </w:numPr>
              <w:rPr>
                <w:color w:val="000000" w:themeColor="text1"/>
              </w:rPr>
            </w:pPr>
            <w:r w:rsidRPr="00714216">
              <w:rPr>
                <w:color w:val="000000" w:themeColor="text1"/>
              </w:rPr>
              <w:t>być łatwo dostępne,</w:t>
            </w:r>
          </w:p>
          <w:p w14:paraId="03CF682B" w14:textId="77777777" w:rsidR="00854E29" w:rsidRPr="00714216" w:rsidRDefault="00854E29" w:rsidP="00854E29">
            <w:pPr>
              <w:numPr>
                <w:ilvl w:val="0"/>
                <w:numId w:val="8"/>
              </w:numPr>
              <w:rPr>
                <w:color w:val="000000" w:themeColor="text1"/>
              </w:rPr>
            </w:pPr>
            <w:r w:rsidRPr="00714216">
              <w:rPr>
                <w:color w:val="000000" w:themeColor="text1"/>
              </w:rPr>
              <w:t>umożliwiać obsługę jedną ręką lub przedramieniem,</w:t>
            </w:r>
          </w:p>
          <w:p w14:paraId="46DBF6B0" w14:textId="77777777" w:rsidR="00854E29" w:rsidRPr="00714216" w:rsidRDefault="00854E29" w:rsidP="00854E29">
            <w:pPr>
              <w:numPr>
                <w:ilvl w:val="0"/>
                <w:numId w:val="8"/>
              </w:numPr>
              <w:rPr>
                <w:color w:val="000000" w:themeColor="text1"/>
              </w:rPr>
            </w:pPr>
            <w:r w:rsidRPr="00714216">
              <w:rPr>
                <w:color w:val="000000" w:themeColor="text1"/>
              </w:rPr>
              <w:t>nie wymagać precyzyjnych ruchów ani znacznej siły nacisku.</w:t>
            </w:r>
          </w:p>
          <w:p w14:paraId="54F9C5F7" w14:textId="77777777" w:rsidR="00854E29" w:rsidRPr="00714216" w:rsidRDefault="00854E29" w:rsidP="00854E29">
            <w:pPr>
              <w:rPr>
                <w:b/>
                <w:bCs/>
                <w:color w:val="000000" w:themeColor="text1"/>
              </w:rPr>
            </w:pPr>
          </w:p>
        </w:tc>
        <w:tc>
          <w:tcPr>
            <w:tcW w:w="1476" w:type="dxa"/>
          </w:tcPr>
          <w:p w14:paraId="45BB26E2" w14:textId="77777777" w:rsidR="00854E29" w:rsidRPr="00714216" w:rsidRDefault="00854E29" w:rsidP="00854E29">
            <w:pPr>
              <w:rPr>
                <w:b/>
                <w:bCs/>
                <w:color w:val="000000" w:themeColor="text1"/>
              </w:rPr>
            </w:pPr>
          </w:p>
        </w:tc>
        <w:tc>
          <w:tcPr>
            <w:tcW w:w="1417" w:type="dxa"/>
          </w:tcPr>
          <w:p w14:paraId="70E98FEF" w14:textId="77777777" w:rsidR="00854E29" w:rsidRPr="00714216" w:rsidRDefault="00854E29" w:rsidP="00854E29">
            <w:pPr>
              <w:rPr>
                <w:b/>
                <w:bCs/>
                <w:color w:val="000000" w:themeColor="text1"/>
              </w:rPr>
            </w:pPr>
          </w:p>
        </w:tc>
        <w:tc>
          <w:tcPr>
            <w:tcW w:w="1418" w:type="dxa"/>
          </w:tcPr>
          <w:p w14:paraId="765CD470" w14:textId="77777777" w:rsidR="00854E29" w:rsidRPr="00714216" w:rsidRDefault="00854E29" w:rsidP="00854E29">
            <w:pPr>
              <w:rPr>
                <w:b/>
                <w:bCs/>
                <w:color w:val="000000" w:themeColor="text1"/>
              </w:rPr>
            </w:pPr>
          </w:p>
        </w:tc>
        <w:tc>
          <w:tcPr>
            <w:tcW w:w="1134" w:type="dxa"/>
          </w:tcPr>
          <w:p w14:paraId="624ECE63" w14:textId="77777777" w:rsidR="00854E29" w:rsidRPr="00714216" w:rsidRDefault="00854E29" w:rsidP="00854E29">
            <w:pPr>
              <w:rPr>
                <w:b/>
                <w:bCs/>
                <w:color w:val="000000" w:themeColor="text1"/>
              </w:rPr>
            </w:pPr>
          </w:p>
        </w:tc>
        <w:tc>
          <w:tcPr>
            <w:tcW w:w="1842" w:type="dxa"/>
          </w:tcPr>
          <w:p w14:paraId="423CFEDF" w14:textId="77777777" w:rsidR="00854E29" w:rsidRPr="00714216" w:rsidRDefault="00854E29" w:rsidP="00854E29">
            <w:pPr>
              <w:rPr>
                <w:b/>
                <w:bCs/>
                <w:color w:val="000000" w:themeColor="text1"/>
              </w:rPr>
            </w:pPr>
          </w:p>
        </w:tc>
      </w:tr>
      <w:tr w:rsidR="00714216" w:rsidRPr="00714216" w14:paraId="41834978" w14:textId="390A9724" w:rsidTr="00045C3C">
        <w:tc>
          <w:tcPr>
            <w:tcW w:w="568" w:type="dxa"/>
          </w:tcPr>
          <w:p w14:paraId="6A821EB0" w14:textId="7BE31FA0" w:rsidR="00854E29" w:rsidRPr="00714216" w:rsidRDefault="00854E29" w:rsidP="00854E29">
            <w:pPr>
              <w:rPr>
                <w:color w:val="000000" w:themeColor="text1"/>
              </w:rPr>
            </w:pPr>
            <w:r w:rsidRPr="00714216">
              <w:rPr>
                <w:color w:val="000000" w:themeColor="text1"/>
              </w:rPr>
              <w:t>17</w:t>
            </w:r>
          </w:p>
        </w:tc>
        <w:tc>
          <w:tcPr>
            <w:tcW w:w="3260" w:type="dxa"/>
          </w:tcPr>
          <w:p w14:paraId="5800E004" w14:textId="77777777" w:rsidR="00854E29" w:rsidRPr="00714216" w:rsidRDefault="00854E29" w:rsidP="00854E29">
            <w:pPr>
              <w:rPr>
                <w:b/>
                <w:bCs/>
                <w:color w:val="000000" w:themeColor="text1"/>
              </w:rPr>
            </w:pPr>
            <w:r w:rsidRPr="00714216">
              <w:rPr>
                <w:b/>
                <w:bCs/>
                <w:color w:val="000000" w:themeColor="text1"/>
              </w:rPr>
              <w:t xml:space="preserve">STÓŁ PRZYSCIENNY Z DRZWIAMI SUWANYMI </w:t>
            </w:r>
          </w:p>
          <w:p w14:paraId="1CE03D74" w14:textId="349EE307" w:rsidR="00854E29" w:rsidRPr="00714216" w:rsidRDefault="00854E29" w:rsidP="00854E29">
            <w:pPr>
              <w:rPr>
                <w:b/>
                <w:bCs/>
                <w:color w:val="000000" w:themeColor="text1"/>
              </w:rPr>
            </w:pPr>
            <w:r w:rsidRPr="00714216">
              <w:rPr>
                <w:noProof/>
                <w:color w:val="000000" w:themeColor="text1"/>
              </w:rPr>
              <w:lastRenderedPageBreak/>
              <w:drawing>
                <wp:inline distT="0" distB="0" distL="0" distR="0" wp14:anchorId="4E785AC2" wp14:editId="7A3EAECC">
                  <wp:extent cx="1733550" cy="1873205"/>
                  <wp:effectExtent l="0" t="0" r="0" b="0"/>
                  <wp:docPr id="14287855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39989" cy="1880163"/>
                          </a:xfrm>
                          <a:prstGeom prst="rect">
                            <a:avLst/>
                          </a:prstGeom>
                          <a:noFill/>
                          <a:ln>
                            <a:noFill/>
                          </a:ln>
                        </pic:spPr>
                      </pic:pic>
                    </a:graphicData>
                  </a:graphic>
                </wp:inline>
              </w:drawing>
            </w:r>
          </w:p>
        </w:tc>
        <w:tc>
          <w:tcPr>
            <w:tcW w:w="850" w:type="dxa"/>
          </w:tcPr>
          <w:p w14:paraId="61A24AC1" w14:textId="51C4BEA5" w:rsidR="00854E29" w:rsidRPr="00714216" w:rsidRDefault="00854E29" w:rsidP="00854E29">
            <w:pPr>
              <w:rPr>
                <w:b/>
                <w:bCs/>
                <w:color w:val="000000" w:themeColor="text1"/>
              </w:rPr>
            </w:pPr>
            <w:r w:rsidRPr="00714216">
              <w:rPr>
                <w:b/>
                <w:bCs/>
                <w:color w:val="000000" w:themeColor="text1"/>
              </w:rPr>
              <w:lastRenderedPageBreak/>
              <w:t>1</w:t>
            </w:r>
          </w:p>
        </w:tc>
        <w:tc>
          <w:tcPr>
            <w:tcW w:w="5529" w:type="dxa"/>
          </w:tcPr>
          <w:p w14:paraId="03D2A792" w14:textId="77777777" w:rsidR="00854E29" w:rsidRPr="00714216" w:rsidRDefault="00854E29" w:rsidP="00854E29">
            <w:pPr>
              <w:rPr>
                <w:color w:val="000000" w:themeColor="text1"/>
              </w:rPr>
            </w:pPr>
            <w:r w:rsidRPr="00714216">
              <w:rPr>
                <w:color w:val="000000" w:themeColor="text1"/>
              </w:rPr>
              <w:t>Stół przyścienny z drzwiami suwanymi.</w:t>
            </w:r>
          </w:p>
          <w:p w14:paraId="43734788" w14:textId="77777777" w:rsidR="00854E29" w:rsidRPr="00714216" w:rsidRDefault="00854E29" w:rsidP="00854E29">
            <w:pPr>
              <w:rPr>
                <w:b/>
                <w:bCs/>
                <w:color w:val="000000" w:themeColor="text1"/>
              </w:rPr>
            </w:pPr>
            <w:r w:rsidRPr="00714216">
              <w:rPr>
                <w:b/>
                <w:bCs/>
                <w:color w:val="000000" w:themeColor="text1"/>
              </w:rPr>
              <w:t>Wymagania techniczne i funkcjonalne:</w:t>
            </w:r>
          </w:p>
          <w:p w14:paraId="388C0ECA" w14:textId="77777777" w:rsidR="00854E29" w:rsidRPr="00714216" w:rsidRDefault="00854E29" w:rsidP="00854E29">
            <w:pPr>
              <w:rPr>
                <w:b/>
                <w:bCs/>
                <w:color w:val="000000" w:themeColor="text1"/>
              </w:rPr>
            </w:pPr>
          </w:p>
          <w:p w14:paraId="702021D0" w14:textId="77777777" w:rsidR="00854E29" w:rsidRPr="00714216" w:rsidRDefault="00854E29" w:rsidP="00854E29">
            <w:pPr>
              <w:numPr>
                <w:ilvl w:val="0"/>
                <w:numId w:val="5"/>
              </w:numPr>
              <w:rPr>
                <w:color w:val="000000" w:themeColor="text1"/>
              </w:rPr>
            </w:pPr>
            <w:r w:rsidRPr="00714216">
              <w:rPr>
                <w:color w:val="000000" w:themeColor="text1"/>
              </w:rPr>
              <w:lastRenderedPageBreak/>
              <w:t>Wykonany ze stali nierdzewnej, odpornej na korozję, środki chemiczne i intensywną eksploatację.</w:t>
            </w:r>
          </w:p>
          <w:p w14:paraId="1BBE1EE0" w14:textId="77777777" w:rsidR="00854E29" w:rsidRPr="00714216" w:rsidRDefault="00854E29" w:rsidP="00854E29">
            <w:pPr>
              <w:numPr>
                <w:ilvl w:val="0"/>
                <w:numId w:val="5"/>
              </w:numPr>
              <w:rPr>
                <w:color w:val="000000" w:themeColor="text1"/>
              </w:rPr>
            </w:pPr>
            <w:r w:rsidRPr="00714216">
              <w:rPr>
                <w:color w:val="000000" w:themeColor="text1"/>
              </w:rPr>
              <w:t>Stół spawany, zapewniający stabilność i wytrzymałość konstrukcji.</w:t>
            </w:r>
          </w:p>
          <w:p w14:paraId="67B34A05" w14:textId="77777777" w:rsidR="00854E29" w:rsidRPr="00714216" w:rsidRDefault="00854E29" w:rsidP="00854E29">
            <w:pPr>
              <w:numPr>
                <w:ilvl w:val="0"/>
                <w:numId w:val="5"/>
              </w:numPr>
              <w:rPr>
                <w:color w:val="000000" w:themeColor="text1"/>
              </w:rPr>
            </w:pPr>
            <w:r w:rsidRPr="00714216">
              <w:rPr>
                <w:color w:val="000000" w:themeColor="text1"/>
              </w:rPr>
              <w:t>Drzwi suwne</w:t>
            </w:r>
          </w:p>
          <w:p w14:paraId="642B8911" w14:textId="5AA79554" w:rsidR="00854E29" w:rsidRPr="00714216" w:rsidRDefault="00854E29" w:rsidP="00854E29">
            <w:pPr>
              <w:numPr>
                <w:ilvl w:val="0"/>
                <w:numId w:val="5"/>
              </w:numPr>
              <w:rPr>
                <w:color w:val="000000" w:themeColor="text1"/>
              </w:rPr>
            </w:pPr>
            <w:r w:rsidRPr="00714216">
              <w:rPr>
                <w:color w:val="000000" w:themeColor="text1"/>
              </w:rPr>
              <w:t>Blat wzmocniony od spodu płytą</w:t>
            </w:r>
            <w:r w:rsidR="00C41957" w:rsidRPr="00714216">
              <w:rPr>
                <w:color w:val="000000" w:themeColor="text1"/>
              </w:rPr>
              <w:t xml:space="preserve"> podwójnie</w:t>
            </w:r>
            <w:r w:rsidRPr="00714216">
              <w:rPr>
                <w:color w:val="000000" w:themeColor="text1"/>
              </w:rPr>
              <w:t xml:space="preserve"> laminowaną, wykończony rantem o wysokości minimum 40 mm, pozwalającym zachować higienę.</w:t>
            </w:r>
          </w:p>
          <w:p w14:paraId="7536368D" w14:textId="77777777" w:rsidR="00854E29" w:rsidRPr="00714216" w:rsidRDefault="00854E29" w:rsidP="00854E29">
            <w:pPr>
              <w:numPr>
                <w:ilvl w:val="0"/>
                <w:numId w:val="5"/>
              </w:numPr>
              <w:rPr>
                <w:color w:val="000000" w:themeColor="text1"/>
              </w:rPr>
            </w:pPr>
            <w:r w:rsidRPr="00714216">
              <w:rPr>
                <w:color w:val="000000" w:themeColor="text1"/>
              </w:rPr>
              <w:t xml:space="preserve">Półka wewnątrz szafki łatwa do demontażu, </w:t>
            </w:r>
          </w:p>
          <w:p w14:paraId="3BD7B636" w14:textId="77777777" w:rsidR="00854E29" w:rsidRPr="00714216" w:rsidRDefault="00854E29" w:rsidP="00854E29">
            <w:pPr>
              <w:numPr>
                <w:ilvl w:val="0"/>
                <w:numId w:val="5"/>
              </w:numPr>
              <w:rPr>
                <w:color w:val="000000" w:themeColor="text1"/>
              </w:rPr>
            </w:pPr>
            <w:r w:rsidRPr="00714216">
              <w:rPr>
                <w:color w:val="000000" w:themeColor="text1"/>
              </w:rPr>
              <w:t>Nogi stołu wykonane z profili kwadratowych, wyposażone w stopki regulowane w zakresie +25</w:t>
            </w:r>
            <w:r w:rsidRPr="00714216">
              <w:rPr>
                <w:b/>
                <w:bCs/>
                <w:color w:val="000000" w:themeColor="text1"/>
              </w:rPr>
              <w:t xml:space="preserve"> </w:t>
            </w:r>
            <w:r w:rsidRPr="00714216">
              <w:rPr>
                <w:color w:val="000000" w:themeColor="text1"/>
              </w:rPr>
              <w:t>mm / -5 mm, zapewniające stabilność i możliwość wypoziomowania stołu na nierównym podłożu.</w:t>
            </w:r>
          </w:p>
          <w:p w14:paraId="2A1AB01F" w14:textId="77777777" w:rsidR="00854E29" w:rsidRPr="00714216" w:rsidRDefault="00854E29" w:rsidP="00854E29">
            <w:pPr>
              <w:rPr>
                <w:b/>
                <w:bCs/>
                <w:color w:val="000000" w:themeColor="text1"/>
              </w:rPr>
            </w:pPr>
          </w:p>
        </w:tc>
        <w:tc>
          <w:tcPr>
            <w:tcW w:w="1881" w:type="dxa"/>
          </w:tcPr>
          <w:p w14:paraId="5D75FA2D" w14:textId="59EDF1F8"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120B71E8" w14:textId="77777777" w:rsidR="00854E29" w:rsidRPr="00714216" w:rsidRDefault="00854E29" w:rsidP="00854E29">
            <w:pPr>
              <w:rPr>
                <w:color w:val="000000" w:themeColor="text1"/>
              </w:rPr>
            </w:pPr>
          </w:p>
          <w:p w14:paraId="5C1D97CA" w14:textId="572A5BF7" w:rsidR="00854E29" w:rsidRPr="00714216" w:rsidRDefault="00854E29" w:rsidP="00854E29">
            <w:pPr>
              <w:rPr>
                <w:b/>
                <w:bCs/>
                <w:color w:val="000000" w:themeColor="text1"/>
              </w:rPr>
            </w:pPr>
            <w:r w:rsidRPr="00714216">
              <w:rPr>
                <w:color w:val="000000" w:themeColor="text1"/>
              </w:rPr>
              <w:t xml:space="preserve">Szerokość: </w:t>
            </w:r>
            <w:r w:rsidRPr="00714216">
              <w:rPr>
                <w:b/>
                <w:bCs/>
                <w:color w:val="000000" w:themeColor="text1"/>
                <w:u w:val="single"/>
              </w:rPr>
              <w:t>1100 mm</w:t>
            </w:r>
          </w:p>
          <w:p w14:paraId="7654F74C" w14:textId="65DA1FA1" w:rsidR="00854E29" w:rsidRPr="00714216" w:rsidRDefault="00854E29" w:rsidP="00854E29">
            <w:pPr>
              <w:rPr>
                <w:color w:val="000000" w:themeColor="text1"/>
              </w:rPr>
            </w:pPr>
            <w:r w:rsidRPr="00714216">
              <w:rPr>
                <w:color w:val="000000" w:themeColor="text1"/>
              </w:rPr>
              <w:t>Głębokość: 700 mm</w:t>
            </w:r>
          </w:p>
          <w:p w14:paraId="34A0136C" w14:textId="7BFC41AB" w:rsidR="00854E29" w:rsidRPr="00714216" w:rsidRDefault="00854E29" w:rsidP="00854E29">
            <w:pPr>
              <w:rPr>
                <w:color w:val="000000" w:themeColor="text1"/>
              </w:rPr>
            </w:pPr>
            <w:r w:rsidRPr="00714216">
              <w:rPr>
                <w:color w:val="000000" w:themeColor="text1"/>
              </w:rPr>
              <w:t>Wysokość: 850 mm</w:t>
            </w:r>
          </w:p>
          <w:p w14:paraId="7C15F6F7" w14:textId="77777777" w:rsidR="00854E29" w:rsidRPr="00714216" w:rsidRDefault="00854E29" w:rsidP="00854E29">
            <w:pPr>
              <w:rPr>
                <w:i/>
                <w:iCs/>
                <w:color w:val="000000" w:themeColor="text1"/>
              </w:rPr>
            </w:pPr>
          </w:p>
          <w:p w14:paraId="71B04EAC" w14:textId="77777777" w:rsidR="00854E29" w:rsidRPr="00714216" w:rsidRDefault="00854E29" w:rsidP="00854E29">
            <w:pPr>
              <w:rPr>
                <w:i/>
                <w:iCs/>
                <w:color w:val="000000" w:themeColor="text1"/>
              </w:rPr>
            </w:pPr>
          </w:p>
          <w:p w14:paraId="13C720E3" w14:textId="7C1B4ED5"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 kuchni.</w:t>
            </w:r>
          </w:p>
          <w:p w14:paraId="5CE35F37" w14:textId="77777777" w:rsidR="00854E29" w:rsidRPr="00714216" w:rsidRDefault="00854E29" w:rsidP="00854E29">
            <w:pPr>
              <w:rPr>
                <w:b/>
                <w:bCs/>
                <w:color w:val="000000" w:themeColor="text1"/>
              </w:rPr>
            </w:pPr>
          </w:p>
        </w:tc>
        <w:tc>
          <w:tcPr>
            <w:tcW w:w="3447" w:type="dxa"/>
          </w:tcPr>
          <w:p w14:paraId="59455671" w14:textId="77777777" w:rsidR="00854E29" w:rsidRPr="00714216" w:rsidRDefault="00854E29" w:rsidP="00854E29">
            <w:pPr>
              <w:rPr>
                <w:b/>
                <w:bCs/>
                <w:color w:val="000000" w:themeColor="text1"/>
              </w:rPr>
            </w:pPr>
            <w:r w:rsidRPr="00714216">
              <w:rPr>
                <w:b/>
                <w:bCs/>
                <w:color w:val="000000" w:themeColor="text1"/>
              </w:rPr>
              <w:lastRenderedPageBreak/>
              <w:t>Dodatkowe wymagania dla użytkowania przez osoby niepełnosprawne – stół przyścienny – JAK WYŻEJ</w:t>
            </w:r>
          </w:p>
          <w:p w14:paraId="19C8A589" w14:textId="77777777" w:rsidR="00854E29" w:rsidRPr="00714216" w:rsidRDefault="00854E29" w:rsidP="00854E29">
            <w:pPr>
              <w:rPr>
                <w:b/>
                <w:bCs/>
                <w:color w:val="000000" w:themeColor="text1"/>
              </w:rPr>
            </w:pPr>
          </w:p>
        </w:tc>
        <w:tc>
          <w:tcPr>
            <w:tcW w:w="1476" w:type="dxa"/>
          </w:tcPr>
          <w:p w14:paraId="2F18C2CF" w14:textId="77777777" w:rsidR="00854E29" w:rsidRPr="00714216" w:rsidRDefault="00854E29" w:rsidP="00854E29">
            <w:pPr>
              <w:rPr>
                <w:b/>
                <w:bCs/>
                <w:color w:val="000000" w:themeColor="text1"/>
              </w:rPr>
            </w:pPr>
          </w:p>
        </w:tc>
        <w:tc>
          <w:tcPr>
            <w:tcW w:w="1417" w:type="dxa"/>
          </w:tcPr>
          <w:p w14:paraId="7FA1EADC" w14:textId="77777777" w:rsidR="00854E29" w:rsidRPr="00714216" w:rsidRDefault="00854E29" w:rsidP="00854E29">
            <w:pPr>
              <w:rPr>
                <w:b/>
                <w:bCs/>
                <w:color w:val="000000" w:themeColor="text1"/>
              </w:rPr>
            </w:pPr>
          </w:p>
        </w:tc>
        <w:tc>
          <w:tcPr>
            <w:tcW w:w="1418" w:type="dxa"/>
          </w:tcPr>
          <w:p w14:paraId="2296E593" w14:textId="77777777" w:rsidR="00854E29" w:rsidRPr="00714216" w:rsidRDefault="00854E29" w:rsidP="00854E29">
            <w:pPr>
              <w:rPr>
                <w:b/>
                <w:bCs/>
                <w:color w:val="000000" w:themeColor="text1"/>
              </w:rPr>
            </w:pPr>
          </w:p>
        </w:tc>
        <w:tc>
          <w:tcPr>
            <w:tcW w:w="1134" w:type="dxa"/>
          </w:tcPr>
          <w:p w14:paraId="11F20A01" w14:textId="77777777" w:rsidR="00854E29" w:rsidRPr="00714216" w:rsidRDefault="00854E29" w:rsidP="00854E29">
            <w:pPr>
              <w:rPr>
                <w:b/>
                <w:bCs/>
                <w:color w:val="000000" w:themeColor="text1"/>
              </w:rPr>
            </w:pPr>
          </w:p>
        </w:tc>
        <w:tc>
          <w:tcPr>
            <w:tcW w:w="1842" w:type="dxa"/>
          </w:tcPr>
          <w:p w14:paraId="665509A8" w14:textId="77777777" w:rsidR="00854E29" w:rsidRPr="00714216" w:rsidRDefault="00854E29" w:rsidP="00854E29">
            <w:pPr>
              <w:rPr>
                <w:b/>
                <w:bCs/>
                <w:color w:val="000000" w:themeColor="text1"/>
              </w:rPr>
            </w:pPr>
          </w:p>
        </w:tc>
      </w:tr>
      <w:tr w:rsidR="00714216" w:rsidRPr="00714216" w14:paraId="0F26BA71" w14:textId="67605A1B" w:rsidTr="00045C3C">
        <w:tc>
          <w:tcPr>
            <w:tcW w:w="568" w:type="dxa"/>
          </w:tcPr>
          <w:p w14:paraId="4FF7431D" w14:textId="05A47641" w:rsidR="00854E29" w:rsidRPr="00714216" w:rsidRDefault="00854E29" w:rsidP="00854E29">
            <w:pPr>
              <w:rPr>
                <w:color w:val="000000" w:themeColor="text1"/>
              </w:rPr>
            </w:pPr>
            <w:r w:rsidRPr="00714216">
              <w:rPr>
                <w:color w:val="000000" w:themeColor="text1"/>
              </w:rPr>
              <w:t>18</w:t>
            </w:r>
          </w:p>
        </w:tc>
        <w:tc>
          <w:tcPr>
            <w:tcW w:w="3260" w:type="dxa"/>
          </w:tcPr>
          <w:p w14:paraId="1CFF7F30" w14:textId="77777777" w:rsidR="00854E29" w:rsidRPr="00714216" w:rsidRDefault="00854E29" w:rsidP="00854E29">
            <w:pPr>
              <w:rPr>
                <w:b/>
                <w:bCs/>
                <w:color w:val="000000" w:themeColor="text1"/>
              </w:rPr>
            </w:pPr>
            <w:r w:rsidRPr="00714216">
              <w:rPr>
                <w:b/>
                <w:bCs/>
                <w:color w:val="000000" w:themeColor="text1"/>
              </w:rPr>
              <w:t xml:space="preserve">STÓŁ PRZYSCIENNY Z DRZWIAMI SUWANYMI </w:t>
            </w:r>
          </w:p>
          <w:p w14:paraId="5BD68361" w14:textId="10BF193A" w:rsidR="00854E29" w:rsidRPr="00714216" w:rsidRDefault="00854E29" w:rsidP="00854E29">
            <w:pPr>
              <w:rPr>
                <w:b/>
                <w:bCs/>
                <w:color w:val="000000" w:themeColor="text1"/>
              </w:rPr>
            </w:pPr>
            <w:r w:rsidRPr="00714216">
              <w:rPr>
                <w:noProof/>
                <w:color w:val="000000" w:themeColor="text1"/>
              </w:rPr>
              <w:drawing>
                <wp:inline distT="0" distB="0" distL="0" distR="0" wp14:anchorId="0E376FCF" wp14:editId="7FC91257">
                  <wp:extent cx="1733550" cy="1873205"/>
                  <wp:effectExtent l="0" t="0" r="0" b="0"/>
                  <wp:docPr id="11827680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39989" cy="1880163"/>
                          </a:xfrm>
                          <a:prstGeom prst="rect">
                            <a:avLst/>
                          </a:prstGeom>
                          <a:noFill/>
                          <a:ln>
                            <a:noFill/>
                          </a:ln>
                        </pic:spPr>
                      </pic:pic>
                    </a:graphicData>
                  </a:graphic>
                </wp:inline>
              </w:drawing>
            </w:r>
          </w:p>
        </w:tc>
        <w:tc>
          <w:tcPr>
            <w:tcW w:w="850" w:type="dxa"/>
          </w:tcPr>
          <w:p w14:paraId="4F7B03E4" w14:textId="5FD19202" w:rsidR="00854E29" w:rsidRPr="00714216" w:rsidRDefault="00854E29" w:rsidP="00854E29">
            <w:pPr>
              <w:rPr>
                <w:color w:val="000000" w:themeColor="text1"/>
              </w:rPr>
            </w:pPr>
            <w:r w:rsidRPr="00714216">
              <w:rPr>
                <w:b/>
                <w:bCs/>
                <w:color w:val="000000" w:themeColor="text1"/>
              </w:rPr>
              <w:t>1</w:t>
            </w:r>
          </w:p>
        </w:tc>
        <w:tc>
          <w:tcPr>
            <w:tcW w:w="5529" w:type="dxa"/>
          </w:tcPr>
          <w:p w14:paraId="05DB410E" w14:textId="77777777" w:rsidR="00854E29" w:rsidRPr="00714216" w:rsidRDefault="00854E29" w:rsidP="00854E29">
            <w:pPr>
              <w:rPr>
                <w:color w:val="000000" w:themeColor="text1"/>
              </w:rPr>
            </w:pPr>
            <w:r w:rsidRPr="00714216">
              <w:rPr>
                <w:color w:val="000000" w:themeColor="text1"/>
              </w:rPr>
              <w:t>Stół przyścienny z drzwiami suwanymi.</w:t>
            </w:r>
          </w:p>
          <w:p w14:paraId="475B5FE5" w14:textId="77777777" w:rsidR="00854E29" w:rsidRPr="00714216" w:rsidRDefault="00854E29" w:rsidP="00854E29">
            <w:pPr>
              <w:rPr>
                <w:b/>
                <w:bCs/>
                <w:color w:val="000000" w:themeColor="text1"/>
              </w:rPr>
            </w:pPr>
            <w:r w:rsidRPr="00714216">
              <w:rPr>
                <w:b/>
                <w:bCs/>
                <w:color w:val="000000" w:themeColor="text1"/>
              </w:rPr>
              <w:t>Wymagania techniczne i funkcjonalne:</w:t>
            </w:r>
          </w:p>
          <w:p w14:paraId="177ABBAC" w14:textId="77777777" w:rsidR="00854E29" w:rsidRPr="00714216" w:rsidRDefault="00854E29" w:rsidP="00854E29">
            <w:pPr>
              <w:rPr>
                <w:b/>
                <w:bCs/>
                <w:color w:val="000000" w:themeColor="text1"/>
              </w:rPr>
            </w:pPr>
          </w:p>
          <w:p w14:paraId="5A7E630A" w14:textId="77777777" w:rsidR="00854E29" w:rsidRPr="00714216" w:rsidRDefault="00854E29" w:rsidP="00854E29">
            <w:pPr>
              <w:numPr>
                <w:ilvl w:val="0"/>
                <w:numId w:val="5"/>
              </w:numPr>
              <w:rPr>
                <w:color w:val="000000" w:themeColor="text1"/>
              </w:rPr>
            </w:pPr>
            <w:r w:rsidRPr="00714216">
              <w:rPr>
                <w:color w:val="000000" w:themeColor="text1"/>
              </w:rPr>
              <w:t>Wykonany ze stali nierdzewnej, odpornej na korozję, środki chemiczne i intensywną eksploatację.</w:t>
            </w:r>
          </w:p>
          <w:p w14:paraId="3DAA6142" w14:textId="77777777" w:rsidR="00854E29" w:rsidRPr="00714216" w:rsidRDefault="00854E29" w:rsidP="00854E29">
            <w:pPr>
              <w:numPr>
                <w:ilvl w:val="0"/>
                <w:numId w:val="5"/>
              </w:numPr>
              <w:rPr>
                <w:color w:val="000000" w:themeColor="text1"/>
              </w:rPr>
            </w:pPr>
            <w:r w:rsidRPr="00714216">
              <w:rPr>
                <w:color w:val="000000" w:themeColor="text1"/>
              </w:rPr>
              <w:t>Stół spawany, zapewniający stabilność i wytrzymałość konstrukcji.</w:t>
            </w:r>
          </w:p>
          <w:p w14:paraId="4C61E6A9" w14:textId="77777777" w:rsidR="00854E29" w:rsidRPr="00714216" w:rsidRDefault="00854E29" w:rsidP="00854E29">
            <w:pPr>
              <w:numPr>
                <w:ilvl w:val="0"/>
                <w:numId w:val="5"/>
              </w:numPr>
              <w:rPr>
                <w:color w:val="000000" w:themeColor="text1"/>
              </w:rPr>
            </w:pPr>
            <w:r w:rsidRPr="00714216">
              <w:rPr>
                <w:color w:val="000000" w:themeColor="text1"/>
              </w:rPr>
              <w:t>Drzwi suwne</w:t>
            </w:r>
          </w:p>
          <w:p w14:paraId="62DAB862" w14:textId="39E2A5A0" w:rsidR="00854E29" w:rsidRPr="00714216" w:rsidRDefault="00854E29" w:rsidP="00854E29">
            <w:pPr>
              <w:numPr>
                <w:ilvl w:val="0"/>
                <w:numId w:val="5"/>
              </w:numPr>
              <w:rPr>
                <w:color w:val="000000" w:themeColor="text1"/>
              </w:rPr>
            </w:pPr>
            <w:r w:rsidRPr="00714216">
              <w:rPr>
                <w:color w:val="000000" w:themeColor="text1"/>
              </w:rPr>
              <w:t>Blat wzmocniony od spodu płytą</w:t>
            </w:r>
            <w:r w:rsidR="00C63563" w:rsidRPr="00714216">
              <w:rPr>
                <w:color w:val="000000" w:themeColor="text1"/>
              </w:rPr>
              <w:t xml:space="preserve"> podójnie</w:t>
            </w:r>
            <w:r w:rsidRPr="00714216">
              <w:rPr>
                <w:color w:val="000000" w:themeColor="text1"/>
              </w:rPr>
              <w:t xml:space="preserve"> laminowaną, wykończony rantem o wysokości minimum 40 mm, pozwalającym zachować higienę.</w:t>
            </w:r>
          </w:p>
          <w:p w14:paraId="7BE08361" w14:textId="77777777" w:rsidR="00854E29" w:rsidRPr="00714216" w:rsidRDefault="00854E29" w:rsidP="00854E29">
            <w:pPr>
              <w:numPr>
                <w:ilvl w:val="0"/>
                <w:numId w:val="5"/>
              </w:numPr>
              <w:rPr>
                <w:color w:val="000000" w:themeColor="text1"/>
              </w:rPr>
            </w:pPr>
            <w:r w:rsidRPr="00714216">
              <w:rPr>
                <w:color w:val="000000" w:themeColor="text1"/>
              </w:rPr>
              <w:t xml:space="preserve">Półka wewnątrz szafki łatwa do demontażu, </w:t>
            </w:r>
          </w:p>
          <w:p w14:paraId="6F1D2323" w14:textId="77777777" w:rsidR="00854E29" w:rsidRPr="00714216" w:rsidRDefault="00854E29" w:rsidP="00854E29">
            <w:pPr>
              <w:numPr>
                <w:ilvl w:val="0"/>
                <w:numId w:val="5"/>
              </w:numPr>
              <w:rPr>
                <w:color w:val="000000" w:themeColor="text1"/>
              </w:rPr>
            </w:pPr>
            <w:r w:rsidRPr="00714216">
              <w:rPr>
                <w:color w:val="000000" w:themeColor="text1"/>
              </w:rPr>
              <w:t>Nogi stołu wykonane z profili kwadratowych, wyposażone w stopki regulowane w zakresie +25</w:t>
            </w:r>
            <w:r w:rsidRPr="00714216">
              <w:rPr>
                <w:b/>
                <w:bCs/>
                <w:color w:val="000000" w:themeColor="text1"/>
              </w:rPr>
              <w:t xml:space="preserve"> </w:t>
            </w:r>
            <w:r w:rsidRPr="00714216">
              <w:rPr>
                <w:color w:val="000000" w:themeColor="text1"/>
              </w:rPr>
              <w:t>mm / -5 mm, zapewniające stabilność i możliwość wypoziomowania stołu na nierównym podłożu.</w:t>
            </w:r>
          </w:p>
          <w:p w14:paraId="3D5131FF" w14:textId="77777777" w:rsidR="00854E29" w:rsidRPr="00714216" w:rsidRDefault="00854E29" w:rsidP="00854E29">
            <w:pPr>
              <w:rPr>
                <w:color w:val="000000" w:themeColor="text1"/>
              </w:rPr>
            </w:pPr>
          </w:p>
        </w:tc>
        <w:tc>
          <w:tcPr>
            <w:tcW w:w="1881" w:type="dxa"/>
          </w:tcPr>
          <w:p w14:paraId="4BD9DC24" w14:textId="031BFDFE"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7FDF369A" w14:textId="77777777" w:rsidR="00854E29" w:rsidRPr="00714216" w:rsidRDefault="00854E29" w:rsidP="00854E29">
            <w:pPr>
              <w:rPr>
                <w:color w:val="000000" w:themeColor="text1"/>
              </w:rPr>
            </w:pPr>
          </w:p>
          <w:p w14:paraId="313EB6DF" w14:textId="00D9E80C" w:rsidR="00854E29" w:rsidRPr="00714216" w:rsidRDefault="00854E29" w:rsidP="00854E29">
            <w:pPr>
              <w:rPr>
                <w:color w:val="000000" w:themeColor="text1"/>
              </w:rPr>
            </w:pPr>
            <w:r w:rsidRPr="00714216">
              <w:rPr>
                <w:color w:val="000000" w:themeColor="text1"/>
              </w:rPr>
              <w:t xml:space="preserve">Szerokość: </w:t>
            </w:r>
            <w:r w:rsidRPr="00714216">
              <w:rPr>
                <w:b/>
                <w:bCs/>
                <w:color w:val="000000" w:themeColor="text1"/>
                <w:u w:val="single"/>
              </w:rPr>
              <w:t>1400mm</w:t>
            </w:r>
          </w:p>
          <w:p w14:paraId="4DFA457A" w14:textId="77777777" w:rsidR="00854E29" w:rsidRPr="00714216" w:rsidRDefault="00854E29" w:rsidP="00854E29">
            <w:pPr>
              <w:rPr>
                <w:color w:val="000000" w:themeColor="text1"/>
              </w:rPr>
            </w:pPr>
            <w:r w:rsidRPr="00714216">
              <w:rPr>
                <w:color w:val="000000" w:themeColor="text1"/>
              </w:rPr>
              <w:t>Głębokość: 700 mm</w:t>
            </w:r>
          </w:p>
          <w:p w14:paraId="15484991" w14:textId="77777777" w:rsidR="00854E29" w:rsidRPr="00714216" w:rsidRDefault="00854E29" w:rsidP="00854E29">
            <w:pPr>
              <w:rPr>
                <w:color w:val="000000" w:themeColor="text1"/>
              </w:rPr>
            </w:pPr>
            <w:r w:rsidRPr="00714216">
              <w:rPr>
                <w:color w:val="000000" w:themeColor="text1"/>
              </w:rPr>
              <w:t>Wysokość: 850 mm</w:t>
            </w:r>
          </w:p>
          <w:p w14:paraId="113AF6E7" w14:textId="77777777" w:rsidR="00854E29" w:rsidRPr="00714216" w:rsidRDefault="00854E29" w:rsidP="00854E29">
            <w:pPr>
              <w:rPr>
                <w:i/>
                <w:iCs/>
                <w:color w:val="000000" w:themeColor="text1"/>
              </w:rPr>
            </w:pPr>
          </w:p>
          <w:p w14:paraId="1E1EAA60" w14:textId="77777777" w:rsidR="00854E29" w:rsidRPr="00714216" w:rsidRDefault="00854E29" w:rsidP="00854E29">
            <w:pPr>
              <w:rPr>
                <w:i/>
                <w:iCs/>
                <w:color w:val="000000" w:themeColor="text1"/>
              </w:rPr>
            </w:pPr>
          </w:p>
          <w:p w14:paraId="197AF008" w14:textId="77777777"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p>
          <w:p w14:paraId="6EF7DA40" w14:textId="77777777" w:rsidR="00854E29" w:rsidRPr="00714216" w:rsidRDefault="00854E29" w:rsidP="00854E29">
            <w:pPr>
              <w:rPr>
                <w:b/>
                <w:bCs/>
                <w:color w:val="000000" w:themeColor="text1"/>
              </w:rPr>
            </w:pPr>
          </w:p>
        </w:tc>
        <w:tc>
          <w:tcPr>
            <w:tcW w:w="3447" w:type="dxa"/>
          </w:tcPr>
          <w:p w14:paraId="1C571D81" w14:textId="77777777" w:rsidR="00854E29" w:rsidRPr="00714216" w:rsidRDefault="00854E29" w:rsidP="00854E29">
            <w:pPr>
              <w:rPr>
                <w:b/>
                <w:bCs/>
                <w:color w:val="000000" w:themeColor="text1"/>
              </w:rPr>
            </w:pPr>
            <w:r w:rsidRPr="00714216">
              <w:rPr>
                <w:b/>
                <w:bCs/>
                <w:color w:val="000000" w:themeColor="text1"/>
              </w:rPr>
              <w:t>Dodatkowe wymagania dla użytkowania przez osoby niepełnosprawne – stół przyścienny – JAK WYŻEJ</w:t>
            </w:r>
          </w:p>
          <w:p w14:paraId="357CC88E" w14:textId="77777777" w:rsidR="00854E29" w:rsidRPr="00714216" w:rsidRDefault="00854E29" w:rsidP="00854E29">
            <w:pPr>
              <w:rPr>
                <w:b/>
                <w:bCs/>
                <w:color w:val="000000" w:themeColor="text1"/>
              </w:rPr>
            </w:pPr>
          </w:p>
        </w:tc>
        <w:tc>
          <w:tcPr>
            <w:tcW w:w="1476" w:type="dxa"/>
          </w:tcPr>
          <w:p w14:paraId="7D8BDD40" w14:textId="77777777" w:rsidR="00854E29" w:rsidRPr="00714216" w:rsidRDefault="00854E29" w:rsidP="00854E29">
            <w:pPr>
              <w:rPr>
                <w:b/>
                <w:bCs/>
                <w:color w:val="000000" w:themeColor="text1"/>
              </w:rPr>
            </w:pPr>
          </w:p>
        </w:tc>
        <w:tc>
          <w:tcPr>
            <w:tcW w:w="1417" w:type="dxa"/>
          </w:tcPr>
          <w:p w14:paraId="210D6B1B" w14:textId="77777777" w:rsidR="00854E29" w:rsidRPr="00714216" w:rsidRDefault="00854E29" w:rsidP="00854E29">
            <w:pPr>
              <w:rPr>
                <w:b/>
                <w:bCs/>
                <w:color w:val="000000" w:themeColor="text1"/>
              </w:rPr>
            </w:pPr>
          </w:p>
        </w:tc>
        <w:tc>
          <w:tcPr>
            <w:tcW w:w="1418" w:type="dxa"/>
          </w:tcPr>
          <w:p w14:paraId="145D2595" w14:textId="77777777" w:rsidR="00854E29" w:rsidRPr="00714216" w:rsidRDefault="00854E29" w:rsidP="00854E29">
            <w:pPr>
              <w:rPr>
                <w:b/>
                <w:bCs/>
                <w:color w:val="000000" w:themeColor="text1"/>
              </w:rPr>
            </w:pPr>
          </w:p>
        </w:tc>
        <w:tc>
          <w:tcPr>
            <w:tcW w:w="1134" w:type="dxa"/>
          </w:tcPr>
          <w:p w14:paraId="54779081" w14:textId="77777777" w:rsidR="00854E29" w:rsidRPr="00714216" w:rsidRDefault="00854E29" w:rsidP="00854E29">
            <w:pPr>
              <w:rPr>
                <w:b/>
                <w:bCs/>
                <w:color w:val="000000" w:themeColor="text1"/>
              </w:rPr>
            </w:pPr>
          </w:p>
        </w:tc>
        <w:tc>
          <w:tcPr>
            <w:tcW w:w="1842" w:type="dxa"/>
          </w:tcPr>
          <w:p w14:paraId="766DA31C" w14:textId="77777777" w:rsidR="00854E29" w:rsidRPr="00714216" w:rsidRDefault="00854E29" w:rsidP="00854E29">
            <w:pPr>
              <w:rPr>
                <w:b/>
                <w:bCs/>
                <w:color w:val="000000" w:themeColor="text1"/>
              </w:rPr>
            </w:pPr>
          </w:p>
        </w:tc>
      </w:tr>
      <w:tr w:rsidR="00714216" w:rsidRPr="00714216" w14:paraId="27933A82" w14:textId="67175930" w:rsidTr="00045C3C">
        <w:tc>
          <w:tcPr>
            <w:tcW w:w="568" w:type="dxa"/>
          </w:tcPr>
          <w:p w14:paraId="7700AD08" w14:textId="299DDE24" w:rsidR="00854E29" w:rsidRPr="00714216" w:rsidRDefault="00854E29" w:rsidP="00854E29">
            <w:pPr>
              <w:rPr>
                <w:color w:val="000000" w:themeColor="text1"/>
              </w:rPr>
            </w:pPr>
            <w:r w:rsidRPr="00714216">
              <w:rPr>
                <w:color w:val="000000" w:themeColor="text1"/>
              </w:rPr>
              <w:t>19</w:t>
            </w:r>
          </w:p>
        </w:tc>
        <w:tc>
          <w:tcPr>
            <w:tcW w:w="3260" w:type="dxa"/>
          </w:tcPr>
          <w:p w14:paraId="669260A4" w14:textId="77777777" w:rsidR="00854E29" w:rsidRPr="00714216" w:rsidRDefault="00854E29" w:rsidP="00854E29">
            <w:pPr>
              <w:rPr>
                <w:b/>
                <w:bCs/>
                <w:color w:val="000000" w:themeColor="text1"/>
              </w:rPr>
            </w:pPr>
            <w:r w:rsidRPr="00714216">
              <w:rPr>
                <w:b/>
                <w:bCs/>
                <w:color w:val="000000" w:themeColor="text1"/>
              </w:rPr>
              <w:t>STÓŁ PRZYŚCIENNY Z SZUFLADAMI</w:t>
            </w:r>
          </w:p>
          <w:p w14:paraId="6FFAF747" w14:textId="18926B77" w:rsidR="00854E29" w:rsidRPr="00714216" w:rsidRDefault="00854E29" w:rsidP="00854E29">
            <w:pPr>
              <w:rPr>
                <w:b/>
                <w:bCs/>
                <w:color w:val="000000" w:themeColor="text1"/>
              </w:rPr>
            </w:pPr>
            <w:r w:rsidRPr="00714216">
              <w:rPr>
                <w:noProof/>
                <w:color w:val="000000" w:themeColor="text1"/>
              </w:rPr>
              <w:lastRenderedPageBreak/>
              <w:drawing>
                <wp:inline distT="0" distB="0" distL="0" distR="0" wp14:anchorId="44317FAF" wp14:editId="39FC330B">
                  <wp:extent cx="1924099" cy="1752435"/>
                  <wp:effectExtent l="0" t="0" r="0" b="635"/>
                  <wp:docPr id="26260020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30719" cy="1758465"/>
                          </a:xfrm>
                          <a:prstGeom prst="rect">
                            <a:avLst/>
                          </a:prstGeom>
                          <a:noFill/>
                          <a:ln>
                            <a:noFill/>
                          </a:ln>
                        </pic:spPr>
                      </pic:pic>
                    </a:graphicData>
                  </a:graphic>
                </wp:inline>
              </w:drawing>
            </w:r>
          </w:p>
        </w:tc>
        <w:tc>
          <w:tcPr>
            <w:tcW w:w="850" w:type="dxa"/>
          </w:tcPr>
          <w:p w14:paraId="09ED43E0" w14:textId="1B3EF800" w:rsidR="00854E29" w:rsidRPr="00714216" w:rsidRDefault="00854E29" w:rsidP="00854E29">
            <w:pPr>
              <w:rPr>
                <w:b/>
                <w:bCs/>
                <w:color w:val="000000" w:themeColor="text1"/>
              </w:rPr>
            </w:pPr>
            <w:r w:rsidRPr="00714216">
              <w:rPr>
                <w:b/>
                <w:bCs/>
                <w:color w:val="000000" w:themeColor="text1"/>
              </w:rPr>
              <w:lastRenderedPageBreak/>
              <w:t>1</w:t>
            </w:r>
          </w:p>
        </w:tc>
        <w:tc>
          <w:tcPr>
            <w:tcW w:w="5529" w:type="dxa"/>
          </w:tcPr>
          <w:p w14:paraId="59BCEB05" w14:textId="77777777" w:rsidR="00854E29" w:rsidRPr="00714216" w:rsidRDefault="00854E29" w:rsidP="00854E29">
            <w:pPr>
              <w:rPr>
                <w:color w:val="000000" w:themeColor="text1"/>
              </w:rPr>
            </w:pPr>
            <w:r w:rsidRPr="00714216">
              <w:rPr>
                <w:color w:val="000000" w:themeColor="text1"/>
              </w:rPr>
              <w:t>Stół przyścienny z blokiem trzech szuflad i drzwiami suwanymi.</w:t>
            </w:r>
          </w:p>
          <w:p w14:paraId="3F91028C" w14:textId="77777777" w:rsidR="00854E29" w:rsidRPr="00714216" w:rsidRDefault="00854E29" w:rsidP="00854E29">
            <w:pPr>
              <w:rPr>
                <w:b/>
                <w:bCs/>
                <w:color w:val="000000" w:themeColor="text1"/>
              </w:rPr>
            </w:pPr>
            <w:r w:rsidRPr="00714216">
              <w:rPr>
                <w:b/>
                <w:bCs/>
                <w:color w:val="000000" w:themeColor="text1"/>
              </w:rPr>
              <w:t>Wymagania techniczne i funkcjonalne:</w:t>
            </w:r>
          </w:p>
          <w:p w14:paraId="391B85A2" w14:textId="77777777" w:rsidR="00854E29" w:rsidRPr="00714216" w:rsidRDefault="00854E29" w:rsidP="00854E29">
            <w:pPr>
              <w:rPr>
                <w:b/>
                <w:bCs/>
                <w:color w:val="000000" w:themeColor="text1"/>
              </w:rPr>
            </w:pPr>
          </w:p>
          <w:p w14:paraId="6FE26A58" w14:textId="77777777" w:rsidR="00854E29" w:rsidRPr="00714216" w:rsidRDefault="00854E29" w:rsidP="00854E29">
            <w:pPr>
              <w:numPr>
                <w:ilvl w:val="0"/>
                <w:numId w:val="5"/>
              </w:numPr>
              <w:rPr>
                <w:color w:val="000000" w:themeColor="text1"/>
              </w:rPr>
            </w:pPr>
            <w:r w:rsidRPr="00714216">
              <w:rPr>
                <w:color w:val="000000" w:themeColor="text1"/>
              </w:rPr>
              <w:lastRenderedPageBreak/>
              <w:t>Wykonany ze stali nierdzewnej, odpornej na korozję, środki chemiczne i intensywną eksploatację.</w:t>
            </w:r>
          </w:p>
          <w:p w14:paraId="5C16B1A5" w14:textId="77777777" w:rsidR="00854E29" w:rsidRPr="00714216" w:rsidRDefault="00854E29" w:rsidP="00854E29">
            <w:pPr>
              <w:numPr>
                <w:ilvl w:val="0"/>
                <w:numId w:val="5"/>
              </w:numPr>
              <w:rPr>
                <w:color w:val="000000" w:themeColor="text1"/>
              </w:rPr>
            </w:pPr>
            <w:r w:rsidRPr="00714216">
              <w:rPr>
                <w:color w:val="000000" w:themeColor="text1"/>
              </w:rPr>
              <w:t>Stół spawany, zapewniający stabilność i wytrzymałość konstrukcji.</w:t>
            </w:r>
          </w:p>
          <w:p w14:paraId="6DA9F48F" w14:textId="77777777" w:rsidR="00854E29" w:rsidRPr="00714216" w:rsidRDefault="00854E29" w:rsidP="00854E29">
            <w:pPr>
              <w:numPr>
                <w:ilvl w:val="0"/>
                <w:numId w:val="5"/>
              </w:numPr>
              <w:rPr>
                <w:color w:val="000000" w:themeColor="text1"/>
              </w:rPr>
            </w:pPr>
            <w:r w:rsidRPr="00714216">
              <w:rPr>
                <w:color w:val="000000" w:themeColor="text1"/>
              </w:rPr>
              <w:t>Zabudowa szafkowa z drzwiami suwanymi, umożliwiająca łatwy dostęp do wnętrza szafki.</w:t>
            </w:r>
          </w:p>
          <w:p w14:paraId="2C180830" w14:textId="77777777" w:rsidR="00854E29" w:rsidRPr="00714216" w:rsidRDefault="00854E29" w:rsidP="00854E29">
            <w:pPr>
              <w:numPr>
                <w:ilvl w:val="0"/>
                <w:numId w:val="5"/>
              </w:numPr>
              <w:rPr>
                <w:color w:val="000000" w:themeColor="text1"/>
              </w:rPr>
            </w:pPr>
            <w:r w:rsidRPr="00714216">
              <w:rPr>
                <w:color w:val="000000" w:themeColor="text1"/>
              </w:rPr>
              <w:t>Blok trzech szuflad po lewej stronie, wysuwanych na prowadnicach dwuczęściowych, przystosowany do przechowywania drobnego wyposażenia kuchennego.</w:t>
            </w:r>
          </w:p>
          <w:p w14:paraId="30FEE531" w14:textId="6AFC427D" w:rsidR="00854E29" w:rsidRPr="00714216" w:rsidRDefault="00854E29" w:rsidP="00854E29">
            <w:pPr>
              <w:numPr>
                <w:ilvl w:val="0"/>
                <w:numId w:val="5"/>
              </w:numPr>
              <w:rPr>
                <w:color w:val="000000" w:themeColor="text1"/>
              </w:rPr>
            </w:pPr>
            <w:r w:rsidRPr="00714216">
              <w:rPr>
                <w:color w:val="000000" w:themeColor="text1"/>
              </w:rPr>
              <w:t>Blat wzmocniony od spodu płytą</w:t>
            </w:r>
            <w:r w:rsidR="00763B9E" w:rsidRPr="00714216">
              <w:rPr>
                <w:color w:val="000000" w:themeColor="text1"/>
              </w:rPr>
              <w:t xml:space="preserve"> podwójnie</w:t>
            </w:r>
            <w:r w:rsidRPr="00714216">
              <w:rPr>
                <w:color w:val="000000" w:themeColor="text1"/>
              </w:rPr>
              <w:t xml:space="preserve"> laminowaną, wykończony rantem o wysokości minimum 40 mm, pozwalającym zachować higienę.</w:t>
            </w:r>
          </w:p>
          <w:p w14:paraId="3DAB54C7" w14:textId="77777777" w:rsidR="00854E29" w:rsidRPr="00714216" w:rsidRDefault="00854E29" w:rsidP="00854E29">
            <w:pPr>
              <w:numPr>
                <w:ilvl w:val="0"/>
                <w:numId w:val="5"/>
              </w:numPr>
              <w:rPr>
                <w:color w:val="000000" w:themeColor="text1"/>
              </w:rPr>
            </w:pPr>
            <w:r w:rsidRPr="00714216">
              <w:rPr>
                <w:color w:val="000000" w:themeColor="text1"/>
              </w:rPr>
              <w:t xml:space="preserve">Półka wewnątrz szafki łatwa do demontażu, </w:t>
            </w:r>
          </w:p>
          <w:p w14:paraId="70E0372C" w14:textId="77777777" w:rsidR="00854E29" w:rsidRPr="00714216" w:rsidRDefault="00854E29" w:rsidP="00854E29">
            <w:pPr>
              <w:numPr>
                <w:ilvl w:val="0"/>
                <w:numId w:val="5"/>
              </w:numPr>
              <w:rPr>
                <w:color w:val="000000" w:themeColor="text1"/>
              </w:rPr>
            </w:pPr>
            <w:r w:rsidRPr="00714216">
              <w:rPr>
                <w:color w:val="000000" w:themeColor="text1"/>
              </w:rPr>
              <w:t>Nogi stołu wykonane z profili kwadratowych, wyposażone w stopki regulowane w zakresie +25</w:t>
            </w:r>
            <w:r w:rsidRPr="00714216">
              <w:rPr>
                <w:b/>
                <w:bCs/>
                <w:color w:val="000000" w:themeColor="text1"/>
              </w:rPr>
              <w:t xml:space="preserve"> </w:t>
            </w:r>
            <w:r w:rsidRPr="00714216">
              <w:rPr>
                <w:color w:val="000000" w:themeColor="text1"/>
              </w:rPr>
              <w:t>mm / -5 mm, zapewniające stabilność i możliwość wypoziomowania stołu na nierównym podłożu.</w:t>
            </w:r>
          </w:p>
          <w:p w14:paraId="6E519D32" w14:textId="77777777" w:rsidR="00854E29" w:rsidRPr="00714216" w:rsidRDefault="00854E29" w:rsidP="00854E29">
            <w:pPr>
              <w:rPr>
                <w:color w:val="000000" w:themeColor="text1"/>
              </w:rPr>
            </w:pPr>
          </w:p>
        </w:tc>
        <w:tc>
          <w:tcPr>
            <w:tcW w:w="1881" w:type="dxa"/>
          </w:tcPr>
          <w:p w14:paraId="64B18DDD" w14:textId="6576FA97"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045C3C" w:rsidRPr="00714216">
              <w:rPr>
                <w:rFonts w:cstheme="minorHAnsi"/>
                <w:b/>
                <w:bCs/>
                <w:i/>
                <w:iCs/>
                <w:color w:val="000000" w:themeColor="text1"/>
              </w:rPr>
              <w:t>±</w:t>
            </w:r>
            <w:proofErr w:type="gramEnd"/>
            <w:r w:rsidR="00045C3C" w:rsidRPr="00714216">
              <w:rPr>
                <w:rFonts w:cstheme="minorHAnsi"/>
                <w:b/>
                <w:bCs/>
                <w:i/>
                <w:iCs/>
                <w:color w:val="000000" w:themeColor="text1"/>
              </w:rPr>
              <w:t>15%</w:t>
            </w:r>
          </w:p>
          <w:p w14:paraId="0A9C534C" w14:textId="77777777" w:rsidR="00854E29" w:rsidRPr="00714216" w:rsidRDefault="00854E29" w:rsidP="00854E29">
            <w:pPr>
              <w:rPr>
                <w:color w:val="000000" w:themeColor="text1"/>
              </w:rPr>
            </w:pPr>
          </w:p>
          <w:p w14:paraId="2A342F53" w14:textId="34CC7E72" w:rsidR="00854E29" w:rsidRPr="00714216" w:rsidRDefault="00854E29" w:rsidP="00854E29">
            <w:pPr>
              <w:rPr>
                <w:b/>
                <w:bCs/>
                <w:color w:val="000000" w:themeColor="text1"/>
              </w:rPr>
            </w:pPr>
            <w:r w:rsidRPr="00714216">
              <w:rPr>
                <w:b/>
                <w:bCs/>
                <w:color w:val="000000" w:themeColor="text1"/>
              </w:rPr>
              <w:t xml:space="preserve">Szerokość: </w:t>
            </w:r>
            <w:r w:rsidRPr="00714216">
              <w:rPr>
                <w:b/>
                <w:bCs/>
                <w:color w:val="000000" w:themeColor="text1"/>
                <w:u w:val="single"/>
              </w:rPr>
              <w:t>1400 mm</w:t>
            </w:r>
          </w:p>
          <w:p w14:paraId="2F085D25" w14:textId="77777777" w:rsidR="00854E29" w:rsidRPr="00714216" w:rsidRDefault="00854E29" w:rsidP="00854E29">
            <w:pPr>
              <w:rPr>
                <w:color w:val="000000" w:themeColor="text1"/>
              </w:rPr>
            </w:pPr>
            <w:r w:rsidRPr="00714216">
              <w:rPr>
                <w:color w:val="000000" w:themeColor="text1"/>
              </w:rPr>
              <w:t>Głębokość: 700 mm</w:t>
            </w:r>
          </w:p>
          <w:p w14:paraId="6EEA0DAF" w14:textId="77777777" w:rsidR="00854E29" w:rsidRPr="00714216" w:rsidRDefault="00854E29" w:rsidP="00854E29">
            <w:pPr>
              <w:rPr>
                <w:color w:val="000000" w:themeColor="text1"/>
              </w:rPr>
            </w:pPr>
            <w:r w:rsidRPr="00714216">
              <w:rPr>
                <w:color w:val="000000" w:themeColor="text1"/>
              </w:rPr>
              <w:t>Wysokość: 850 mm</w:t>
            </w:r>
          </w:p>
          <w:p w14:paraId="241BEA16" w14:textId="77777777" w:rsidR="00854E29" w:rsidRPr="00714216" w:rsidRDefault="00854E29" w:rsidP="00854E29">
            <w:pPr>
              <w:rPr>
                <w:i/>
                <w:iCs/>
                <w:color w:val="000000" w:themeColor="text1"/>
              </w:rPr>
            </w:pPr>
          </w:p>
          <w:p w14:paraId="5DF01D0A" w14:textId="77777777" w:rsidR="00854E29" w:rsidRPr="00714216" w:rsidRDefault="00854E29" w:rsidP="00854E29">
            <w:pPr>
              <w:rPr>
                <w:i/>
                <w:iCs/>
                <w:color w:val="000000" w:themeColor="text1"/>
              </w:rPr>
            </w:pPr>
          </w:p>
          <w:p w14:paraId="5F96FAAC" w14:textId="6B2C5601"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 kuchni.</w:t>
            </w:r>
          </w:p>
          <w:p w14:paraId="4C08898A" w14:textId="3E1B83DB" w:rsidR="00854E29" w:rsidRPr="00714216" w:rsidRDefault="00854E29" w:rsidP="00854E29">
            <w:pPr>
              <w:rPr>
                <w:b/>
                <w:bCs/>
                <w:color w:val="000000" w:themeColor="text1"/>
              </w:rPr>
            </w:pPr>
            <w:r w:rsidRPr="00714216">
              <w:rPr>
                <w:color w:val="000000" w:themeColor="text1"/>
              </w:rPr>
              <w:t xml:space="preserve"> </w:t>
            </w:r>
          </w:p>
        </w:tc>
        <w:tc>
          <w:tcPr>
            <w:tcW w:w="3447" w:type="dxa"/>
          </w:tcPr>
          <w:p w14:paraId="409E4D90" w14:textId="77777777" w:rsidR="00854E29" w:rsidRPr="00714216" w:rsidRDefault="00854E29" w:rsidP="00854E29">
            <w:pPr>
              <w:rPr>
                <w:b/>
                <w:bCs/>
                <w:color w:val="000000" w:themeColor="text1"/>
              </w:rPr>
            </w:pPr>
            <w:r w:rsidRPr="00714216">
              <w:rPr>
                <w:b/>
                <w:bCs/>
                <w:color w:val="000000" w:themeColor="text1"/>
              </w:rPr>
              <w:lastRenderedPageBreak/>
              <w:t>Dodatkowe wymagania dla użytkowania przez osoby niepełnosprawne – stół przyścienny</w:t>
            </w:r>
          </w:p>
          <w:p w14:paraId="14126176" w14:textId="77777777" w:rsidR="00854E29" w:rsidRPr="00714216" w:rsidRDefault="00854E29" w:rsidP="00854E29">
            <w:pPr>
              <w:rPr>
                <w:b/>
                <w:bCs/>
                <w:color w:val="000000" w:themeColor="text1"/>
              </w:rPr>
            </w:pPr>
          </w:p>
          <w:p w14:paraId="20319EAC" w14:textId="77777777" w:rsidR="00854E29" w:rsidRPr="00714216" w:rsidRDefault="00854E29" w:rsidP="00854E29">
            <w:pPr>
              <w:rPr>
                <w:color w:val="000000" w:themeColor="text1"/>
              </w:rPr>
            </w:pPr>
            <w:r w:rsidRPr="00714216">
              <w:rPr>
                <w:b/>
                <w:bCs/>
                <w:color w:val="000000" w:themeColor="text1"/>
              </w:rPr>
              <w:t>Dostępność i ergonomia obsługi:</w:t>
            </w:r>
          </w:p>
          <w:p w14:paraId="2AA0E5CE" w14:textId="77777777" w:rsidR="00854E29" w:rsidRPr="00714216" w:rsidRDefault="00854E29" w:rsidP="00854E29">
            <w:pPr>
              <w:rPr>
                <w:color w:val="000000" w:themeColor="text1"/>
              </w:rPr>
            </w:pPr>
            <w:r w:rsidRPr="00714216">
              <w:rPr>
                <w:color w:val="000000" w:themeColor="text1"/>
              </w:rPr>
              <w:t>Blat roboczy i uchwyty szuflad powinny być łatwo dostępne, umożliwiając obsługę osobom o ograniczonej sile ręki.</w:t>
            </w:r>
          </w:p>
          <w:p w14:paraId="799CE7F3" w14:textId="77777777" w:rsidR="00854E29" w:rsidRPr="00714216" w:rsidRDefault="00854E29" w:rsidP="00854E29">
            <w:pPr>
              <w:rPr>
                <w:color w:val="000000" w:themeColor="text1"/>
              </w:rPr>
            </w:pPr>
          </w:p>
          <w:p w14:paraId="137B467F" w14:textId="77777777" w:rsidR="00854E29" w:rsidRPr="00714216" w:rsidRDefault="00854E29" w:rsidP="00854E29">
            <w:pPr>
              <w:rPr>
                <w:color w:val="000000" w:themeColor="text1"/>
              </w:rPr>
            </w:pPr>
            <w:r w:rsidRPr="00714216">
              <w:rPr>
                <w:color w:val="000000" w:themeColor="text1"/>
              </w:rPr>
              <w:t>Szuflady wysuwane na prowadnicach dwuczęściowych powinny działać lekko i bez użycia dużej siły.</w:t>
            </w:r>
          </w:p>
          <w:p w14:paraId="7B4C3B4B" w14:textId="77777777" w:rsidR="00854E29" w:rsidRPr="00714216" w:rsidRDefault="00854E29" w:rsidP="00854E29">
            <w:pPr>
              <w:rPr>
                <w:color w:val="000000" w:themeColor="text1"/>
              </w:rPr>
            </w:pPr>
          </w:p>
          <w:p w14:paraId="368B9F30" w14:textId="77777777" w:rsidR="00854E29" w:rsidRPr="00714216" w:rsidRDefault="00854E29" w:rsidP="00854E29">
            <w:pPr>
              <w:rPr>
                <w:color w:val="000000" w:themeColor="text1"/>
              </w:rPr>
            </w:pPr>
            <w:r w:rsidRPr="00714216">
              <w:rPr>
                <w:b/>
                <w:bCs/>
                <w:color w:val="000000" w:themeColor="text1"/>
              </w:rPr>
              <w:t>Bezpieczeństwo użytkowania:</w:t>
            </w:r>
          </w:p>
          <w:p w14:paraId="2566C07E" w14:textId="77777777" w:rsidR="00854E29" w:rsidRPr="00714216" w:rsidRDefault="00854E29" w:rsidP="00854E29">
            <w:pPr>
              <w:rPr>
                <w:color w:val="000000" w:themeColor="text1"/>
              </w:rPr>
            </w:pPr>
            <w:r w:rsidRPr="00714216">
              <w:rPr>
                <w:color w:val="000000" w:themeColor="text1"/>
              </w:rPr>
              <w:t>Krawędzie stołu i blatu, a także ranty blatu (minimum 40 mm) powinny być zaokrąglone lub osłonięte, aby minimalizować ryzyko urazów.</w:t>
            </w:r>
          </w:p>
          <w:p w14:paraId="71F36342" w14:textId="77777777" w:rsidR="00854E29" w:rsidRPr="00714216" w:rsidRDefault="00854E29" w:rsidP="00854E29">
            <w:pPr>
              <w:rPr>
                <w:color w:val="000000" w:themeColor="text1"/>
              </w:rPr>
            </w:pPr>
          </w:p>
          <w:p w14:paraId="2133D1BD" w14:textId="77777777" w:rsidR="00854E29" w:rsidRPr="00714216" w:rsidRDefault="00854E29" w:rsidP="00854E29">
            <w:pPr>
              <w:rPr>
                <w:color w:val="000000" w:themeColor="text1"/>
              </w:rPr>
            </w:pPr>
            <w:r w:rsidRPr="00714216">
              <w:rPr>
                <w:color w:val="000000" w:themeColor="text1"/>
              </w:rPr>
              <w:t>Stół powinien być stabilny dzięki regulowanym stopkom (+25 mm / -5 mm), zapobiegającym chwianiu lub przewracaniu się urządzenia.</w:t>
            </w:r>
          </w:p>
          <w:p w14:paraId="5C0215C0" w14:textId="77777777" w:rsidR="00854E29" w:rsidRPr="00714216" w:rsidRDefault="00854E29" w:rsidP="00854E29">
            <w:pPr>
              <w:rPr>
                <w:b/>
                <w:bCs/>
                <w:color w:val="000000" w:themeColor="text1"/>
              </w:rPr>
            </w:pPr>
          </w:p>
          <w:p w14:paraId="57095BA3" w14:textId="77777777" w:rsidR="00854E29" w:rsidRPr="00714216" w:rsidRDefault="00854E29" w:rsidP="00854E29">
            <w:pPr>
              <w:rPr>
                <w:color w:val="000000" w:themeColor="text1"/>
              </w:rPr>
            </w:pPr>
            <w:r w:rsidRPr="00714216">
              <w:rPr>
                <w:b/>
                <w:bCs/>
                <w:color w:val="000000" w:themeColor="text1"/>
              </w:rPr>
              <w:t>Obsługa i czyszczenie:</w:t>
            </w:r>
          </w:p>
          <w:p w14:paraId="1D0D63D8" w14:textId="77777777" w:rsidR="00854E29" w:rsidRPr="00714216" w:rsidRDefault="00854E29" w:rsidP="00854E29">
            <w:pPr>
              <w:rPr>
                <w:color w:val="000000" w:themeColor="text1"/>
              </w:rPr>
            </w:pPr>
            <w:r w:rsidRPr="00714216">
              <w:rPr>
                <w:color w:val="000000" w:themeColor="text1"/>
              </w:rPr>
              <w:t>Półki i wnętrze szafki muszą być łatwe do czyszczenia i konserwacji, a półka wewnętrzna powinna być łatwa do demontażu, umożliwiając szybki dostęp bez użycia siły.</w:t>
            </w:r>
          </w:p>
          <w:p w14:paraId="25BC10F7" w14:textId="77777777" w:rsidR="00854E29" w:rsidRPr="00714216" w:rsidRDefault="00854E29" w:rsidP="00854E29">
            <w:pPr>
              <w:rPr>
                <w:color w:val="000000" w:themeColor="text1"/>
              </w:rPr>
            </w:pPr>
          </w:p>
          <w:p w14:paraId="3AE38FC0" w14:textId="77777777" w:rsidR="00854E29" w:rsidRPr="00714216" w:rsidRDefault="00854E29" w:rsidP="00854E29">
            <w:pPr>
              <w:rPr>
                <w:color w:val="000000" w:themeColor="text1"/>
              </w:rPr>
            </w:pPr>
            <w:r w:rsidRPr="00714216">
              <w:rPr>
                <w:color w:val="000000" w:themeColor="text1"/>
              </w:rPr>
              <w:t>Blat z rantem zapewnia utrzymanie higieny i minimalizuje rozlewanie produktów, co ułatwia pracę osobom z ograniczeniami ruchowymi.</w:t>
            </w:r>
          </w:p>
          <w:p w14:paraId="470E7F2F" w14:textId="77777777" w:rsidR="00854E29" w:rsidRPr="00714216" w:rsidRDefault="00854E29" w:rsidP="00854E29">
            <w:pPr>
              <w:rPr>
                <w:b/>
                <w:bCs/>
                <w:color w:val="000000" w:themeColor="text1"/>
              </w:rPr>
            </w:pPr>
          </w:p>
          <w:p w14:paraId="1231FE07" w14:textId="77777777" w:rsidR="00854E29" w:rsidRPr="00714216" w:rsidRDefault="00854E29" w:rsidP="00854E29">
            <w:pPr>
              <w:rPr>
                <w:b/>
                <w:bCs/>
                <w:color w:val="000000" w:themeColor="text1"/>
              </w:rPr>
            </w:pPr>
            <w:r w:rsidRPr="00714216">
              <w:rPr>
                <w:b/>
                <w:bCs/>
                <w:color w:val="000000" w:themeColor="text1"/>
              </w:rPr>
              <w:lastRenderedPageBreak/>
              <w:t>Wysokość i dostęp do funkcji stołu:</w:t>
            </w:r>
          </w:p>
          <w:p w14:paraId="22EAFEC1" w14:textId="77777777" w:rsidR="00854E29" w:rsidRPr="00714216" w:rsidRDefault="00854E29" w:rsidP="00854E29">
            <w:pPr>
              <w:rPr>
                <w:color w:val="000000" w:themeColor="text1"/>
              </w:rPr>
            </w:pPr>
            <w:r w:rsidRPr="00714216">
              <w:rPr>
                <w:b/>
                <w:bCs/>
                <w:color w:val="000000" w:themeColor="text1"/>
              </w:rPr>
              <w:t xml:space="preserve"> </w:t>
            </w:r>
          </w:p>
          <w:p w14:paraId="2C3BEC09" w14:textId="77777777" w:rsidR="00854E29" w:rsidRPr="00714216" w:rsidRDefault="00854E29" w:rsidP="00854E29">
            <w:pPr>
              <w:rPr>
                <w:color w:val="000000" w:themeColor="text1"/>
              </w:rPr>
            </w:pPr>
            <w:r w:rsidRPr="00714216">
              <w:rPr>
                <w:color w:val="000000" w:themeColor="text1"/>
              </w:rPr>
              <w:t>Wysokość blatu (minimum 850 mm) powinna umożliwiać ergonomiczne korzystanie ze stołu w pozycji stojącej.</w:t>
            </w:r>
          </w:p>
          <w:p w14:paraId="7E914F11" w14:textId="77777777" w:rsidR="00854E29" w:rsidRPr="00714216" w:rsidRDefault="00854E29" w:rsidP="00854E29">
            <w:pPr>
              <w:rPr>
                <w:b/>
                <w:bCs/>
                <w:color w:val="000000" w:themeColor="text1"/>
              </w:rPr>
            </w:pPr>
          </w:p>
        </w:tc>
        <w:tc>
          <w:tcPr>
            <w:tcW w:w="1476" w:type="dxa"/>
          </w:tcPr>
          <w:p w14:paraId="01A8B711" w14:textId="77777777" w:rsidR="00854E29" w:rsidRPr="00714216" w:rsidRDefault="00854E29" w:rsidP="00854E29">
            <w:pPr>
              <w:rPr>
                <w:b/>
                <w:bCs/>
                <w:color w:val="000000" w:themeColor="text1"/>
              </w:rPr>
            </w:pPr>
          </w:p>
        </w:tc>
        <w:tc>
          <w:tcPr>
            <w:tcW w:w="1417" w:type="dxa"/>
          </w:tcPr>
          <w:p w14:paraId="1D8AD9A3" w14:textId="77777777" w:rsidR="00854E29" w:rsidRPr="00714216" w:rsidRDefault="00854E29" w:rsidP="00854E29">
            <w:pPr>
              <w:rPr>
                <w:b/>
                <w:bCs/>
                <w:color w:val="000000" w:themeColor="text1"/>
              </w:rPr>
            </w:pPr>
          </w:p>
        </w:tc>
        <w:tc>
          <w:tcPr>
            <w:tcW w:w="1418" w:type="dxa"/>
          </w:tcPr>
          <w:p w14:paraId="480FA0B2" w14:textId="77777777" w:rsidR="00854E29" w:rsidRPr="00714216" w:rsidRDefault="00854E29" w:rsidP="00854E29">
            <w:pPr>
              <w:rPr>
                <w:b/>
                <w:bCs/>
                <w:color w:val="000000" w:themeColor="text1"/>
              </w:rPr>
            </w:pPr>
          </w:p>
        </w:tc>
        <w:tc>
          <w:tcPr>
            <w:tcW w:w="1134" w:type="dxa"/>
          </w:tcPr>
          <w:p w14:paraId="1A949F50" w14:textId="77777777" w:rsidR="00854E29" w:rsidRPr="00714216" w:rsidRDefault="00854E29" w:rsidP="00854E29">
            <w:pPr>
              <w:rPr>
                <w:b/>
                <w:bCs/>
                <w:color w:val="000000" w:themeColor="text1"/>
              </w:rPr>
            </w:pPr>
          </w:p>
        </w:tc>
        <w:tc>
          <w:tcPr>
            <w:tcW w:w="1842" w:type="dxa"/>
          </w:tcPr>
          <w:p w14:paraId="05C5758F" w14:textId="77777777" w:rsidR="00854E29" w:rsidRPr="00714216" w:rsidRDefault="00854E29" w:rsidP="00854E29">
            <w:pPr>
              <w:rPr>
                <w:b/>
                <w:bCs/>
                <w:color w:val="000000" w:themeColor="text1"/>
              </w:rPr>
            </w:pPr>
          </w:p>
        </w:tc>
      </w:tr>
      <w:tr w:rsidR="00714216" w:rsidRPr="00714216" w14:paraId="72D1BB19" w14:textId="033BB0BE" w:rsidTr="00045C3C">
        <w:tc>
          <w:tcPr>
            <w:tcW w:w="568" w:type="dxa"/>
          </w:tcPr>
          <w:p w14:paraId="7712110E" w14:textId="014583E7" w:rsidR="00854E29" w:rsidRPr="00714216" w:rsidRDefault="00854E29" w:rsidP="00854E29">
            <w:pPr>
              <w:rPr>
                <w:color w:val="000000" w:themeColor="text1"/>
              </w:rPr>
            </w:pPr>
            <w:r w:rsidRPr="00714216">
              <w:rPr>
                <w:color w:val="000000" w:themeColor="text1"/>
              </w:rPr>
              <w:lastRenderedPageBreak/>
              <w:t>20</w:t>
            </w:r>
          </w:p>
        </w:tc>
        <w:tc>
          <w:tcPr>
            <w:tcW w:w="3260" w:type="dxa"/>
          </w:tcPr>
          <w:p w14:paraId="1AD3B144" w14:textId="74E693A1" w:rsidR="00854E29" w:rsidRPr="00714216" w:rsidRDefault="00854E29" w:rsidP="00854E29">
            <w:pPr>
              <w:rPr>
                <w:b/>
                <w:bCs/>
                <w:color w:val="000000" w:themeColor="text1"/>
              </w:rPr>
            </w:pPr>
            <w:r w:rsidRPr="00714216">
              <w:rPr>
                <w:b/>
                <w:bCs/>
                <w:color w:val="000000" w:themeColor="text1"/>
              </w:rPr>
              <w:t xml:space="preserve">PÓŁKA WISZĄCA POD KUCHENKĘ MIKROFALOWĄ </w:t>
            </w:r>
          </w:p>
          <w:p w14:paraId="57516137" w14:textId="77777777" w:rsidR="00854E29" w:rsidRPr="00714216" w:rsidRDefault="00854E29" w:rsidP="00854E29">
            <w:pPr>
              <w:rPr>
                <w:color w:val="000000" w:themeColor="text1"/>
              </w:rPr>
            </w:pPr>
          </w:p>
          <w:p w14:paraId="0B2545D8" w14:textId="03AF260F" w:rsidR="00854E29" w:rsidRPr="00714216" w:rsidRDefault="00854E29" w:rsidP="00854E29">
            <w:pPr>
              <w:rPr>
                <w:color w:val="000000" w:themeColor="text1"/>
              </w:rPr>
            </w:pPr>
            <w:r w:rsidRPr="00714216">
              <w:rPr>
                <w:noProof/>
                <w:color w:val="000000" w:themeColor="text1"/>
              </w:rPr>
              <w:drawing>
                <wp:inline distT="0" distB="0" distL="0" distR="0" wp14:anchorId="05D58384" wp14:editId="592D0FD7">
                  <wp:extent cx="1971675" cy="772207"/>
                  <wp:effectExtent l="0" t="0" r="0" b="8890"/>
                  <wp:docPr id="39186302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0518" cy="775670"/>
                          </a:xfrm>
                          <a:prstGeom prst="rect">
                            <a:avLst/>
                          </a:prstGeom>
                          <a:noFill/>
                          <a:ln>
                            <a:noFill/>
                          </a:ln>
                        </pic:spPr>
                      </pic:pic>
                    </a:graphicData>
                  </a:graphic>
                </wp:inline>
              </w:drawing>
            </w:r>
          </w:p>
        </w:tc>
        <w:tc>
          <w:tcPr>
            <w:tcW w:w="850" w:type="dxa"/>
          </w:tcPr>
          <w:p w14:paraId="7A59885E" w14:textId="4254B6FC" w:rsidR="00854E29" w:rsidRPr="00714216" w:rsidRDefault="00854E29" w:rsidP="00854E29">
            <w:pPr>
              <w:rPr>
                <w:b/>
                <w:bCs/>
                <w:color w:val="000000" w:themeColor="text1"/>
              </w:rPr>
            </w:pPr>
            <w:r w:rsidRPr="00714216">
              <w:rPr>
                <w:b/>
                <w:bCs/>
                <w:color w:val="000000" w:themeColor="text1"/>
              </w:rPr>
              <w:t>1</w:t>
            </w:r>
          </w:p>
        </w:tc>
        <w:tc>
          <w:tcPr>
            <w:tcW w:w="5529" w:type="dxa"/>
          </w:tcPr>
          <w:p w14:paraId="12F8EEB6" w14:textId="7011EA61" w:rsidR="00854E29" w:rsidRPr="00714216" w:rsidRDefault="00854E29" w:rsidP="00854E29">
            <w:pPr>
              <w:rPr>
                <w:color w:val="000000" w:themeColor="text1"/>
              </w:rPr>
            </w:pPr>
            <w:r w:rsidRPr="00714216">
              <w:rPr>
                <w:color w:val="000000" w:themeColor="text1"/>
              </w:rPr>
              <w:t xml:space="preserve">Wykonana ze stali nierdzewnej, </w:t>
            </w:r>
          </w:p>
          <w:p w14:paraId="029FBE98" w14:textId="77777777" w:rsidR="00854E29" w:rsidRPr="00714216" w:rsidRDefault="00854E29" w:rsidP="00854E29">
            <w:pPr>
              <w:rPr>
                <w:color w:val="000000" w:themeColor="text1"/>
              </w:rPr>
            </w:pPr>
            <w:r w:rsidRPr="00714216">
              <w:rPr>
                <w:color w:val="000000" w:themeColor="text1"/>
              </w:rPr>
              <w:t>Półka spawana.</w:t>
            </w:r>
          </w:p>
          <w:p w14:paraId="2FF51768" w14:textId="18998A9F" w:rsidR="00854E29" w:rsidRPr="00714216" w:rsidRDefault="00854E29" w:rsidP="00854E29">
            <w:pPr>
              <w:rPr>
                <w:color w:val="000000" w:themeColor="text1"/>
              </w:rPr>
            </w:pPr>
            <w:r w:rsidRPr="00714216">
              <w:rPr>
                <w:color w:val="000000" w:themeColor="text1"/>
              </w:rPr>
              <w:t xml:space="preserve">Półka montowana na dwóch konsolach ściennych, zapewniających stabilność i bezpieczne użytkowanie, </w:t>
            </w:r>
          </w:p>
        </w:tc>
        <w:tc>
          <w:tcPr>
            <w:tcW w:w="1881" w:type="dxa"/>
          </w:tcPr>
          <w:p w14:paraId="4FC28C6E" w14:textId="2AFAF53E" w:rsidR="00854E29" w:rsidRPr="00714216" w:rsidRDefault="00854E29" w:rsidP="00854E29">
            <w:pPr>
              <w:rPr>
                <w:color w:val="000000" w:themeColor="text1"/>
              </w:rPr>
            </w:pPr>
            <w:r w:rsidRPr="00714216">
              <w:rPr>
                <w:b/>
                <w:bCs/>
                <w:color w:val="000000" w:themeColor="text1"/>
              </w:rPr>
              <w:t xml:space="preserve">WYMIARY I PARAMETRY TECHNICZNE  </w:t>
            </w:r>
          </w:p>
          <w:p w14:paraId="47FB0A3B" w14:textId="77777777" w:rsidR="00854E29" w:rsidRPr="00714216" w:rsidRDefault="00854E29" w:rsidP="00854E29">
            <w:pPr>
              <w:rPr>
                <w:b/>
                <w:bCs/>
                <w:color w:val="000000" w:themeColor="text1"/>
              </w:rPr>
            </w:pPr>
          </w:p>
          <w:p w14:paraId="71EA638E" w14:textId="36920980" w:rsidR="00854E29" w:rsidRPr="00714216" w:rsidRDefault="00854E29" w:rsidP="00854E29">
            <w:pPr>
              <w:rPr>
                <w:color w:val="000000" w:themeColor="text1"/>
              </w:rPr>
            </w:pPr>
            <w:r w:rsidRPr="00714216">
              <w:rPr>
                <w:color w:val="000000" w:themeColor="text1"/>
              </w:rPr>
              <w:t xml:space="preserve">Wymiary dopasowane do kuchenki mikrofalowej. </w:t>
            </w:r>
          </w:p>
          <w:p w14:paraId="61DD1AFD" w14:textId="77777777" w:rsidR="00854E29" w:rsidRPr="00714216" w:rsidRDefault="00854E29" w:rsidP="00854E29">
            <w:pPr>
              <w:rPr>
                <w:i/>
                <w:iCs/>
                <w:color w:val="000000" w:themeColor="text1"/>
              </w:rPr>
            </w:pPr>
          </w:p>
          <w:p w14:paraId="59F4E0FD" w14:textId="3E50F018"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p>
          <w:p w14:paraId="688FC380" w14:textId="77777777" w:rsidR="00854E29" w:rsidRPr="00714216" w:rsidRDefault="00854E29" w:rsidP="00854E29">
            <w:pPr>
              <w:rPr>
                <w:color w:val="000000" w:themeColor="text1"/>
              </w:rPr>
            </w:pPr>
          </w:p>
        </w:tc>
        <w:tc>
          <w:tcPr>
            <w:tcW w:w="3447" w:type="dxa"/>
          </w:tcPr>
          <w:p w14:paraId="43B38EE6"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2F67FF22" w14:textId="77777777" w:rsidR="00854E29" w:rsidRPr="00714216" w:rsidRDefault="00854E29" w:rsidP="00854E29">
            <w:pPr>
              <w:rPr>
                <w:color w:val="000000" w:themeColor="text1"/>
              </w:rPr>
            </w:pPr>
          </w:p>
          <w:p w14:paraId="696B1B6F" w14:textId="6B1C153F" w:rsidR="00854E29" w:rsidRPr="00714216" w:rsidRDefault="00854E29" w:rsidP="00854E29">
            <w:pPr>
              <w:rPr>
                <w:color w:val="000000" w:themeColor="text1"/>
              </w:rPr>
            </w:pPr>
            <w:r w:rsidRPr="00714216">
              <w:rPr>
                <w:color w:val="000000" w:themeColor="text1"/>
              </w:rPr>
              <w:t>Wszystkie krawędzie i elementy dostępne dla użytkownika powinny być bezpieczne, pozbawione ostrych krawędzi i ryzyka urazu.</w:t>
            </w:r>
          </w:p>
          <w:p w14:paraId="6E4BF3B8" w14:textId="77777777" w:rsidR="00854E29" w:rsidRPr="00714216" w:rsidRDefault="00854E29" w:rsidP="00854E29">
            <w:pPr>
              <w:rPr>
                <w:color w:val="000000" w:themeColor="text1"/>
              </w:rPr>
            </w:pPr>
          </w:p>
        </w:tc>
        <w:tc>
          <w:tcPr>
            <w:tcW w:w="1476" w:type="dxa"/>
          </w:tcPr>
          <w:p w14:paraId="1ADB507A" w14:textId="77777777" w:rsidR="00854E29" w:rsidRPr="00714216" w:rsidRDefault="00854E29" w:rsidP="00854E29">
            <w:pPr>
              <w:rPr>
                <w:b/>
                <w:bCs/>
                <w:color w:val="000000" w:themeColor="text1"/>
              </w:rPr>
            </w:pPr>
          </w:p>
        </w:tc>
        <w:tc>
          <w:tcPr>
            <w:tcW w:w="1417" w:type="dxa"/>
          </w:tcPr>
          <w:p w14:paraId="1660D02E" w14:textId="77777777" w:rsidR="00854E29" w:rsidRPr="00714216" w:rsidRDefault="00854E29" w:rsidP="00854E29">
            <w:pPr>
              <w:rPr>
                <w:b/>
                <w:bCs/>
                <w:color w:val="000000" w:themeColor="text1"/>
              </w:rPr>
            </w:pPr>
          </w:p>
        </w:tc>
        <w:tc>
          <w:tcPr>
            <w:tcW w:w="1418" w:type="dxa"/>
          </w:tcPr>
          <w:p w14:paraId="584FCFA7" w14:textId="77777777" w:rsidR="00854E29" w:rsidRPr="00714216" w:rsidRDefault="00854E29" w:rsidP="00854E29">
            <w:pPr>
              <w:rPr>
                <w:b/>
                <w:bCs/>
                <w:color w:val="000000" w:themeColor="text1"/>
              </w:rPr>
            </w:pPr>
          </w:p>
        </w:tc>
        <w:tc>
          <w:tcPr>
            <w:tcW w:w="1134" w:type="dxa"/>
          </w:tcPr>
          <w:p w14:paraId="08DE30A8" w14:textId="77777777" w:rsidR="00854E29" w:rsidRPr="00714216" w:rsidRDefault="00854E29" w:rsidP="00854E29">
            <w:pPr>
              <w:rPr>
                <w:b/>
                <w:bCs/>
                <w:color w:val="000000" w:themeColor="text1"/>
              </w:rPr>
            </w:pPr>
          </w:p>
        </w:tc>
        <w:tc>
          <w:tcPr>
            <w:tcW w:w="1842" w:type="dxa"/>
          </w:tcPr>
          <w:p w14:paraId="23F80892" w14:textId="77777777" w:rsidR="00854E29" w:rsidRPr="00714216" w:rsidRDefault="00854E29" w:rsidP="00854E29">
            <w:pPr>
              <w:rPr>
                <w:b/>
                <w:bCs/>
                <w:color w:val="000000" w:themeColor="text1"/>
              </w:rPr>
            </w:pPr>
          </w:p>
        </w:tc>
      </w:tr>
      <w:tr w:rsidR="00714216" w:rsidRPr="00714216" w14:paraId="4D517DEF" w14:textId="7D6D8E92" w:rsidTr="00045C3C">
        <w:tc>
          <w:tcPr>
            <w:tcW w:w="568" w:type="dxa"/>
          </w:tcPr>
          <w:p w14:paraId="05F2F57B" w14:textId="0DC8B173" w:rsidR="00854E29" w:rsidRPr="00714216" w:rsidRDefault="00854E29" w:rsidP="00854E29">
            <w:pPr>
              <w:rPr>
                <w:color w:val="000000" w:themeColor="text1"/>
              </w:rPr>
            </w:pPr>
            <w:r w:rsidRPr="00714216">
              <w:rPr>
                <w:color w:val="000000" w:themeColor="text1"/>
              </w:rPr>
              <w:t>21</w:t>
            </w:r>
          </w:p>
        </w:tc>
        <w:tc>
          <w:tcPr>
            <w:tcW w:w="3260" w:type="dxa"/>
          </w:tcPr>
          <w:p w14:paraId="3EA8A158" w14:textId="58209450" w:rsidR="00854E29" w:rsidRPr="00714216" w:rsidRDefault="00854E29" w:rsidP="00854E29">
            <w:pPr>
              <w:rPr>
                <w:b/>
                <w:bCs/>
                <w:color w:val="000000" w:themeColor="text1"/>
              </w:rPr>
            </w:pPr>
            <w:r w:rsidRPr="00714216">
              <w:rPr>
                <w:b/>
                <w:bCs/>
                <w:color w:val="000000" w:themeColor="text1"/>
              </w:rPr>
              <w:t xml:space="preserve">PÓŁKA WISZĄCA </w:t>
            </w:r>
          </w:p>
          <w:p w14:paraId="66429066" w14:textId="77777777" w:rsidR="00854E29" w:rsidRPr="00714216" w:rsidRDefault="00854E29" w:rsidP="00854E29">
            <w:pPr>
              <w:rPr>
                <w:color w:val="000000" w:themeColor="text1"/>
              </w:rPr>
            </w:pPr>
          </w:p>
          <w:p w14:paraId="54C01FDD" w14:textId="22AA7452" w:rsidR="00854E29" w:rsidRPr="00714216" w:rsidRDefault="00854E29" w:rsidP="00854E29">
            <w:pPr>
              <w:rPr>
                <w:b/>
                <w:bCs/>
                <w:color w:val="000000" w:themeColor="text1"/>
              </w:rPr>
            </w:pPr>
            <w:r w:rsidRPr="00714216">
              <w:rPr>
                <w:noProof/>
                <w:color w:val="000000" w:themeColor="text1"/>
              </w:rPr>
              <w:drawing>
                <wp:inline distT="0" distB="0" distL="0" distR="0" wp14:anchorId="003D2A69" wp14:editId="4590AF99">
                  <wp:extent cx="1971675" cy="772207"/>
                  <wp:effectExtent l="0" t="0" r="0" b="8890"/>
                  <wp:docPr id="202217096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0518" cy="775670"/>
                          </a:xfrm>
                          <a:prstGeom prst="rect">
                            <a:avLst/>
                          </a:prstGeom>
                          <a:noFill/>
                          <a:ln>
                            <a:noFill/>
                          </a:ln>
                        </pic:spPr>
                      </pic:pic>
                    </a:graphicData>
                  </a:graphic>
                </wp:inline>
              </w:drawing>
            </w:r>
          </w:p>
        </w:tc>
        <w:tc>
          <w:tcPr>
            <w:tcW w:w="850" w:type="dxa"/>
          </w:tcPr>
          <w:p w14:paraId="17233FE6" w14:textId="1BFB2AB1" w:rsidR="00854E29" w:rsidRPr="00714216" w:rsidRDefault="00854E29" w:rsidP="00854E29">
            <w:pPr>
              <w:rPr>
                <w:b/>
                <w:bCs/>
                <w:color w:val="000000" w:themeColor="text1"/>
              </w:rPr>
            </w:pPr>
            <w:r w:rsidRPr="00714216">
              <w:rPr>
                <w:b/>
                <w:bCs/>
                <w:color w:val="000000" w:themeColor="text1"/>
              </w:rPr>
              <w:t>3</w:t>
            </w:r>
          </w:p>
        </w:tc>
        <w:tc>
          <w:tcPr>
            <w:tcW w:w="5529" w:type="dxa"/>
          </w:tcPr>
          <w:p w14:paraId="7E89822D" w14:textId="57D1652C" w:rsidR="00854E29" w:rsidRPr="00714216" w:rsidRDefault="00854E29" w:rsidP="00854E29">
            <w:pPr>
              <w:rPr>
                <w:color w:val="000000" w:themeColor="text1"/>
              </w:rPr>
            </w:pPr>
            <w:r w:rsidRPr="00714216">
              <w:rPr>
                <w:color w:val="000000" w:themeColor="text1"/>
              </w:rPr>
              <w:t xml:space="preserve">Wykonana ze stali nierdzewnej, </w:t>
            </w:r>
          </w:p>
          <w:p w14:paraId="7C5405BC" w14:textId="77777777" w:rsidR="00854E29" w:rsidRPr="00714216" w:rsidRDefault="00854E29" w:rsidP="00854E29">
            <w:pPr>
              <w:rPr>
                <w:color w:val="000000" w:themeColor="text1"/>
              </w:rPr>
            </w:pPr>
            <w:r w:rsidRPr="00714216">
              <w:rPr>
                <w:color w:val="000000" w:themeColor="text1"/>
              </w:rPr>
              <w:t>Półka spawana.</w:t>
            </w:r>
          </w:p>
          <w:p w14:paraId="69933341" w14:textId="037B33A7" w:rsidR="00854E29" w:rsidRPr="00714216" w:rsidRDefault="00854E29" w:rsidP="00854E29">
            <w:pPr>
              <w:rPr>
                <w:color w:val="000000" w:themeColor="text1"/>
              </w:rPr>
            </w:pPr>
            <w:r w:rsidRPr="00714216">
              <w:rPr>
                <w:color w:val="000000" w:themeColor="text1"/>
              </w:rPr>
              <w:t xml:space="preserve">Półka montowana na dwóch konsolach ściennych, zapewniających stabilność i bezpieczne użytkowanie. </w:t>
            </w:r>
          </w:p>
        </w:tc>
        <w:tc>
          <w:tcPr>
            <w:tcW w:w="1881" w:type="dxa"/>
          </w:tcPr>
          <w:p w14:paraId="3E17CC14" w14:textId="0AEDC388"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184571D9" w14:textId="77777777" w:rsidR="00854E29" w:rsidRPr="00714216" w:rsidRDefault="00854E29" w:rsidP="00854E29">
            <w:pPr>
              <w:rPr>
                <w:b/>
                <w:bCs/>
                <w:i/>
                <w:iCs/>
                <w:color w:val="000000" w:themeColor="text1"/>
              </w:rPr>
            </w:pPr>
          </w:p>
          <w:p w14:paraId="09F83A25" w14:textId="76D9B018" w:rsidR="00854E29" w:rsidRPr="00714216" w:rsidRDefault="00854E29" w:rsidP="00854E29">
            <w:pPr>
              <w:rPr>
                <w:i/>
                <w:iCs/>
                <w:color w:val="000000" w:themeColor="text1"/>
              </w:rPr>
            </w:pPr>
            <w:r w:rsidRPr="00714216">
              <w:rPr>
                <w:b/>
                <w:bCs/>
                <w:i/>
                <w:iCs/>
                <w:color w:val="000000" w:themeColor="text1"/>
              </w:rPr>
              <w:t>Długość:</w:t>
            </w:r>
            <w:r w:rsidRPr="00714216">
              <w:rPr>
                <w:i/>
                <w:iCs/>
                <w:color w:val="000000" w:themeColor="text1"/>
              </w:rPr>
              <w:t xml:space="preserve"> 1200 mm</w:t>
            </w:r>
          </w:p>
          <w:p w14:paraId="12DB636D" w14:textId="2BCC9E85" w:rsidR="00854E29" w:rsidRPr="00714216" w:rsidRDefault="00854E29" w:rsidP="00854E29">
            <w:pPr>
              <w:rPr>
                <w:i/>
                <w:iCs/>
                <w:color w:val="000000" w:themeColor="text1"/>
              </w:rPr>
            </w:pPr>
            <w:r w:rsidRPr="00714216">
              <w:rPr>
                <w:b/>
                <w:bCs/>
                <w:i/>
                <w:iCs/>
                <w:color w:val="000000" w:themeColor="text1"/>
              </w:rPr>
              <w:t>Głębokość:</w:t>
            </w:r>
            <w:r w:rsidRPr="00714216">
              <w:rPr>
                <w:i/>
                <w:iCs/>
                <w:color w:val="000000" w:themeColor="text1"/>
              </w:rPr>
              <w:t xml:space="preserve"> 300 mm</w:t>
            </w:r>
          </w:p>
          <w:p w14:paraId="0582191A" w14:textId="26396D1F" w:rsidR="00854E29" w:rsidRPr="00714216" w:rsidRDefault="00854E29" w:rsidP="00854E29">
            <w:pPr>
              <w:rPr>
                <w:i/>
                <w:iCs/>
                <w:color w:val="000000" w:themeColor="text1"/>
              </w:rPr>
            </w:pPr>
            <w:r w:rsidRPr="00714216">
              <w:rPr>
                <w:b/>
                <w:bCs/>
                <w:i/>
                <w:iCs/>
                <w:color w:val="000000" w:themeColor="text1"/>
              </w:rPr>
              <w:t>Wysokość:</w:t>
            </w:r>
            <w:r w:rsidRPr="00714216">
              <w:rPr>
                <w:i/>
                <w:iCs/>
                <w:color w:val="000000" w:themeColor="text1"/>
              </w:rPr>
              <w:t xml:space="preserve"> 170 mm</w:t>
            </w:r>
          </w:p>
          <w:p w14:paraId="5E29C1B6" w14:textId="77777777" w:rsidR="00854E29" w:rsidRPr="00714216" w:rsidRDefault="00854E29" w:rsidP="00854E29">
            <w:pPr>
              <w:rPr>
                <w:i/>
                <w:iCs/>
                <w:color w:val="000000" w:themeColor="text1"/>
              </w:rPr>
            </w:pPr>
          </w:p>
          <w:p w14:paraId="02F94248" w14:textId="77777777"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w:t>
            </w:r>
            <w:r w:rsidRPr="00714216">
              <w:rPr>
                <w:b/>
                <w:bCs/>
                <w:i/>
                <w:iCs/>
                <w:color w:val="000000" w:themeColor="text1"/>
              </w:rPr>
              <w:lastRenderedPageBreak/>
              <w:t>linii technologicznej.</w:t>
            </w:r>
          </w:p>
          <w:p w14:paraId="4F2239E0" w14:textId="77777777" w:rsidR="00854E29" w:rsidRPr="00714216" w:rsidRDefault="00854E29" w:rsidP="00854E29">
            <w:pPr>
              <w:rPr>
                <w:b/>
                <w:bCs/>
                <w:color w:val="000000" w:themeColor="text1"/>
              </w:rPr>
            </w:pPr>
          </w:p>
        </w:tc>
        <w:tc>
          <w:tcPr>
            <w:tcW w:w="3447" w:type="dxa"/>
          </w:tcPr>
          <w:p w14:paraId="6F132A7A" w14:textId="1598C6DB" w:rsidR="00854E29" w:rsidRPr="00714216" w:rsidRDefault="00854E29" w:rsidP="00854E29">
            <w:pPr>
              <w:rPr>
                <w:color w:val="000000" w:themeColor="text1"/>
              </w:rPr>
            </w:pPr>
            <w:r w:rsidRPr="00714216">
              <w:rPr>
                <w:color w:val="000000" w:themeColor="text1"/>
              </w:rPr>
              <w:lastRenderedPageBreak/>
              <w:t xml:space="preserve">JAK WYŻEJ </w:t>
            </w:r>
          </w:p>
        </w:tc>
        <w:tc>
          <w:tcPr>
            <w:tcW w:w="1476" w:type="dxa"/>
          </w:tcPr>
          <w:p w14:paraId="438DCDA1" w14:textId="77777777" w:rsidR="00854E29" w:rsidRPr="00714216" w:rsidRDefault="00854E29" w:rsidP="00854E29">
            <w:pPr>
              <w:rPr>
                <w:color w:val="000000" w:themeColor="text1"/>
              </w:rPr>
            </w:pPr>
          </w:p>
        </w:tc>
        <w:tc>
          <w:tcPr>
            <w:tcW w:w="1417" w:type="dxa"/>
          </w:tcPr>
          <w:p w14:paraId="19495D97" w14:textId="77777777" w:rsidR="00854E29" w:rsidRPr="00714216" w:rsidRDefault="00854E29" w:rsidP="00854E29">
            <w:pPr>
              <w:rPr>
                <w:color w:val="000000" w:themeColor="text1"/>
              </w:rPr>
            </w:pPr>
          </w:p>
        </w:tc>
        <w:tc>
          <w:tcPr>
            <w:tcW w:w="1418" w:type="dxa"/>
          </w:tcPr>
          <w:p w14:paraId="6995BF69" w14:textId="77777777" w:rsidR="00854E29" w:rsidRPr="00714216" w:rsidRDefault="00854E29" w:rsidP="00854E29">
            <w:pPr>
              <w:rPr>
                <w:color w:val="000000" w:themeColor="text1"/>
              </w:rPr>
            </w:pPr>
          </w:p>
        </w:tc>
        <w:tc>
          <w:tcPr>
            <w:tcW w:w="1134" w:type="dxa"/>
          </w:tcPr>
          <w:p w14:paraId="30DD0C04" w14:textId="77777777" w:rsidR="00854E29" w:rsidRPr="00714216" w:rsidRDefault="00854E29" w:rsidP="00854E29">
            <w:pPr>
              <w:rPr>
                <w:color w:val="000000" w:themeColor="text1"/>
              </w:rPr>
            </w:pPr>
          </w:p>
        </w:tc>
        <w:tc>
          <w:tcPr>
            <w:tcW w:w="1842" w:type="dxa"/>
          </w:tcPr>
          <w:p w14:paraId="6F037D75" w14:textId="77777777" w:rsidR="00854E29" w:rsidRPr="00714216" w:rsidRDefault="00854E29" w:rsidP="00854E29">
            <w:pPr>
              <w:rPr>
                <w:color w:val="000000" w:themeColor="text1"/>
              </w:rPr>
            </w:pPr>
          </w:p>
        </w:tc>
      </w:tr>
      <w:tr w:rsidR="00714216" w:rsidRPr="00714216" w14:paraId="343D2B0E" w14:textId="73F0EC9C" w:rsidTr="00045C3C">
        <w:tc>
          <w:tcPr>
            <w:tcW w:w="568" w:type="dxa"/>
          </w:tcPr>
          <w:p w14:paraId="7303A597" w14:textId="718568BB" w:rsidR="00854E29" w:rsidRPr="00714216" w:rsidRDefault="00854E29" w:rsidP="00854E29">
            <w:pPr>
              <w:rPr>
                <w:color w:val="000000" w:themeColor="text1"/>
              </w:rPr>
            </w:pPr>
            <w:r w:rsidRPr="00714216">
              <w:rPr>
                <w:color w:val="000000" w:themeColor="text1"/>
              </w:rPr>
              <w:t>22</w:t>
            </w:r>
          </w:p>
        </w:tc>
        <w:tc>
          <w:tcPr>
            <w:tcW w:w="3260" w:type="dxa"/>
          </w:tcPr>
          <w:p w14:paraId="4102645A" w14:textId="77777777" w:rsidR="00854E29" w:rsidRPr="00714216" w:rsidRDefault="00854E29" w:rsidP="00854E29">
            <w:pPr>
              <w:rPr>
                <w:b/>
                <w:bCs/>
                <w:color w:val="000000" w:themeColor="text1"/>
              </w:rPr>
            </w:pPr>
            <w:r w:rsidRPr="00714216">
              <w:rPr>
                <w:b/>
                <w:bCs/>
                <w:color w:val="000000" w:themeColor="text1"/>
              </w:rPr>
              <w:t xml:space="preserve">KUCHENKA MIKROFALOWA </w:t>
            </w:r>
          </w:p>
          <w:p w14:paraId="6DF48744" w14:textId="13D0A42B" w:rsidR="00854E29" w:rsidRPr="00714216" w:rsidRDefault="00854E29" w:rsidP="00854E29">
            <w:pPr>
              <w:rPr>
                <w:color w:val="000000" w:themeColor="text1"/>
              </w:rPr>
            </w:pPr>
            <w:r w:rsidRPr="00714216">
              <w:rPr>
                <w:noProof/>
                <w:color w:val="000000" w:themeColor="text1"/>
              </w:rPr>
              <w:drawing>
                <wp:inline distT="0" distB="0" distL="0" distR="0" wp14:anchorId="4636C66F" wp14:editId="68D6AAE9">
                  <wp:extent cx="1859520" cy="1047750"/>
                  <wp:effectExtent l="0" t="0" r="7620" b="0"/>
                  <wp:docPr id="100391164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2347" cy="1054977"/>
                          </a:xfrm>
                          <a:prstGeom prst="rect">
                            <a:avLst/>
                          </a:prstGeom>
                          <a:noFill/>
                          <a:ln>
                            <a:noFill/>
                          </a:ln>
                        </pic:spPr>
                      </pic:pic>
                    </a:graphicData>
                  </a:graphic>
                </wp:inline>
              </w:drawing>
            </w:r>
          </w:p>
        </w:tc>
        <w:tc>
          <w:tcPr>
            <w:tcW w:w="850" w:type="dxa"/>
          </w:tcPr>
          <w:p w14:paraId="2E46291F" w14:textId="4CBA8E22" w:rsidR="00854E29" w:rsidRPr="00714216" w:rsidRDefault="00854E29" w:rsidP="00854E29">
            <w:pPr>
              <w:rPr>
                <w:b/>
                <w:bCs/>
                <w:color w:val="000000" w:themeColor="text1"/>
              </w:rPr>
            </w:pPr>
            <w:r w:rsidRPr="00714216">
              <w:rPr>
                <w:b/>
                <w:bCs/>
                <w:color w:val="000000" w:themeColor="text1"/>
              </w:rPr>
              <w:t>1</w:t>
            </w:r>
          </w:p>
        </w:tc>
        <w:tc>
          <w:tcPr>
            <w:tcW w:w="5529" w:type="dxa"/>
          </w:tcPr>
          <w:p w14:paraId="0E81BF9C" w14:textId="3E571825" w:rsidR="00854E29" w:rsidRPr="00714216" w:rsidRDefault="00854E29" w:rsidP="00854E29">
            <w:pPr>
              <w:rPr>
                <w:color w:val="000000" w:themeColor="text1"/>
              </w:rPr>
            </w:pPr>
            <w:r w:rsidRPr="00714216">
              <w:rPr>
                <w:b/>
                <w:bCs/>
                <w:color w:val="000000" w:themeColor="text1"/>
              </w:rPr>
              <w:t>Sterowanie:</w:t>
            </w:r>
          </w:p>
          <w:p w14:paraId="22A08589" w14:textId="77777777" w:rsidR="00854E29" w:rsidRPr="00714216" w:rsidRDefault="00854E29" w:rsidP="00854E29">
            <w:pPr>
              <w:numPr>
                <w:ilvl w:val="0"/>
                <w:numId w:val="20"/>
              </w:numPr>
              <w:rPr>
                <w:color w:val="000000" w:themeColor="text1"/>
              </w:rPr>
            </w:pPr>
            <w:r w:rsidRPr="00714216">
              <w:rPr>
                <w:color w:val="000000" w:themeColor="text1"/>
              </w:rPr>
              <w:t>manualne, umożliwiające łatwe ustawienie czasu i poziomu mocy,</w:t>
            </w:r>
          </w:p>
          <w:p w14:paraId="032FA5A6" w14:textId="77777777" w:rsidR="00854E29" w:rsidRPr="00714216" w:rsidRDefault="00854E29" w:rsidP="00854E29">
            <w:pPr>
              <w:numPr>
                <w:ilvl w:val="0"/>
                <w:numId w:val="20"/>
              </w:numPr>
              <w:rPr>
                <w:color w:val="000000" w:themeColor="text1"/>
              </w:rPr>
            </w:pPr>
            <w:r w:rsidRPr="00714216">
              <w:rPr>
                <w:color w:val="000000" w:themeColor="text1"/>
              </w:rPr>
              <w:t>minimum 5 poziomów mocy do wyboru.</w:t>
            </w:r>
          </w:p>
          <w:p w14:paraId="55F292B7" w14:textId="509A6432" w:rsidR="00854E29" w:rsidRPr="00714216" w:rsidRDefault="00854E29" w:rsidP="00854E29">
            <w:pPr>
              <w:rPr>
                <w:color w:val="000000" w:themeColor="text1"/>
              </w:rPr>
            </w:pPr>
            <w:r w:rsidRPr="00714216">
              <w:rPr>
                <w:b/>
                <w:bCs/>
                <w:color w:val="000000" w:themeColor="text1"/>
              </w:rPr>
              <w:t>Konstrukcja i materiały:</w:t>
            </w:r>
          </w:p>
          <w:p w14:paraId="55F36646" w14:textId="77777777" w:rsidR="00854E29" w:rsidRPr="00714216" w:rsidRDefault="00854E29" w:rsidP="00854E29">
            <w:pPr>
              <w:numPr>
                <w:ilvl w:val="0"/>
                <w:numId w:val="21"/>
              </w:numPr>
              <w:rPr>
                <w:color w:val="000000" w:themeColor="text1"/>
              </w:rPr>
            </w:pPr>
            <w:r w:rsidRPr="00714216">
              <w:rPr>
                <w:color w:val="000000" w:themeColor="text1"/>
              </w:rPr>
              <w:t>wykonanie ze stali nierdzewnej wysokiej jakości, odpornej na korozję i łatwej w utrzymaniu czystości,</w:t>
            </w:r>
          </w:p>
          <w:p w14:paraId="75A77C92" w14:textId="77777777" w:rsidR="00854E29" w:rsidRPr="00714216" w:rsidRDefault="00854E29" w:rsidP="00854E29">
            <w:pPr>
              <w:numPr>
                <w:ilvl w:val="0"/>
                <w:numId w:val="21"/>
              </w:numPr>
              <w:rPr>
                <w:color w:val="000000" w:themeColor="text1"/>
              </w:rPr>
            </w:pPr>
            <w:r w:rsidRPr="00714216">
              <w:rPr>
                <w:color w:val="000000" w:themeColor="text1"/>
              </w:rPr>
              <w:t>komora wewnętrzna odporna na działanie wysokiej temperatury i wilgoci.</w:t>
            </w:r>
          </w:p>
          <w:p w14:paraId="58F62DD1" w14:textId="77777777" w:rsidR="00854E29" w:rsidRPr="00714216" w:rsidRDefault="00854E29" w:rsidP="00854E29">
            <w:pPr>
              <w:rPr>
                <w:color w:val="000000" w:themeColor="text1"/>
              </w:rPr>
            </w:pPr>
          </w:p>
        </w:tc>
        <w:tc>
          <w:tcPr>
            <w:tcW w:w="1881" w:type="dxa"/>
          </w:tcPr>
          <w:p w14:paraId="48A33DBF" w14:textId="7ACD0364"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3984A4C6" w14:textId="77777777" w:rsidR="00854E29" w:rsidRPr="00714216" w:rsidRDefault="00854E29" w:rsidP="00854E29">
            <w:pPr>
              <w:rPr>
                <w:b/>
                <w:bCs/>
                <w:i/>
                <w:iCs/>
                <w:color w:val="000000" w:themeColor="text1"/>
              </w:rPr>
            </w:pPr>
          </w:p>
          <w:p w14:paraId="5F7B94F4" w14:textId="16C33A56" w:rsidR="00854E29" w:rsidRPr="00714216" w:rsidRDefault="00854E29" w:rsidP="00854E29">
            <w:pPr>
              <w:rPr>
                <w:i/>
                <w:iCs/>
                <w:color w:val="000000" w:themeColor="text1"/>
              </w:rPr>
            </w:pPr>
            <w:r w:rsidRPr="00714216">
              <w:rPr>
                <w:b/>
                <w:bCs/>
                <w:i/>
                <w:iCs/>
                <w:color w:val="000000" w:themeColor="text1"/>
              </w:rPr>
              <w:t>Wymiary zewnętrzne:</w:t>
            </w:r>
            <w:r w:rsidRPr="00714216">
              <w:rPr>
                <w:i/>
                <w:iCs/>
                <w:color w:val="000000" w:themeColor="text1"/>
              </w:rPr>
              <w:t xml:space="preserve"> 515 x 400 x 230 mm (szer. x gł. x wys.)</w:t>
            </w:r>
          </w:p>
          <w:p w14:paraId="230E48DB" w14:textId="6270679C" w:rsidR="00854E29" w:rsidRPr="00714216" w:rsidRDefault="00854E29" w:rsidP="00854E29">
            <w:pPr>
              <w:rPr>
                <w:i/>
                <w:iCs/>
                <w:color w:val="000000" w:themeColor="text1"/>
              </w:rPr>
            </w:pPr>
            <w:r w:rsidRPr="00714216">
              <w:rPr>
                <w:b/>
                <w:bCs/>
                <w:i/>
                <w:iCs/>
                <w:color w:val="000000" w:themeColor="text1"/>
              </w:rPr>
              <w:t>Wymiary wewnętrzne komory:</w:t>
            </w:r>
            <w:r w:rsidRPr="00714216">
              <w:rPr>
                <w:i/>
                <w:iCs/>
                <w:color w:val="000000" w:themeColor="text1"/>
              </w:rPr>
              <w:t xml:space="preserve"> 335 x 350 x 225 mm (szer. x gł. x wys.)</w:t>
            </w:r>
          </w:p>
          <w:p w14:paraId="760DC8D4" w14:textId="36A29A9C" w:rsidR="00854E29" w:rsidRPr="00714216" w:rsidRDefault="00854E29" w:rsidP="00854E29">
            <w:pPr>
              <w:rPr>
                <w:i/>
                <w:iCs/>
                <w:color w:val="000000" w:themeColor="text1"/>
              </w:rPr>
            </w:pPr>
            <w:r w:rsidRPr="00714216">
              <w:rPr>
                <w:i/>
                <w:iCs/>
                <w:color w:val="000000" w:themeColor="text1"/>
              </w:rPr>
              <w:t xml:space="preserve"> </w:t>
            </w:r>
            <w:r w:rsidRPr="00714216">
              <w:rPr>
                <w:b/>
                <w:bCs/>
                <w:i/>
                <w:iCs/>
                <w:color w:val="000000" w:themeColor="text1"/>
              </w:rPr>
              <w:t>Pojemność komory:</w:t>
            </w:r>
            <w:r w:rsidRPr="00714216">
              <w:rPr>
                <w:i/>
                <w:iCs/>
                <w:color w:val="000000" w:themeColor="text1"/>
              </w:rPr>
              <w:t xml:space="preserve"> min. 26 litrów</w:t>
            </w:r>
          </w:p>
          <w:p w14:paraId="287EB099" w14:textId="77777777" w:rsidR="00854E29" w:rsidRPr="00714216" w:rsidRDefault="00854E29" w:rsidP="00854E29">
            <w:pPr>
              <w:rPr>
                <w:i/>
                <w:iCs/>
                <w:color w:val="000000" w:themeColor="text1"/>
              </w:rPr>
            </w:pPr>
          </w:p>
          <w:p w14:paraId="1F499F99" w14:textId="217646A9"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 kuchni.</w:t>
            </w:r>
          </w:p>
          <w:p w14:paraId="77489D57" w14:textId="77777777" w:rsidR="00854E29" w:rsidRPr="00714216" w:rsidRDefault="00854E29" w:rsidP="00854E29">
            <w:pPr>
              <w:rPr>
                <w:color w:val="000000" w:themeColor="text1"/>
              </w:rPr>
            </w:pPr>
          </w:p>
        </w:tc>
        <w:tc>
          <w:tcPr>
            <w:tcW w:w="3447" w:type="dxa"/>
          </w:tcPr>
          <w:p w14:paraId="35E9ECC5"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5AA9297E" w14:textId="6B9D7ECE" w:rsidR="00854E29" w:rsidRPr="00714216" w:rsidRDefault="00854E29" w:rsidP="00854E29">
            <w:pPr>
              <w:rPr>
                <w:color w:val="000000" w:themeColor="text1"/>
              </w:rPr>
            </w:pPr>
            <w:r w:rsidRPr="00714216">
              <w:rPr>
                <w:color w:val="000000" w:themeColor="text1"/>
              </w:rPr>
              <w:t>Kuchenka mikrofalowa musi być zainstalowana na wysokości umożliwiającej komfortowy dostęp osobom z ograniczoną mobilnością</w:t>
            </w:r>
          </w:p>
          <w:p w14:paraId="484C71D0" w14:textId="77777777" w:rsidR="00854E29" w:rsidRPr="00714216" w:rsidRDefault="00854E29" w:rsidP="00854E29">
            <w:pPr>
              <w:rPr>
                <w:color w:val="000000" w:themeColor="text1"/>
              </w:rPr>
            </w:pPr>
          </w:p>
          <w:p w14:paraId="2D6080DD" w14:textId="77777777" w:rsidR="00854E29" w:rsidRPr="00714216" w:rsidRDefault="00854E29" w:rsidP="00854E29">
            <w:pPr>
              <w:rPr>
                <w:color w:val="000000" w:themeColor="text1"/>
              </w:rPr>
            </w:pPr>
            <w:r w:rsidRPr="00714216">
              <w:rPr>
                <w:color w:val="000000" w:themeColor="text1"/>
              </w:rPr>
              <w:t>Elementy sterujące (pokrętła, przyciski) powinny być łatwo dostępne i umożliwiać obsługę osobom z ograniczoną siłą chwytu lub zręcznością manualną.</w:t>
            </w:r>
          </w:p>
          <w:p w14:paraId="3EE99A74" w14:textId="77777777" w:rsidR="00854E29" w:rsidRPr="00714216" w:rsidRDefault="00854E29" w:rsidP="00854E29">
            <w:pPr>
              <w:rPr>
                <w:color w:val="000000" w:themeColor="text1"/>
              </w:rPr>
            </w:pPr>
          </w:p>
          <w:p w14:paraId="6A3C5FC5" w14:textId="2FDE41D8" w:rsidR="00854E29" w:rsidRPr="00714216" w:rsidRDefault="00854E29" w:rsidP="00854E29">
            <w:pPr>
              <w:rPr>
                <w:color w:val="000000" w:themeColor="text1"/>
              </w:rPr>
            </w:pPr>
            <w:r w:rsidRPr="00714216">
              <w:rPr>
                <w:color w:val="000000" w:themeColor="text1"/>
              </w:rPr>
              <w:t xml:space="preserve">Wskazania i oznaczenia poziomów mocy powinny być czytelne. </w:t>
            </w:r>
          </w:p>
          <w:p w14:paraId="2A4E2FBE" w14:textId="77777777" w:rsidR="00854E29" w:rsidRPr="00714216" w:rsidRDefault="00854E29" w:rsidP="00854E29">
            <w:pPr>
              <w:rPr>
                <w:b/>
                <w:bCs/>
                <w:color w:val="000000" w:themeColor="text1"/>
              </w:rPr>
            </w:pPr>
          </w:p>
          <w:p w14:paraId="07516C18" w14:textId="77777777" w:rsidR="00854E29" w:rsidRPr="00714216" w:rsidRDefault="00854E29" w:rsidP="00854E29">
            <w:pPr>
              <w:rPr>
                <w:color w:val="000000" w:themeColor="text1"/>
              </w:rPr>
            </w:pPr>
            <w:r w:rsidRPr="00714216">
              <w:rPr>
                <w:color w:val="000000" w:themeColor="text1"/>
              </w:rPr>
              <w:t>Drzwi i uchwyt powinny umożliwiać wygodne i bezpieczne otwieranie oraz zamykanie przez osoby z ograniczoną sprawnością ruchową</w:t>
            </w:r>
          </w:p>
          <w:p w14:paraId="4A567ED2" w14:textId="77777777" w:rsidR="00854E29" w:rsidRPr="00714216" w:rsidRDefault="00854E29" w:rsidP="00854E29">
            <w:pPr>
              <w:rPr>
                <w:color w:val="000000" w:themeColor="text1"/>
              </w:rPr>
            </w:pPr>
          </w:p>
          <w:p w14:paraId="79B2C253" w14:textId="59AC8426" w:rsidR="00854E29" w:rsidRPr="00714216" w:rsidRDefault="00854E29" w:rsidP="00854E29">
            <w:pPr>
              <w:rPr>
                <w:color w:val="000000" w:themeColor="text1"/>
              </w:rPr>
            </w:pPr>
            <w:r w:rsidRPr="00714216">
              <w:rPr>
                <w:color w:val="000000" w:themeColor="text1"/>
              </w:rPr>
              <w:t>Konstrukcja urządzenia powinna eliminować ryzyko urazu lub poparzenia podczas codziennego użytkowania.</w:t>
            </w:r>
          </w:p>
          <w:p w14:paraId="37C8FA75" w14:textId="77777777" w:rsidR="00854E29" w:rsidRPr="00714216" w:rsidRDefault="00854E29" w:rsidP="00854E29">
            <w:pPr>
              <w:ind w:left="720"/>
              <w:rPr>
                <w:color w:val="000000" w:themeColor="text1"/>
              </w:rPr>
            </w:pPr>
          </w:p>
        </w:tc>
        <w:tc>
          <w:tcPr>
            <w:tcW w:w="1476" w:type="dxa"/>
          </w:tcPr>
          <w:p w14:paraId="216499EC" w14:textId="77777777" w:rsidR="00854E29" w:rsidRPr="00714216" w:rsidRDefault="00854E29" w:rsidP="00854E29">
            <w:pPr>
              <w:rPr>
                <w:b/>
                <w:bCs/>
                <w:color w:val="000000" w:themeColor="text1"/>
              </w:rPr>
            </w:pPr>
          </w:p>
        </w:tc>
        <w:tc>
          <w:tcPr>
            <w:tcW w:w="1417" w:type="dxa"/>
          </w:tcPr>
          <w:p w14:paraId="1DACCBEA" w14:textId="77777777" w:rsidR="00854E29" w:rsidRPr="00714216" w:rsidRDefault="00854E29" w:rsidP="00854E29">
            <w:pPr>
              <w:rPr>
                <w:b/>
                <w:bCs/>
                <w:color w:val="000000" w:themeColor="text1"/>
              </w:rPr>
            </w:pPr>
          </w:p>
        </w:tc>
        <w:tc>
          <w:tcPr>
            <w:tcW w:w="1418" w:type="dxa"/>
          </w:tcPr>
          <w:p w14:paraId="710726F5" w14:textId="77777777" w:rsidR="00854E29" w:rsidRPr="00714216" w:rsidRDefault="00854E29" w:rsidP="00854E29">
            <w:pPr>
              <w:rPr>
                <w:b/>
                <w:bCs/>
                <w:color w:val="000000" w:themeColor="text1"/>
              </w:rPr>
            </w:pPr>
          </w:p>
        </w:tc>
        <w:tc>
          <w:tcPr>
            <w:tcW w:w="1134" w:type="dxa"/>
          </w:tcPr>
          <w:p w14:paraId="3A6E8C06" w14:textId="77777777" w:rsidR="00854E29" w:rsidRPr="00714216" w:rsidRDefault="00854E29" w:rsidP="00854E29">
            <w:pPr>
              <w:rPr>
                <w:b/>
                <w:bCs/>
                <w:color w:val="000000" w:themeColor="text1"/>
              </w:rPr>
            </w:pPr>
          </w:p>
        </w:tc>
        <w:tc>
          <w:tcPr>
            <w:tcW w:w="1842" w:type="dxa"/>
          </w:tcPr>
          <w:p w14:paraId="7CB2074B" w14:textId="77777777" w:rsidR="00854E29" w:rsidRPr="00714216" w:rsidRDefault="00854E29" w:rsidP="00854E29">
            <w:pPr>
              <w:rPr>
                <w:b/>
                <w:bCs/>
                <w:color w:val="000000" w:themeColor="text1"/>
              </w:rPr>
            </w:pPr>
          </w:p>
        </w:tc>
      </w:tr>
      <w:tr w:rsidR="00714216" w:rsidRPr="00714216" w14:paraId="11E52D79" w14:textId="54CEB45E" w:rsidTr="00045C3C">
        <w:tc>
          <w:tcPr>
            <w:tcW w:w="568" w:type="dxa"/>
          </w:tcPr>
          <w:p w14:paraId="26A12719" w14:textId="484F9BDB" w:rsidR="00854E29" w:rsidRPr="00714216" w:rsidRDefault="00854E29" w:rsidP="00854E29">
            <w:pPr>
              <w:rPr>
                <w:color w:val="000000" w:themeColor="text1"/>
              </w:rPr>
            </w:pPr>
            <w:r w:rsidRPr="00714216">
              <w:rPr>
                <w:color w:val="000000" w:themeColor="text1"/>
              </w:rPr>
              <w:t>23</w:t>
            </w:r>
          </w:p>
        </w:tc>
        <w:tc>
          <w:tcPr>
            <w:tcW w:w="3260" w:type="dxa"/>
          </w:tcPr>
          <w:p w14:paraId="49ED3F29" w14:textId="77777777" w:rsidR="00854E29" w:rsidRPr="00714216" w:rsidRDefault="00854E29" w:rsidP="00854E29">
            <w:pPr>
              <w:rPr>
                <w:b/>
                <w:bCs/>
                <w:color w:val="000000" w:themeColor="text1"/>
              </w:rPr>
            </w:pPr>
            <w:r w:rsidRPr="00714216">
              <w:rPr>
                <w:b/>
                <w:bCs/>
                <w:color w:val="000000" w:themeColor="text1"/>
              </w:rPr>
              <w:t xml:space="preserve">LODÓWKA GASTRONOMICZNA NA PRÓBKI </w:t>
            </w:r>
          </w:p>
          <w:p w14:paraId="0F65A31B" w14:textId="2D9CD3E0" w:rsidR="00854E29" w:rsidRPr="00714216" w:rsidRDefault="00854E29" w:rsidP="00854E29">
            <w:pPr>
              <w:rPr>
                <w:b/>
                <w:bCs/>
                <w:color w:val="000000" w:themeColor="text1"/>
              </w:rPr>
            </w:pPr>
            <w:r w:rsidRPr="00714216">
              <w:rPr>
                <w:b/>
                <w:bCs/>
                <w:noProof/>
                <w:color w:val="000000" w:themeColor="text1"/>
              </w:rPr>
              <w:lastRenderedPageBreak/>
              <w:drawing>
                <wp:inline distT="0" distB="0" distL="0" distR="0" wp14:anchorId="7478F2E4" wp14:editId="5F0B0FB5">
                  <wp:extent cx="1889991" cy="1893195"/>
                  <wp:effectExtent l="0" t="0" r="0" b="0"/>
                  <wp:docPr id="16576833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538254" name=""/>
                          <pic:cNvPicPr/>
                        </pic:nvPicPr>
                        <pic:blipFill>
                          <a:blip r:embed="rId26"/>
                          <a:stretch>
                            <a:fillRect/>
                          </a:stretch>
                        </pic:blipFill>
                        <pic:spPr>
                          <a:xfrm>
                            <a:off x="0" y="0"/>
                            <a:ext cx="1899057" cy="1902276"/>
                          </a:xfrm>
                          <a:prstGeom prst="rect">
                            <a:avLst/>
                          </a:prstGeom>
                        </pic:spPr>
                      </pic:pic>
                    </a:graphicData>
                  </a:graphic>
                </wp:inline>
              </w:drawing>
            </w:r>
          </w:p>
        </w:tc>
        <w:tc>
          <w:tcPr>
            <w:tcW w:w="850" w:type="dxa"/>
          </w:tcPr>
          <w:p w14:paraId="492EFF0D" w14:textId="46668EC3" w:rsidR="00854E29" w:rsidRPr="00714216" w:rsidRDefault="00854E29" w:rsidP="00854E29">
            <w:pPr>
              <w:rPr>
                <w:b/>
                <w:bCs/>
                <w:color w:val="000000" w:themeColor="text1"/>
              </w:rPr>
            </w:pPr>
            <w:r w:rsidRPr="00714216">
              <w:rPr>
                <w:b/>
                <w:bCs/>
                <w:color w:val="000000" w:themeColor="text1"/>
              </w:rPr>
              <w:lastRenderedPageBreak/>
              <w:t>1</w:t>
            </w:r>
          </w:p>
        </w:tc>
        <w:tc>
          <w:tcPr>
            <w:tcW w:w="5529" w:type="dxa"/>
          </w:tcPr>
          <w:p w14:paraId="677F99EA" w14:textId="77777777" w:rsidR="00854E29" w:rsidRPr="00714216" w:rsidRDefault="00854E29" w:rsidP="00854E29">
            <w:pPr>
              <w:rPr>
                <w:color w:val="000000" w:themeColor="text1"/>
              </w:rPr>
            </w:pPr>
            <w:r w:rsidRPr="00714216">
              <w:rPr>
                <w:b/>
                <w:bCs/>
                <w:color w:val="000000" w:themeColor="text1"/>
              </w:rPr>
              <w:t>Wymagania techniczne i funkcjonalne</w:t>
            </w:r>
            <w:r w:rsidRPr="00714216">
              <w:rPr>
                <w:color w:val="000000" w:themeColor="text1"/>
              </w:rPr>
              <w:t>:</w:t>
            </w:r>
          </w:p>
          <w:p w14:paraId="2540A65D" w14:textId="77777777" w:rsidR="00854E29" w:rsidRPr="00714216" w:rsidRDefault="00854E29" w:rsidP="00854E29">
            <w:pPr>
              <w:numPr>
                <w:ilvl w:val="0"/>
                <w:numId w:val="72"/>
              </w:numPr>
              <w:rPr>
                <w:color w:val="000000" w:themeColor="text1"/>
              </w:rPr>
            </w:pPr>
            <w:r w:rsidRPr="00714216">
              <w:rPr>
                <w:color w:val="000000" w:themeColor="text1"/>
              </w:rPr>
              <w:t>przeznaczenie: przechowywanie próbek żywności,</w:t>
            </w:r>
          </w:p>
          <w:p w14:paraId="3C3AF708" w14:textId="77777777" w:rsidR="00854E29" w:rsidRPr="00714216" w:rsidRDefault="00854E29" w:rsidP="00854E29">
            <w:pPr>
              <w:numPr>
                <w:ilvl w:val="0"/>
                <w:numId w:val="72"/>
              </w:numPr>
              <w:rPr>
                <w:color w:val="000000" w:themeColor="text1"/>
              </w:rPr>
            </w:pPr>
            <w:r w:rsidRPr="00714216">
              <w:rPr>
                <w:color w:val="000000" w:themeColor="text1"/>
              </w:rPr>
              <w:t>wnętrze komory wykonane z trwałego tworzywa sztucznego, łatwego do utrzymania w czystości,</w:t>
            </w:r>
          </w:p>
          <w:p w14:paraId="3D23BF0E" w14:textId="77777777" w:rsidR="00854E29" w:rsidRPr="00714216" w:rsidRDefault="00854E29" w:rsidP="00854E29">
            <w:pPr>
              <w:numPr>
                <w:ilvl w:val="0"/>
                <w:numId w:val="72"/>
              </w:numPr>
              <w:rPr>
                <w:color w:val="000000" w:themeColor="text1"/>
              </w:rPr>
            </w:pPr>
            <w:r w:rsidRPr="00714216">
              <w:rPr>
                <w:color w:val="000000" w:themeColor="text1"/>
              </w:rPr>
              <w:lastRenderedPageBreak/>
              <w:t>dynamiczny obieg powietrza zapewniający równomierne rozprowadzenie temperatury w całej komorze,</w:t>
            </w:r>
          </w:p>
          <w:p w14:paraId="1F654B10" w14:textId="77777777" w:rsidR="00854E29" w:rsidRPr="00714216" w:rsidRDefault="00854E29" w:rsidP="00854E29">
            <w:pPr>
              <w:numPr>
                <w:ilvl w:val="0"/>
                <w:numId w:val="72"/>
              </w:numPr>
              <w:rPr>
                <w:color w:val="000000" w:themeColor="text1"/>
              </w:rPr>
            </w:pPr>
            <w:r w:rsidRPr="00714216">
              <w:rPr>
                <w:color w:val="000000" w:themeColor="text1"/>
              </w:rPr>
              <w:t>oświetlenie LED wnętrza komory,</w:t>
            </w:r>
          </w:p>
          <w:p w14:paraId="0BFD6986" w14:textId="77777777" w:rsidR="00854E29" w:rsidRPr="00714216" w:rsidRDefault="00854E29" w:rsidP="00854E29">
            <w:pPr>
              <w:numPr>
                <w:ilvl w:val="0"/>
                <w:numId w:val="72"/>
              </w:numPr>
              <w:rPr>
                <w:color w:val="000000" w:themeColor="text1"/>
              </w:rPr>
            </w:pPr>
            <w:r w:rsidRPr="00714216">
              <w:rPr>
                <w:color w:val="000000" w:themeColor="text1"/>
              </w:rPr>
              <w:t>cyfrowy termostat z wyświetlaczem LCD umożliwiający precyzyjne ustawienie i kontrolę temperatury,</w:t>
            </w:r>
          </w:p>
          <w:p w14:paraId="13C602D0" w14:textId="77777777" w:rsidR="00854E29" w:rsidRPr="00714216" w:rsidRDefault="00854E29" w:rsidP="00854E29">
            <w:pPr>
              <w:numPr>
                <w:ilvl w:val="0"/>
                <w:numId w:val="72"/>
              </w:numPr>
              <w:rPr>
                <w:color w:val="000000" w:themeColor="text1"/>
              </w:rPr>
            </w:pPr>
            <w:r w:rsidRPr="00714216">
              <w:rPr>
                <w:color w:val="000000" w:themeColor="text1"/>
              </w:rPr>
              <w:t>zamek z kluczem zabezpieczający przechowywane próbki,</w:t>
            </w:r>
          </w:p>
          <w:p w14:paraId="2E66A3D4" w14:textId="77777777" w:rsidR="00854E29" w:rsidRPr="00714216" w:rsidRDefault="00854E29" w:rsidP="00854E29">
            <w:pPr>
              <w:numPr>
                <w:ilvl w:val="0"/>
                <w:numId w:val="72"/>
              </w:numPr>
              <w:rPr>
                <w:color w:val="000000" w:themeColor="text1"/>
              </w:rPr>
            </w:pPr>
            <w:r w:rsidRPr="00714216">
              <w:rPr>
                <w:color w:val="000000" w:themeColor="text1"/>
              </w:rPr>
              <w:t>minimum 6 poziomów prowadnic,</w:t>
            </w:r>
          </w:p>
          <w:p w14:paraId="32A7D3AF" w14:textId="77777777" w:rsidR="00854E29" w:rsidRPr="00714216" w:rsidRDefault="00854E29" w:rsidP="00854E29">
            <w:pPr>
              <w:numPr>
                <w:ilvl w:val="0"/>
                <w:numId w:val="72"/>
              </w:numPr>
              <w:rPr>
                <w:color w:val="000000" w:themeColor="text1"/>
              </w:rPr>
            </w:pPr>
            <w:r w:rsidRPr="00714216">
              <w:rPr>
                <w:color w:val="000000" w:themeColor="text1"/>
              </w:rPr>
              <w:t>minimum 3 półki w komplecie,</w:t>
            </w:r>
          </w:p>
          <w:p w14:paraId="6B70A7FB" w14:textId="77777777" w:rsidR="00854E29" w:rsidRPr="00714216" w:rsidRDefault="00854E29" w:rsidP="00854E29">
            <w:pPr>
              <w:numPr>
                <w:ilvl w:val="0"/>
                <w:numId w:val="72"/>
              </w:numPr>
              <w:rPr>
                <w:color w:val="000000" w:themeColor="text1"/>
              </w:rPr>
            </w:pPr>
            <w:r w:rsidRPr="00714216">
              <w:rPr>
                <w:color w:val="000000" w:themeColor="text1"/>
              </w:rPr>
              <w:t>kasety na próbki w zestawie,</w:t>
            </w:r>
          </w:p>
          <w:p w14:paraId="5BE925FE" w14:textId="77777777" w:rsidR="00854E29" w:rsidRPr="00714216" w:rsidRDefault="00854E29" w:rsidP="00854E29">
            <w:pPr>
              <w:numPr>
                <w:ilvl w:val="0"/>
                <w:numId w:val="72"/>
              </w:numPr>
              <w:rPr>
                <w:color w:val="000000" w:themeColor="text1"/>
              </w:rPr>
            </w:pPr>
            <w:r w:rsidRPr="00714216">
              <w:rPr>
                <w:color w:val="000000" w:themeColor="text1"/>
              </w:rPr>
              <w:t>regulowane nóżki do poziomowania urządzenia,</w:t>
            </w:r>
          </w:p>
          <w:p w14:paraId="1A636B00" w14:textId="77777777" w:rsidR="00854E29" w:rsidRPr="00714216" w:rsidRDefault="00854E29" w:rsidP="00854E29">
            <w:pPr>
              <w:numPr>
                <w:ilvl w:val="0"/>
                <w:numId w:val="72"/>
              </w:numPr>
              <w:rPr>
                <w:color w:val="000000" w:themeColor="text1"/>
              </w:rPr>
            </w:pPr>
            <w:r w:rsidRPr="00714216">
              <w:rPr>
                <w:color w:val="000000" w:themeColor="text1"/>
              </w:rPr>
              <w:t>samodomykające się drzwi.</w:t>
            </w:r>
          </w:p>
          <w:p w14:paraId="730C9DCA" w14:textId="77777777" w:rsidR="00854E29" w:rsidRPr="00714216" w:rsidRDefault="00854E29" w:rsidP="00854E29">
            <w:pPr>
              <w:rPr>
                <w:color w:val="000000" w:themeColor="text1"/>
              </w:rPr>
            </w:pPr>
          </w:p>
          <w:p w14:paraId="62F6E3E9" w14:textId="77777777" w:rsidR="00854E29" w:rsidRPr="00714216" w:rsidRDefault="00854E29" w:rsidP="00854E29">
            <w:pPr>
              <w:rPr>
                <w:b/>
                <w:bCs/>
                <w:color w:val="000000" w:themeColor="text1"/>
              </w:rPr>
            </w:pPr>
            <w:r w:rsidRPr="00714216">
              <w:rPr>
                <w:b/>
                <w:bCs/>
                <w:color w:val="000000" w:themeColor="text1"/>
              </w:rPr>
              <w:t>Urządzenie musi być dostosowane wymiarowo do ustawienia pod standardowym stołem przyściennym ze stali nierdzewnej, umożliwiając ergonomiczne zagospodarowanie przestrzeni roboczej w pomieszczeniu gastronomicznym.</w:t>
            </w:r>
          </w:p>
          <w:p w14:paraId="2AFB7110" w14:textId="460E3077" w:rsidR="00854E29" w:rsidRPr="00714216" w:rsidRDefault="00854E29" w:rsidP="00854E29">
            <w:pPr>
              <w:rPr>
                <w:b/>
                <w:bCs/>
                <w:color w:val="000000" w:themeColor="text1"/>
              </w:rPr>
            </w:pPr>
          </w:p>
        </w:tc>
        <w:tc>
          <w:tcPr>
            <w:tcW w:w="1881" w:type="dxa"/>
          </w:tcPr>
          <w:p w14:paraId="2966163B" w14:textId="1C35F8EF"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4C6F9679" w14:textId="77777777" w:rsidR="00854E29" w:rsidRPr="00714216" w:rsidRDefault="00854E29" w:rsidP="00854E29">
            <w:pPr>
              <w:rPr>
                <w:color w:val="000000" w:themeColor="text1"/>
              </w:rPr>
            </w:pPr>
          </w:p>
          <w:p w14:paraId="6FEC6CE8" w14:textId="77777777" w:rsidR="00854E29" w:rsidRPr="00714216" w:rsidRDefault="00854E29" w:rsidP="00854E29">
            <w:pPr>
              <w:rPr>
                <w:color w:val="000000" w:themeColor="text1"/>
              </w:rPr>
            </w:pPr>
            <w:proofErr w:type="gramStart"/>
            <w:r w:rsidRPr="00714216">
              <w:rPr>
                <w:color w:val="000000" w:themeColor="text1"/>
              </w:rPr>
              <w:t>Wymiary:  600</w:t>
            </w:r>
            <w:proofErr w:type="gramEnd"/>
            <w:r w:rsidRPr="00714216">
              <w:rPr>
                <w:color w:val="000000" w:themeColor="text1"/>
              </w:rPr>
              <w:t xml:space="preserve"> x 640x 850 cm</w:t>
            </w:r>
          </w:p>
          <w:p w14:paraId="0B2D3667" w14:textId="5C1AEF06" w:rsidR="00854E29" w:rsidRPr="00714216" w:rsidRDefault="00854E29" w:rsidP="00854E29">
            <w:pPr>
              <w:rPr>
                <w:b/>
                <w:bCs/>
                <w:color w:val="000000" w:themeColor="text1"/>
              </w:rPr>
            </w:pPr>
            <w:r w:rsidRPr="00714216">
              <w:rPr>
                <w:color w:val="000000" w:themeColor="text1"/>
              </w:rPr>
              <w:lastRenderedPageBreak/>
              <w:t>Pojemność min. 115 litrów.</w:t>
            </w:r>
          </w:p>
        </w:tc>
        <w:tc>
          <w:tcPr>
            <w:tcW w:w="3447" w:type="dxa"/>
          </w:tcPr>
          <w:p w14:paraId="1050A501"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00D6D974" w14:textId="77777777" w:rsidR="00854E29" w:rsidRPr="00714216" w:rsidRDefault="00854E29" w:rsidP="00854E29">
            <w:pPr>
              <w:rPr>
                <w:color w:val="000000" w:themeColor="text1"/>
              </w:rPr>
            </w:pPr>
          </w:p>
          <w:p w14:paraId="608CBABF" w14:textId="4D60F28F" w:rsidR="00854E29" w:rsidRPr="00714216" w:rsidRDefault="00854E29" w:rsidP="00854E29">
            <w:pPr>
              <w:rPr>
                <w:b/>
                <w:bCs/>
                <w:color w:val="000000" w:themeColor="text1"/>
              </w:rPr>
            </w:pPr>
            <w:r w:rsidRPr="00714216">
              <w:rPr>
                <w:color w:val="000000" w:themeColor="text1"/>
              </w:rPr>
              <w:t xml:space="preserve">Drzwi powinny otwierać się lekko, a uchwyt oraz elektroniczny panel sterowania z wyświetlaczem temperatury muszą być czytelne i łatwe w </w:t>
            </w:r>
            <w:r w:rsidRPr="00714216">
              <w:rPr>
                <w:color w:val="000000" w:themeColor="text1"/>
              </w:rPr>
              <w:lastRenderedPageBreak/>
              <w:t>obsłudze dla osób z ograniczoną sprawnością manualną. Ustawienie urządzenia nie może ograniczać przestrzeni manewrowej wymaganej dla użytkowników ze szczególnymi potrzebami.</w:t>
            </w:r>
          </w:p>
        </w:tc>
        <w:tc>
          <w:tcPr>
            <w:tcW w:w="1476" w:type="dxa"/>
          </w:tcPr>
          <w:p w14:paraId="47351B69" w14:textId="77777777" w:rsidR="00854E29" w:rsidRPr="00714216" w:rsidRDefault="00854E29" w:rsidP="00854E29">
            <w:pPr>
              <w:rPr>
                <w:b/>
                <w:bCs/>
                <w:color w:val="000000" w:themeColor="text1"/>
              </w:rPr>
            </w:pPr>
          </w:p>
        </w:tc>
        <w:tc>
          <w:tcPr>
            <w:tcW w:w="1417" w:type="dxa"/>
          </w:tcPr>
          <w:p w14:paraId="67F36882" w14:textId="77777777" w:rsidR="00854E29" w:rsidRPr="00714216" w:rsidRDefault="00854E29" w:rsidP="00854E29">
            <w:pPr>
              <w:rPr>
                <w:b/>
                <w:bCs/>
                <w:color w:val="000000" w:themeColor="text1"/>
              </w:rPr>
            </w:pPr>
          </w:p>
        </w:tc>
        <w:tc>
          <w:tcPr>
            <w:tcW w:w="1418" w:type="dxa"/>
          </w:tcPr>
          <w:p w14:paraId="6D8BA847" w14:textId="77777777" w:rsidR="00854E29" w:rsidRPr="00714216" w:rsidRDefault="00854E29" w:rsidP="00854E29">
            <w:pPr>
              <w:rPr>
                <w:b/>
                <w:bCs/>
                <w:color w:val="000000" w:themeColor="text1"/>
              </w:rPr>
            </w:pPr>
          </w:p>
        </w:tc>
        <w:tc>
          <w:tcPr>
            <w:tcW w:w="1134" w:type="dxa"/>
          </w:tcPr>
          <w:p w14:paraId="21C393DF" w14:textId="77777777" w:rsidR="00854E29" w:rsidRPr="00714216" w:rsidRDefault="00854E29" w:rsidP="00854E29">
            <w:pPr>
              <w:rPr>
                <w:b/>
                <w:bCs/>
                <w:color w:val="000000" w:themeColor="text1"/>
              </w:rPr>
            </w:pPr>
          </w:p>
        </w:tc>
        <w:tc>
          <w:tcPr>
            <w:tcW w:w="1842" w:type="dxa"/>
          </w:tcPr>
          <w:p w14:paraId="18EA5830" w14:textId="77777777" w:rsidR="00854E29" w:rsidRPr="00714216" w:rsidRDefault="00854E29" w:rsidP="00854E29">
            <w:pPr>
              <w:rPr>
                <w:b/>
                <w:bCs/>
                <w:color w:val="000000" w:themeColor="text1"/>
              </w:rPr>
            </w:pPr>
          </w:p>
        </w:tc>
      </w:tr>
      <w:tr w:rsidR="00714216" w:rsidRPr="00714216" w14:paraId="3B809B12" w14:textId="7145DB56" w:rsidTr="00045C3C">
        <w:tc>
          <w:tcPr>
            <w:tcW w:w="568" w:type="dxa"/>
          </w:tcPr>
          <w:p w14:paraId="742A1E96" w14:textId="7518B4CC" w:rsidR="00854E29" w:rsidRPr="00714216" w:rsidRDefault="00854E29" w:rsidP="00854E29">
            <w:pPr>
              <w:rPr>
                <w:color w:val="000000" w:themeColor="text1"/>
              </w:rPr>
            </w:pPr>
            <w:r w:rsidRPr="00714216">
              <w:rPr>
                <w:color w:val="000000" w:themeColor="text1"/>
              </w:rPr>
              <w:t>24</w:t>
            </w:r>
          </w:p>
        </w:tc>
        <w:tc>
          <w:tcPr>
            <w:tcW w:w="3260" w:type="dxa"/>
          </w:tcPr>
          <w:p w14:paraId="15294D87" w14:textId="3CF6DCA8" w:rsidR="00854E29" w:rsidRPr="00714216" w:rsidRDefault="00854E29" w:rsidP="00854E29">
            <w:pPr>
              <w:rPr>
                <w:b/>
                <w:bCs/>
                <w:color w:val="000000" w:themeColor="text1"/>
              </w:rPr>
            </w:pPr>
            <w:r w:rsidRPr="00714216">
              <w:rPr>
                <w:b/>
                <w:bCs/>
                <w:color w:val="000000" w:themeColor="text1"/>
              </w:rPr>
              <w:t>STÓŁ PRZYŚCIENNY OTWARTY</w:t>
            </w:r>
          </w:p>
          <w:p w14:paraId="0EE453F6" w14:textId="31DC7DE0" w:rsidR="00854E29" w:rsidRPr="00714216" w:rsidRDefault="00854E29" w:rsidP="00854E29">
            <w:pPr>
              <w:rPr>
                <w:b/>
                <w:bCs/>
                <w:color w:val="000000" w:themeColor="text1"/>
              </w:rPr>
            </w:pPr>
            <w:r w:rsidRPr="00714216">
              <w:rPr>
                <w:b/>
                <w:bCs/>
                <w:noProof/>
                <w:color w:val="000000" w:themeColor="text1"/>
              </w:rPr>
              <w:drawing>
                <wp:inline distT="0" distB="0" distL="0" distR="0" wp14:anchorId="72D5D76F" wp14:editId="7D82B543">
                  <wp:extent cx="1959557" cy="1638300"/>
                  <wp:effectExtent l="0" t="0" r="3175" b="0"/>
                  <wp:docPr id="6783184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318492" name=""/>
                          <pic:cNvPicPr/>
                        </pic:nvPicPr>
                        <pic:blipFill>
                          <a:blip r:embed="rId27"/>
                          <a:stretch>
                            <a:fillRect/>
                          </a:stretch>
                        </pic:blipFill>
                        <pic:spPr>
                          <a:xfrm>
                            <a:off x="0" y="0"/>
                            <a:ext cx="1964110" cy="1642107"/>
                          </a:xfrm>
                          <a:prstGeom prst="rect">
                            <a:avLst/>
                          </a:prstGeom>
                        </pic:spPr>
                      </pic:pic>
                    </a:graphicData>
                  </a:graphic>
                </wp:inline>
              </w:drawing>
            </w:r>
          </w:p>
        </w:tc>
        <w:tc>
          <w:tcPr>
            <w:tcW w:w="850" w:type="dxa"/>
          </w:tcPr>
          <w:p w14:paraId="6875B465" w14:textId="0E678BE2" w:rsidR="00854E29" w:rsidRPr="00714216" w:rsidRDefault="00854E29" w:rsidP="00854E29">
            <w:pPr>
              <w:rPr>
                <w:b/>
                <w:bCs/>
                <w:color w:val="000000" w:themeColor="text1"/>
              </w:rPr>
            </w:pPr>
            <w:r w:rsidRPr="00714216">
              <w:rPr>
                <w:b/>
                <w:bCs/>
                <w:color w:val="000000" w:themeColor="text1"/>
              </w:rPr>
              <w:t>1</w:t>
            </w:r>
          </w:p>
        </w:tc>
        <w:tc>
          <w:tcPr>
            <w:tcW w:w="5529" w:type="dxa"/>
          </w:tcPr>
          <w:p w14:paraId="0A4BAA78" w14:textId="5347427E" w:rsidR="00854E29" w:rsidRPr="00714216" w:rsidRDefault="00854E29" w:rsidP="00854E29">
            <w:pPr>
              <w:rPr>
                <w:color w:val="000000" w:themeColor="text1"/>
              </w:rPr>
            </w:pPr>
            <w:r w:rsidRPr="00714216">
              <w:rPr>
                <w:color w:val="000000" w:themeColor="text1"/>
              </w:rPr>
              <w:t>Stół przyścienny otwarty.</w:t>
            </w:r>
          </w:p>
          <w:p w14:paraId="6A2B01E9" w14:textId="59792E19" w:rsidR="00854E29" w:rsidRPr="00714216" w:rsidRDefault="00854E29" w:rsidP="00854E29">
            <w:pPr>
              <w:rPr>
                <w:b/>
                <w:bCs/>
                <w:color w:val="000000" w:themeColor="text1"/>
              </w:rPr>
            </w:pPr>
            <w:r w:rsidRPr="00714216">
              <w:rPr>
                <w:b/>
                <w:bCs/>
                <w:color w:val="000000" w:themeColor="text1"/>
              </w:rPr>
              <w:t xml:space="preserve">Pod stołem montowana lodówka na próbki. Zamawiający dopuszcza w tym wypadku zwiększenie wysokości blatu stołu. </w:t>
            </w:r>
          </w:p>
          <w:p w14:paraId="5F6063D6" w14:textId="77777777" w:rsidR="00854E29" w:rsidRPr="00714216" w:rsidRDefault="00854E29" w:rsidP="00854E29">
            <w:pPr>
              <w:rPr>
                <w:b/>
                <w:bCs/>
                <w:color w:val="000000" w:themeColor="text1"/>
              </w:rPr>
            </w:pPr>
          </w:p>
          <w:p w14:paraId="13D76E9A" w14:textId="77777777" w:rsidR="00854E29" w:rsidRPr="00714216" w:rsidRDefault="00854E29" w:rsidP="00854E29">
            <w:pPr>
              <w:rPr>
                <w:b/>
                <w:bCs/>
                <w:color w:val="000000" w:themeColor="text1"/>
              </w:rPr>
            </w:pPr>
            <w:r w:rsidRPr="00714216">
              <w:rPr>
                <w:b/>
                <w:bCs/>
                <w:color w:val="000000" w:themeColor="text1"/>
              </w:rPr>
              <w:t>Wymagania techniczne i funkcjonalne:</w:t>
            </w:r>
          </w:p>
          <w:p w14:paraId="4ABAB57A" w14:textId="77777777" w:rsidR="00854E29" w:rsidRPr="00714216" w:rsidRDefault="00854E29" w:rsidP="00854E29">
            <w:pPr>
              <w:rPr>
                <w:b/>
                <w:bCs/>
                <w:color w:val="000000" w:themeColor="text1"/>
              </w:rPr>
            </w:pPr>
          </w:p>
          <w:p w14:paraId="77D0F79D" w14:textId="77777777" w:rsidR="00854E29" w:rsidRPr="00714216" w:rsidRDefault="00854E29" w:rsidP="00854E29">
            <w:pPr>
              <w:numPr>
                <w:ilvl w:val="0"/>
                <w:numId w:val="5"/>
              </w:numPr>
              <w:rPr>
                <w:color w:val="000000" w:themeColor="text1"/>
              </w:rPr>
            </w:pPr>
            <w:r w:rsidRPr="00714216">
              <w:rPr>
                <w:color w:val="000000" w:themeColor="text1"/>
              </w:rPr>
              <w:t>Wykonany ze stali nierdzewnej, odpornej na korozję, środki chemiczne i intensywną eksploatację.</w:t>
            </w:r>
          </w:p>
          <w:p w14:paraId="26B82A43" w14:textId="77777777" w:rsidR="00854E29" w:rsidRPr="00714216" w:rsidRDefault="00854E29" w:rsidP="00854E29">
            <w:pPr>
              <w:numPr>
                <w:ilvl w:val="0"/>
                <w:numId w:val="5"/>
              </w:numPr>
              <w:rPr>
                <w:color w:val="000000" w:themeColor="text1"/>
              </w:rPr>
            </w:pPr>
            <w:r w:rsidRPr="00714216">
              <w:rPr>
                <w:color w:val="000000" w:themeColor="text1"/>
              </w:rPr>
              <w:t>Stół spawany, zapewniający stabilność i wytrzymałość konstrukcji.</w:t>
            </w:r>
          </w:p>
          <w:p w14:paraId="09E91AA1" w14:textId="0FE2FA90" w:rsidR="00854E29" w:rsidRPr="00714216" w:rsidRDefault="00854E29" w:rsidP="00854E29">
            <w:pPr>
              <w:numPr>
                <w:ilvl w:val="0"/>
                <w:numId w:val="5"/>
              </w:numPr>
              <w:rPr>
                <w:color w:val="000000" w:themeColor="text1"/>
              </w:rPr>
            </w:pPr>
            <w:r w:rsidRPr="00714216">
              <w:rPr>
                <w:color w:val="000000" w:themeColor="text1"/>
              </w:rPr>
              <w:t>wykończony rantem o wysokości minimum 40 mm, pozwalającym zachować higienę.</w:t>
            </w:r>
          </w:p>
          <w:p w14:paraId="37C81E9E" w14:textId="77777777" w:rsidR="00854E29" w:rsidRPr="00714216" w:rsidRDefault="00854E29" w:rsidP="00854E29">
            <w:pPr>
              <w:numPr>
                <w:ilvl w:val="0"/>
                <w:numId w:val="5"/>
              </w:numPr>
              <w:rPr>
                <w:color w:val="000000" w:themeColor="text1"/>
              </w:rPr>
            </w:pPr>
            <w:r w:rsidRPr="00714216">
              <w:rPr>
                <w:color w:val="000000" w:themeColor="text1"/>
              </w:rPr>
              <w:t>Nogi stołu wykonane z profili kwadratowych, wyposażone w stopki regulowane w zakresie +25</w:t>
            </w:r>
            <w:r w:rsidRPr="00714216">
              <w:rPr>
                <w:b/>
                <w:bCs/>
                <w:color w:val="000000" w:themeColor="text1"/>
              </w:rPr>
              <w:t xml:space="preserve"> </w:t>
            </w:r>
            <w:r w:rsidRPr="00714216">
              <w:rPr>
                <w:color w:val="000000" w:themeColor="text1"/>
              </w:rPr>
              <w:t>mm / -5 mm, zapewniające stabilność i możliwość wypoziomowania stołu na nierównym podłożu.</w:t>
            </w:r>
          </w:p>
          <w:p w14:paraId="06967118" w14:textId="77777777" w:rsidR="00854E29" w:rsidRPr="00714216" w:rsidRDefault="00854E29" w:rsidP="00854E29">
            <w:pPr>
              <w:rPr>
                <w:b/>
                <w:bCs/>
                <w:color w:val="000000" w:themeColor="text1"/>
              </w:rPr>
            </w:pPr>
          </w:p>
        </w:tc>
        <w:tc>
          <w:tcPr>
            <w:tcW w:w="1881" w:type="dxa"/>
          </w:tcPr>
          <w:p w14:paraId="134B6513" w14:textId="3A03B6E4"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4E713CEE" w14:textId="77777777" w:rsidR="00854E29" w:rsidRPr="00714216" w:rsidRDefault="00854E29" w:rsidP="00854E29">
            <w:pPr>
              <w:rPr>
                <w:color w:val="000000" w:themeColor="text1"/>
              </w:rPr>
            </w:pPr>
          </w:p>
          <w:p w14:paraId="65805547" w14:textId="0B0AFDAC" w:rsidR="00854E29" w:rsidRPr="00714216" w:rsidRDefault="00854E29" w:rsidP="00854E29">
            <w:pPr>
              <w:rPr>
                <w:color w:val="000000" w:themeColor="text1"/>
              </w:rPr>
            </w:pPr>
            <w:r w:rsidRPr="00714216">
              <w:rPr>
                <w:color w:val="000000" w:themeColor="text1"/>
              </w:rPr>
              <w:t xml:space="preserve">SZEROKOŚĆ I GŁĘBOKOŚĆ dopasowana do rozmiarów lodówki na próbki. </w:t>
            </w:r>
          </w:p>
          <w:p w14:paraId="075465AE" w14:textId="77777777" w:rsidR="00854E29" w:rsidRPr="00714216" w:rsidRDefault="00854E29" w:rsidP="00854E29">
            <w:pPr>
              <w:rPr>
                <w:i/>
                <w:iCs/>
                <w:color w:val="000000" w:themeColor="text1"/>
              </w:rPr>
            </w:pPr>
          </w:p>
          <w:p w14:paraId="4BCD725E" w14:textId="77777777" w:rsidR="00854E29" w:rsidRPr="00714216" w:rsidRDefault="00854E29" w:rsidP="00854E29">
            <w:pPr>
              <w:rPr>
                <w:i/>
                <w:iCs/>
                <w:color w:val="000000" w:themeColor="text1"/>
              </w:rPr>
            </w:pPr>
          </w:p>
          <w:p w14:paraId="23A955CB" w14:textId="77777777"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p>
          <w:p w14:paraId="547D567F" w14:textId="77777777" w:rsidR="00854E29" w:rsidRPr="00714216" w:rsidRDefault="00854E29" w:rsidP="00854E29">
            <w:pPr>
              <w:rPr>
                <w:b/>
                <w:bCs/>
                <w:color w:val="000000" w:themeColor="text1"/>
              </w:rPr>
            </w:pPr>
          </w:p>
        </w:tc>
        <w:tc>
          <w:tcPr>
            <w:tcW w:w="3447" w:type="dxa"/>
          </w:tcPr>
          <w:p w14:paraId="324D17D3" w14:textId="1843BB16" w:rsidR="00854E29" w:rsidRPr="00714216" w:rsidRDefault="00854E29" w:rsidP="00854E29">
            <w:pPr>
              <w:rPr>
                <w:b/>
                <w:bCs/>
                <w:color w:val="000000" w:themeColor="text1"/>
              </w:rPr>
            </w:pPr>
            <w:r w:rsidRPr="00714216">
              <w:rPr>
                <w:b/>
                <w:bCs/>
                <w:color w:val="000000" w:themeColor="text1"/>
              </w:rPr>
              <w:lastRenderedPageBreak/>
              <w:t>Dodatkowe wymagania dla użytkowania przez osoby z niepełnosprawnością – stół przyścienny – JAK WYŻEJ</w:t>
            </w:r>
          </w:p>
          <w:p w14:paraId="676C297D" w14:textId="77777777" w:rsidR="00854E29" w:rsidRPr="00714216" w:rsidRDefault="00854E29" w:rsidP="00854E29">
            <w:pPr>
              <w:rPr>
                <w:b/>
                <w:bCs/>
                <w:color w:val="000000" w:themeColor="text1"/>
              </w:rPr>
            </w:pPr>
          </w:p>
        </w:tc>
        <w:tc>
          <w:tcPr>
            <w:tcW w:w="1476" w:type="dxa"/>
          </w:tcPr>
          <w:p w14:paraId="76C6B888" w14:textId="77777777" w:rsidR="00854E29" w:rsidRPr="00714216" w:rsidRDefault="00854E29" w:rsidP="00854E29">
            <w:pPr>
              <w:rPr>
                <w:b/>
                <w:bCs/>
                <w:color w:val="000000" w:themeColor="text1"/>
              </w:rPr>
            </w:pPr>
          </w:p>
        </w:tc>
        <w:tc>
          <w:tcPr>
            <w:tcW w:w="1417" w:type="dxa"/>
          </w:tcPr>
          <w:p w14:paraId="2E730E47" w14:textId="77777777" w:rsidR="00854E29" w:rsidRPr="00714216" w:rsidRDefault="00854E29" w:rsidP="00854E29">
            <w:pPr>
              <w:rPr>
                <w:b/>
                <w:bCs/>
                <w:color w:val="000000" w:themeColor="text1"/>
              </w:rPr>
            </w:pPr>
          </w:p>
        </w:tc>
        <w:tc>
          <w:tcPr>
            <w:tcW w:w="1418" w:type="dxa"/>
          </w:tcPr>
          <w:p w14:paraId="68248A2A" w14:textId="77777777" w:rsidR="00854E29" w:rsidRPr="00714216" w:rsidRDefault="00854E29" w:rsidP="00854E29">
            <w:pPr>
              <w:rPr>
                <w:b/>
                <w:bCs/>
                <w:color w:val="000000" w:themeColor="text1"/>
              </w:rPr>
            </w:pPr>
          </w:p>
        </w:tc>
        <w:tc>
          <w:tcPr>
            <w:tcW w:w="1134" w:type="dxa"/>
          </w:tcPr>
          <w:p w14:paraId="5CD5582E" w14:textId="77777777" w:rsidR="00854E29" w:rsidRPr="00714216" w:rsidRDefault="00854E29" w:rsidP="00854E29">
            <w:pPr>
              <w:rPr>
                <w:b/>
                <w:bCs/>
                <w:color w:val="000000" w:themeColor="text1"/>
              </w:rPr>
            </w:pPr>
          </w:p>
        </w:tc>
        <w:tc>
          <w:tcPr>
            <w:tcW w:w="1842" w:type="dxa"/>
          </w:tcPr>
          <w:p w14:paraId="1FFC7166" w14:textId="77777777" w:rsidR="00854E29" w:rsidRPr="00714216" w:rsidRDefault="00854E29" w:rsidP="00854E29">
            <w:pPr>
              <w:rPr>
                <w:b/>
                <w:bCs/>
                <w:color w:val="000000" w:themeColor="text1"/>
              </w:rPr>
            </w:pPr>
          </w:p>
        </w:tc>
      </w:tr>
      <w:tr w:rsidR="00714216" w:rsidRPr="00714216" w14:paraId="688AECB2" w14:textId="329712F9" w:rsidTr="00045C3C">
        <w:tc>
          <w:tcPr>
            <w:tcW w:w="568" w:type="dxa"/>
          </w:tcPr>
          <w:p w14:paraId="1624D1AF" w14:textId="6B8BC540" w:rsidR="00854E29" w:rsidRPr="00714216" w:rsidRDefault="00854E29" w:rsidP="00854E29">
            <w:pPr>
              <w:rPr>
                <w:color w:val="000000" w:themeColor="text1"/>
              </w:rPr>
            </w:pPr>
            <w:r w:rsidRPr="00714216">
              <w:rPr>
                <w:color w:val="000000" w:themeColor="text1"/>
              </w:rPr>
              <w:t>25</w:t>
            </w:r>
          </w:p>
        </w:tc>
        <w:tc>
          <w:tcPr>
            <w:tcW w:w="3260" w:type="dxa"/>
          </w:tcPr>
          <w:p w14:paraId="7248CD8F" w14:textId="0B92F98C" w:rsidR="00854E29" w:rsidRPr="00714216" w:rsidRDefault="00854E29" w:rsidP="00854E29">
            <w:pPr>
              <w:rPr>
                <w:b/>
                <w:bCs/>
                <w:color w:val="000000" w:themeColor="text1"/>
              </w:rPr>
            </w:pPr>
            <w:r w:rsidRPr="00714216">
              <w:rPr>
                <w:b/>
                <w:bCs/>
                <w:color w:val="000000" w:themeColor="text1"/>
              </w:rPr>
              <w:t xml:space="preserve">SZAFA </w:t>
            </w:r>
            <w:proofErr w:type="gramStart"/>
            <w:r w:rsidRPr="00714216">
              <w:rPr>
                <w:b/>
                <w:bCs/>
                <w:color w:val="000000" w:themeColor="text1"/>
              </w:rPr>
              <w:t>CHŁODNICZA  -</w:t>
            </w:r>
            <w:proofErr w:type="gramEnd"/>
            <w:r w:rsidRPr="00714216">
              <w:rPr>
                <w:b/>
                <w:bCs/>
                <w:color w:val="000000" w:themeColor="text1"/>
              </w:rPr>
              <w:t xml:space="preserve"> 670 l</w:t>
            </w:r>
          </w:p>
          <w:p w14:paraId="1D8CF327" w14:textId="6E02E952" w:rsidR="00854E29" w:rsidRPr="00714216" w:rsidRDefault="00854E29" w:rsidP="00854E29">
            <w:pPr>
              <w:rPr>
                <w:b/>
                <w:bCs/>
                <w:color w:val="000000" w:themeColor="text1"/>
              </w:rPr>
            </w:pPr>
            <w:r w:rsidRPr="00714216">
              <w:rPr>
                <w:noProof/>
                <w:color w:val="000000" w:themeColor="text1"/>
              </w:rPr>
              <w:drawing>
                <wp:inline distT="0" distB="0" distL="0" distR="0" wp14:anchorId="00BDF118" wp14:editId="11D6D467">
                  <wp:extent cx="1138689" cy="3195044"/>
                  <wp:effectExtent l="0" t="0" r="4445" b="5715"/>
                  <wp:docPr id="172198163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flipH="1">
                            <a:off x="0" y="0"/>
                            <a:ext cx="1142685" cy="3206258"/>
                          </a:xfrm>
                          <a:prstGeom prst="rect">
                            <a:avLst/>
                          </a:prstGeom>
                          <a:noFill/>
                          <a:ln>
                            <a:noFill/>
                          </a:ln>
                        </pic:spPr>
                      </pic:pic>
                    </a:graphicData>
                  </a:graphic>
                </wp:inline>
              </w:drawing>
            </w:r>
          </w:p>
        </w:tc>
        <w:tc>
          <w:tcPr>
            <w:tcW w:w="850" w:type="dxa"/>
          </w:tcPr>
          <w:p w14:paraId="4358EB12" w14:textId="6A9291A1" w:rsidR="00854E29" w:rsidRPr="00714216" w:rsidRDefault="00854E29" w:rsidP="00854E29">
            <w:pPr>
              <w:rPr>
                <w:b/>
                <w:bCs/>
                <w:color w:val="000000" w:themeColor="text1"/>
              </w:rPr>
            </w:pPr>
            <w:r w:rsidRPr="00714216">
              <w:rPr>
                <w:b/>
                <w:bCs/>
                <w:color w:val="000000" w:themeColor="text1"/>
              </w:rPr>
              <w:t>1</w:t>
            </w:r>
          </w:p>
        </w:tc>
        <w:tc>
          <w:tcPr>
            <w:tcW w:w="5529" w:type="dxa"/>
          </w:tcPr>
          <w:p w14:paraId="13E9B8DD" w14:textId="77777777" w:rsidR="00854E29" w:rsidRPr="00714216" w:rsidRDefault="00854E29" w:rsidP="00854E29">
            <w:pPr>
              <w:rPr>
                <w:b/>
                <w:bCs/>
                <w:color w:val="000000" w:themeColor="text1"/>
              </w:rPr>
            </w:pPr>
            <w:r w:rsidRPr="00714216">
              <w:rPr>
                <w:b/>
                <w:bCs/>
                <w:color w:val="000000" w:themeColor="text1"/>
              </w:rPr>
              <w:t>Konstrukcja i materiały:</w:t>
            </w:r>
          </w:p>
          <w:p w14:paraId="0865B4EE" w14:textId="77777777" w:rsidR="00854E29" w:rsidRPr="00714216" w:rsidRDefault="00854E29" w:rsidP="00854E29">
            <w:pPr>
              <w:numPr>
                <w:ilvl w:val="0"/>
                <w:numId w:val="1"/>
              </w:numPr>
              <w:rPr>
                <w:color w:val="000000" w:themeColor="text1"/>
              </w:rPr>
            </w:pPr>
            <w:r w:rsidRPr="00714216">
              <w:rPr>
                <w:color w:val="000000" w:themeColor="text1"/>
              </w:rPr>
              <w:t>Konstrukcja wewnętrzna oraz panele zewnętrzne wykonane ze stali nierdzewnej,</w:t>
            </w:r>
          </w:p>
          <w:p w14:paraId="40DABC3E" w14:textId="77777777" w:rsidR="00854E29" w:rsidRPr="00714216" w:rsidRDefault="00854E29" w:rsidP="00854E29">
            <w:pPr>
              <w:numPr>
                <w:ilvl w:val="0"/>
                <w:numId w:val="1"/>
              </w:numPr>
              <w:rPr>
                <w:color w:val="000000" w:themeColor="text1"/>
              </w:rPr>
            </w:pPr>
            <w:r w:rsidRPr="00714216">
              <w:rPr>
                <w:color w:val="000000" w:themeColor="text1"/>
              </w:rPr>
              <w:t>Drzwi samo-zamykające z możliwością pełnego otwarcia do minimum 180° oraz zamykane na klucz.</w:t>
            </w:r>
          </w:p>
          <w:p w14:paraId="22746FB1" w14:textId="77777777" w:rsidR="00854E29" w:rsidRPr="00714216" w:rsidRDefault="00854E29" w:rsidP="00854E29">
            <w:pPr>
              <w:rPr>
                <w:b/>
                <w:bCs/>
                <w:color w:val="000000" w:themeColor="text1"/>
              </w:rPr>
            </w:pPr>
            <w:r w:rsidRPr="00714216">
              <w:rPr>
                <w:b/>
                <w:bCs/>
                <w:color w:val="000000" w:themeColor="text1"/>
              </w:rPr>
              <w:t>Parametry użytkowe:</w:t>
            </w:r>
          </w:p>
          <w:p w14:paraId="67ED929E" w14:textId="77777777" w:rsidR="00854E29" w:rsidRPr="00714216" w:rsidRDefault="00854E29" w:rsidP="00854E29">
            <w:pPr>
              <w:numPr>
                <w:ilvl w:val="0"/>
                <w:numId w:val="2"/>
              </w:numPr>
              <w:rPr>
                <w:color w:val="000000" w:themeColor="text1"/>
              </w:rPr>
            </w:pPr>
            <w:r w:rsidRPr="00714216">
              <w:rPr>
                <w:color w:val="000000" w:themeColor="text1"/>
              </w:rPr>
              <w:t>Zakres temperatury roboczej: od minimum -2°C do minimum +10°C, umożliwiający przechowywanie różnych rodzajów żywności.</w:t>
            </w:r>
          </w:p>
          <w:p w14:paraId="201EB5E1" w14:textId="77777777" w:rsidR="00854E29" w:rsidRPr="00714216" w:rsidRDefault="00854E29" w:rsidP="00854E29">
            <w:pPr>
              <w:numPr>
                <w:ilvl w:val="0"/>
                <w:numId w:val="2"/>
              </w:numPr>
              <w:rPr>
                <w:color w:val="000000" w:themeColor="text1"/>
              </w:rPr>
            </w:pPr>
            <w:r w:rsidRPr="00714216">
              <w:rPr>
                <w:color w:val="000000" w:themeColor="text1"/>
              </w:rPr>
              <w:t>Duży, czytelny cyfrowy wyświetlacz do kontroli temperatury.</w:t>
            </w:r>
          </w:p>
          <w:p w14:paraId="55344397" w14:textId="77777777" w:rsidR="00854E29" w:rsidRPr="00714216" w:rsidRDefault="00854E29" w:rsidP="00854E29">
            <w:pPr>
              <w:numPr>
                <w:ilvl w:val="0"/>
                <w:numId w:val="2"/>
              </w:numPr>
              <w:rPr>
                <w:color w:val="000000" w:themeColor="text1"/>
              </w:rPr>
            </w:pPr>
            <w:r w:rsidRPr="00714216">
              <w:rPr>
                <w:color w:val="000000" w:themeColor="text1"/>
              </w:rPr>
              <w:t>Funkcja automatycznego odmrażania.</w:t>
            </w:r>
          </w:p>
          <w:p w14:paraId="5111E34D" w14:textId="77777777" w:rsidR="00854E29" w:rsidRPr="00714216" w:rsidRDefault="00854E29" w:rsidP="00854E29">
            <w:pPr>
              <w:numPr>
                <w:ilvl w:val="0"/>
                <w:numId w:val="2"/>
              </w:numPr>
              <w:rPr>
                <w:color w:val="000000" w:themeColor="text1"/>
              </w:rPr>
            </w:pPr>
            <w:r w:rsidRPr="00714216">
              <w:rPr>
                <w:color w:val="000000" w:themeColor="text1"/>
              </w:rPr>
              <w:t>System wymuszonego przepływu powietrza od tyłu do przodu, zapewniający równomierny rozkład temperatur i szybkie chłodzenie.</w:t>
            </w:r>
          </w:p>
          <w:p w14:paraId="3649ECF2" w14:textId="77777777" w:rsidR="00854E29" w:rsidRPr="00714216" w:rsidRDefault="00854E29" w:rsidP="00854E29">
            <w:pPr>
              <w:rPr>
                <w:b/>
                <w:bCs/>
                <w:color w:val="000000" w:themeColor="text1"/>
              </w:rPr>
            </w:pPr>
            <w:r w:rsidRPr="00714216">
              <w:rPr>
                <w:b/>
                <w:bCs/>
                <w:color w:val="000000" w:themeColor="text1"/>
              </w:rPr>
              <w:t>Izolacja i efektywność energetyczna:</w:t>
            </w:r>
          </w:p>
          <w:p w14:paraId="4D13CFF0" w14:textId="2E627D2A" w:rsidR="00854E29" w:rsidRPr="00714216" w:rsidRDefault="00854E29" w:rsidP="00854E29">
            <w:pPr>
              <w:numPr>
                <w:ilvl w:val="0"/>
                <w:numId w:val="3"/>
              </w:numPr>
              <w:rPr>
                <w:color w:val="000000" w:themeColor="text1"/>
              </w:rPr>
            </w:pPr>
            <w:r w:rsidRPr="00714216">
              <w:rPr>
                <w:color w:val="000000" w:themeColor="text1"/>
              </w:rPr>
              <w:t xml:space="preserve">Izolacja główna wykonana z pianki z ekologicznym gazem cyklopentan o grubości min. 75 mm, przewodzenie ciepła 0,020 W/m*K dla zapewnienia ochrony środowiska. </w:t>
            </w:r>
          </w:p>
          <w:p w14:paraId="0C1D03BB" w14:textId="77777777" w:rsidR="00854E29" w:rsidRPr="00714216" w:rsidRDefault="00854E29" w:rsidP="00854E29">
            <w:pPr>
              <w:numPr>
                <w:ilvl w:val="0"/>
                <w:numId w:val="3"/>
              </w:numPr>
              <w:rPr>
                <w:color w:val="000000" w:themeColor="text1"/>
              </w:rPr>
            </w:pPr>
            <w:r w:rsidRPr="00714216">
              <w:rPr>
                <w:color w:val="000000" w:themeColor="text1"/>
              </w:rPr>
              <w:t>Izolacja parownika o grubości minimum 60 mm, łatwa do demontażu w trakcie jednej operacji.</w:t>
            </w:r>
          </w:p>
          <w:p w14:paraId="5024D2BB" w14:textId="77777777" w:rsidR="00854E29" w:rsidRPr="00714216" w:rsidRDefault="00854E29" w:rsidP="00854E29">
            <w:pPr>
              <w:numPr>
                <w:ilvl w:val="0"/>
                <w:numId w:val="3"/>
              </w:numPr>
              <w:rPr>
                <w:color w:val="000000" w:themeColor="text1"/>
              </w:rPr>
            </w:pPr>
            <w:r w:rsidRPr="00714216">
              <w:rPr>
                <w:color w:val="000000" w:themeColor="text1"/>
              </w:rPr>
              <w:t>Skraplacz na ramie drucianej ograniczający gromadzenie się pyłu i tłuszczu.</w:t>
            </w:r>
          </w:p>
          <w:p w14:paraId="2FB539CF" w14:textId="77777777" w:rsidR="00854E29" w:rsidRPr="00714216" w:rsidRDefault="00854E29" w:rsidP="00854E29">
            <w:pPr>
              <w:rPr>
                <w:color w:val="000000" w:themeColor="text1"/>
              </w:rPr>
            </w:pPr>
            <w:r w:rsidRPr="00714216">
              <w:rPr>
                <w:color w:val="000000" w:themeColor="text1"/>
              </w:rPr>
              <w:t>Parametry techniczne:</w:t>
            </w:r>
          </w:p>
          <w:p w14:paraId="567786ED" w14:textId="14983AD8" w:rsidR="00854E29" w:rsidRPr="00714216" w:rsidRDefault="00854E29" w:rsidP="00854E29">
            <w:pPr>
              <w:numPr>
                <w:ilvl w:val="0"/>
                <w:numId w:val="4"/>
              </w:numPr>
              <w:rPr>
                <w:color w:val="000000" w:themeColor="text1"/>
              </w:rPr>
            </w:pPr>
            <w:r w:rsidRPr="00714216">
              <w:rPr>
                <w:color w:val="000000" w:themeColor="text1"/>
              </w:rPr>
              <w:t>Moc: 0,2 kW</w:t>
            </w:r>
          </w:p>
          <w:p w14:paraId="42800BF0" w14:textId="77777777" w:rsidR="00854E29" w:rsidRPr="00714216" w:rsidRDefault="00854E29" w:rsidP="00854E29">
            <w:pPr>
              <w:numPr>
                <w:ilvl w:val="0"/>
                <w:numId w:val="4"/>
              </w:numPr>
              <w:rPr>
                <w:color w:val="000000" w:themeColor="text1"/>
              </w:rPr>
            </w:pPr>
            <w:r w:rsidRPr="00714216">
              <w:rPr>
                <w:color w:val="000000" w:themeColor="text1"/>
              </w:rPr>
              <w:t>Klasa energetyczna: minimum C</w:t>
            </w:r>
          </w:p>
          <w:p w14:paraId="453EEB74" w14:textId="77777777" w:rsidR="00854E29" w:rsidRPr="00714216" w:rsidRDefault="00854E29" w:rsidP="00854E29">
            <w:pPr>
              <w:rPr>
                <w:b/>
                <w:bCs/>
                <w:color w:val="000000" w:themeColor="text1"/>
              </w:rPr>
            </w:pPr>
          </w:p>
        </w:tc>
        <w:tc>
          <w:tcPr>
            <w:tcW w:w="1881" w:type="dxa"/>
          </w:tcPr>
          <w:p w14:paraId="4556C7DC" w14:textId="0FEF97D1" w:rsidR="00854E29" w:rsidRPr="00714216" w:rsidRDefault="00854E29" w:rsidP="00854E29">
            <w:pPr>
              <w:rPr>
                <w:color w:val="000000" w:themeColor="text1"/>
              </w:rPr>
            </w:pPr>
            <w:r w:rsidRPr="00714216">
              <w:rPr>
                <w:b/>
                <w:bCs/>
                <w:color w:val="000000" w:themeColor="text1"/>
              </w:rPr>
              <w:t xml:space="preserve">WYMIARY I PARAMETRY TECHNICZNE  </w:t>
            </w:r>
          </w:p>
          <w:p w14:paraId="2D3E1C50" w14:textId="77777777" w:rsidR="00854E29" w:rsidRPr="00714216" w:rsidRDefault="00854E29" w:rsidP="00854E29">
            <w:pPr>
              <w:rPr>
                <w:color w:val="000000" w:themeColor="text1"/>
              </w:rPr>
            </w:pPr>
          </w:p>
          <w:p w14:paraId="42D0F74A" w14:textId="1CBB72A5" w:rsidR="00854E29" w:rsidRPr="00714216" w:rsidRDefault="00854E29" w:rsidP="00854E29">
            <w:pPr>
              <w:rPr>
                <w:color w:val="000000" w:themeColor="text1"/>
              </w:rPr>
            </w:pPr>
            <w:r w:rsidRPr="00714216">
              <w:rPr>
                <w:color w:val="000000" w:themeColor="text1"/>
              </w:rPr>
              <w:t>Szerokość: minimum 700 mm</w:t>
            </w:r>
          </w:p>
          <w:p w14:paraId="65AB9DA2" w14:textId="67CCE54F" w:rsidR="00854E29" w:rsidRPr="00714216" w:rsidRDefault="00854E29" w:rsidP="00854E29">
            <w:pPr>
              <w:rPr>
                <w:color w:val="000000" w:themeColor="text1"/>
              </w:rPr>
            </w:pPr>
            <w:r w:rsidRPr="00714216">
              <w:rPr>
                <w:color w:val="000000" w:themeColor="text1"/>
              </w:rPr>
              <w:t>Głębokość: minimum 700 mm</w:t>
            </w:r>
          </w:p>
          <w:p w14:paraId="03CB4232" w14:textId="12E93027" w:rsidR="00854E29" w:rsidRPr="00714216" w:rsidRDefault="00854E29" w:rsidP="00854E29">
            <w:pPr>
              <w:rPr>
                <w:color w:val="000000" w:themeColor="text1"/>
              </w:rPr>
            </w:pPr>
            <w:r w:rsidRPr="00714216">
              <w:rPr>
                <w:color w:val="000000" w:themeColor="text1"/>
              </w:rPr>
              <w:t>Wysokość: minimum 2000 mm</w:t>
            </w:r>
          </w:p>
          <w:p w14:paraId="27B732AF" w14:textId="77777777" w:rsidR="00854E29" w:rsidRPr="00714216" w:rsidRDefault="00854E29" w:rsidP="00854E29">
            <w:pPr>
              <w:rPr>
                <w:color w:val="000000" w:themeColor="text1"/>
              </w:rPr>
            </w:pPr>
          </w:p>
          <w:p w14:paraId="3A203818" w14:textId="04C3C7BC"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kuchni. </w:t>
            </w:r>
          </w:p>
          <w:p w14:paraId="19DB99C9" w14:textId="77777777" w:rsidR="00854E29" w:rsidRPr="00714216" w:rsidRDefault="00854E29" w:rsidP="00854E29">
            <w:pPr>
              <w:rPr>
                <w:b/>
                <w:bCs/>
                <w:color w:val="000000" w:themeColor="text1"/>
              </w:rPr>
            </w:pPr>
          </w:p>
        </w:tc>
        <w:tc>
          <w:tcPr>
            <w:tcW w:w="3447" w:type="dxa"/>
          </w:tcPr>
          <w:p w14:paraId="0114C65E"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150AA8DE" w14:textId="77777777" w:rsidR="00854E29" w:rsidRPr="00714216" w:rsidRDefault="00854E29" w:rsidP="00854E29">
            <w:pPr>
              <w:rPr>
                <w:color w:val="000000" w:themeColor="text1"/>
              </w:rPr>
            </w:pPr>
            <w:r w:rsidRPr="00714216">
              <w:rPr>
                <w:b/>
                <w:bCs/>
                <w:color w:val="000000" w:themeColor="text1"/>
              </w:rPr>
              <w:t>Dostęp do drzwi i uchwytów:</w:t>
            </w:r>
          </w:p>
          <w:p w14:paraId="54FD0046" w14:textId="77777777" w:rsidR="00854E29" w:rsidRPr="00714216" w:rsidRDefault="00854E29" w:rsidP="00854E29">
            <w:pPr>
              <w:rPr>
                <w:color w:val="000000" w:themeColor="text1"/>
              </w:rPr>
            </w:pPr>
            <w:r w:rsidRPr="00714216">
              <w:rPr>
                <w:color w:val="000000" w:themeColor="text1"/>
              </w:rPr>
              <w:t>Drzwi powinny być łatwe do otwarcia dla osób o ograniczonej sile ręki.</w:t>
            </w:r>
          </w:p>
          <w:p w14:paraId="0900688B" w14:textId="77777777" w:rsidR="00854E29" w:rsidRPr="00714216" w:rsidRDefault="00854E29" w:rsidP="00854E29">
            <w:pPr>
              <w:rPr>
                <w:color w:val="000000" w:themeColor="text1"/>
              </w:rPr>
            </w:pPr>
          </w:p>
          <w:p w14:paraId="6FB755E3" w14:textId="77777777" w:rsidR="00854E29" w:rsidRPr="00714216" w:rsidRDefault="00854E29" w:rsidP="00854E29">
            <w:pPr>
              <w:rPr>
                <w:color w:val="000000" w:themeColor="text1"/>
              </w:rPr>
            </w:pPr>
            <w:r w:rsidRPr="00714216">
              <w:rPr>
                <w:b/>
                <w:bCs/>
                <w:color w:val="000000" w:themeColor="text1"/>
              </w:rPr>
              <w:t>Bezdotykowa i ergonomiczna obsługa</w:t>
            </w:r>
            <w:r w:rsidRPr="00714216">
              <w:rPr>
                <w:color w:val="000000" w:themeColor="text1"/>
              </w:rPr>
              <w:t>:</w:t>
            </w:r>
          </w:p>
          <w:p w14:paraId="6766EAE9" w14:textId="77777777" w:rsidR="00854E29" w:rsidRPr="00714216" w:rsidRDefault="00854E29" w:rsidP="00854E29">
            <w:pPr>
              <w:rPr>
                <w:color w:val="000000" w:themeColor="text1"/>
              </w:rPr>
            </w:pPr>
          </w:p>
          <w:p w14:paraId="724ED9D0" w14:textId="77777777" w:rsidR="00854E29" w:rsidRPr="00714216" w:rsidRDefault="00854E29" w:rsidP="00854E29">
            <w:pPr>
              <w:rPr>
                <w:color w:val="000000" w:themeColor="text1"/>
              </w:rPr>
            </w:pPr>
            <w:r w:rsidRPr="00714216">
              <w:rPr>
                <w:color w:val="000000" w:themeColor="text1"/>
              </w:rPr>
              <w:t>Drzwi powinny mieć możliwość lekkiego otwierania, umożliwiając komfortową obsługę osobom z ograniczoną sprawnością ręki.</w:t>
            </w:r>
          </w:p>
          <w:p w14:paraId="5606F35A" w14:textId="77777777" w:rsidR="00854E29" w:rsidRPr="00714216" w:rsidRDefault="00854E29" w:rsidP="00854E29">
            <w:pPr>
              <w:rPr>
                <w:color w:val="000000" w:themeColor="text1"/>
              </w:rPr>
            </w:pPr>
          </w:p>
          <w:p w14:paraId="63B2A806" w14:textId="77777777" w:rsidR="00854E29" w:rsidRPr="00714216" w:rsidRDefault="00854E29" w:rsidP="00854E29">
            <w:pPr>
              <w:rPr>
                <w:color w:val="000000" w:themeColor="text1"/>
              </w:rPr>
            </w:pPr>
            <w:r w:rsidRPr="00714216">
              <w:rPr>
                <w:color w:val="000000" w:themeColor="text1"/>
              </w:rPr>
              <w:t>Cyfrowy wyświetlacz i elementy sterujące temperaturą muszą być czytelne i łatwe w obsłudze bez użycia dużej siły.</w:t>
            </w:r>
          </w:p>
          <w:p w14:paraId="57E4D056" w14:textId="77777777" w:rsidR="00854E29" w:rsidRPr="00714216" w:rsidRDefault="00854E29" w:rsidP="00854E29">
            <w:pPr>
              <w:rPr>
                <w:b/>
                <w:bCs/>
                <w:color w:val="000000" w:themeColor="text1"/>
              </w:rPr>
            </w:pPr>
          </w:p>
          <w:p w14:paraId="00194B23" w14:textId="77777777" w:rsidR="00854E29" w:rsidRPr="00714216" w:rsidRDefault="00854E29" w:rsidP="00854E29">
            <w:pPr>
              <w:rPr>
                <w:color w:val="000000" w:themeColor="text1"/>
              </w:rPr>
            </w:pPr>
            <w:r w:rsidRPr="00714216">
              <w:rPr>
                <w:b/>
                <w:bCs/>
                <w:color w:val="000000" w:themeColor="text1"/>
              </w:rPr>
              <w:t>Bezpieczeństwo użytkowania:</w:t>
            </w:r>
          </w:p>
          <w:p w14:paraId="656433A9" w14:textId="77777777" w:rsidR="00854E29" w:rsidRPr="00714216" w:rsidRDefault="00854E29" w:rsidP="00854E29">
            <w:pPr>
              <w:rPr>
                <w:color w:val="000000" w:themeColor="text1"/>
              </w:rPr>
            </w:pPr>
            <w:r w:rsidRPr="00714216">
              <w:rPr>
                <w:color w:val="000000" w:themeColor="text1"/>
              </w:rPr>
              <w:t>Drzwi samo-zamykające muszą posiadać mechanizm zabezpieczający przed przypadkowym przytrzaśnięciem, aby minimalizować ryzyko urazów.</w:t>
            </w:r>
          </w:p>
          <w:p w14:paraId="501ED235" w14:textId="77777777" w:rsidR="00854E29" w:rsidRPr="00714216" w:rsidRDefault="00854E29" w:rsidP="00854E29">
            <w:pPr>
              <w:rPr>
                <w:color w:val="000000" w:themeColor="text1"/>
              </w:rPr>
            </w:pPr>
          </w:p>
          <w:p w14:paraId="49730D60" w14:textId="77777777" w:rsidR="00854E29" w:rsidRPr="00714216" w:rsidRDefault="00854E29" w:rsidP="00854E29">
            <w:pPr>
              <w:rPr>
                <w:color w:val="000000" w:themeColor="text1"/>
              </w:rPr>
            </w:pPr>
            <w:r w:rsidRPr="00714216">
              <w:rPr>
                <w:color w:val="000000" w:themeColor="text1"/>
              </w:rPr>
              <w:t>Krawędzie i powierzchnie urządzenia powinny być zaokrąglone lub osłonięte, aby zapobiegać skaleczeniom.</w:t>
            </w:r>
          </w:p>
          <w:p w14:paraId="5DD4F8B6" w14:textId="77777777" w:rsidR="00854E29" w:rsidRPr="00714216" w:rsidRDefault="00854E29" w:rsidP="00854E29">
            <w:pPr>
              <w:rPr>
                <w:b/>
                <w:bCs/>
                <w:color w:val="000000" w:themeColor="text1"/>
              </w:rPr>
            </w:pPr>
          </w:p>
          <w:p w14:paraId="4E5639FB" w14:textId="77777777" w:rsidR="00854E29" w:rsidRPr="00714216" w:rsidRDefault="00854E29" w:rsidP="00854E29">
            <w:pPr>
              <w:rPr>
                <w:color w:val="000000" w:themeColor="text1"/>
              </w:rPr>
            </w:pPr>
            <w:r w:rsidRPr="00714216">
              <w:rPr>
                <w:b/>
                <w:bCs/>
                <w:color w:val="000000" w:themeColor="text1"/>
              </w:rPr>
              <w:t>Dostęp do wnętrza szafy:</w:t>
            </w:r>
          </w:p>
          <w:p w14:paraId="5CFB202F" w14:textId="77777777" w:rsidR="00854E29" w:rsidRPr="00714216" w:rsidRDefault="00854E29" w:rsidP="00854E29">
            <w:pPr>
              <w:rPr>
                <w:color w:val="000000" w:themeColor="text1"/>
              </w:rPr>
            </w:pPr>
            <w:r w:rsidRPr="00714216">
              <w:rPr>
                <w:color w:val="000000" w:themeColor="text1"/>
              </w:rPr>
              <w:t>Półki, szuflady i komory wewnętrzne powinny być rozmieszczone w taki sposób, aby umożliwiały wygodne korzystanie z urządzenia każdemu użytkownikowi.</w:t>
            </w:r>
          </w:p>
          <w:p w14:paraId="18A762ED" w14:textId="77777777" w:rsidR="00854E29" w:rsidRPr="00714216" w:rsidRDefault="00854E29" w:rsidP="00854E29">
            <w:pPr>
              <w:rPr>
                <w:b/>
                <w:bCs/>
                <w:color w:val="000000" w:themeColor="text1"/>
              </w:rPr>
            </w:pPr>
          </w:p>
        </w:tc>
        <w:tc>
          <w:tcPr>
            <w:tcW w:w="1476" w:type="dxa"/>
          </w:tcPr>
          <w:p w14:paraId="2B497ED5" w14:textId="77777777" w:rsidR="00854E29" w:rsidRPr="00714216" w:rsidRDefault="00854E29" w:rsidP="00854E29">
            <w:pPr>
              <w:rPr>
                <w:b/>
                <w:bCs/>
                <w:color w:val="000000" w:themeColor="text1"/>
              </w:rPr>
            </w:pPr>
          </w:p>
        </w:tc>
        <w:tc>
          <w:tcPr>
            <w:tcW w:w="1417" w:type="dxa"/>
          </w:tcPr>
          <w:p w14:paraId="487A9B75" w14:textId="77777777" w:rsidR="00854E29" w:rsidRPr="00714216" w:rsidRDefault="00854E29" w:rsidP="00854E29">
            <w:pPr>
              <w:rPr>
                <w:b/>
                <w:bCs/>
                <w:color w:val="000000" w:themeColor="text1"/>
              </w:rPr>
            </w:pPr>
          </w:p>
        </w:tc>
        <w:tc>
          <w:tcPr>
            <w:tcW w:w="1418" w:type="dxa"/>
          </w:tcPr>
          <w:p w14:paraId="6E242392" w14:textId="77777777" w:rsidR="00854E29" w:rsidRPr="00714216" w:rsidRDefault="00854E29" w:rsidP="00854E29">
            <w:pPr>
              <w:rPr>
                <w:b/>
                <w:bCs/>
                <w:color w:val="000000" w:themeColor="text1"/>
              </w:rPr>
            </w:pPr>
          </w:p>
        </w:tc>
        <w:tc>
          <w:tcPr>
            <w:tcW w:w="1134" w:type="dxa"/>
          </w:tcPr>
          <w:p w14:paraId="7B759564" w14:textId="77777777" w:rsidR="00854E29" w:rsidRPr="00714216" w:rsidRDefault="00854E29" w:rsidP="00854E29">
            <w:pPr>
              <w:rPr>
                <w:b/>
                <w:bCs/>
                <w:color w:val="000000" w:themeColor="text1"/>
              </w:rPr>
            </w:pPr>
          </w:p>
        </w:tc>
        <w:tc>
          <w:tcPr>
            <w:tcW w:w="1842" w:type="dxa"/>
          </w:tcPr>
          <w:p w14:paraId="68BFA7C8" w14:textId="77777777" w:rsidR="00854E29" w:rsidRPr="00714216" w:rsidRDefault="00854E29" w:rsidP="00854E29">
            <w:pPr>
              <w:rPr>
                <w:b/>
                <w:bCs/>
                <w:color w:val="000000" w:themeColor="text1"/>
              </w:rPr>
            </w:pPr>
          </w:p>
        </w:tc>
      </w:tr>
      <w:tr w:rsidR="00714216" w:rsidRPr="00714216" w14:paraId="236E0C2B" w14:textId="1B948EE2" w:rsidTr="00045C3C">
        <w:tc>
          <w:tcPr>
            <w:tcW w:w="568" w:type="dxa"/>
          </w:tcPr>
          <w:p w14:paraId="43E7877C" w14:textId="68FFDB0E" w:rsidR="00854E29" w:rsidRPr="00714216" w:rsidRDefault="00854E29" w:rsidP="00854E29">
            <w:pPr>
              <w:rPr>
                <w:color w:val="000000" w:themeColor="text1"/>
              </w:rPr>
            </w:pPr>
            <w:r w:rsidRPr="00714216">
              <w:rPr>
                <w:color w:val="000000" w:themeColor="text1"/>
              </w:rPr>
              <w:t>26</w:t>
            </w:r>
          </w:p>
        </w:tc>
        <w:tc>
          <w:tcPr>
            <w:tcW w:w="3260" w:type="dxa"/>
          </w:tcPr>
          <w:p w14:paraId="79250F7C" w14:textId="77777777" w:rsidR="00854E29" w:rsidRPr="00714216" w:rsidRDefault="00854E29" w:rsidP="00854E29">
            <w:pPr>
              <w:rPr>
                <w:b/>
                <w:bCs/>
                <w:color w:val="000000" w:themeColor="text1"/>
              </w:rPr>
            </w:pPr>
            <w:r w:rsidRPr="00714216">
              <w:rPr>
                <w:b/>
                <w:bCs/>
                <w:color w:val="000000" w:themeColor="text1"/>
              </w:rPr>
              <w:t>LISTWA MAGNETYCZNA NA NOŻE</w:t>
            </w:r>
          </w:p>
          <w:p w14:paraId="0BC43DBC" w14:textId="1673E57A" w:rsidR="00854E29" w:rsidRPr="00714216" w:rsidRDefault="00854E29" w:rsidP="00854E29">
            <w:pPr>
              <w:rPr>
                <w:b/>
                <w:bCs/>
                <w:color w:val="000000" w:themeColor="text1"/>
              </w:rPr>
            </w:pPr>
            <w:r w:rsidRPr="00714216">
              <w:rPr>
                <w:noProof/>
                <w:color w:val="000000" w:themeColor="text1"/>
              </w:rPr>
              <w:drawing>
                <wp:inline distT="0" distB="0" distL="0" distR="0" wp14:anchorId="77373C14" wp14:editId="48CEC412">
                  <wp:extent cx="1752600" cy="1752600"/>
                  <wp:effectExtent l="0" t="0" r="0" b="0"/>
                  <wp:docPr id="20003068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06867" name=""/>
                          <pic:cNvPicPr/>
                        </pic:nvPicPr>
                        <pic:blipFill>
                          <a:blip r:embed="rId29"/>
                          <a:stretch>
                            <a:fillRect/>
                          </a:stretch>
                        </pic:blipFill>
                        <pic:spPr>
                          <a:xfrm>
                            <a:off x="0" y="0"/>
                            <a:ext cx="1752600" cy="1752600"/>
                          </a:xfrm>
                          <a:prstGeom prst="rect">
                            <a:avLst/>
                          </a:prstGeom>
                        </pic:spPr>
                      </pic:pic>
                    </a:graphicData>
                  </a:graphic>
                </wp:inline>
              </w:drawing>
            </w:r>
          </w:p>
          <w:p w14:paraId="2445680E" w14:textId="10B7E050" w:rsidR="00854E29" w:rsidRPr="00714216" w:rsidRDefault="00854E29" w:rsidP="00854E29">
            <w:pPr>
              <w:rPr>
                <w:b/>
                <w:bCs/>
                <w:color w:val="000000" w:themeColor="text1"/>
              </w:rPr>
            </w:pPr>
          </w:p>
        </w:tc>
        <w:tc>
          <w:tcPr>
            <w:tcW w:w="850" w:type="dxa"/>
          </w:tcPr>
          <w:p w14:paraId="15B5A9EB" w14:textId="1777AD97" w:rsidR="00854E29" w:rsidRPr="00714216" w:rsidRDefault="00854E29" w:rsidP="00854E29">
            <w:pPr>
              <w:rPr>
                <w:b/>
                <w:bCs/>
                <w:color w:val="000000" w:themeColor="text1"/>
              </w:rPr>
            </w:pPr>
            <w:r w:rsidRPr="00714216">
              <w:rPr>
                <w:b/>
                <w:bCs/>
                <w:color w:val="000000" w:themeColor="text1"/>
              </w:rPr>
              <w:t>2</w:t>
            </w:r>
          </w:p>
        </w:tc>
        <w:tc>
          <w:tcPr>
            <w:tcW w:w="5529" w:type="dxa"/>
          </w:tcPr>
          <w:p w14:paraId="100F4D71" w14:textId="4A612A41" w:rsidR="00854E29" w:rsidRPr="00714216" w:rsidRDefault="00854E29" w:rsidP="00854E29">
            <w:pPr>
              <w:rPr>
                <w:color w:val="000000" w:themeColor="text1"/>
              </w:rPr>
            </w:pPr>
            <w:r w:rsidRPr="00714216">
              <w:rPr>
                <w:b/>
                <w:bCs/>
                <w:color w:val="000000" w:themeColor="text1"/>
              </w:rPr>
              <w:t xml:space="preserve">Listwa magnetyczna wykonana ze </w:t>
            </w:r>
            <w:r w:rsidRPr="00714216">
              <w:rPr>
                <w:color w:val="000000" w:themeColor="text1"/>
              </w:rPr>
              <w:t>stali nierdzewnej przeznaczona do bezpiecznego i wygodnego przechowywania noży oraz innych metalowych akcesoriów kuchennych.</w:t>
            </w:r>
          </w:p>
          <w:p w14:paraId="361AA20C" w14:textId="2BDF5FEA" w:rsidR="00854E29" w:rsidRPr="00714216" w:rsidRDefault="00854E29" w:rsidP="00854E29">
            <w:pPr>
              <w:rPr>
                <w:color w:val="000000" w:themeColor="text1"/>
              </w:rPr>
            </w:pPr>
            <w:r w:rsidRPr="00714216">
              <w:rPr>
                <w:color w:val="000000" w:themeColor="text1"/>
              </w:rPr>
              <w:t>• Silny magnes zapewniający stabilne utrzymanie narzędzi, zapobiegający ich przypadkowemu zsunięciu.</w:t>
            </w:r>
            <w:r w:rsidRPr="00714216">
              <w:rPr>
                <w:color w:val="000000" w:themeColor="text1"/>
              </w:rPr>
              <w:br/>
              <w:t>• Gładka powierzchnia ze stali nierdzewnej odporna na korozję i łatwa do utrzymania w czystości.</w:t>
            </w:r>
            <w:r w:rsidRPr="00714216">
              <w:rPr>
                <w:color w:val="000000" w:themeColor="text1"/>
              </w:rPr>
              <w:br/>
              <w:t>• Montaż ścienny umożliwiający oszczędność miejsca na blacie roboczym.</w:t>
            </w:r>
          </w:p>
          <w:p w14:paraId="75446520" w14:textId="77777777" w:rsidR="00854E29" w:rsidRPr="00714216" w:rsidRDefault="00854E29" w:rsidP="00854E29">
            <w:pPr>
              <w:rPr>
                <w:b/>
                <w:bCs/>
                <w:color w:val="000000" w:themeColor="text1"/>
              </w:rPr>
            </w:pPr>
          </w:p>
        </w:tc>
        <w:tc>
          <w:tcPr>
            <w:tcW w:w="1881" w:type="dxa"/>
          </w:tcPr>
          <w:p w14:paraId="34CE3C5D" w14:textId="77777777" w:rsidR="00854E29" w:rsidRPr="00714216" w:rsidRDefault="00854E29" w:rsidP="00854E29">
            <w:pPr>
              <w:rPr>
                <w:b/>
                <w:bCs/>
                <w:i/>
                <w:iCs/>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kuchni. </w:t>
            </w:r>
          </w:p>
          <w:p w14:paraId="770D599F" w14:textId="77777777" w:rsidR="00854E29" w:rsidRPr="00714216" w:rsidRDefault="00854E29" w:rsidP="00854E29">
            <w:pPr>
              <w:rPr>
                <w:b/>
                <w:bCs/>
                <w:i/>
                <w:iCs/>
                <w:color w:val="000000" w:themeColor="text1"/>
              </w:rPr>
            </w:pPr>
          </w:p>
          <w:p w14:paraId="2ABB15FA" w14:textId="2D1E2E7E" w:rsidR="00854E29" w:rsidRPr="00714216" w:rsidRDefault="00854E29" w:rsidP="00854E29">
            <w:pPr>
              <w:rPr>
                <w:color w:val="000000" w:themeColor="text1"/>
              </w:rPr>
            </w:pPr>
            <w:r w:rsidRPr="00714216">
              <w:rPr>
                <w:color w:val="000000" w:themeColor="text1"/>
              </w:rPr>
              <w:t>Minimalna długość od 40 cm max 60 cm</w:t>
            </w:r>
          </w:p>
          <w:p w14:paraId="5BE864C6" w14:textId="77777777" w:rsidR="00854E29" w:rsidRPr="00714216" w:rsidRDefault="00854E29" w:rsidP="00854E29">
            <w:pPr>
              <w:rPr>
                <w:b/>
                <w:bCs/>
                <w:color w:val="000000" w:themeColor="text1"/>
              </w:rPr>
            </w:pPr>
          </w:p>
        </w:tc>
        <w:tc>
          <w:tcPr>
            <w:tcW w:w="3447" w:type="dxa"/>
          </w:tcPr>
          <w:p w14:paraId="7D6EEC59" w14:textId="77777777" w:rsidR="00854E29" w:rsidRPr="00714216" w:rsidRDefault="00854E29" w:rsidP="00854E29">
            <w:pPr>
              <w:rPr>
                <w:b/>
                <w:bCs/>
                <w:color w:val="000000" w:themeColor="text1"/>
              </w:rPr>
            </w:pPr>
          </w:p>
        </w:tc>
        <w:tc>
          <w:tcPr>
            <w:tcW w:w="1476" w:type="dxa"/>
          </w:tcPr>
          <w:p w14:paraId="5B740D03" w14:textId="77777777" w:rsidR="00854E29" w:rsidRPr="00714216" w:rsidRDefault="00854E29" w:rsidP="00854E29">
            <w:pPr>
              <w:rPr>
                <w:b/>
                <w:bCs/>
                <w:color w:val="000000" w:themeColor="text1"/>
              </w:rPr>
            </w:pPr>
          </w:p>
        </w:tc>
        <w:tc>
          <w:tcPr>
            <w:tcW w:w="1417" w:type="dxa"/>
          </w:tcPr>
          <w:p w14:paraId="0A7C01F8" w14:textId="77777777" w:rsidR="00854E29" w:rsidRPr="00714216" w:rsidRDefault="00854E29" w:rsidP="00854E29">
            <w:pPr>
              <w:rPr>
                <w:b/>
                <w:bCs/>
                <w:color w:val="000000" w:themeColor="text1"/>
              </w:rPr>
            </w:pPr>
          </w:p>
        </w:tc>
        <w:tc>
          <w:tcPr>
            <w:tcW w:w="1418" w:type="dxa"/>
          </w:tcPr>
          <w:p w14:paraId="046003A8" w14:textId="77777777" w:rsidR="00854E29" w:rsidRPr="00714216" w:rsidRDefault="00854E29" w:rsidP="00854E29">
            <w:pPr>
              <w:rPr>
                <w:b/>
                <w:bCs/>
                <w:color w:val="000000" w:themeColor="text1"/>
              </w:rPr>
            </w:pPr>
          </w:p>
        </w:tc>
        <w:tc>
          <w:tcPr>
            <w:tcW w:w="1134" w:type="dxa"/>
          </w:tcPr>
          <w:p w14:paraId="727906DD" w14:textId="77777777" w:rsidR="00854E29" w:rsidRPr="00714216" w:rsidRDefault="00854E29" w:rsidP="00854E29">
            <w:pPr>
              <w:rPr>
                <w:b/>
                <w:bCs/>
                <w:color w:val="000000" w:themeColor="text1"/>
              </w:rPr>
            </w:pPr>
          </w:p>
        </w:tc>
        <w:tc>
          <w:tcPr>
            <w:tcW w:w="1842" w:type="dxa"/>
          </w:tcPr>
          <w:p w14:paraId="2D3A24CE" w14:textId="77777777" w:rsidR="00854E29" w:rsidRPr="00714216" w:rsidRDefault="00854E29" w:rsidP="00854E29">
            <w:pPr>
              <w:rPr>
                <w:b/>
                <w:bCs/>
                <w:color w:val="000000" w:themeColor="text1"/>
              </w:rPr>
            </w:pPr>
          </w:p>
        </w:tc>
      </w:tr>
      <w:tr w:rsidR="00714216" w:rsidRPr="00714216" w14:paraId="6FDC689E" w14:textId="2AA2CF39" w:rsidTr="00045C3C">
        <w:tc>
          <w:tcPr>
            <w:tcW w:w="568" w:type="dxa"/>
          </w:tcPr>
          <w:p w14:paraId="0AEB9B9C" w14:textId="65918AEF" w:rsidR="00854E29" w:rsidRPr="00714216" w:rsidRDefault="00854E29" w:rsidP="00854E29">
            <w:pPr>
              <w:rPr>
                <w:color w:val="000000" w:themeColor="text1"/>
              </w:rPr>
            </w:pPr>
            <w:r w:rsidRPr="00714216">
              <w:rPr>
                <w:color w:val="000000" w:themeColor="text1"/>
              </w:rPr>
              <w:t>27</w:t>
            </w:r>
          </w:p>
        </w:tc>
        <w:tc>
          <w:tcPr>
            <w:tcW w:w="3260" w:type="dxa"/>
          </w:tcPr>
          <w:p w14:paraId="2166AEEA" w14:textId="77777777" w:rsidR="00854E29" w:rsidRPr="00714216" w:rsidRDefault="00854E29" w:rsidP="00854E29">
            <w:pPr>
              <w:rPr>
                <w:b/>
                <w:bCs/>
                <w:color w:val="000000" w:themeColor="text1"/>
              </w:rPr>
            </w:pPr>
            <w:r w:rsidRPr="00714216">
              <w:rPr>
                <w:b/>
                <w:bCs/>
                <w:color w:val="000000" w:themeColor="text1"/>
              </w:rPr>
              <w:t>WIESZAK NA AKCESORIA KUCHENNE</w:t>
            </w:r>
          </w:p>
          <w:p w14:paraId="6F639929" w14:textId="77777777" w:rsidR="00854E29" w:rsidRPr="00714216" w:rsidRDefault="00854E29" w:rsidP="00854E29">
            <w:pPr>
              <w:rPr>
                <w:b/>
                <w:bCs/>
                <w:color w:val="000000" w:themeColor="text1"/>
              </w:rPr>
            </w:pPr>
          </w:p>
          <w:p w14:paraId="0BBD5B82" w14:textId="662056B3" w:rsidR="00854E29" w:rsidRPr="00714216" w:rsidRDefault="00854E29" w:rsidP="00854E29">
            <w:pPr>
              <w:rPr>
                <w:b/>
                <w:bCs/>
                <w:color w:val="000000" w:themeColor="text1"/>
              </w:rPr>
            </w:pPr>
            <w:r w:rsidRPr="00714216">
              <w:rPr>
                <w:b/>
                <w:bCs/>
                <w:noProof/>
                <w:color w:val="000000" w:themeColor="text1"/>
              </w:rPr>
              <w:drawing>
                <wp:inline distT="0" distB="0" distL="0" distR="0" wp14:anchorId="01AAEFF7" wp14:editId="4C3D9F28">
                  <wp:extent cx="1828800" cy="1828800"/>
                  <wp:effectExtent l="0" t="0" r="0" b="0"/>
                  <wp:docPr id="13693132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13287" name=""/>
                          <pic:cNvPicPr/>
                        </pic:nvPicPr>
                        <pic:blipFill>
                          <a:blip r:embed="rId30"/>
                          <a:stretch>
                            <a:fillRect/>
                          </a:stretch>
                        </pic:blipFill>
                        <pic:spPr>
                          <a:xfrm>
                            <a:off x="0" y="0"/>
                            <a:ext cx="1828800" cy="1828800"/>
                          </a:xfrm>
                          <a:prstGeom prst="rect">
                            <a:avLst/>
                          </a:prstGeom>
                        </pic:spPr>
                      </pic:pic>
                    </a:graphicData>
                  </a:graphic>
                </wp:inline>
              </w:drawing>
            </w:r>
          </w:p>
        </w:tc>
        <w:tc>
          <w:tcPr>
            <w:tcW w:w="850" w:type="dxa"/>
          </w:tcPr>
          <w:p w14:paraId="7A6C47AA" w14:textId="2C68501D" w:rsidR="00854E29" w:rsidRPr="00714216" w:rsidRDefault="00854E29" w:rsidP="00854E29">
            <w:pPr>
              <w:rPr>
                <w:b/>
                <w:bCs/>
                <w:color w:val="000000" w:themeColor="text1"/>
              </w:rPr>
            </w:pPr>
            <w:r w:rsidRPr="00714216">
              <w:rPr>
                <w:b/>
                <w:bCs/>
                <w:color w:val="000000" w:themeColor="text1"/>
              </w:rPr>
              <w:t>3</w:t>
            </w:r>
          </w:p>
        </w:tc>
        <w:tc>
          <w:tcPr>
            <w:tcW w:w="5529" w:type="dxa"/>
          </w:tcPr>
          <w:p w14:paraId="67912E99" w14:textId="0CA90874" w:rsidR="00854E29" w:rsidRPr="00714216" w:rsidRDefault="00854E29" w:rsidP="00854E29">
            <w:pPr>
              <w:rPr>
                <w:color w:val="000000" w:themeColor="text1"/>
              </w:rPr>
            </w:pPr>
            <w:r w:rsidRPr="00714216">
              <w:rPr>
                <w:b/>
                <w:bCs/>
                <w:color w:val="000000" w:themeColor="text1"/>
              </w:rPr>
              <w:t xml:space="preserve">Listwa magnetyczna wykonana ze </w:t>
            </w:r>
            <w:r w:rsidRPr="00714216">
              <w:rPr>
                <w:color w:val="000000" w:themeColor="text1"/>
              </w:rPr>
              <w:t xml:space="preserve">stali nierdzewnej z haczykami stabilnymi </w:t>
            </w:r>
            <w:r w:rsidR="00777B1F" w:rsidRPr="00714216">
              <w:rPr>
                <w:color w:val="000000" w:themeColor="text1"/>
              </w:rPr>
              <w:t xml:space="preserve">nieruchomymi lub </w:t>
            </w:r>
            <w:proofErr w:type="gramStart"/>
            <w:r w:rsidR="00777B1F" w:rsidRPr="00714216">
              <w:rPr>
                <w:color w:val="000000" w:themeColor="text1"/>
              </w:rPr>
              <w:t>ruchomymi</w:t>
            </w:r>
            <w:r w:rsidRPr="00714216">
              <w:rPr>
                <w:color w:val="000000" w:themeColor="text1"/>
              </w:rPr>
              <w:t xml:space="preserve">  przeznaczona</w:t>
            </w:r>
            <w:proofErr w:type="gramEnd"/>
            <w:r w:rsidRPr="00714216">
              <w:rPr>
                <w:color w:val="000000" w:themeColor="text1"/>
              </w:rPr>
              <w:t xml:space="preserve"> do bezpiecznego i wygodnego przechowywania akcesoriów kuchennych</w:t>
            </w:r>
          </w:p>
          <w:p w14:paraId="47B590AD" w14:textId="308E774C" w:rsidR="00854E29" w:rsidRPr="00714216" w:rsidRDefault="00854E29" w:rsidP="00854E29">
            <w:pPr>
              <w:rPr>
                <w:color w:val="000000" w:themeColor="text1"/>
              </w:rPr>
            </w:pPr>
            <w:r w:rsidRPr="00714216">
              <w:rPr>
                <w:color w:val="000000" w:themeColor="text1"/>
              </w:rPr>
              <w:t>narzędzi, zapobiegająca ich przypadkowemu zsunięciu.</w:t>
            </w:r>
            <w:r w:rsidRPr="00714216">
              <w:rPr>
                <w:color w:val="000000" w:themeColor="text1"/>
              </w:rPr>
              <w:br/>
              <w:t>• Gładka powierzchnia ze stali nierdzewnej odporna na korozję i łatwa do utrzymania w czystości.</w:t>
            </w:r>
            <w:r w:rsidRPr="00714216">
              <w:rPr>
                <w:color w:val="000000" w:themeColor="text1"/>
              </w:rPr>
              <w:br/>
              <w:t>• Montaż ścienny umożliwiający oszczędność miejsca na blacie roboczym.</w:t>
            </w:r>
          </w:p>
          <w:p w14:paraId="270642DD" w14:textId="77777777" w:rsidR="00854E29" w:rsidRPr="00714216" w:rsidRDefault="00854E29" w:rsidP="00854E29">
            <w:pPr>
              <w:rPr>
                <w:b/>
                <w:bCs/>
                <w:color w:val="000000" w:themeColor="text1"/>
              </w:rPr>
            </w:pPr>
          </w:p>
        </w:tc>
        <w:tc>
          <w:tcPr>
            <w:tcW w:w="1881" w:type="dxa"/>
          </w:tcPr>
          <w:p w14:paraId="66EE7A20" w14:textId="77777777" w:rsidR="00854E29" w:rsidRPr="00714216" w:rsidRDefault="00854E29" w:rsidP="00854E29">
            <w:pPr>
              <w:rPr>
                <w:b/>
                <w:bCs/>
                <w:i/>
                <w:iCs/>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kuchni. </w:t>
            </w:r>
          </w:p>
          <w:p w14:paraId="67397385" w14:textId="77777777" w:rsidR="00854E29" w:rsidRPr="00714216" w:rsidRDefault="00854E29" w:rsidP="00854E29">
            <w:pPr>
              <w:rPr>
                <w:color w:val="000000" w:themeColor="text1"/>
              </w:rPr>
            </w:pPr>
          </w:p>
          <w:p w14:paraId="2B762496" w14:textId="32DA1038" w:rsidR="00854E29" w:rsidRPr="00714216" w:rsidRDefault="00854E29" w:rsidP="00854E29">
            <w:pPr>
              <w:rPr>
                <w:i/>
                <w:iCs/>
                <w:color w:val="000000" w:themeColor="text1"/>
              </w:rPr>
            </w:pPr>
            <w:r w:rsidRPr="00714216">
              <w:rPr>
                <w:i/>
                <w:iCs/>
                <w:color w:val="000000" w:themeColor="text1"/>
              </w:rPr>
              <w:t>Minimalna długość od 40 cm max 60 cm</w:t>
            </w:r>
          </w:p>
          <w:p w14:paraId="363FE6BC" w14:textId="77777777" w:rsidR="00854E29" w:rsidRPr="00714216" w:rsidRDefault="00854E29" w:rsidP="00854E29">
            <w:pPr>
              <w:rPr>
                <w:b/>
                <w:bCs/>
                <w:color w:val="000000" w:themeColor="text1"/>
              </w:rPr>
            </w:pPr>
          </w:p>
        </w:tc>
        <w:tc>
          <w:tcPr>
            <w:tcW w:w="3447" w:type="dxa"/>
          </w:tcPr>
          <w:p w14:paraId="4C839AF4" w14:textId="77777777" w:rsidR="00854E29" w:rsidRPr="00714216" w:rsidRDefault="00854E29" w:rsidP="00854E29">
            <w:pPr>
              <w:rPr>
                <w:b/>
                <w:bCs/>
                <w:color w:val="000000" w:themeColor="text1"/>
              </w:rPr>
            </w:pPr>
          </w:p>
        </w:tc>
        <w:tc>
          <w:tcPr>
            <w:tcW w:w="1476" w:type="dxa"/>
          </w:tcPr>
          <w:p w14:paraId="19E70BE6" w14:textId="77777777" w:rsidR="00854E29" w:rsidRPr="00714216" w:rsidRDefault="00854E29" w:rsidP="00854E29">
            <w:pPr>
              <w:rPr>
                <w:b/>
                <w:bCs/>
                <w:color w:val="000000" w:themeColor="text1"/>
              </w:rPr>
            </w:pPr>
          </w:p>
        </w:tc>
        <w:tc>
          <w:tcPr>
            <w:tcW w:w="1417" w:type="dxa"/>
          </w:tcPr>
          <w:p w14:paraId="6CCE2630" w14:textId="77777777" w:rsidR="00854E29" w:rsidRPr="00714216" w:rsidRDefault="00854E29" w:rsidP="00854E29">
            <w:pPr>
              <w:rPr>
                <w:b/>
                <w:bCs/>
                <w:color w:val="000000" w:themeColor="text1"/>
              </w:rPr>
            </w:pPr>
          </w:p>
        </w:tc>
        <w:tc>
          <w:tcPr>
            <w:tcW w:w="1418" w:type="dxa"/>
          </w:tcPr>
          <w:p w14:paraId="07EAA79C" w14:textId="77777777" w:rsidR="00854E29" w:rsidRPr="00714216" w:rsidRDefault="00854E29" w:rsidP="00854E29">
            <w:pPr>
              <w:rPr>
                <w:b/>
                <w:bCs/>
                <w:color w:val="000000" w:themeColor="text1"/>
              </w:rPr>
            </w:pPr>
          </w:p>
        </w:tc>
        <w:tc>
          <w:tcPr>
            <w:tcW w:w="1134" w:type="dxa"/>
          </w:tcPr>
          <w:p w14:paraId="502CBA94" w14:textId="77777777" w:rsidR="00854E29" w:rsidRPr="00714216" w:rsidRDefault="00854E29" w:rsidP="00854E29">
            <w:pPr>
              <w:rPr>
                <w:b/>
                <w:bCs/>
                <w:color w:val="000000" w:themeColor="text1"/>
              </w:rPr>
            </w:pPr>
          </w:p>
        </w:tc>
        <w:tc>
          <w:tcPr>
            <w:tcW w:w="1842" w:type="dxa"/>
          </w:tcPr>
          <w:p w14:paraId="42F4961F" w14:textId="77777777" w:rsidR="00854E29" w:rsidRPr="00714216" w:rsidRDefault="00854E29" w:rsidP="00854E29">
            <w:pPr>
              <w:rPr>
                <w:b/>
                <w:bCs/>
                <w:color w:val="000000" w:themeColor="text1"/>
              </w:rPr>
            </w:pPr>
          </w:p>
        </w:tc>
      </w:tr>
      <w:tr w:rsidR="00714216" w:rsidRPr="00714216" w14:paraId="3993AD57" w14:textId="3C3009FD" w:rsidTr="00045C3C">
        <w:tc>
          <w:tcPr>
            <w:tcW w:w="568" w:type="dxa"/>
          </w:tcPr>
          <w:p w14:paraId="701D7781" w14:textId="62676BAE" w:rsidR="00854E29" w:rsidRPr="00714216" w:rsidRDefault="00854E29" w:rsidP="00854E29">
            <w:pPr>
              <w:rPr>
                <w:color w:val="000000" w:themeColor="text1"/>
              </w:rPr>
            </w:pPr>
            <w:r w:rsidRPr="00714216">
              <w:rPr>
                <w:color w:val="000000" w:themeColor="text1"/>
              </w:rPr>
              <w:t>28</w:t>
            </w:r>
          </w:p>
        </w:tc>
        <w:tc>
          <w:tcPr>
            <w:tcW w:w="3260" w:type="dxa"/>
          </w:tcPr>
          <w:p w14:paraId="607C9030" w14:textId="4D130E90" w:rsidR="00854E29" w:rsidRPr="00714216" w:rsidRDefault="00854E29" w:rsidP="00854E29">
            <w:pPr>
              <w:rPr>
                <w:b/>
                <w:bCs/>
                <w:color w:val="000000" w:themeColor="text1"/>
              </w:rPr>
            </w:pPr>
            <w:r w:rsidRPr="00714216">
              <w:rPr>
                <w:b/>
                <w:bCs/>
                <w:color w:val="000000" w:themeColor="text1"/>
              </w:rPr>
              <w:t xml:space="preserve">KUCHNIA GAZOWA 6-PALNIKOWA Z PIEKARNIKIEM ELEKTRYCZNYM </w:t>
            </w:r>
          </w:p>
          <w:p w14:paraId="0B0337CB" w14:textId="0AA3BCBD" w:rsidR="00854E29" w:rsidRPr="00714216" w:rsidRDefault="00854E29" w:rsidP="00854E29">
            <w:pPr>
              <w:rPr>
                <w:color w:val="000000" w:themeColor="text1"/>
              </w:rPr>
            </w:pPr>
            <w:r w:rsidRPr="00714216">
              <w:rPr>
                <w:noProof/>
                <w:color w:val="000000" w:themeColor="text1"/>
              </w:rPr>
              <w:drawing>
                <wp:inline distT="0" distB="0" distL="0" distR="0" wp14:anchorId="59042BDB" wp14:editId="18E38941">
                  <wp:extent cx="1835239" cy="1546774"/>
                  <wp:effectExtent l="0" t="0" r="0" b="0"/>
                  <wp:docPr id="179238620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43964" cy="1554128"/>
                          </a:xfrm>
                          <a:prstGeom prst="rect">
                            <a:avLst/>
                          </a:prstGeom>
                          <a:noFill/>
                          <a:ln>
                            <a:noFill/>
                          </a:ln>
                        </pic:spPr>
                      </pic:pic>
                    </a:graphicData>
                  </a:graphic>
                </wp:inline>
              </w:drawing>
            </w:r>
          </w:p>
          <w:p w14:paraId="357E7FBB" w14:textId="2C4C9B88" w:rsidR="00854E29" w:rsidRPr="00714216" w:rsidRDefault="00854E29" w:rsidP="00854E29">
            <w:pPr>
              <w:rPr>
                <w:color w:val="000000" w:themeColor="text1"/>
              </w:rPr>
            </w:pPr>
          </w:p>
        </w:tc>
        <w:tc>
          <w:tcPr>
            <w:tcW w:w="850" w:type="dxa"/>
          </w:tcPr>
          <w:p w14:paraId="2035C2C4" w14:textId="4C25469F" w:rsidR="00854E29" w:rsidRPr="00714216" w:rsidRDefault="00854E29" w:rsidP="00854E29">
            <w:pPr>
              <w:rPr>
                <w:b/>
                <w:bCs/>
                <w:color w:val="000000" w:themeColor="text1"/>
              </w:rPr>
            </w:pPr>
            <w:r w:rsidRPr="00714216">
              <w:rPr>
                <w:b/>
                <w:bCs/>
                <w:color w:val="000000" w:themeColor="text1"/>
              </w:rPr>
              <w:t>1</w:t>
            </w:r>
          </w:p>
        </w:tc>
        <w:tc>
          <w:tcPr>
            <w:tcW w:w="5529" w:type="dxa"/>
          </w:tcPr>
          <w:p w14:paraId="5F7A8036" w14:textId="4866862A" w:rsidR="00854E29" w:rsidRPr="00714216" w:rsidRDefault="00854E29" w:rsidP="00854E29">
            <w:pPr>
              <w:rPr>
                <w:b/>
                <w:bCs/>
                <w:color w:val="000000" w:themeColor="text1"/>
              </w:rPr>
            </w:pPr>
            <w:r w:rsidRPr="00714216">
              <w:rPr>
                <w:b/>
                <w:bCs/>
                <w:color w:val="000000" w:themeColor="text1"/>
              </w:rPr>
              <w:t>Konstrukcja i wykonanie</w:t>
            </w:r>
          </w:p>
          <w:p w14:paraId="799585AF" w14:textId="53E59C0C" w:rsidR="00854E29" w:rsidRPr="00714216" w:rsidRDefault="00854E29" w:rsidP="00854E29">
            <w:pPr>
              <w:numPr>
                <w:ilvl w:val="0"/>
                <w:numId w:val="33"/>
              </w:numPr>
              <w:rPr>
                <w:color w:val="000000" w:themeColor="text1"/>
              </w:rPr>
            </w:pPr>
            <w:r w:rsidRPr="00714216">
              <w:rPr>
                <w:color w:val="000000" w:themeColor="text1"/>
              </w:rPr>
              <w:t>Jednoczęściowy, tłoczony blat roboczy wykonany ze stali nierdzewnej o grubości min. 1,5 mm, zapewniający trwałość oraz łatwość utrzymania w czystości.</w:t>
            </w:r>
          </w:p>
          <w:p w14:paraId="78368441" w14:textId="77777777" w:rsidR="00854E29" w:rsidRPr="00714216" w:rsidRDefault="00854E29" w:rsidP="00854E29">
            <w:pPr>
              <w:numPr>
                <w:ilvl w:val="0"/>
                <w:numId w:val="33"/>
              </w:numPr>
              <w:rPr>
                <w:color w:val="000000" w:themeColor="text1"/>
              </w:rPr>
            </w:pPr>
            <w:r w:rsidRPr="00714216">
              <w:rPr>
                <w:color w:val="000000" w:themeColor="text1"/>
              </w:rPr>
              <w:t>Obudowa przystosowana do pracy w warunkach profesjonalnej gastronomii.</w:t>
            </w:r>
          </w:p>
          <w:p w14:paraId="5E7CB137" w14:textId="77777777" w:rsidR="00854E29" w:rsidRPr="00714216" w:rsidRDefault="00854E29" w:rsidP="00854E29">
            <w:pPr>
              <w:numPr>
                <w:ilvl w:val="0"/>
                <w:numId w:val="33"/>
              </w:numPr>
              <w:rPr>
                <w:color w:val="000000" w:themeColor="text1"/>
              </w:rPr>
            </w:pPr>
            <w:r w:rsidRPr="00714216">
              <w:rPr>
                <w:color w:val="000000" w:themeColor="text1"/>
              </w:rPr>
              <w:t>Drzwi piekarnika dwuściankowe, zapewniające izolację cieplną, z tłoczonym panelem wewnętrznym zwiększającym sztywność konstrukcji.</w:t>
            </w:r>
          </w:p>
          <w:p w14:paraId="70A771B4" w14:textId="77777777" w:rsidR="00854E29" w:rsidRPr="00714216" w:rsidRDefault="00854E29" w:rsidP="00854E29">
            <w:pPr>
              <w:numPr>
                <w:ilvl w:val="0"/>
                <w:numId w:val="33"/>
              </w:numPr>
              <w:rPr>
                <w:color w:val="000000" w:themeColor="text1"/>
              </w:rPr>
            </w:pPr>
            <w:r w:rsidRPr="00714216">
              <w:rPr>
                <w:color w:val="000000" w:themeColor="text1"/>
              </w:rPr>
              <w:t>Stopień ochrony IPX4 – zabezpieczenie przed bryzgami wody z różnych kierunków.</w:t>
            </w:r>
          </w:p>
          <w:p w14:paraId="48AEE51A" w14:textId="0622A4EA" w:rsidR="00854E29" w:rsidRPr="00714216" w:rsidRDefault="00854E29" w:rsidP="00854E29">
            <w:pPr>
              <w:rPr>
                <w:color w:val="000000" w:themeColor="text1"/>
              </w:rPr>
            </w:pPr>
          </w:p>
          <w:p w14:paraId="7897E651" w14:textId="66959E90" w:rsidR="00854E29" w:rsidRPr="00714216" w:rsidRDefault="00854E29" w:rsidP="00854E29">
            <w:pPr>
              <w:rPr>
                <w:b/>
                <w:bCs/>
                <w:color w:val="000000" w:themeColor="text1"/>
              </w:rPr>
            </w:pPr>
            <w:r w:rsidRPr="00714216">
              <w:rPr>
                <w:b/>
                <w:bCs/>
                <w:color w:val="000000" w:themeColor="text1"/>
              </w:rPr>
              <w:t>Parametry techniczne</w:t>
            </w:r>
          </w:p>
          <w:p w14:paraId="766BA364" w14:textId="77777777" w:rsidR="00854E29" w:rsidRPr="00714216" w:rsidRDefault="00854E29" w:rsidP="00854E29">
            <w:pPr>
              <w:rPr>
                <w:color w:val="000000" w:themeColor="text1"/>
              </w:rPr>
            </w:pPr>
            <w:r w:rsidRPr="00714216">
              <w:rPr>
                <w:b/>
                <w:bCs/>
                <w:color w:val="000000" w:themeColor="text1"/>
              </w:rPr>
              <w:t>Część gazowa:</w:t>
            </w:r>
          </w:p>
          <w:p w14:paraId="1A6817CF" w14:textId="77777777" w:rsidR="00854E29" w:rsidRPr="00714216" w:rsidRDefault="00854E29" w:rsidP="00854E29">
            <w:pPr>
              <w:numPr>
                <w:ilvl w:val="0"/>
                <w:numId w:val="34"/>
              </w:numPr>
              <w:rPr>
                <w:color w:val="000000" w:themeColor="text1"/>
              </w:rPr>
            </w:pPr>
            <w:r w:rsidRPr="00714216">
              <w:rPr>
                <w:color w:val="000000" w:themeColor="text1"/>
              </w:rPr>
              <w:lastRenderedPageBreak/>
              <w:t>Sześć wysokosprawnych palników o mocy 5,5 kW każdy.</w:t>
            </w:r>
          </w:p>
          <w:p w14:paraId="26662A01" w14:textId="77777777" w:rsidR="00854E29" w:rsidRPr="00714216" w:rsidRDefault="00854E29" w:rsidP="00854E29">
            <w:pPr>
              <w:numPr>
                <w:ilvl w:val="0"/>
                <w:numId w:val="34"/>
              </w:numPr>
              <w:rPr>
                <w:color w:val="000000" w:themeColor="text1"/>
              </w:rPr>
            </w:pPr>
            <w:r w:rsidRPr="00714216">
              <w:rPr>
                <w:color w:val="000000" w:themeColor="text1"/>
              </w:rPr>
              <w:t>Łączna moc gazowa: 33 kW.</w:t>
            </w:r>
          </w:p>
          <w:p w14:paraId="38663EFB" w14:textId="77777777" w:rsidR="00854E29" w:rsidRPr="00714216" w:rsidRDefault="00854E29" w:rsidP="00854E29">
            <w:pPr>
              <w:numPr>
                <w:ilvl w:val="0"/>
                <w:numId w:val="34"/>
              </w:numPr>
              <w:rPr>
                <w:color w:val="000000" w:themeColor="text1"/>
              </w:rPr>
            </w:pPr>
            <w:r w:rsidRPr="00714216">
              <w:rPr>
                <w:color w:val="000000" w:themeColor="text1"/>
              </w:rPr>
              <w:t>Palniki wyposażone w regulatory płomienia umożliwiające precyzyjne dostosowanie intensywności ognia do wielkości garnka i rodzaju potrawy.</w:t>
            </w:r>
          </w:p>
          <w:p w14:paraId="458AFC20" w14:textId="77777777" w:rsidR="00854E29" w:rsidRPr="00714216" w:rsidRDefault="00854E29" w:rsidP="00854E29">
            <w:pPr>
              <w:rPr>
                <w:color w:val="000000" w:themeColor="text1"/>
              </w:rPr>
            </w:pPr>
            <w:r w:rsidRPr="00714216">
              <w:rPr>
                <w:b/>
                <w:bCs/>
                <w:color w:val="000000" w:themeColor="text1"/>
              </w:rPr>
              <w:t>Część elektryczna – piekarnik:</w:t>
            </w:r>
          </w:p>
          <w:p w14:paraId="7FF72266" w14:textId="4361AB1F" w:rsidR="00854E29" w:rsidRPr="00714216" w:rsidRDefault="00854E29" w:rsidP="00854E29">
            <w:pPr>
              <w:numPr>
                <w:ilvl w:val="0"/>
                <w:numId w:val="35"/>
              </w:numPr>
              <w:rPr>
                <w:color w:val="000000" w:themeColor="text1"/>
              </w:rPr>
            </w:pPr>
            <w:r w:rsidRPr="00714216">
              <w:rPr>
                <w:color w:val="000000" w:themeColor="text1"/>
              </w:rPr>
              <w:t>Moc elektryczna: 6 kW.</w:t>
            </w:r>
          </w:p>
          <w:p w14:paraId="3086038D" w14:textId="035EED3E" w:rsidR="00854E29" w:rsidRPr="00714216" w:rsidRDefault="00854E29" w:rsidP="00854E29">
            <w:pPr>
              <w:numPr>
                <w:ilvl w:val="0"/>
                <w:numId w:val="35"/>
              </w:numPr>
              <w:rPr>
                <w:color w:val="000000" w:themeColor="text1"/>
              </w:rPr>
            </w:pPr>
            <w:r w:rsidRPr="00714216">
              <w:rPr>
                <w:color w:val="000000" w:themeColor="text1"/>
              </w:rPr>
              <w:t>Moc gazowa: 33 kW</w:t>
            </w:r>
          </w:p>
          <w:p w14:paraId="46EFADE6" w14:textId="77777777" w:rsidR="00854E29" w:rsidRPr="00714216" w:rsidRDefault="00854E29" w:rsidP="00854E29">
            <w:pPr>
              <w:numPr>
                <w:ilvl w:val="0"/>
                <w:numId w:val="35"/>
              </w:numPr>
              <w:rPr>
                <w:color w:val="000000" w:themeColor="text1"/>
              </w:rPr>
            </w:pPr>
            <w:r w:rsidRPr="00714216">
              <w:rPr>
                <w:color w:val="000000" w:themeColor="text1"/>
              </w:rPr>
              <w:t>Termostat z zakresem regulacji temperatury od 140°C do 300°C.</w:t>
            </w:r>
          </w:p>
          <w:p w14:paraId="73EF1A5B" w14:textId="77777777" w:rsidR="00854E29" w:rsidRPr="00714216" w:rsidRDefault="00854E29" w:rsidP="00854E29">
            <w:pPr>
              <w:numPr>
                <w:ilvl w:val="0"/>
                <w:numId w:val="35"/>
              </w:numPr>
              <w:rPr>
                <w:color w:val="000000" w:themeColor="text1"/>
              </w:rPr>
            </w:pPr>
            <w:r w:rsidRPr="00714216">
              <w:rPr>
                <w:color w:val="000000" w:themeColor="text1"/>
              </w:rPr>
              <w:t>Równomierny rozkład temperatury w komorze piekarnika.</w:t>
            </w:r>
          </w:p>
          <w:p w14:paraId="50F70A1D" w14:textId="77777777" w:rsidR="00854E29" w:rsidRPr="00714216" w:rsidRDefault="00854E29" w:rsidP="00854E29">
            <w:pPr>
              <w:rPr>
                <w:color w:val="000000" w:themeColor="text1"/>
              </w:rPr>
            </w:pPr>
          </w:p>
        </w:tc>
        <w:tc>
          <w:tcPr>
            <w:tcW w:w="1881" w:type="dxa"/>
          </w:tcPr>
          <w:p w14:paraId="203DA7A9" w14:textId="7855D23C" w:rsidR="00854E29" w:rsidRPr="00714216" w:rsidRDefault="00854E29" w:rsidP="00854E29">
            <w:pPr>
              <w:rPr>
                <w:color w:val="000000" w:themeColor="text1"/>
              </w:rPr>
            </w:pPr>
            <w:r w:rsidRPr="00714216">
              <w:rPr>
                <w:b/>
                <w:bCs/>
                <w:color w:val="000000" w:themeColor="text1"/>
              </w:rPr>
              <w:lastRenderedPageBreak/>
              <w:t xml:space="preserve">WYMIARY I PARAMETRY TECHNICZNE  </w:t>
            </w:r>
          </w:p>
          <w:p w14:paraId="5B6D73BF" w14:textId="77777777" w:rsidR="00854E29" w:rsidRPr="00714216" w:rsidRDefault="00854E29" w:rsidP="00854E29">
            <w:pPr>
              <w:rPr>
                <w:color w:val="000000" w:themeColor="text1"/>
              </w:rPr>
            </w:pPr>
          </w:p>
          <w:p w14:paraId="30DFE270" w14:textId="0C21A7DA" w:rsidR="00854E29" w:rsidRPr="00714216" w:rsidRDefault="00854E29" w:rsidP="00854E29">
            <w:pPr>
              <w:rPr>
                <w:color w:val="000000" w:themeColor="text1"/>
              </w:rPr>
            </w:pPr>
            <w:r w:rsidRPr="00714216">
              <w:rPr>
                <w:color w:val="000000" w:themeColor="text1"/>
              </w:rPr>
              <w:t>Wymiary urządzenia: szer. min.1200 mm</w:t>
            </w:r>
          </w:p>
          <w:p w14:paraId="1560BF97" w14:textId="77777777" w:rsidR="00854E29" w:rsidRPr="00714216" w:rsidRDefault="00854E29" w:rsidP="00854E29">
            <w:pPr>
              <w:rPr>
                <w:i/>
                <w:iCs/>
                <w:color w:val="000000" w:themeColor="text1"/>
              </w:rPr>
            </w:pPr>
          </w:p>
          <w:p w14:paraId="43BBB6A9" w14:textId="3D5ACD24"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 xml:space="preserve">Zabudowa w ciągu gazowym - dopuszcza się urządzenia o głębokości min. 700 do 900 mm. </w:t>
            </w:r>
          </w:p>
          <w:p w14:paraId="27AE2583" w14:textId="77777777" w:rsidR="00854E29" w:rsidRPr="00714216" w:rsidRDefault="00854E29" w:rsidP="00854E29">
            <w:pPr>
              <w:rPr>
                <w:i/>
                <w:iCs/>
                <w:color w:val="000000" w:themeColor="text1"/>
              </w:rPr>
            </w:pPr>
          </w:p>
          <w:p w14:paraId="1B383525" w14:textId="77777777" w:rsidR="00854E29" w:rsidRPr="00714216" w:rsidRDefault="00854E29" w:rsidP="00854E29">
            <w:pPr>
              <w:rPr>
                <w:i/>
                <w:iCs/>
                <w:color w:val="000000" w:themeColor="text1"/>
              </w:rPr>
            </w:pPr>
          </w:p>
          <w:p w14:paraId="126EE7B5" w14:textId="77777777" w:rsidR="00854E29" w:rsidRPr="00714216" w:rsidRDefault="00854E29" w:rsidP="00854E29">
            <w:pPr>
              <w:rPr>
                <w:i/>
                <w:iCs/>
                <w:color w:val="000000" w:themeColor="text1"/>
              </w:rPr>
            </w:pPr>
          </w:p>
          <w:p w14:paraId="3BA2D0CF" w14:textId="565B94F9"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p>
          <w:p w14:paraId="7B12C965" w14:textId="77777777" w:rsidR="00854E29" w:rsidRPr="00714216" w:rsidRDefault="00854E29" w:rsidP="00854E29">
            <w:pPr>
              <w:rPr>
                <w:color w:val="000000" w:themeColor="text1"/>
              </w:rPr>
            </w:pPr>
          </w:p>
          <w:p w14:paraId="18870EB8" w14:textId="77777777" w:rsidR="00854E29" w:rsidRPr="00714216" w:rsidRDefault="00854E29" w:rsidP="00854E29">
            <w:pPr>
              <w:rPr>
                <w:color w:val="000000" w:themeColor="text1"/>
              </w:rPr>
            </w:pPr>
          </w:p>
          <w:p w14:paraId="304BEAEE" w14:textId="77777777" w:rsidR="00854E29" w:rsidRPr="00714216" w:rsidRDefault="00854E29" w:rsidP="00854E29">
            <w:pPr>
              <w:rPr>
                <w:color w:val="000000" w:themeColor="text1"/>
              </w:rPr>
            </w:pPr>
          </w:p>
        </w:tc>
        <w:tc>
          <w:tcPr>
            <w:tcW w:w="3447" w:type="dxa"/>
          </w:tcPr>
          <w:p w14:paraId="3A61C2DD"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39275A59" w14:textId="77777777" w:rsidR="00854E29" w:rsidRPr="00714216" w:rsidRDefault="00854E29" w:rsidP="00854E29">
            <w:pPr>
              <w:rPr>
                <w:color w:val="000000" w:themeColor="text1"/>
              </w:rPr>
            </w:pPr>
            <w:r w:rsidRPr="00714216">
              <w:rPr>
                <w:color w:val="000000" w:themeColor="text1"/>
              </w:rPr>
              <w:t>Stabilna konstrukcja zapobiegająca przemieszczaniu się urządzenia podczas eksploatacji.</w:t>
            </w:r>
          </w:p>
          <w:p w14:paraId="3BACEC53" w14:textId="77777777" w:rsidR="00854E29" w:rsidRPr="00714216" w:rsidRDefault="00854E29" w:rsidP="00854E29">
            <w:pPr>
              <w:rPr>
                <w:color w:val="000000" w:themeColor="text1"/>
              </w:rPr>
            </w:pPr>
          </w:p>
          <w:p w14:paraId="35C1CC5E" w14:textId="57B451A4" w:rsidR="00854E29" w:rsidRPr="00714216" w:rsidRDefault="00854E29" w:rsidP="00854E29">
            <w:pPr>
              <w:rPr>
                <w:color w:val="000000" w:themeColor="text1"/>
              </w:rPr>
            </w:pPr>
            <w:r w:rsidRPr="00714216">
              <w:rPr>
                <w:color w:val="000000" w:themeColor="text1"/>
              </w:rPr>
              <w:t>Pokrętła regulacyjne o wyraźnym oporze i jednoznacznej pozycji „0”, ograniczające ryzyko niekontrolowanego wypływu gazu.</w:t>
            </w:r>
          </w:p>
          <w:p w14:paraId="4E5EE5C1" w14:textId="77777777" w:rsidR="00854E29" w:rsidRPr="00714216" w:rsidRDefault="00854E29" w:rsidP="00854E29">
            <w:pPr>
              <w:rPr>
                <w:color w:val="000000" w:themeColor="text1"/>
              </w:rPr>
            </w:pPr>
          </w:p>
          <w:p w14:paraId="66CA094A" w14:textId="29A0F827" w:rsidR="00854E29" w:rsidRPr="00714216" w:rsidRDefault="00854E29" w:rsidP="00854E29">
            <w:pPr>
              <w:rPr>
                <w:color w:val="000000" w:themeColor="text1"/>
              </w:rPr>
            </w:pPr>
            <w:r w:rsidRPr="00714216">
              <w:rPr>
                <w:color w:val="000000" w:themeColor="text1"/>
              </w:rPr>
              <w:t>Czytelne, oznaczenia funkcji i zakresów regulacji.</w:t>
            </w:r>
          </w:p>
          <w:p w14:paraId="6FD33F3C" w14:textId="77777777" w:rsidR="00854E29" w:rsidRPr="00714216" w:rsidRDefault="00854E29" w:rsidP="00854E29">
            <w:pPr>
              <w:rPr>
                <w:color w:val="000000" w:themeColor="text1"/>
              </w:rPr>
            </w:pPr>
            <w:r w:rsidRPr="00714216">
              <w:rPr>
                <w:color w:val="000000" w:themeColor="text1"/>
              </w:rPr>
              <w:lastRenderedPageBreak/>
              <w:t>Dwuściankowe drzwi piekarnika ograniczające nagrzewanie powierzchni zewnętrznej.</w:t>
            </w:r>
          </w:p>
          <w:p w14:paraId="43FB34B4" w14:textId="77777777" w:rsidR="00854E29" w:rsidRPr="00714216" w:rsidRDefault="00854E29" w:rsidP="00854E29">
            <w:pPr>
              <w:rPr>
                <w:color w:val="000000" w:themeColor="text1"/>
              </w:rPr>
            </w:pPr>
          </w:p>
          <w:p w14:paraId="7848D850" w14:textId="77777777" w:rsidR="00854E29" w:rsidRPr="00714216" w:rsidRDefault="00854E29" w:rsidP="00854E29">
            <w:pPr>
              <w:rPr>
                <w:color w:val="000000" w:themeColor="text1"/>
              </w:rPr>
            </w:pPr>
            <w:r w:rsidRPr="00714216">
              <w:rPr>
                <w:color w:val="000000" w:themeColor="text1"/>
              </w:rPr>
              <w:t>Ochrona przeciwbryzgowa IPX4 zwiększająca bezpieczeństwo w środowisku o podwyższonej wilgotności.</w:t>
            </w:r>
          </w:p>
          <w:p w14:paraId="1D9F79D6" w14:textId="1721B19D" w:rsidR="00854E29" w:rsidRPr="00714216" w:rsidRDefault="00854E29" w:rsidP="00854E29">
            <w:pPr>
              <w:rPr>
                <w:color w:val="000000" w:themeColor="text1"/>
              </w:rPr>
            </w:pPr>
          </w:p>
          <w:p w14:paraId="1E22C24D" w14:textId="77777777" w:rsidR="00854E29" w:rsidRPr="00714216" w:rsidRDefault="00854E29" w:rsidP="00854E29">
            <w:pPr>
              <w:rPr>
                <w:color w:val="000000" w:themeColor="text1"/>
              </w:rPr>
            </w:pPr>
            <w:r w:rsidRPr="00714216">
              <w:rPr>
                <w:color w:val="000000" w:themeColor="text1"/>
              </w:rPr>
              <w:t>Ergonomiczne pokrętła umożliwiające obsługę osobom z ograniczoną sprawnością manualną.</w:t>
            </w:r>
          </w:p>
          <w:p w14:paraId="5CB8C903" w14:textId="77777777" w:rsidR="00854E29" w:rsidRPr="00714216" w:rsidRDefault="00854E29" w:rsidP="00854E29">
            <w:pPr>
              <w:rPr>
                <w:color w:val="000000" w:themeColor="text1"/>
              </w:rPr>
            </w:pPr>
          </w:p>
          <w:p w14:paraId="3684B8B9" w14:textId="2F54A132" w:rsidR="00854E29" w:rsidRPr="00714216" w:rsidRDefault="00854E29" w:rsidP="00854E29">
            <w:pPr>
              <w:rPr>
                <w:color w:val="000000" w:themeColor="text1"/>
              </w:rPr>
            </w:pPr>
            <w:r w:rsidRPr="00714216">
              <w:rPr>
                <w:color w:val="000000" w:themeColor="text1"/>
              </w:rPr>
              <w:t>Drzwi piekarnika otwierane w sposób zapewniający stabilny dostęp do komory bez konieczności wykonywania nadmiernych ruchów skrętnych.</w:t>
            </w:r>
          </w:p>
          <w:p w14:paraId="6B80719E" w14:textId="77777777" w:rsidR="00854E29" w:rsidRPr="00714216" w:rsidRDefault="00854E29" w:rsidP="00854E29">
            <w:pPr>
              <w:rPr>
                <w:color w:val="000000" w:themeColor="text1"/>
              </w:rPr>
            </w:pPr>
          </w:p>
        </w:tc>
        <w:tc>
          <w:tcPr>
            <w:tcW w:w="1476" w:type="dxa"/>
          </w:tcPr>
          <w:p w14:paraId="1C49CD5D" w14:textId="77777777" w:rsidR="00854E29" w:rsidRPr="00714216" w:rsidRDefault="00854E29" w:rsidP="00854E29">
            <w:pPr>
              <w:rPr>
                <w:b/>
                <w:bCs/>
                <w:color w:val="000000" w:themeColor="text1"/>
              </w:rPr>
            </w:pPr>
          </w:p>
        </w:tc>
        <w:tc>
          <w:tcPr>
            <w:tcW w:w="1417" w:type="dxa"/>
          </w:tcPr>
          <w:p w14:paraId="68946061" w14:textId="77777777" w:rsidR="00854E29" w:rsidRPr="00714216" w:rsidRDefault="00854E29" w:rsidP="00854E29">
            <w:pPr>
              <w:rPr>
                <w:b/>
                <w:bCs/>
                <w:color w:val="000000" w:themeColor="text1"/>
              </w:rPr>
            </w:pPr>
          </w:p>
        </w:tc>
        <w:tc>
          <w:tcPr>
            <w:tcW w:w="1418" w:type="dxa"/>
          </w:tcPr>
          <w:p w14:paraId="66A87461" w14:textId="77777777" w:rsidR="00854E29" w:rsidRPr="00714216" w:rsidRDefault="00854E29" w:rsidP="00854E29">
            <w:pPr>
              <w:rPr>
                <w:b/>
                <w:bCs/>
                <w:color w:val="000000" w:themeColor="text1"/>
              </w:rPr>
            </w:pPr>
          </w:p>
        </w:tc>
        <w:tc>
          <w:tcPr>
            <w:tcW w:w="1134" w:type="dxa"/>
          </w:tcPr>
          <w:p w14:paraId="67858AF9" w14:textId="77777777" w:rsidR="00854E29" w:rsidRPr="00714216" w:rsidRDefault="00854E29" w:rsidP="00854E29">
            <w:pPr>
              <w:rPr>
                <w:b/>
                <w:bCs/>
                <w:color w:val="000000" w:themeColor="text1"/>
              </w:rPr>
            </w:pPr>
          </w:p>
        </w:tc>
        <w:tc>
          <w:tcPr>
            <w:tcW w:w="1842" w:type="dxa"/>
          </w:tcPr>
          <w:p w14:paraId="19FC09E0" w14:textId="77777777" w:rsidR="00854E29" w:rsidRPr="00714216" w:rsidRDefault="00854E29" w:rsidP="00854E29">
            <w:pPr>
              <w:rPr>
                <w:b/>
                <w:bCs/>
                <w:color w:val="000000" w:themeColor="text1"/>
              </w:rPr>
            </w:pPr>
          </w:p>
        </w:tc>
      </w:tr>
      <w:tr w:rsidR="00714216" w:rsidRPr="00714216" w14:paraId="7AF16BE7" w14:textId="75139D7B" w:rsidTr="00045C3C">
        <w:tc>
          <w:tcPr>
            <w:tcW w:w="568" w:type="dxa"/>
          </w:tcPr>
          <w:p w14:paraId="716DAEA8" w14:textId="33A3C89A" w:rsidR="00854E29" w:rsidRPr="00714216" w:rsidRDefault="00854E29" w:rsidP="00854E29">
            <w:pPr>
              <w:rPr>
                <w:color w:val="000000" w:themeColor="text1"/>
              </w:rPr>
            </w:pPr>
            <w:r w:rsidRPr="00714216">
              <w:rPr>
                <w:color w:val="000000" w:themeColor="text1"/>
              </w:rPr>
              <w:t>29</w:t>
            </w:r>
          </w:p>
        </w:tc>
        <w:tc>
          <w:tcPr>
            <w:tcW w:w="3260" w:type="dxa"/>
          </w:tcPr>
          <w:p w14:paraId="67BC7999" w14:textId="4602D20A" w:rsidR="00854E29" w:rsidRPr="00714216" w:rsidRDefault="00854E29" w:rsidP="00854E29">
            <w:pPr>
              <w:rPr>
                <w:b/>
                <w:bCs/>
                <w:color w:val="000000" w:themeColor="text1"/>
              </w:rPr>
            </w:pPr>
            <w:r w:rsidRPr="00714216">
              <w:rPr>
                <w:b/>
                <w:bCs/>
                <w:color w:val="000000" w:themeColor="text1"/>
              </w:rPr>
              <w:t xml:space="preserve">KOCIOŁ WARZELNY GAZOWY 200 L  </w:t>
            </w:r>
          </w:p>
          <w:p w14:paraId="17D24AE2" w14:textId="3B293E36" w:rsidR="00854E29" w:rsidRPr="00714216" w:rsidRDefault="00854E29" w:rsidP="00854E29">
            <w:pPr>
              <w:rPr>
                <w:color w:val="000000" w:themeColor="text1"/>
              </w:rPr>
            </w:pPr>
            <w:r w:rsidRPr="00714216">
              <w:rPr>
                <w:b/>
                <w:bCs/>
                <w:noProof/>
                <w:color w:val="000000" w:themeColor="text1"/>
              </w:rPr>
              <w:drawing>
                <wp:anchor distT="0" distB="0" distL="114300" distR="114300" simplePos="0" relativeHeight="251947008" behindDoc="0" locked="0" layoutInCell="1" allowOverlap="1" wp14:anchorId="7F3C178A" wp14:editId="39E18862">
                  <wp:simplePos x="0" y="0"/>
                  <wp:positionH relativeFrom="column">
                    <wp:posOffset>92075</wp:posOffset>
                  </wp:positionH>
                  <wp:positionV relativeFrom="paragraph">
                    <wp:posOffset>27940</wp:posOffset>
                  </wp:positionV>
                  <wp:extent cx="1693545" cy="2455545"/>
                  <wp:effectExtent l="0" t="0" r="1905" b="1905"/>
                  <wp:wrapSquare wrapText="bothSides"/>
                  <wp:docPr id="158749556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93545" cy="24555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71A19456" w14:textId="7540A5CB" w:rsidR="00854E29" w:rsidRPr="00714216" w:rsidRDefault="00854E29" w:rsidP="00854E29">
            <w:pPr>
              <w:rPr>
                <w:b/>
                <w:bCs/>
                <w:color w:val="000000" w:themeColor="text1"/>
              </w:rPr>
            </w:pPr>
            <w:r w:rsidRPr="00714216">
              <w:rPr>
                <w:b/>
                <w:bCs/>
                <w:color w:val="000000" w:themeColor="text1"/>
              </w:rPr>
              <w:t>1</w:t>
            </w:r>
          </w:p>
        </w:tc>
        <w:tc>
          <w:tcPr>
            <w:tcW w:w="5529" w:type="dxa"/>
          </w:tcPr>
          <w:p w14:paraId="6A508092" w14:textId="497D93F2" w:rsidR="00854E29" w:rsidRPr="00714216" w:rsidRDefault="00854E29" w:rsidP="00854E29">
            <w:pPr>
              <w:rPr>
                <w:b/>
                <w:bCs/>
                <w:color w:val="000000" w:themeColor="text1"/>
              </w:rPr>
            </w:pPr>
            <w:r w:rsidRPr="00714216">
              <w:rPr>
                <w:b/>
                <w:bCs/>
                <w:color w:val="000000" w:themeColor="text1"/>
              </w:rPr>
              <w:t>Konstrukcja i wykonanie</w:t>
            </w:r>
          </w:p>
          <w:p w14:paraId="2D61570D" w14:textId="77777777" w:rsidR="00854E29" w:rsidRPr="00714216" w:rsidRDefault="00854E29" w:rsidP="00854E29">
            <w:pPr>
              <w:numPr>
                <w:ilvl w:val="0"/>
                <w:numId w:val="36"/>
              </w:numPr>
              <w:rPr>
                <w:color w:val="000000" w:themeColor="text1"/>
              </w:rPr>
            </w:pPr>
            <w:r w:rsidRPr="00714216">
              <w:rPr>
                <w:color w:val="000000" w:themeColor="text1"/>
              </w:rPr>
              <w:t>Wykonanie całkowite ze stali nierdzewnej, odpornej na korozję i łatwej w utrzymaniu czystości.</w:t>
            </w:r>
          </w:p>
          <w:p w14:paraId="0A556ACA" w14:textId="1C6E125A" w:rsidR="00854E29" w:rsidRPr="00714216" w:rsidRDefault="00854E29" w:rsidP="00854E29">
            <w:pPr>
              <w:numPr>
                <w:ilvl w:val="0"/>
                <w:numId w:val="36"/>
              </w:numPr>
              <w:rPr>
                <w:color w:val="000000" w:themeColor="text1"/>
              </w:rPr>
            </w:pPr>
            <w:r w:rsidRPr="00714216">
              <w:rPr>
                <w:color w:val="000000" w:themeColor="text1"/>
              </w:rPr>
              <w:t>Dno zbiornika z polerowanej stali kwasoodpornej, odpornej na działanie kwaśnych i agresywnych produktów spożywczych.</w:t>
            </w:r>
          </w:p>
          <w:p w14:paraId="09EE6B6D" w14:textId="77777777" w:rsidR="00854E29" w:rsidRPr="00714216" w:rsidRDefault="00854E29" w:rsidP="00854E29">
            <w:pPr>
              <w:numPr>
                <w:ilvl w:val="0"/>
                <w:numId w:val="36"/>
              </w:numPr>
              <w:rPr>
                <w:color w:val="000000" w:themeColor="text1"/>
              </w:rPr>
            </w:pPr>
            <w:r w:rsidRPr="00714216">
              <w:rPr>
                <w:color w:val="000000" w:themeColor="text1"/>
              </w:rPr>
              <w:t>Solidna, zwarta konstrukcja zapewniająca stabilność podczas pracy.</w:t>
            </w:r>
          </w:p>
          <w:p w14:paraId="1A9BF63D" w14:textId="45C2CA48" w:rsidR="00854E29" w:rsidRPr="00714216" w:rsidRDefault="00854E29" w:rsidP="00854E29">
            <w:pPr>
              <w:rPr>
                <w:color w:val="000000" w:themeColor="text1"/>
              </w:rPr>
            </w:pPr>
          </w:p>
          <w:p w14:paraId="6C423A21" w14:textId="1BC89A0F" w:rsidR="00854E29" w:rsidRPr="00714216" w:rsidRDefault="00854E29" w:rsidP="00854E29">
            <w:pPr>
              <w:rPr>
                <w:b/>
                <w:bCs/>
                <w:color w:val="000000" w:themeColor="text1"/>
              </w:rPr>
            </w:pPr>
            <w:r w:rsidRPr="00714216">
              <w:rPr>
                <w:b/>
                <w:bCs/>
                <w:color w:val="000000" w:themeColor="text1"/>
              </w:rPr>
              <w:t>Układ grzewczy i bezpieczeństwo</w:t>
            </w:r>
          </w:p>
          <w:p w14:paraId="43BCF821" w14:textId="77777777" w:rsidR="00854E29" w:rsidRPr="00714216" w:rsidRDefault="00854E29" w:rsidP="00854E29">
            <w:pPr>
              <w:numPr>
                <w:ilvl w:val="0"/>
                <w:numId w:val="37"/>
              </w:numPr>
              <w:rPr>
                <w:color w:val="000000" w:themeColor="text1"/>
              </w:rPr>
            </w:pPr>
            <w:r w:rsidRPr="00714216">
              <w:rPr>
                <w:color w:val="000000" w:themeColor="text1"/>
              </w:rPr>
              <w:t xml:space="preserve">Palnik pilotujący z </w:t>
            </w:r>
            <w:r w:rsidRPr="00714216">
              <w:rPr>
                <w:b/>
                <w:bCs/>
                <w:color w:val="000000" w:themeColor="text1"/>
              </w:rPr>
              <w:t>zabezpieczeniem przeciwypływowym gazu</w:t>
            </w:r>
            <w:r w:rsidRPr="00714216">
              <w:rPr>
                <w:color w:val="000000" w:themeColor="text1"/>
              </w:rPr>
              <w:t>, zwiększającym bezpieczeństwo obsługi.</w:t>
            </w:r>
          </w:p>
          <w:p w14:paraId="4387D272" w14:textId="77777777" w:rsidR="00854E29" w:rsidRPr="00714216" w:rsidRDefault="00854E29" w:rsidP="00854E29">
            <w:pPr>
              <w:numPr>
                <w:ilvl w:val="0"/>
                <w:numId w:val="37"/>
              </w:numPr>
              <w:rPr>
                <w:color w:val="000000" w:themeColor="text1"/>
              </w:rPr>
            </w:pPr>
            <w:r w:rsidRPr="00714216">
              <w:rPr>
                <w:color w:val="000000" w:themeColor="text1"/>
              </w:rPr>
              <w:t>System grzania pośredniego uniemożliwiający przypalenie potraw.</w:t>
            </w:r>
          </w:p>
          <w:p w14:paraId="4CA12BB1" w14:textId="77777777" w:rsidR="00854E29" w:rsidRPr="00714216" w:rsidRDefault="00854E29" w:rsidP="00854E29">
            <w:pPr>
              <w:numPr>
                <w:ilvl w:val="0"/>
                <w:numId w:val="37"/>
              </w:numPr>
              <w:rPr>
                <w:color w:val="000000" w:themeColor="text1"/>
              </w:rPr>
            </w:pPr>
            <w:r w:rsidRPr="00714216">
              <w:rPr>
                <w:color w:val="000000" w:themeColor="text1"/>
              </w:rPr>
              <w:t>Zawór bezpieczeństwa chroniący przed nadciśnieniem i niekontrolowanym wzrostem temperatury.</w:t>
            </w:r>
          </w:p>
          <w:p w14:paraId="5E15FBB1" w14:textId="77777777" w:rsidR="00854E29" w:rsidRPr="00714216" w:rsidRDefault="00854E29" w:rsidP="00854E29">
            <w:pPr>
              <w:numPr>
                <w:ilvl w:val="0"/>
                <w:numId w:val="37"/>
              </w:numPr>
              <w:rPr>
                <w:color w:val="000000" w:themeColor="text1"/>
              </w:rPr>
            </w:pPr>
            <w:r w:rsidRPr="00714216">
              <w:rPr>
                <w:b/>
                <w:bCs/>
                <w:color w:val="000000" w:themeColor="text1"/>
              </w:rPr>
              <w:t>Regulator temperatury</w:t>
            </w:r>
            <w:r w:rsidRPr="00714216">
              <w:rPr>
                <w:color w:val="000000" w:themeColor="text1"/>
              </w:rPr>
              <w:t xml:space="preserve"> zapewniający ciągłą regulację temperatury w zbiorniku warzelnym.</w:t>
            </w:r>
          </w:p>
          <w:p w14:paraId="0C659FB4" w14:textId="77777777" w:rsidR="00854E29" w:rsidRPr="00714216" w:rsidRDefault="00854E29" w:rsidP="00854E29">
            <w:pPr>
              <w:numPr>
                <w:ilvl w:val="0"/>
                <w:numId w:val="37"/>
              </w:numPr>
              <w:rPr>
                <w:color w:val="000000" w:themeColor="text1"/>
              </w:rPr>
            </w:pPr>
            <w:r w:rsidRPr="00714216">
              <w:rPr>
                <w:color w:val="000000" w:themeColor="text1"/>
              </w:rPr>
              <w:lastRenderedPageBreak/>
              <w:t>Możliwość napełnienia ogrzewacza (płaszcza) wodą destylowaną, co zwiększa trwałość urządzenia.</w:t>
            </w:r>
          </w:p>
          <w:p w14:paraId="31AC6D2C" w14:textId="77777777" w:rsidR="00854E29" w:rsidRPr="00714216" w:rsidRDefault="00854E29" w:rsidP="00854E29">
            <w:pPr>
              <w:numPr>
                <w:ilvl w:val="0"/>
                <w:numId w:val="37"/>
              </w:numPr>
              <w:rPr>
                <w:color w:val="000000" w:themeColor="text1"/>
              </w:rPr>
            </w:pPr>
            <w:r w:rsidRPr="00714216">
              <w:rPr>
                <w:b/>
                <w:bCs/>
                <w:color w:val="000000" w:themeColor="text1"/>
              </w:rPr>
              <w:t>Elektroniczny układ kontroli poziomu wody w ogrzewaczu</w:t>
            </w:r>
            <w:r w:rsidRPr="00714216">
              <w:rPr>
                <w:color w:val="000000" w:themeColor="text1"/>
              </w:rPr>
              <w:t xml:space="preserve"> – pełni funkcję ogranicznika temperatury.</w:t>
            </w:r>
          </w:p>
          <w:p w14:paraId="3EE4EDFA" w14:textId="7BB9399F" w:rsidR="00854E29" w:rsidRPr="00714216" w:rsidRDefault="00854E29" w:rsidP="00854E29">
            <w:pPr>
              <w:numPr>
                <w:ilvl w:val="0"/>
                <w:numId w:val="37"/>
              </w:numPr>
              <w:rPr>
                <w:color w:val="000000" w:themeColor="text1"/>
              </w:rPr>
            </w:pPr>
            <w:r w:rsidRPr="00714216">
              <w:rPr>
                <w:b/>
                <w:bCs/>
                <w:color w:val="000000" w:themeColor="text1"/>
              </w:rPr>
              <w:t>Presostat utrzymujący ciśnienie pary wodnej</w:t>
            </w:r>
            <w:r w:rsidRPr="00714216">
              <w:rPr>
                <w:color w:val="000000" w:themeColor="text1"/>
              </w:rPr>
              <w:t xml:space="preserve"> na optymalnym poziomie </w:t>
            </w:r>
          </w:p>
          <w:p w14:paraId="6F8A641D" w14:textId="5AC47FE1" w:rsidR="00854E29" w:rsidRPr="00714216" w:rsidRDefault="00854E29" w:rsidP="00854E29">
            <w:pPr>
              <w:numPr>
                <w:ilvl w:val="0"/>
                <w:numId w:val="37"/>
              </w:numPr>
              <w:rPr>
                <w:b/>
                <w:bCs/>
                <w:color w:val="000000" w:themeColor="text1"/>
              </w:rPr>
            </w:pPr>
            <w:r w:rsidRPr="00714216">
              <w:rPr>
                <w:b/>
                <w:bCs/>
                <w:color w:val="000000" w:themeColor="text1"/>
              </w:rPr>
              <w:t>Przyłącza i zawory wody zimnej umożliwiający dopływ wody do ogrzewacza i napełnianie płaszcza.</w:t>
            </w:r>
          </w:p>
          <w:p w14:paraId="2B2F93A3" w14:textId="77777777" w:rsidR="00854E29" w:rsidRPr="00714216" w:rsidRDefault="00854E29" w:rsidP="00854E29">
            <w:pPr>
              <w:numPr>
                <w:ilvl w:val="0"/>
                <w:numId w:val="37"/>
              </w:numPr>
              <w:rPr>
                <w:color w:val="000000" w:themeColor="text1"/>
              </w:rPr>
            </w:pPr>
            <w:r w:rsidRPr="00714216">
              <w:rPr>
                <w:color w:val="000000" w:themeColor="text1"/>
              </w:rPr>
              <w:t>Moc gazowa: 21 kW.</w:t>
            </w:r>
          </w:p>
          <w:p w14:paraId="5B3FABA8" w14:textId="0BE48EA9" w:rsidR="00854E29" w:rsidRPr="00714216" w:rsidRDefault="00854E29" w:rsidP="00854E29">
            <w:pPr>
              <w:rPr>
                <w:color w:val="000000" w:themeColor="text1"/>
              </w:rPr>
            </w:pPr>
          </w:p>
          <w:p w14:paraId="34A924E6" w14:textId="77777777" w:rsidR="00854E29" w:rsidRPr="00714216" w:rsidRDefault="00854E29" w:rsidP="00854E29">
            <w:pPr>
              <w:rPr>
                <w:b/>
                <w:bCs/>
                <w:color w:val="000000" w:themeColor="text1"/>
              </w:rPr>
            </w:pPr>
            <w:r w:rsidRPr="00714216">
              <w:rPr>
                <w:b/>
                <w:bCs/>
                <w:color w:val="000000" w:themeColor="text1"/>
              </w:rPr>
              <w:t>3. Mechanizm przechyłu</w:t>
            </w:r>
          </w:p>
          <w:p w14:paraId="57F94F5D" w14:textId="77777777" w:rsidR="00854E29" w:rsidRPr="00714216" w:rsidRDefault="00854E29" w:rsidP="00854E29">
            <w:pPr>
              <w:numPr>
                <w:ilvl w:val="0"/>
                <w:numId w:val="38"/>
              </w:numPr>
              <w:rPr>
                <w:color w:val="000000" w:themeColor="text1"/>
              </w:rPr>
            </w:pPr>
            <w:r w:rsidRPr="00714216">
              <w:rPr>
                <w:color w:val="000000" w:themeColor="text1"/>
              </w:rPr>
              <w:t xml:space="preserve">Mechanizm umożliwia </w:t>
            </w:r>
            <w:r w:rsidRPr="00714216">
              <w:rPr>
                <w:b/>
                <w:bCs/>
                <w:color w:val="000000" w:themeColor="text1"/>
              </w:rPr>
              <w:t>bezpieczne opróżnianie kotła</w:t>
            </w:r>
            <w:r w:rsidRPr="00714216">
              <w:rPr>
                <w:color w:val="000000" w:themeColor="text1"/>
              </w:rPr>
              <w:t xml:space="preserve"> poprzez jego przechylenie w kierunku kranu spustowego lub pojemnika odbiorczego.</w:t>
            </w:r>
          </w:p>
          <w:p w14:paraId="69DE02F5" w14:textId="5A41B3A6" w:rsidR="00854E29" w:rsidRPr="00714216" w:rsidRDefault="00854E29" w:rsidP="00854E29">
            <w:pPr>
              <w:numPr>
                <w:ilvl w:val="0"/>
                <w:numId w:val="38"/>
              </w:numPr>
              <w:rPr>
                <w:color w:val="000000" w:themeColor="text1"/>
              </w:rPr>
            </w:pPr>
            <w:r w:rsidRPr="00714216">
              <w:rPr>
                <w:color w:val="000000" w:themeColor="text1"/>
              </w:rPr>
              <w:t>Obsługa mechanizmu za pomocą ergonomicznej dźwigni lub korbki.</w:t>
            </w:r>
          </w:p>
          <w:p w14:paraId="798F90A5" w14:textId="77777777" w:rsidR="00854E29" w:rsidRPr="00714216" w:rsidRDefault="00854E29" w:rsidP="00854E29">
            <w:pPr>
              <w:ind w:left="720"/>
              <w:rPr>
                <w:color w:val="000000" w:themeColor="text1"/>
              </w:rPr>
            </w:pPr>
          </w:p>
        </w:tc>
        <w:tc>
          <w:tcPr>
            <w:tcW w:w="1881" w:type="dxa"/>
          </w:tcPr>
          <w:p w14:paraId="7A1D527C" w14:textId="0F578E63" w:rsidR="00854E29" w:rsidRPr="00714216" w:rsidRDefault="00854E29" w:rsidP="00854E29">
            <w:pPr>
              <w:rPr>
                <w:color w:val="000000" w:themeColor="text1"/>
              </w:rPr>
            </w:pPr>
            <w:r w:rsidRPr="00714216">
              <w:rPr>
                <w:b/>
                <w:bCs/>
                <w:color w:val="000000" w:themeColor="text1"/>
              </w:rPr>
              <w:lastRenderedPageBreak/>
              <w:t xml:space="preserve">WYMIARY I PARAMETRY TECHNICZNE  </w:t>
            </w:r>
          </w:p>
          <w:p w14:paraId="0862D9EF" w14:textId="77777777" w:rsidR="00854E29" w:rsidRPr="00714216" w:rsidRDefault="00854E29" w:rsidP="00854E29">
            <w:pPr>
              <w:rPr>
                <w:color w:val="000000" w:themeColor="text1"/>
              </w:rPr>
            </w:pPr>
          </w:p>
          <w:p w14:paraId="72A13502" w14:textId="77777777" w:rsidR="00854E29" w:rsidRPr="00714216" w:rsidRDefault="00854E29" w:rsidP="00854E29">
            <w:pPr>
              <w:rPr>
                <w:color w:val="000000" w:themeColor="text1"/>
              </w:rPr>
            </w:pPr>
            <w:r w:rsidRPr="00714216">
              <w:rPr>
                <w:color w:val="000000" w:themeColor="text1"/>
              </w:rPr>
              <w:t>Moc gazowa:</w:t>
            </w:r>
          </w:p>
          <w:p w14:paraId="5C95FC8F" w14:textId="4C584D7B" w:rsidR="00854E29" w:rsidRPr="00714216" w:rsidRDefault="00854E29" w:rsidP="00854E29">
            <w:pPr>
              <w:rPr>
                <w:color w:val="000000" w:themeColor="text1"/>
              </w:rPr>
            </w:pPr>
            <w:r w:rsidRPr="00714216">
              <w:rPr>
                <w:color w:val="000000" w:themeColor="text1"/>
              </w:rPr>
              <w:t xml:space="preserve"> 21 kW.</w:t>
            </w:r>
          </w:p>
          <w:p w14:paraId="03C94F6B" w14:textId="035849B2" w:rsidR="00854E29" w:rsidRPr="00714216" w:rsidRDefault="00854E29" w:rsidP="00854E29">
            <w:pPr>
              <w:rPr>
                <w:color w:val="000000" w:themeColor="text1"/>
              </w:rPr>
            </w:pPr>
            <w:r w:rsidRPr="00714216">
              <w:rPr>
                <w:color w:val="000000" w:themeColor="text1"/>
              </w:rPr>
              <w:t>Pojemność: min. 200 L</w:t>
            </w:r>
          </w:p>
          <w:p w14:paraId="1FEB838B" w14:textId="77777777" w:rsidR="00854E29" w:rsidRPr="00714216" w:rsidRDefault="00854E29" w:rsidP="00854E29">
            <w:pPr>
              <w:rPr>
                <w:color w:val="000000" w:themeColor="text1"/>
              </w:rPr>
            </w:pPr>
          </w:p>
          <w:p w14:paraId="74DBD96B" w14:textId="77777777"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 xml:space="preserve">Zabudowa w ciągu gazowym - dopuszcza się urządzenia o głębokości min. 700 do 900 mm. </w:t>
            </w:r>
          </w:p>
          <w:p w14:paraId="1394583A" w14:textId="77777777" w:rsidR="00854E29" w:rsidRPr="00714216" w:rsidRDefault="00854E29" w:rsidP="00854E29">
            <w:pPr>
              <w:rPr>
                <w:color w:val="000000" w:themeColor="text1"/>
              </w:rPr>
            </w:pPr>
          </w:p>
          <w:p w14:paraId="13AD1443" w14:textId="447313DF"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 xml:space="preserve">winno stanowić spójny element projektowanej linii </w:t>
            </w:r>
            <w:r w:rsidRPr="00714216">
              <w:rPr>
                <w:b/>
                <w:bCs/>
                <w:color w:val="000000" w:themeColor="text1"/>
              </w:rPr>
              <w:lastRenderedPageBreak/>
              <w:t>technologicznej kuchni</w:t>
            </w:r>
          </w:p>
        </w:tc>
        <w:tc>
          <w:tcPr>
            <w:tcW w:w="3447" w:type="dxa"/>
          </w:tcPr>
          <w:p w14:paraId="537D61CA"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5D4FFDDF" w14:textId="77777777" w:rsidR="00854E29" w:rsidRPr="00714216" w:rsidRDefault="00854E29" w:rsidP="00854E29">
            <w:pPr>
              <w:rPr>
                <w:color w:val="000000" w:themeColor="text1"/>
              </w:rPr>
            </w:pPr>
            <w:r w:rsidRPr="00714216">
              <w:rPr>
                <w:color w:val="000000" w:themeColor="text1"/>
              </w:rPr>
              <w:t>Stabilna konstrukcja zapobiegająca przewróceniu kotła podczas pracy.</w:t>
            </w:r>
          </w:p>
          <w:p w14:paraId="7CE3B18B" w14:textId="77777777" w:rsidR="00854E29" w:rsidRPr="00714216" w:rsidRDefault="00854E29" w:rsidP="00854E29">
            <w:pPr>
              <w:rPr>
                <w:color w:val="000000" w:themeColor="text1"/>
              </w:rPr>
            </w:pPr>
          </w:p>
          <w:p w14:paraId="60CB30FF" w14:textId="77777777" w:rsidR="00854E29" w:rsidRPr="00714216" w:rsidRDefault="00854E29" w:rsidP="00854E29">
            <w:pPr>
              <w:rPr>
                <w:color w:val="000000" w:themeColor="text1"/>
              </w:rPr>
            </w:pPr>
            <w:r w:rsidRPr="00714216">
              <w:rPr>
                <w:color w:val="000000" w:themeColor="text1"/>
              </w:rPr>
              <w:t>Powierzchnie łatwe do czyszczenia, ograniczające ryzyko kontaktu z gorącymi resztkami potraw.</w:t>
            </w:r>
          </w:p>
          <w:p w14:paraId="34BB51FF" w14:textId="77777777" w:rsidR="00854E29" w:rsidRPr="00714216" w:rsidRDefault="00854E29" w:rsidP="00854E29">
            <w:pPr>
              <w:rPr>
                <w:color w:val="000000" w:themeColor="text1"/>
              </w:rPr>
            </w:pPr>
          </w:p>
          <w:p w14:paraId="6E23906F" w14:textId="461F2AD7" w:rsidR="00854E29" w:rsidRPr="00714216" w:rsidRDefault="00854E29" w:rsidP="00854E29">
            <w:pPr>
              <w:rPr>
                <w:color w:val="000000" w:themeColor="text1"/>
              </w:rPr>
            </w:pPr>
            <w:r w:rsidRPr="00714216">
              <w:rPr>
                <w:color w:val="000000" w:themeColor="text1"/>
              </w:rPr>
              <w:t>Zabezpieczenia gazowe i zawór bezpieczeństwa zwiększające bezpieczeństwo użytkowania.</w:t>
            </w:r>
          </w:p>
          <w:p w14:paraId="324A5EBA" w14:textId="77777777" w:rsidR="00854E29" w:rsidRPr="00714216" w:rsidRDefault="00854E29" w:rsidP="00854E29">
            <w:pPr>
              <w:rPr>
                <w:color w:val="000000" w:themeColor="text1"/>
              </w:rPr>
            </w:pPr>
          </w:p>
          <w:p w14:paraId="6568DE72" w14:textId="11457FF4" w:rsidR="00854E29" w:rsidRPr="00714216" w:rsidRDefault="00854E29" w:rsidP="00854E29">
            <w:pPr>
              <w:rPr>
                <w:color w:val="000000" w:themeColor="text1"/>
              </w:rPr>
            </w:pPr>
            <w:r w:rsidRPr="00714216">
              <w:rPr>
                <w:color w:val="000000" w:themeColor="text1"/>
              </w:rPr>
              <w:t>Ergonomiczne elementy sterujące (kran spustowy, pokrętła palnika, mechanizm przechyłu) intuicyjne i łatwe w obsłudze.</w:t>
            </w:r>
          </w:p>
          <w:p w14:paraId="032A9974" w14:textId="6A20CA0D" w:rsidR="00854E29" w:rsidRPr="00714216" w:rsidRDefault="00854E29" w:rsidP="00854E29">
            <w:pPr>
              <w:rPr>
                <w:color w:val="000000" w:themeColor="text1"/>
              </w:rPr>
            </w:pPr>
          </w:p>
          <w:p w14:paraId="052D38B8" w14:textId="77777777" w:rsidR="00854E29" w:rsidRPr="00714216" w:rsidRDefault="00854E29" w:rsidP="00854E29">
            <w:pPr>
              <w:tabs>
                <w:tab w:val="num" w:pos="720"/>
              </w:tabs>
              <w:rPr>
                <w:color w:val="000000" w:themeColor="text1"/>
              </w:rPr>
            </w:pPr>
            <w:r w:rsidRPr="00714216">
              <w:rPr>
                <w:color w:val="000000" w:themeColor="text1"/>
              </w:rPr>
              <w:lastRenderedPageBreak/>
              <w:t xml:space="preserve">Mechanizm przechyłu umożliwia opróżnianie kotła bez podnoszenia ciężkich garnków, </w:t>
            </w:r>
          </w:p>
          <w:p w14:paraId="2FA6AE10" w14:textId="77777777" w:rsidR="00854E29" w:rsidRPr="00714216" w:rsidRDefault="00854E29" w:rsidP="00854E29">
            <w:pPr>
              <w:tabs>
                <w:tab w:val="num" w:pos="720"/>
              </w:tabs>
              <w:rPr>
                <w:color w:val="000000" w:themeColor="text1"/>
              </w:rPr>
            </w:pPr>
          </w:p>
          <w:p w14:paraId="73E1903A" w14:textId="32E5A98F" w:rsidR="00854E29" w:rsidRPr="00714216" w:rsidRDefault="00854E29" w:rsidP="00854E29">
            <w:pPr>
              <w:tabs>
                <w:tab w:val="num" w:pos="720"/>
              </w:tabs>
              <w:rPr>
                <w:color w:val="000000" w:themeColor="text1"/>
              </w:rPr>
            </w:pPr>
            <w:r w:rsidRPr="00714216">
              <w:rPr>
                <w:color w:val="000000" w:themeColor="text1"/>
              </w:rPr>
              <w:t>Ergonomiczne pokrętła i dźwignia przechyłu umożliwiają obsługę osobom z ograniczoną sprawnością manualną.</w:t>
            </w:r>
          </w:p>
          <w:p w14:paraId="7CA6619D" w14:textId="77777777" w:rsidR="00854E29" w:rsidRPr="00714216" w:rsidRDefault="00854E29" w:rsidP="00854E29">
            <w:pPr>
              <w:rPr>
                <w:color w:val="000000" w:themeColor="text1"/>
              </w:rPr>
            </w:pPr>
          </w:p>
          <w:p w14:paraId="2F66E4BB" w14:textId="287070DC" w:rsidR="00854E29" w:rsidRPr="00714216" w:rsidRDefault="00854E29" w:rsidP="00854E29">
            <w:pPr>
              <w:rPr>
                <w:color w:val="000000" w:themeColor="text1"/>
              </w:rPr>
            </w:pPr>
            <w:r w:rsidRPr="00714216">
              <w:rPr>
                <w:color w:val="000000" w:themeColor="text1"/>
              </w:rPr>
              <w:t>Czytelne oznaczenia funkcji i zakresów temperatury wspierają osoby z ograniczeniami wzroku.</w:t>
            </w:r>
          </w:p>
          <w:p w14:paraId="75DAF2F5" w14:textId="77777777" w:rsidR="00854E29" w:rsidRPr="00714216" w:rsidRDefault="00854E29" w:rsidP="00854E29">
            <w:pPr>
              <w:rPr>
                <w:color w:val="000000" w:themeColor="text1"/>
              </w:rPr>
            </w:pPr>
          </w:p>
          <w:p w14:paraId="4F88FAA9" w14:textId="77777777" w:rsidR="00854E29" w:rsidRPr="00714216" w:rsidRDefault="00854E29" w:rsidP="00854E29">
            <w:pPr>
              <w:rPr>
                <w:color w:val="000000" w:themeColor="text1"/>
              </w:rPr>
            </w:pPr>
            <w:r w:rsidRPr="00714216">
              <w:rPr>
                <w:color w:val="000000" w:themeColor="text1"/>
              </w:rPr>
              <w:t>Konstrukcja minimalizuje ryzyko poparzeń, poślizgnięć i urazów podczas obsługi.</w:t>
            </w:r>
          </w:p>
          <w:p w14:paraId="71EF0DCD" w14:textId="77777777" w:rsidR="00854E29" w:rsidRPr="00714216" w:rsidRDefault="00854E29" w:rsidP="00854E29">
            <w:pPr>
              <w:rPr>
                <w:color w:val="000000" w:themeColor="text1"/>
              </w:rPr>
            </w:pPr>
          </w:p>
        </w:tc>
        <w:tc>
          <w:tcPr>
            <w:tcW w:w="1476" w:type="dxa"/>
          </w:tcPr>
          <w:p w14:paraId="0D7D654D" w14:textId="77777777" w:rsidR="00854E29" w:rsidRPr="00714216" w:rsidRDefault="00854E29" w:rsidP="00854E29">
            <w:pPr>
              <w:rPr>
                <w:b/>
                <w:bCs/>
                <w:color w:val="000000" w:themeColor="text1"/>
              </w:rPr>
            </w:pPr>
          </w:p>
        </w:tc>
        <w:tc>
          <w:tcPr>
            <w:tcW w:w="1417" w:type="dxa"/>
          </w:tcPr>
          <w:p w14:paraId="4CF17DFB" w14:textId="77777777" w:rsidR="00854E29" w:rsidRPr="00714216" w:rsidRDefault="00854E29" w:rsidP="00854E29">
            <w:pPr>
              <w:rPr>
                <w:b/>
                <w:bCs/>
                <w:color w:val="000000" w:themeColor="text1"/>
              </w:rPr>
            </w:pPr>
          </w:p>
        </w:tc>
        <w:tc>
          <w:tcPr>
            <w:tcW w:w="1418" w:type="dxa"/>
          </w:tcPr>
          <w:p w14:paraId="449EE1E4" w14:textId="77777777" w:rsidR="00854E29" w:rsidRPr="00714216" w:rsidRDefault="00854E29" w:rsidP="00854E29">
            <w:pPr>
              <w:rPr>
                <w:b/>
                <w:bCs/>
                <w:color w:val="000000" w:themeColor="text1"/>
              </w:rPr>
            </w:pPr>
          </w:p>
        </w:tc>
        <w:tc>
          <w:tcPr>
            <w:tcW w:w="1134" w:type="dxa"/>
          </w:tcPr>
          <w:p w14:paraId="1E4CC989" w14:textId="77777777" w:rsidR="00854E29" w:rsidRPr="00714216" w:rsidRDefault="00854E29" w:rsidP="00854E29">
            <w:pPr>
              <w:rPr>
                <w:b/>
                <w:bCs/>
                <w:color w:val="000000" w:themeColor="text1"/>
              </w:rPr>
            </w:pPr>
          </w:p>
        </w:tc>
        <w:tc>
          <w:tcPr>
            <w:tcW w:w="1842" w:type="dxa"/>
          </w:tcPr>
          <w:p w14:paraId="0C8D5FFD" w14:textId="77777777" w:rsidR="00854E29" w:rsidRPr="00714216" w:rsidRDefault="00854E29" w:rsidP="00854E29">
            <w:pPr>
              <w:rPr>
                <w:b/>
                <w:bCs/>
                <w:color w:val="000000" w:themeColor="text1"/>
              </w:rPr>
            </w:pPr>
          </w:p>
        </w:tc>
      </w:tr>
      <w:tr w:rsidR="00714216" w:rsidRPr="00714216" w14:paraId="56D4436D" w14:textId="26A81A65" w:rsidTr="00045C3C">
        <w:tc>
          <w:tcPr>
            <w:tcW w:w="568" w:type="dxa"/>
          </w:tcPr>
          <w:p w14:paraId="1AC575A1" w14:textId="762E0529" w:rsidR="00854E29" w:rsidRPr="00714216" w:rsidRDefault="00854E29" w:rsidP="00854E29">
            <w:pPr>
              <w:rPr>
                <w:color w:val="000000" w:themeColor="text1"/>
              </w:rPr>
            </w:pPr>
            <w:r w:rsidRPr="00714216">
              <w:rPr>
                <w:color w:val="000000" w:themeColor="text1"/>
              </w:rPr>
              <w:t>30</w:t>
            </w:r>
          </w:p>
        </w:tc>
        <w:tc>
          <w:tcPr>
            <w:tcW w:w="3260" w:type="dxa"/>
          </w:tcPr>
          <w:p w14:paraId="7F0C15A4" w14:textId="02FAB494" w:rsidR="00854E29" w:rsidRPr="00714216" w:rsidRDefault="00854E29" w:rsidP="00854E29">
            <w:pPr>
              <w:rPr>
                <w:b/>
                <w:bCs/>
                <w:color w:val="000000" w:themeColor="text1"/>
              </w:rPr>
            </w:pPr>
            <w:r w:rsidRPr="00714216">
              <w:rPr>
                <w:b/>
                <w:bCs/>
                <w:color w:val="000000" w:themeColor="text1"/>
              </w:rPr>
              <w:t xml:space="preserve">PATELNIA WARZELNA GAZOWA Z SYSTEMEM DŹWIGNI DO PRZECHYŁU MISY </w:t>
            </w:r>
          </w:p>
          <w:p w14:paraId="74E74C03" w14:textId="278C9A55" w:rsidR="00854E29" w:rsidRPr="00714216" w:rsidRDefault="00854E29" w:rsidP="00854E29">
            <w:pPr>
              <w:jc w:val="center"/>
              <w:rPr>
                <w:b/>
                <w:bCs/>
                <w:color w:val="000000" w:themeColor="text1"/>
              </w:rPr>
            </w:pPr>
            <w:r w:rsidRPr="00714216">
              <w:rPr>
                <w:b/>
                <w:bCs/>
                <w:noProof/>
                <w:color w:val="000000" w:themeColor="text1"/>
              </w:rPr>
              <w:drawing>
                <wp:inline distT="0" distB="0" distL="0" distR="0" wp14:anchorId="58096B58" wp14:editId="39F057A1">
                  <wp:extent cx="1466850" cy="1538404"/>
                  <wp:effectExtent l="0" t="0" r="0" b="5080"/>
                  <wp:docPr id="8773776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377647" name=""/>
                          <pic:cNvPicPr/>
                        </pic:nvPicPr>
                        <pic:blipFill>
                          <a:blip r:embed="rId33"/>
                          <a:stretch>
                            <a:fillRect/>
                          </a:stretch>
                        </pic:blipFill>
                        <pic:spPr>
                          <a:xfrm>
                            <a:off x="0" y="0"/>
                            <a:ext cx="1473498" cy="1545376"/>
                          </a:xfrm>
                          <a:prstGeom prst="rect">
                            <a:avLst/>
                          </a:prstGeom>
                        </pic:spPr>
                      </pic:pic>
                    </a:graphicData>
                  </a:graphic>
                </wp:inline>
              </w:drawing>
            </w:r>
          </w:p>
          <w:p w14:paraId="243E6CF1" w14:textId="73EC47E6" w:rsidR="00854E29" w:rsidRPr="00714216" w:rsidRDefault="00854E29" w:rsidP="00854E29">
            <w:pPr>
              <w:rPr>
                <w:color w:val="000000" w:themeColor="text1"/>
              </w:rPr>
            </w:pPr>
          </w:p>
        </w:tc>
        <w:tc>
          <w:tcPr>
            <w:tcW w:w="850" w:type="dxa"/>
          </w:tcPr>
          <w:p w14:paraId="36DD4ED1" w14:textId="66EE422B" w:rsidR="00854E29" w:rsidRPr="00714216" w:rsidRDefault="00854E29" w:rsidP="00854E29">
            <w:pPr>
              <w:rPr>
                <w:b/>
                <w:bCs/>
                <w:color w:val="000000" w:themeColor="text1"/>
              </w:rPr>
            </w:pPr>
            <w:r w:rsidRPr="00714216">
              <w:rPr>
                <w:b/>
                <w:bCs/>
                <w:color w:val="000000" w:themeColor="text1"/>
              </w:rPr>
              <w:t>1</w:t>
            </w:r>
          </w:p>
        </w:tc>
        <w:tc>
          <w:tcPr>
            <w:tcW w:w="5529" w:type="dxa"/>
          </w:tcPr>
          <w:p w14:paraId="205ECFDC" w14:textId="5EC496E2" w:rsidR="00854E29" w:rsidRPr="00714216" w:rsidRDefault="00854E29" w:rsidP="00854E29">
            <w:pPr>
              <w:rPr>
                <w:b/>
                <w:bCs/>
                <w:color w:val="000000" w:themeColor="text1"/>
              </w:rPr>
            </w:pPr>
            <w:r w:rsidRPr="00714216">
              <w:rPr>
                <w:b/>
                <w:bCs/>
                <w:color w:val="000000" w:themeColor="text1"/>
              </w:rPr>
              <w:t>Konstrukcja i wykonanie</w:t>
            </w:r>
          </w:p>
          <w:p w14:paraId="70590129" w14:textId="77777777" w:rsidR="00854E29" w:rsidRPr="00714216" w:rsidRDefault="00854E29" w:rsidP="00854E29">
            <w:pPr>
              <w:numPr>
                <w:ilvl w:val="0"/>
                <w:numId w:val="53"/>
              </w:numPr>
              <w:rPr>
                <w:color w:val="000000" w:themeColor="text1"/>
              </w:rPr>
            </w:pPr>
            <w:r w:rsidRPr="00714216">
              <w:rPr>
                <w:color w:val="000000" w:themeColor="text1"/>
              </w:rPr>
              <w:t xml:space="preserve">Cała konstrukcja urządzenia wykonana ze </w:t>
            </w:r>
            <w:r w:rsidRPr="00714216">
              <w:rPr>
                <w:b/>
                <w:bCs/>
                <w:color w:val="000000" w:themeColor="text1"/>
              </w:rPr>
              <w:t>stali nierdzewnej</w:t>
            </w:r>
            <w:r w:rsidRPr="00714216">
              <w:rPr>
                <w:color w:val="000000" w:themeColor="text1"/>
              </w:rPr>
              <w:t>, odpornej na korozję i łatwej w utrzymaniu czystości.</w:t>
            </w:r>
          </w:p>
          <w:p w14:paraId="218E84B9" w14:textId="111300B0" w:rsidR="00854E29" w:rsidRPr="00714216" w:rsidRDefault="00854E29" w:rsidP="00854E29">
            <w:pPr>
              <w:numPr>
                <w:ilvl w:val="0"/>
                <w:numId w:val="53"/>
              </w:numPr>
              <w:rPr>
                <w:color w:val="000000" w:themeColor="text1"/>
              </w:rPr>
            </w:pPr>
            <w:r w:rsidRPr="00714216">
              <w:rPr>
                <w:b/>
                <w:bCs/>
                <w:color w:val="000000" w:themeColor="text1"/>
              </w:rPr>
              <w:t>Misa stalowa</w:t>
            </w:r>
            <w:r w:rsidRPr="00714216">
              <w:rPr>
                <w:color w:val="000000" w:themeColor="text1"/>
              </w:rPr>
              <w:t xml:space="preserve"> o pojemności min. 60 L, z </w:t>
            </w:r>
            <w:r w:rsidRPr="00714216">
              <w:rPr>
                <w:b/>
                <w:bCs/>
                <w:color w:val="000000" w:themeColor="text1"/>
              </w:rPr>
              <w:t>grubą podstawą min. 10 mm</w:t>
            </w:r>
            <w:r w:rsidRPr="00714216">
              <w:rPr>
                <w:color w:val="000000" w:themeColor="text1"/>
              </w:rPr>
              <w:t xml:space="preserve"> zapewniającą równomierny rozkład ciepła.</w:t>
            </w:r>
          </w:p>
          <w:p w14:paraId="73866660" w14:textId="77777777" w:rsidR="00854E29" w:rsidRPr="00714216" w:rsidRDefault="00854E29" w:rsidP="00854E29">
            <w:pPr>
              <w:numPr>
                <w:ilvl w:val="0"/>
                <w:numId w:val="53"/>
              </w:numPr>
              <w:rPr>
                <w:color w:val="000000" w:themeColor="text1"/>
              </w:rPr>
            </w:pPr>
            <w:r w:rsidRPr="00714216">
              <w:rPr>
                <w:b/>
                <w:bCs/>
                <w:color w:val="000000" w:themeColor="text1"/>
              </w:rPr>
              <w:t>Zaokrąglone narożniki</w:t>
            </w:r>
            <w:r w:rsidRPr="00714216">
              <w:rPr>
                <w:color w:val="000000" w:themeColor="text1"/>
              </w:rPr>
              <w:t xml:space="preserve"> i brak ostrych krawędzi zwiększają bezpieczeństwo użytkowania.</w:t>
            </w:r>
          </w:p>
          <w:p w14:paraId="0612616C" w14:textId="77777777" w:rsidR="00854E29" w:rsidRPr="00714216" w:rsidRDefault="00854E29" w:rsidP="00854E29">
            <w:pPr>
              <w:numPr>
                <w:ilvl w:val="0"/>
                <w:numId w:val="53"/>
              </w:numPr>
              <w:rPr>
                <w:color w:val="000000" w:themeColor="text1"/>
              </w:rPr>
            </w:pPr>
            <w:r w:rsidRPr="00714216">
              <w:rPr>
                <w:b/>
                <w:bCs/>
                <w:color w:val="000000" w:themeColor="text1"/>
              </w:rPr>
              <w:t>Dwuścienna pokrywa</w:t>
            </w:r>
            <w:r w:rsidRPr="00714216">
              <w:rPr>
                <w:color w:val="000000" w:themeColor="text1"/>
              </w:rPr>
              <w:t xml:space="preserve"> z uchwytem i stojakiem z tyłu umożliwia odprowadzanie skroplin do wnętrza zbiornika.</w:t>
            </w:r>
          </w:p>
          <w:p w14:paraId="7240662B" w14:textId="33EF1101" w:rsidR="00854E29" w:rsidRPr="00714216" w:rsidRDefault="00854E29" w:rsidP="00854E29">
            <w:pPr>
              <w:rPr>
                <w:b/>
                <w:bCs/>
                <w:color w:val="000000" w:themeColor="text1"/>
              </w:rPr>
            </w:pPr>
            <w:r w:rsidRPr="00714216">
              <w:rPr>
                <w:b/>
                <w:bCs/>
                <w:color w:val="000000" w:themeColor="text1"/>
              </w:rPr>
              <w:t>2. System przechyłu</w:t>
            </w:r>
          </w:p>
          <w:p w14:paraId="2B9C6A65" w14:textId="35630CCE" w:rsidR="00854E29" w:rsidRPr="00714216" w:rsidRDefault="00854E29" w:rsidP="00854E29">
            <w:pPr>
              <w:numPr>
                <w:ilvl w:val="0"/>
                <w:numId w:val="54"/>
              </w:numPr>
              <w:rPr>
                <w:color w:val="000000" w:themeColor="text1"/>
              </w:rPr>
            </w:pPr>
            <w:r w:rsidRPr="00714216">
              <w:rPr>
                <w:color w:val="000000" w:themeColor="text1"/>
              </w:rPr>
              <w:t>Automatyczne przechylenie misy</w:t>
            </w:r>
          </w:p>
          <w:p w14:paraId="2AAA7863" w14:textId="77777777" w:rsidR="00854E29" w:rsidRPr="00714216" w:rsidRDefault="00854E29" w:rsidP="00854E29">
            <w:pPr>
              <w:numPr>
                <w:ilvl w:val="0"/>
                <w:numId w:val="54"/>
              </w:numPr>
              <w:rPr>
                <w:color w:val="000000" w:themeColor="text1"/>
              </w:rPr>
            </w:pPr>
            <w:r w:rsidRPr="00714216">
              <w:rPr>
                <w:b/>
                <w:bCs/>
                <w:color w:val="000000" w:themeColor="text1"/>
              </w:rPr>
              <w:t>System kompensacji</w:t>
            </w:r>
            <w:r w:rsidRPr="00714216">
              <w:rPr>
                <w:color w:val="000000" w:themeColor="text1"/>
              </w:rPr>
              <w:t>, zapobiegający gwałtownym upadkom misy, zwiększa bezpieczeństwo obsługi.</w:t>
            </w:r>
          </w:p>
          <w:p w14:paraId="7206629E" w14:textId="622083AB" w:rsidR="00854E29" w:rsidRPr="00714216" w:rsidRDefault="00854E29" w:rsidP="00854E29">
            <w:pPr>
              <w:rPr>
                <w:color w:val="000000" w:themeColor="text1"/>
              </w:rPr>
            </w:pPr>
          </w:p>
          <w:p w14:paraId="7A0243A0" w14:textId="22F7E952" w:rsidR="00854E29" w:rsidRPr="00714216" w:rsidRDefault="00854E29" w:rsidP="00854E29">
            <w:pPr>
              <w:rPr>
                <w:b/>
                <w:bCs/>
                <w:color w:val="000000" w:themeColor="text1"/>
              </w:rPr>
            </w:pPr>
            <w:r w:rsidRPr="00714216">
              <w:rPr>
                <w:b/>
                <w:bCs/>
                <w:color w:val="000000" w:themeColor="text1"/>
              </w:rPr>
              <w:t>Ogrzewanie i kontrola temperatury</w:t>
            </w:r>
          </w:p>
          <w:p w14:paraId="43E9579F" w14:textId="28B6AD06" w:rsidR="00854E29" w:rsidRPr="00714216" w:rsidRDefault="00854E29" w:rsidP="00854E29">
            <w:pPr>
              <w:numPr>
                <w:ilvl w:val="0"/>
                <w:numId w:val="55"/>
              </w:numPr>
              <w:rPr>
                <w:color w:val="000000" w:themeColor="text1"/>
              </w:rPr>
            </w:pPr>
            <w:r w:rsidRPr="00714216">
              <w:rPr>
                <w:color w:val="000000" w:themeColor="text1"/>
              </w:rPr>
              <w:t xml:space="preserve">Ogrzewanie gazowe za pomocą </w:t>
            </w:r>
            <w:r w:rsidRPr="00714216">
              <w:rPr>
                <w:b/>
                <w:bCs/>
                <w:color w:val="000000" w:themeColor="text1"/>
              </w:rPr>
              <w:t>wysokowydajnych palników ze stali nierdzewnej</w:t>
            </w:r>
            <w:r w:rsidRPr="00714216">
              <w:rPr>
                <w:color w:val="000000" w:themeColor="text1"/>
              </w:rPr>
              <w:t xml:space="preserve"> </w:t>
            </w:r>
          </w:p>
          <w:p w14:paraId="69D34A66" w14:textId="03187C07" w:rsidR="00854E29" w:rsidRPr="00714216" w:rsidRDefault="00854E29" w:rsidP="00854E29">
            <w:pPr>
              <w:numPr>
                <w:ilvl w:val="0"/>
                <w:numId w:val="55"/>
              </w:numPr>
              <w:rPr>
                <w:color w:val="000000" w:themeColor="text1"/>
              </w:rPr>
            </w:pPr>
            <w:r w:rsidRPr="00714216">
              <w:rPr>
                <w:color w:val="000000" w:themeColor="text1"/>
              </w:rPr>
              <w:lastRenderedPageBreak/>
              <w:t xml:space="preserve">Palniki aktywowane i kontrolowane przez </w:t>
            </w:r>
            <w:r w:rsidRPr="00714216">
              <w:rPr>
                <w:b/>
                <w:bCs/>
                <w:color w:val="000000" w:themeColor="text1"/>
              </w:rPr>
              <w:t xml:space="preserve">zawór bezpieczeństwa </w:t>
            </w:r>
            <w:r w:rsidRPr="00714216">
              <w:rPr>
                <w:color w:val="000000" w:themeColor="text1"/>
              </w:rPr>
              <w:t>zapewniający ochronę przed wyciekiem gazu.</w:t>
            </w:r>
          </w:p>
          <w:p w14:paraId="69DA0A83" w14:textId="77777777" w:rsidR="00854E29" w:rsidRPr="00714216" w:rsidRDefault="00854E29" w:rsidP="00854E29">
            <w:pPr>
              <w:ind w:left="360"/>
              <w:rPr>
                <w:color w:val="000000" w:themeColor="text1"/>
              </w:rPr>
            </w:pPr>
            <w:r w:rsidRPr="00714216">
              <w:rPr>
                <w:b/>
                <w:bCs/>
                <w:color w:val="000000" w:themeColor="text1"/>
              </w:rPr>
              <w:t>Termostatyczna kontrola temperatury dna misy</w:t>
            </w:r>
            <w:r w:rsidRPr="00714216">
              <w:rPr>
                <w:color w:val="000000" w:themeColor="text1"/>
              </w:rPr>
              <w:t xml:space="preserve"> w zakresie od 50°C do 300°C, umożliwiająca precyzyjne przygotowanie potraw.</w:t>
            </w:r>
          </w:p>
          <w:p w14:paraId="09E63006" w14:textId="77777777" w:rsidR="00854E29" w:rsidRPr="00714216" w:rsidRDefault="00854E29" w:rsidP="00854E29">
            <w:pPr>
              <w:rPr>
                <w:color w:val="000000" w:themeColor="text1"/>
              </w:rPr>
            </w:pPr>
          </w:p>
        </w:tc>
        <w:tc>
          <w:tcPr>
            <w:tcW w:w="1881" w:type="dxa"/>
          </w:tcPr>
          <w:p w14:paraId="5BB57B21" w14:textId="4228556C" w:rsidR="00854E29" w:rsidRPr="00714216" w:rsidRDefault="00854E29" w:rsidP="00854E29">
            <w:pPr>
              <w:rPr>
                <w:color w:val="000000" w:themeColor="text1"/>
              </w:rPr>
            </w:pPr>
            <w:r w:rsidRPr="00714216">
              <w:rPr>
                <w:b/>
                <w:bCs/>
                <w:color w:val="000000" w:themeColor="text1"/>
              </w:rPr>
              <w:lastRenderedPageBreak/>
              <w:t xml:space="preserve">WYMIARY I PARAMETRY TECHNICZNE  </w:t>
            </w:r>
          </w:p>
          <w:p w14:paraId="665025C2" w14:textId="18D06A6D" w:rsidR="00854E29" w:rsidRPr="00714216" w:rsidRDefault="00854E29" w:rsidP="00854E29">
            <w:pPr>
              <w:rPr>
                <w:color w:val="000000" w:themeColor="text1"/>
              </w:rPr>
            </w:pPr>
          </w:p>
          <w:p w14:paraId="2426B194" w14:textId="77777777" w:rsidR="00854E29" w:rsidRPr="00714216" w:rsidRDefault="00854E29" w:rsidP="00854E29">
            <w:pPr>
              <w:rPr>
                <w:color w:val="000000" w:themeColor="text1"/>
              </w:rPr>
            </w:pPr>
            <w:r w:rsidRPr="00714216">
              <w:rPr>
                <w:color w:val="000000" w:themeColor="text1"/>
              </w:rPr>
              <w:t xml:space="preserve">Zasilanie: </w:t>
            </w:r>
            <w:r w:rsidRPr="00714216">
              <w:rPr>
                <w:b/>
                <w:bCs/>
                <w:color w:val="000000" w:themeColor="text1"/>
              </w:rPr>
              <w:t>gazowe</w:t>
            </w:r>
          </w:p>
          <w:p w14:paraId="7B7739A1" w14:textId="77777777" w:rsidR="00854E29" w:rsidRPr="00714216" w:rsidRDefault="00854E29" w:rsidP="00854E29">
            <w:pPr>
              <w:rPr>
                <w:color w:val="000000" w:themeColor="text1"/>
              </w:rPr>
            </w:pPr>
            <w:r w:rsidRPr="00714216">
              <w:rPr>
                <w:color w:val="000000" w:themeColor="text1"/>
              </w:rPr>
              <w:t xml:space="preserve">Dno: </w:t>
            </w:r>
            <w:r w:rsidRPr="00714216">
              <w:rPr>
                <w:b/>
                <w:bCs/>
                <w:color w:val="000000" w:themeColor="text1"/>
              </w:rPr>
              <w:t>stalowe</w:t>
            </w:r>
          </w:p>
          <w:p w14:paraId="27EABE8A" w14:textId="4FEB8F29" w:rsidR="00854E29" w:rsidRPr="00714216" w:rsidRDefault="00854E29" w:rsidP="00854E29">
            <w:pPr>
              <w:rPr>
                <w:color w:val="000000" w:themeColor="text1"/>
              </w:rPr>
            </w:pPr>
            <w:r w:rsidRPr="00714216">
              <w:rPr>
                <w:color w:val="000000" w:themeColor="text1"/>
              </w:rPr>
              <w:t xml:space="preserve">Przechył misy: </w:t>
            </w:r>
            <w:r w:rsidRPr="00714216">
              <w:rPr>
                <w:b/>
                <w:bCs/>
                <w:color w:val="000000" w:themeColor="text1"/>
              </w:rPr>
              <w:t>automatyczny</w:t>
            </w:r>
          </w:p>
          <w:p w14:paraId="739C8115" w14:textId="52EF786A" w:rsidR="00854E29" w:rsidRPr="00714216" w:rsidRDefault="00854E29" w:rsidP="00854E29">
            <w:pPr>
              <w:rPr>
                <w:color w:val="000000" w:themeColor="text1"/>
              </w:rPr>
            </w:pPr>
            <w:r w:rsidRPr="00714216">
              <w:rPr>
                <w:color w:val="000000" w:themeColor="text1"/>
              </w:rPr>
              <w:t>Szerokość: min. 800 mm</w:t>
            </w:r>
          </w:p>
          <w:p w14:paraId="60216654" w14:textId="77777777" w:rsidR="00854E29" w:rsidRPr="00714216" w:rsidRDefault="00854E29" w:rsidP="00854E29">
            <w:pPr>
              <w:rPr>
                <w:color w:val="000000" w:themeColor="text1"/>
              </w:rPr>
            </w:pPr>
            <w:r w:rsidRPr="00714216">
              <w:rPr>
                <w:color w:val="000000" w:themeColor="text1"/>
              </w:rPr>
              <w:t>Moc gazowa: 15 kW</w:t>
            </w:r>
          </w:p>
          <w:p w14:paraId="407470A1" w14:textId="77777777" w:rsidR="00854E29" w:rsidRPr="00714216" w:rsidRDefault="00854E29" w:rsidP="00854E29">
            <w:pPr>
              <w:rPr>
                <w:color w:val="000000" w:themeColor="text1"/>
              </w:rPr>
            </w:pPr>
          </w:p>
          <w:p w14:paraId="3130C13A" w14:textId="77777777"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 xml:space="preserve">Zabudowa w ciągu gazowym - dopuszcza się urządzenia o głębokości min. 700 do 900 mm. </w:t>
            </w:r>
          </w:p>
          <w:p w14:paraId="5ECCFAD1" w14:textId="4A8F31BF" w:rsidR="00854E29" w:rsidRPr="00714216" w:rsidRDefault="00854E29" w:rsidP="00854E29">
            <w:pPr>
              <w:rPr>
                <w:color w:val="000000" w:themeColor="text1"/>
              </w:rPr>
            </w:pPr>
          </w:p>
        </w:tc>
        <w:tc>
          <w:tcPr>
            <w:tcW w:w="3447" w:type="dxa"/>
          </w:tcPr>
          <w:p w14:paraId="0C1D637E"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02335CDD" w14:textId="26DFDE51" w:rsidR="00854E29" w:rsidRPr="00714216" w:rsidRDefault="00854E29" w:rsidP="00854E29">
            <w:pPr>
              <w:rPr>
                <w:color w:val="000000" w:themeColor="text1"/>
              </w:rPr>
            </w:pPr>
            <w:r w:rsidRPr="00714216">
              <w:rPr>
                <w:b/>
                <w:bCs/>
                <w:color w:val="000000" w:themeColor="text1"/>
              </w:rPr>
              <w:t>System dźwigni do przechyłu misy</w:t>
            </w:r>
            <w:r w:rsidRPr="00714216">
              <w:rPr>
                <w:color w:val="000000" w:themeColor="text1"/>
              </w:rPr>
              <w:t xml:space="preserve"> pozwalający opróżnić zawartość misy bez konieczności podnoszenia ciężkich naczyń ręcznie, co ułatwia pracę osobom z ograniczoną siłą rąk.</w:t>
            </w:r>
          </w:p>
          <w:p w14:paraId="077E33E0" w14:textId="40AE69E7" w:rsidR="00854E29" w:rsidRPr="00714216" w:rsidRDefault="00854E29" w:rsidP="00854E29">
            <w:pPr>
              <w:rPr>
                <w:color w:val="000000" w:themeColor="text1"/>
              </w:rPr>
            </w:pPr>
            <w:r w:rsidRPr="00714216">
              <w:rPr>
                <w:b/>
                <w:bCs/>
                <w:color w:val="000000" w:themeColor="text1"/>
              </w:rPr>
              <w:t>Pokrętło z przełącznikiem z przodu urządzenia</w:t>
            </w:r>
            <w:r w:rsidRPr="00714216">
              <w:rPr>
                <w:color w:val="000000" w:themeColor="text1"/>
              </w:rPr>
              <w:t xml:space="preserve"> umożliwiające łatwe napełnianie misy wodą lub płynami, bez sięgania za urządzenie.</w:t>
            </w:r>
          </w:p>
          <w:p w14:paraId="0F98C497" w14:textId="67F26DE4" w:rsidR="00854E29" w:rsidRPr="00714216" w:rsidRDefault="00854E29" w:rsidP="00854E29">
            <w:pPr>
              <w:rPr>
                <w:color w:val="000000" w:themeColor="text1"/>
              </w:rPr>
            </w:pPr>
            <w:r w:rsidRPr="00714216">
              <w:rPr>
                <w:color w:val="000000" w:themeColor="text1"/>
              </w:rPr>
              <w:t xml:space="preserve">Stabilna konstrukcja i odpowiednia wysokość pracy pozwalają na obsługę urządzenia </w:t>
            </w:r>
          </w:p>
          <w:p w14:paraId="72BA7F67" w14:textId="7E218B85" w:rsidR="00854E29" w:rsidRPr="00714216" w:rsidRDefault="00854E29" w:rsidP="00854E29">
            <w:pPr>
              <w:rPr>
                <w:color w:val="000000" w:themeColor="text1"/>
              </w:rPr>
            </w:pPr>
          </w:p>
          <w:p w14:paraId="77B689F7" w14:textId="3B55E94F" w:rsidR="00854E29" w:rsidRPr="00714216" w:rsidRDefault="00854E29" w:rsidP="00854E29">
            <w:pPr>
              <w:rPr>
                <w:b/>
                <w:bCs/>
                <w:color w:val="000000" w:themeColor="text1"/>
              </w:rPr>
            </w:pPr>
            <w:r w:rsidRPr="00714216">
              <w:rPr>
                <w:b/>
                <w:bCs/>
                <w:color w:val="000000" w:themeColor="text1"/>
              </w:rPr>
              <w:t>Bezpieczeństwo</w:t>
            </w:r>
          </w:p>
          <w:p w14:paraId="30D7AE69" w14:textId="77777777" w:rsidR="00854E29" w:rsidRPr="00714216" w:rsidRDefault="00854E29" w:rsidP="00854E29">
            <w:pPr>
              <w:rPr>
                <w:color w:val="000000" w:themeColor="text1"/>
              </w:rPr>
            </w:pPr>
            <w:r w:rsidRPr="00714216">
              <w:rPr>
                <w:b/>
                <w:bCs/>
                <w:color w:val="000000" w:themeColor="text1"/>
              </w:rPr>
              <w:t>System kompensacji przechyłu</w:t>
            </w:r>
            <w:r w:rsidRPr="00714216">
              <w:rPr>
                <w:color w:val="000000" w:themeColor="text1"/>
              </w:rPr>
              <w:t xml:space="preserve"> zapobiega gwałtownym ruchom misy podczas opróżniania, zmniejszając ryzyko urazów.</w:t>
            </w:r>
          </w:p>
          <w:p w14:paraId="64A2CCC0" w14:textId="77777777" w:rsidR="00854E29" w:rsidRPr="00714216" w:rsidRDefault="00854E29" w:rsidP="00854E29">
            <w:pPr>
              <w:rPr>
                <w:color w:val="000000" w:themeColor="text1"/>
              </w:rPr>
            </w:pPr>
          </w:p>
          <w:p w14:paraId="5D4AB85A" w14:textId="5A6EB857" w:rsidR="00854E29" w:rsidRPr="00714216" w:rsidRDefault="00854E29" w:rsidP="00854E29">
            <w:pPr>
              <w:rPr>
                <w:color w:val="000000" w:themeColor="text1"/>
              </w:rPr>
            </w:pPr>
            <w:r w:rsidRPr="00714216">
              <w:rPr>
                <w:color w:val="000000" w:themeColor="text1"/>
              </w:rPr>
              <w:t>Zaokrąglone narożniki i brak ostrych krawędzi ograniczają możliwość skaleczenia lub uderzenia.</w:t>
            </w:r>
          </w:p>
          <w:p w14:paraId="13947021" w14:textId="77777777" w:rsidR="00854E29" w:rsidRPr="00714216" w:rsidRDefault="00854E29" w:rsidP="00854E29">
            <w:pPr>
              <w:rPr>
                <w:color w:val="000000" w:themeColor="text1"/>
              </w:rPr>
            </w:pPr>
          </w:p>
          <w:p w14:paraId="168F361B" w14:textId="5495D836" w:rsidR="00854E29" w:rsidRPr="00714216" w:rsidRDefault="00854E29" w:rsidP="00854E29">
            <w:pPr>
              <w:rPr>
                <w:color w:val="000000" w:themeColor="text1"/>
              </w:rPr>
            </w:pPr>
            <w:r w:rsidRPr="00714216">
              <w:rPr>
                <w:color w:val="000000" w:themeColor="text1"/>
              </w:rPr>
              <w:t>Termostatyczna kontrola temperatury dna misy minimalizuje ryzyko poparzeń.</w:t>
            </w:r>
          </w:p>
          <w:p w14:paraId="14FC8B02" w14:textId="77777777" w:rsidR="00854E29" w:rsidRPr="00714216" w:rsidRDefault="00854E29" w:rsidP="00854E29">
            <w:pPr>
              <w:rPr>
                <w:color w:val="000000" w:themeColor="text1"/>
              </w:rPr>
            </w:pPr>
          </w:p>
          <w:p w14:paraId="0F1B6262" w14:textId="409E53AB" w:rsidR="00854E29" w:rsidRPr="00714216" w:rsidRDefault="00854E29" w:rsidP="00854E29">
            <w:pPr>
              <w:rPr>
                <w:color w:val="000000" w:themeColor="text1"/>
              </w:rPr>
            </w:pPr>
            <w:r w:rsidRPr="00714216">
              <w:rPr>
                <w:color w:val="000000" w:themeColor="text1"/>
              </w:rPr>
              <w:t>Zawór bezpieczeństwa z termoparą zabezpiecza przed wyciekiem gazu i niekontrolowanym płomieniem.</w:t>
            </w:r>
          </w:p>
          <w:p w14:paraId="289A0266" w14:textId="376D94EF" w:rsidR="00854E29" w:rsidRPr="00714216" w:rsidRDefault="00854E29" w:rsidP="00854E29">
            <w:pPr>
              <w:rPr>
                <w:color w:val="000000" w:themeColor="text1"/>
              </w:rPr>
            </w:pPr>
          </w:p>
          <w:p w14:paraId="0423F9BA" w14:textId="732FF78F" w:rsidR="00854E29" w:rsidRPr="00714216" w:rsidRDefault="00854E29" w:rsidP="00854E29">
            <w:pPr>
              <w:rPr>
                <w:color w:val="000000" w:themeColor="text1"/>
              </w:rPr>
            </w:pPr>
            <w:r w:rsidRPr="00714216">
              <w:rPr>
                <w:color w:val="000000" w:themeColor="text1"/>
              </w:rPr>
              <w:t>Ergonomiczne uchwyty i przednia obsługa urządzenia umożliwiają komfortową obsługę osobom z ograniczoną sprawnością manualną.</w:t>
            </w:r>
          </w:p>
          <w:p w14:paraId="78BF1D4E" w14:textId="77777777" w:rsidR="00854E29" w:rsidRPr="00714216" w:rsidRDefault="00854E29" w:rsidP="00854E29">
            <w:pPr>
              <w:rPr>
                <w:color w:val="000000" w:themeColor="text1"/>
              </w:rPr>
            </w:pPr>
          </w:p>
        </w:tc>
        <w:tc>
          <w:tcPr>
            <w:tcW w:w="1476" w:type="dxa"/>
          </w:tcPr>
          <w:p w14:paraId="1075B52C" w14:textId="77777777" w:rsidR="00854E29" w:rsidRPr="00714216" w:rsidRDefault="00854E29" w:rsidP="00854E29">
            <w:pPr>
              <w:rPr>
                <w:b/>
                <w:bCs/>
                <w:color w:val="000000" w:themeColor="text1"/>
              </w:rPr>
            </w:pPr>
          </w:p>
        </w:tc>
        <w:tc>
          <w:tcPr>
            <w:tcW w:w="1417" w:type="dxa"/>
          </w:tcPr>
          <w:p w14:paraId="6E504A9A" w14:textId="77777777" w:rsidR="00854E29" w:rsidRPr="00714216" w:rsidRDefault="00854E29" w:rsidP="00854E29">
            <w:pPr>
              <w:rPr>
                <w:b/>
                <w:bCs/>
                <w:color w:val="000000" w:themeColor="text1"/>
              </w:rPr>
            </w:pPr>
          </w:p>
        </w:tc>
        <w:tc>
          <w:tcPr>
            <w:tcW w:w="1418" w:type="dxa"/>
          </w:tcPr>
          <w:p w14:paraId="5B8A49A7" w14:textId="77777777" w:rsidR="00854E29" w:rsidRPr="00714216" w:rsidRDefault="00854E29" w:rsidP="00854E29">
            <w:pPr>
              <w:rPr>
                <w:b/>
                <w:bCs/>
                <w:color w:val="000000" w:themeColor="text1"/>
              </w:rPr>
            </w:pPr>
          </w:p>
        </w:tc>
        <w:tc>
          <w:tcPr>
            <w:tcW w:w="1134" w:type="dxa"/>
          </w:tcPr>
          <w:p w14:paraId="6338813B" w14:textId="77777777" w:rsidR="00854E29" w:rsidRPr="00714216" w:rsidRDefault="00854E29" w:rsidP="00854E29">
            <w:pPr>
              <w:rPr>
                <w:b/>
                <w:bCs/>
                <w:color w:val="000000" w:themeColor="text1"/>
              </w:rPr>
            </w:pPr>
          </w:p>
        </w:tc>
        <w:tc>
          <w:tcPr>
            <w:tcW w:w="1842" w:type="dxa"/>
          </w:tcPr>
          <w:p w14:paraId="1A0951FC" w14:textId="77777777" w:rsidR="00854E29" w:rsidRPr="00714216" w:rsidRDefault="00854E29" w:rsidP="00854E29">
            <w:pPr>
              <w:rPr>
                <w:b/>
                <w:bCs/>
                <w:color w:val="000000" w:themeColor="text1"/>
              </w:rPr>
            </w:pPr>
          </w:p>
        </w:tc>
      </w:tr>
      <w:tr w:rsidR="00714216" w:rsidRPr="00714216" w14:paraId="31181E05" w14:textId="729AFA59" w:rsidTr="00045C3C">
        <w:tc>
          <w:tcPr>
            <w:tcW w:w="568" w:type="dxa"/>
          </w:tcPr>
          <w:p w14:paraId="282BA3CF" w14:textId="45DA7FE6" w:rsidR="00854E29" w:rsidRPr="00714216" w:rsidRDefault="00854E29" w:rsidP="00854E29">
            <w:pPr>
              <w:rPr>
                <w:color w:val="000000" w:themeColor="text1"/>
              </w:rPr>
            </w:pPr>
            <w:r w:rsidRPr="00714216">
              <w:rPr>
                <w:color w:val="000000" w:themeColor="text1"/>
              </w:rPr>
              <w:t>31</w:t>
            </w:r>
          </w:p>
        </w:tc>
        <w:tc>
          <w:tcPr>
            <w:tcW w:w="3260" w:type="dxa"/>
          </w:tcPr>
          <w:p w14:paraId="4409EDE9" w14:textId="0D24C643" w:rsidR="00854E29" w:rsidRPr="00714216" w:rsidRDefault="00854E29" w:rsidP="00854E29">
            <w:pPr>
              <w:rPr>
                <w:b/>
                <w:bCs/>
                <w:color w:val="000000" w:themeColor="text1"/>
              </w:rPr>
            </w:pPr>
            <w:r w:rsidRPr="00714216">
              <w:rPr>
                <w:b/>
                <w:bCs/>
                <w:color w:val="000000" w:themeColor="text1"/>
              </w:rPr>
              <w:t xml:space="preserve">FRYTKOWNICA GAZOWA 15 L </w:t>
            </w:r>
          </w:p>
          <w:p w14:paraId="2D3815AA" w14:textId="70A90930" w:rsidR="00854E29" w:rsidRPr="00714216" w:rsidRDefault="00854E29" w:rsidP="00854E29">
            <w:pPr>
              <w:jc w:val="center"/>
              <w:rPr>
                <w:color w:val="000000" w:themeColor="text1"/>
              </w:rPr>
            </w:pPr>
            <w:r w:rsidRPr="00714216">
              <w:rPr>
                <w:noProof/>
                <w:color w:val="000000" w:themeColor="text1"/>
              </w:rPr>
              <w:drawing>
                <wp:inline distT="0" distB="0" distL="0" distR="0" wp14:anchorId="38E009B2" wp14:editId="6819A05F">
                  <wp:extent cx="781222" cy="1873876"/>
                  <wp:effectExtent l="0" t="0" r="0" b="0"/>
                  <wp:docPr id="71457261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84095" cy="1880767"/>
                          </a:xfrm>
                          <a:prstGeom prst="rect">
                            <a:avLst/>
                          </a:prstGeom>
                          <a:noFill/>
                          <a:ln>
                            <a:noFill/>
                          </a:ln>
                        </pic:spPr>
                      </pic:pic>
                    </a:graphicData>
                  </a:graphic>
                </wp:inline>
              </w:drawing>
            </w:r>
          </w:p>
        </w:tc>
        <w:tc>
          <w:tcPr>
            <w:tcW w:w="850" w:type="dxa"/>
          </w:tcPr>
          <w:p w14:paraId="317727CC" w14:textId="56D6A166" w:rsidR="00854E29" w:rsidRPr="00714216" w:rsidRDefault="00854E29" w:rsidP="00854E29">
            <w:pPr>
              <w:rPr>
                <w:b/>
                <w:bCs/>
                <w:color w:val="000000" w:themeColor="text1"/>
              </w:rPr>
            </w:pPr>
            <w:r w:rsidRPr="00714216">
              <w:rPr>
                <w:b/>
                <w:bCs/>
                <w:color w:val="000000" w:themeColor="text1"/>
              </w:rPr>
              <w:t>1</w:t>
            </w:r>
          </w:p>
        </w:tc>
        <w:tc>
          <w:tcPr>
            <w:tcW w:w="5529" w:type="dxa"/>
          </w:tcPr>
          <w:p w14:paraId="4D7BB134" w14:textId="63258549" w:rsidR="00854E29" w:rsidRPr="00714216" w:rsidRDefault="00854E29" w:rsidP="00854E29">
            <w:pPr>
              <w:rPr>
                <w:b/>
                <w:bCs/>
                <w:color w:val="000000" w:themeColor="text1"/>
              </w:rPr>
            </w:pPr>
            <w:r w:rsidRPr="00714216">
              <w:rPr>
                <w:b/>
                <w:bCs/>
                <w:color w:val="000000" w:themeColor="text1"/>
              </w:rPr>
              <w:t>Konstrukcja i wykonanie</w:t>
            </w:r>
          </w:p>
          <w:p w14:paraId="1D49E658" w14:textId="77777777" w:rsidR="00854E29" w:rsidRPr="00714216" w:rsidRDefault="00854E29" w:rsidP="00854E29">
            <w:pPr>
              <w:numPr>
                <w:ilvl w:val="0"/>
                <w:numId w:val="39"/>
              </w:numPr>
              <w:rPr>
                <w:color w:val="000000" w:themeColor="text1"/>
              </w:rPr>
            </w:pPr>
            <w:r w:rsidRPr="00714216">
              <w:rPr>
                <w:color w:val="000000" w:themeColor="text1"/>
              </w:rPr>
              <w:t xml:space="preserve">Głęboko tłoczona komora frytkownicy w kształcie litery </w:t>
            </w:r>
            <w:r w:rsidRPr="00714216">
              <w:rPr>
                <w:b/>
                <w:bCs/>
                <w:color w:val="000000" w:themeColor="text1"/>
              </w:rPr>
              <w:t>V</w:t>
            </w:r>
            <w:r w:rsidRPr="00714216">
              <w:rPr>
                <w:color w:val="000000" w:themeColor="text1"/>
              </w:rPr>
              <w:t>, wykonana ze stali nierdzewnej odpornej na wysoką temperaturę i korozję.</w:t>
            </w:r>
          </w:p>
          <w:p w14:paraId="37167844" w14:textId="77777777" w:rsidR="00854E29" w:rsidRPr="00714216" w:rsidRDefault="00854E29" w:rsidP="00854E29">
            <w:pPr>
              <w:numPr>
                <w:ilvl w:val="0"/>
                <w:numId w:val="39"/>
              </w:numPr>
              <w:rPr>
                <w:color w:val="000000" w:themeColor="text1"/>
              </w:rPr>
            </w:pPr>
            <w:r w:rsidRPr="00714216">
              <w:rPr>
                <w:color w:val="000000" w:themeColor="text1"/>
              </w:rPr>
              <w:t>Wypuszczanie oleju z komory grzewczej odbywa się przez kurek do pojemnika odpływowego umieszczonego pod komorą, co ułatwia czyszczenie i konserwację.</w:t>
            </w:r>
          </w:p>
          <w:p w14:paraId="74108850" w14:textId="77777777" w:rsidR="00854E29" w:rsidRPr="00714216" w:rsidRDefault="00854E29" w:rsidP="00854E29">
            <w:pPr>
              <w:numPr>
                <w:ilvl w:val="0"/>
                <w:numId w:val="39"/>
              </w:numPr>
              <w:rPr>
                <w:color w:val="000000" w:themeColor="text1"/>
              </w:rPr>
            </w:pPr>
            <w:r w:rsidRPr="00714216">
              <w:rPr>
                <w:color w:val="000000" w:themeColor="text1"/>
              </w:rPr>
              <w:t>Jednoczęściowa konstrukcja ułatwiająca utrzymanie higieny w urządzeniu.</w:t>
            </w:r>
          </w:p>
          <w:p w14:paraId="77550547" w14:textId="2766B518" w:rsidR="00854E29" w:rsidRPr="00714216" w:rsidRDefault="00854E29" w:rsidP="00854E29">
            <w:pPr>
              <w:rPr>
                <w:color w:val="000000" w:themeColor="text1"/>
              </w:rPr>
            </w:pPr>
          </w:p>
          <w:p w14:paraId="13B8595A" w14:textId="2EF3AAA2" w:rsidR="00854E29" w:rsidRPr="00714216" w:rsidRDefault="00854E29" w:rsidP="00854E29">
            <w:pPr>
              <w:rPr>
                <w:b/>
                <w:bCs/>
                <w:color w:val="000000" w:themeColor="text1"/>
              </w:rPr>
            </w:pPr>
            <w:r w:rsidRPr="00714216">
              <w:rPr>
                <w:b/>
                <w:bCs/>
                <w:color w:val="000000" w:themeColor="text1"/>
              </w:rPr>
              <w:t xml:space="preserve"> Parametry pracy i sterowanie</w:t>
            </w:r>
          </w:p>
          <w:p w14:paraId="22487C2F" w14:textId="2B91FC80" w:rsidR="00854E29" w:rsidRPr="00714216" w:rsidRDefault="00854E29" w:rsidP="00854E29">
            <w:pPr>
              <w:numPr>
                <w:ilvl w:val="0"/>
                <w:numId w:val="40"/>
              </w:numPr>
              <w:rPr>
                <w:color w:val="000000" w:themeColor="text1"/>
              </w:rPr>
            </w:pPr>
            <w:r w:rsidRPr="00714216">
              <w:rPr>
                <w:color w:val="000000" w:themeColor="text1"/>
              </w:rPr>
              <w:t>Pojemność komory: min. 15 L.</w:t>
            </w:r>
          </w:p>
          <w:p w14:paraId="51E8F58A" w14:textId="77777777" w:rsidR="00854E29" w:rsidRPr="00714216" w:rsidRDefault="00854E29" w:rsidP="00854E29">
            <w:pPr>
              <w:numPr>
                <w:ilvl w:val="0"/>
                <w:numId w:val="40"/>
              </w:numPr>
              <w:rPr>
                <w:color w:val="000000" w:themeColor="text1"/>
              </w:rPr>
            </w:pPr>
            <w:r w:rsidRPr="00714216">
              <w:rPr>
                <w:color w:val="000000" w:themeColor="text1"/>
              </w:rPr>
              <w:t>Regulacja temperatury pracy termostatem, maksymalny zakres: 185°C.</w:t>
            </w:r>
          </w:p>
          <w:p w14:paraId="71209D20" w14:textId="77777777" w:rsidR="00854E29" w:rsidRPr="00714216" w:rsidRDefault="00854E29" w:rsidP="00854E29">
            <w:pPr>
              <w:numPr>
                <w:ilvl w:val="0"/>
                <w:numId w:val="40"/>
              </w:numPr>
              <w:rPr>
                <w:color w:val="000000" w:themeColor="text1"/>
              </w:rPr>
            </w:pPr>
            <w:r w:rsidRPr="00714216">
              <w:rPr>
                <w:color w:val="000000" w:themeColor="text1"/>
              </w:rPr>
              <w:t xml:space="preserve">Termostat wyposażony w </w:t>
            </w:r>
            <w:r w:rsidRPr="00714216">
              <w:rPr>
                <w:b/>
                <w:bCs/>
                <w:color w:val="000000" w:themeColor="text1"/>
              </w:rPr>
              <w:t>zabezpieczenie przed przegrzaniem</w:t>
            </w:r>
            <w:r w:rsidRPr="00714216">
              <w:rPr>
                <w:color w:val="000000" w:themeColor="text1"/>
              </w:rPr>
              <w:t xml:space="preserve"> urządzenia.</w:t>
            </w:r>
          </w:p>
          <w:p w14:paraId="0B38C758" w14:textId="77777777" w:rsidR="00854E29" w:rsidRPr="00714216" w:rsidRDefault="00854E29" w:rsidP="00854E29">
            <w:pPr>
              <w:numPr>
                <w:ilvl w:val="0"/>
                <w:numId w:val="40"/>
              </w:numPr>
              <w:rPr>
                <w:color w:val="000000" w:themeColor="text1"/>
              </w:rPr>
            </w:pPr>
            <w:r w:rsidRPr="00714216">
              <w:rPr>
                <w:color w:val="000000" w:themeColor="text1"/>
              </w:rPr>
              <w:t>Zapłon iskrowy (</w:t>
            </w:r>
            <w:r w:rsidRPr="00714216">
              <w:rPr>
                <w:b/>
                <w:bCs/>
                <w:color w:val="000000" w:themeColor="text1"/>
              </w:rPr>
              <w:t>piezo</w:t>
            </w:r>
            <w:r w:rsidRPr="00714216">
              <w:rPr>
                <w:color w:val="000000" w:themeColor="text1"/>
              </w:rPr>
              <w:t>) zwiększający bezpieczeństwo użytkowania.</w:t>
            </w:r>
          </w:p>
          <w:p w14:paraId="1C44320B" w14:textId="77777777" w:rsidR="00854E29" w:rsidRPr="00714216" w:rsidRDefault="00854E29" w:rsidP="00854E29">
            <w:pPr>
              <w:numPr>
                <w:ilvl w:val="0"/>
                <w:numId w:val="40"/>
              </w:numPr>
              <w:rPr>
                <w:color w:val="000000" w:themeColor="text1"/>
              </w:rPr>
            </w:pPr>
            <w:r w:rsidRPr="00714216">
              <w:rPr>
                <w:color w:val="000000" w:themeColor="text1"/>
              </w:rPr>
              <w:lastRenderedPageBreak/>
              <w:t>Stopień ochrony IPX4 – zabezpieczenie przed bryzgami wody.</w:t>
            </w:r>
          </w:p>
          <w:p w14:paraId="5BA3EFF3" w14:textId="77777777" w:rsidR="00854E29" w:rsidRPr="00714216" w:rsidRDefault="00854E29" w:rsidP="00854E29">
            <w:pPr>
              <w:rPr>
                <w:color w:val="000000" w:themeColor="text1"/>
              </w:rPr>
            </w:pPr>
          </w:p>
        </w:tc>
        <w:tc>
          <w:tcPr>
            <w:tcW w:w="1881" w:type="dxa"/>
          </w:tcPr>
          <w:p w14:paraId="11E4532D" w14:textId="66E0B580" w:rsidR="00854E29" w:rsidRPr="00714216" w:rsidRDefault="00854E29" w:rsidP="00854E29">
            <w:pPr>
              <w:rPr>
                <w:color w:val="000000" w:themeColor="text1"/>
              </w:rPr>
            </w:pPr>
            <w:r w:rsidRPr="00714216">
              <w:rPr>
                <w:b/>
                <w:bCs/>
                <w:color w:val="000000" w:themeColor="text1"/>
              </w:rPr>
              <w:lastRenderedPageBreak/>
              <w:t xml:space="preserve">WYMIARY I PARAMETRY TECHNICZNE  </w:t>
            </w:r>
          </w:p>
          <w:p w14:paraId="62575CBD" w14:textId="77777777" w:rsidR="00854E29" w:rsidRPr="00714216" w:rsidRDefault="00854E29" w:rsidP="00854E29">
            <w:pPr>
              <w:rPr>
                <w:color w:val="000000" w:themeColor="text1"/>
              </w:rPr>
            </w:pPr>
          </w:p>
          <w:p w14:paraId="26C7F8B2" w14:textId="2D350A81" w:rsidR="00854E29" w:rsidRPr="00714216" w:rsidRDefault="00854E29" w:rsidP="00854E29">
            <w:pPr>
              <w:rPr>
                <w:color w:val="000000" w:themeColor="text1"/>
              </w:rPr>
            </w:pPr>
            <w:r w:rsidRPr="00714216">
              <w:rPr>
                <w:color w:val="000000" w:themeColor="text1"/>
              </w:rPr>
              <w:t>Wymiary: min. 350</w:t>
            </w:r>
          </w:p>
          <w:p w14:paraId="72151C92" w14:textId="77777777" w:rsidR="00854E29" w:rsidRPr="00714216" w:rsidRDefault="00854E29" w:rsidP="00854E29">
            <w:pPr>
              <w:rPr>
                <w:color w:val="000000" w:themeColor="text1"/>
              </w:rPr>
            </w:pPr>
          </w:p>
          <w:p w14:paraId="00A604DC" w14:textId="609C9536" w:rsidR="00854E29" w:rsidRPr="00714216" w:rsidRDefault="00854E29" w:rsidP="00854E29">
            <w:pPr>
              <w:rPr>
                <w:color w:val="000000" w:themeColor="text1"/>
              </w:rPr>
            </w:pPr>
            <w:r w:rsidRPr="00714216">
              <w:rPr>
                <w:color w:val="000000" w:themeColor="text1"/>
              </w:rPr>
              <w:t xml:space="preserve">Moc urządzenia: 14 kW. </w:t>
            </w:r>
          </w:p>
          <w:p w14:paraId="76B22B20" w14:textId="77777777" w:rsidR="00854E29" w:rsidRPr="00714216" w:rsidRDefault="00854E29" w:rsidP="00854E29">
            <w:pPr>
              <w:rPr>
                <w:color w:val="000000" w:themeColor="text1"/>
              </w:rPr>
            </w:pPr>
          </w:p>
          <w:p w14:paraId="287EB273" w14:textId="77777777" w:rsidR="00854E29" w:rsidRPr="00714216" w:rsidRDefault="00854E29" w:rsidP="00854E29">
            <w:pPr>
              <w:rPr>
                <w:b/>
                <w:bCs/>
                <w:i/>
                <w:iCs/>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w:t>
            </w:r>
          </w:p>
          <w:p w14:paraId="0D2B380F" w14:textId="77777777" w:rsidR="00854E29" w:rsidRPr="00714216" w:rsidRDefault="00854E29" w:rsidP="00854E29">
            <w:pPr>
              <w:rPr>
                <w:b/>
                <w:bCs/>
                <w:i/>
                <w:iCs/>
                <w:color w:val="000000" w:themeColor="text1"/>
              </w:rPr>
            </w:pPr>
          </w:p>
          <w:p w14:paraId="4E125484" w14:textId="77777777"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 xml:space="preserve">Zabudowa w ciągu gazowym - dopuszcza się urządzenia o </w:t>
            </w:r>
            <w:r w:rsidRPr="00714216">
              <w:rPr>
                <w:rFonts w:cstheme="minorHAnsi"/>
                <w:b/>
                <w:bCs/>
                <w:color w:val="000000" w:themeColor="text1"/>
              </w:rPr>
              <w:lastRenderedPageBreak/>
              <w:t xml:space="preserve">głębokości min. 700 do 900 mm. </w:t>
            </w:r>
          </w:p>
          <w:p w14:paraId="3B392B46" w14:textId="7C15150E" w:rsidR="00854E29" w:rsidRPr="00714216" w:rsidRDefault="00854E29" w:rsidP="00854E29">
            <w:pPr>
              <w:rPr>
                <w:color w:val="000000" w:themeColor="text1"/>
              </w:rPr>
            </w:pPr>
          </w:p>
        </w:tc>
        <w:tc>
          <w:tcPr>
            <w:tcW w:w="3447" w:type="dxa"/>
          </w:tcPr>
          <w:p w14:paraId="5E7E9BD5"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38EC6D9B" w14:textId="77777777" w:rsidR="00854E29" w:rsidRPr="00714216" w:rsidRDefault="00854E29" w:rsidP="00854E29">
            <w:pPr>
              <w:rPr>
                <w:color w:val="000000" w:themeColor="text1"/>
              </w:rPr>
            </w:pPr>
            <w:r w:rsidRPr="00714216">
              <w:rPr>
                <w:color w:val="000000" w:themeColor="text1"/>
              </w:rPr>
              <w:t>Stabilna konstrukcja zapobiegająca przewróceniu urządzenia.</w:t>
            </w:r>
          </w:p>
          <w:p w14:paraId="411A5BC5" w14:textId="77777777" w:rsidR="00854E29" w:rsidRPr="00714216" w:rsidRDefault="00854E29" w:rsidP="00854E29">
            <w:pPr>
              <w:rPr>
                <w:color w:val="000000" w:themeColor="text1"/>
              </w:rPr>
            </w:pPr>
          </w:p>
          <w:p w14:paraId="6135A31B" w14:textId="77777777" w:rsidR="00854E29" w:rsidRPr="00714216" w:rsidRDefault="00854E29" w:rsidP="00854E29">
            <w:pPr>
              <w:rPr>
                <w:color w:val="000000" w:themeColor="text1"/>
              </w:rPr>
            </w:pPr>
            <w:r w:rsidRPr="00714216">
              <w:rPr>
                <w:color w:val="000000" w:themeColor="text1"/>
              </w:rPr>
              <w:t>Zabezpieczenia termiczne i gazowe ograniczające ryzyko pożaru lub uszkodzenia urządzenia.</w:t>
            </w:r>
          </w:p>
          <w:p w14:paraId="3AA986E5" w14:textId="77777777" w:rsidR="00854E29" w:rsidRPr="00714216" w:rsidRDefault="00854E29" w:rsidP="00854E29">
            <w:pPr>
              <w:rPr>
                <w:color w:val="000000" w:themeColor="text1"/>
              </w:rPr>
            </w:pPr>
          </w:p>
          <w:p w14:paraId="61BF2DCE" w14:textId="77777777" w:rsidR="00854E29" w:rsidRPr="00714216" w:rsidRDefault="00854E29" w:rsidP="00854E29">
            <w:pPr>
              <w:rPr>
                <w:color w:val="000000" w:themeColor="text1"/>
              </w:rPr>
            </w:pPr>
            <w:r w:rsidRPr="00714216">
              <w:rPr>
                <w:color w:val="000000" w:themeColor="text1"/>
              </w:rPr>
              <w:t>Kurek spustowy umożliwia bezpieczne opróżnianie oleju bez kontaktu użytkownika z gorącym tłuszczem.</w:t>
            </w:r>
          </w:p>
          <w:p w14:paraId="7E4D205C" w14:textId="14A8D284" w:rsidR="00854E29" w:rsidRPr="00714216" w:rsidRDefault="00854E29" w:rsidP="00854E29">
            <w:pPr>
              <w:rPr>
                <w:color w:val="000000" w:themeColor="text1"/>
              </w:rPr>
            </w:pPr>
          </w:p>
          <w:p w14:paraId="6FDF522B" w14:textId="49B0771E" w:rsidR="00854E29" w:rsidRPr="00714216" w:rsidRDefault="00854E29" w:rsidP="00854E29">
            <w:pPr>
              <w:rPr>
                <w:b/>
                <w:bCs/>
                <w:color w:val="000000" w:themeColor="text1"/>
              </w:rPr>
            </w:pPr>
            <w:r w:rsidRPr="00714216">
              <w:rPr>
                <w:b/>
                <w:bCs/>
                <w:color w:val="000000" w:themeColor="text1"/>
              </w:rPr>
              <w:t>Dostępność dla osób z niepełnosprawnościami</w:t>
            </w:r>
          </w:p>
          <w:p w14:paraId="6560396C" w14:textId="77777777" w:rsidR="00854E29" w:rsidRPr="00714216" w:rsidRDefault="00854E29" w:rsidP="00854E29">
            <w:pPr>
              <w:rPr>
                <w:color w:val="000000" w:themeColor="text1"/>
              </w:rPr>
            </w:pPr>
            <w:r w:rsidRPr="00714216">
              <w:rPr>
                <w:color w:val="000000" w:themeColor="text1"/>
              </w:rPr>
              <w:t xml:space="preserve">Ergonomicznie umieszczony kurek spustowy i elementy sterujące umożliwiające obsługę </w:t>
            </w:r>
            <w:r w:rsidRPr="00714216">
              <w:rPr>
                <w:color w:val="000000" w:themeColor="text1"/>
              </w:rPr>
              <w:lastRenderedPageBreak/>
              <w:t>osobom z ograniczoną sprawnością manualną.</w:t>
            </w:r>
          </w:p>
          <w:p w14:paraId="6DBE048C" w14:textId="77777777" w:rsidR="00854E29" w:rsidRPr="00714216" w:rsidRDefault="00854E29" w:rsidP="00854E29">
            <w:pPr>
              <w:rPr>
                <w:color w:val="000000" w:themeColor="text1"/>
              </w:rPr>
            </w:pPr>
          </w:p>
          <w:p w14:paraId="3787E38A" w14:textId="2DC16C97" w:rsidR="00854E29" w:rsidRPr="00714216" w:rsidRDefault="00854E29" w:rsidP="00854E29">
            <w:pPr>
              <w:rPr>
                <w:color w:val="000000" w:themeColor="text1"/>
              </w:rPr>
            </w:pPr>
            <w:r w:rsidRPr="00714216">
              <w:rPr>
                <w:color w:val="000000" w:themeColor="text1"/>
              </w:rPr>
              <w:t>Termostat z czytelnym oznaczeniem temperatury, ułatwiający kontrolę procesu</w:t>
            </w:r>
          </w:p>
          <w:p w14:paraId="0795A9CA" w14:textId="77777777" w:rsidR="00854E29" w:rsidRPr="00714216" w:rsidRDefault="00854E29" w:rsidP="00854E29">
            <w:pPr>
              <w:rPr>
                <w:color w:val="000000" w:themeColor="text1"/>
              </w:rPr>
            </w:pPr>
          </w:p>
          <w:p w14:paraId="3770A220" w14:textId="77777777" w:rsidR="00854E29" w:rsidRPr="00714216" w:rsidRDefault="00854E29" w:rsidP="00854E29">
            <w:pPr>
              <w:rPr>
                <w:color w:val="000000" w:themeColor="text1"/>
              </w:rPr>
            </w:pPr>
            <w:r w:rsidRPr="00714216">
              <w:rPr>
                <w:color w:val="000000" w:themeColor="text1"/>
              </w:rPr>
              <w:t>Minimalizacja konieczności podnoszenia ciężkich elementów podczas opróżniania i czyszczenia.</w:t>
            </w:r>
          </w:p>
          <w:p w14:paraId="1B3DE8C9" w14:textId="77777777" w:rsidR="00854E29" w:rsidRPr="00714216" w:rsidRDefault="00854E29" w:rsidP="00854E29">
            <w:pPr>
              <w:rPr>
                <w:color w:val="000000" w:themeColor="text1"/>
              </w:rPr>
            </w:pPr>
          </w:p>
        </w:tc>
        <w:tc>
          <w:tcPr>
            <w:tcW w:w="1476" w:type="dxa"/>
          </w:tcPr>
          <w:p w14:paraId="2A9CD012" w14:textId="77777777" w:rsidR="00854E29" w:rsidRPr="00714216" w:rsidRDefault="00854E29" w:rsidP="00854E29">
            <w:pPr>
              <w:rPr>
                <w:b/>
                <w:bCs/>
                <w:color w:val="000000" w:themeColor="text1"/>
              </w:rPr>
            </w:pPr>
          </w:p>
        </w:tc>
        <w:tc>
          <w:tcPr>
            <w:tcW w:w="1417" w:type="dxa"/>
          </w:tcPr>
          <w:p w14:paraId="6950DE50" w14:textId="77777777" w:rsidR="00854E29" w:rsidRPr="00714216" w:rsidRDefault="00854E29" w:rsidP="00854E29">
            <w:pPr>
              <w:rPr>
                <w:b/>
                <w:bCs/>
                <w:color w:val="000000" w:themeColor="text1"/>
              </w:rPr>
            </w:pPr>
          </w:p>
        </w:tc>
        <w:tc>
          <w:tcPr>
            <w:tcW w:w="1418" w:type="dxa"/>
          </w:tcPr>
          <w:p w14:paraId="0B42BDCA" w14:textId="77777777" w:rsidR="00854E29" w:rsidRPr="00714216" w:rsidRDefault="00854E29" w:rsidP="00854E29">
            <w:pPr>
              <w:rPr>
                <w:b/>
                <w:bCs/>
                <w:color w:val="000000" w:themeColor="text1"/>
              </w:rPr>
            </w:pPr>
          </w:p>
        </w:tc>
        <w:tc>
          <w:tcPr>
            <w:tcW w:w="1134" w:type="dxa"/>
          </w:tcPr>
          <w:p w14:paraId="1A77AE99" w14:textId="77777777" w:rsidR="00854E29" w:rsidRPr="00714216" w:rsidRDefault="00854E29" w:rsidP="00854E29">
            <w:pPr>
              <w:rPr>
                <w:b/>
                <w:bCs/>
                <w:color w:val="000000" w:themeColor="text1"/>
              </w:rPr>
            </w:pPr>
          </w:p>
        </w:tc>
        <w:tc>
          <w:tcPr>
            <w:tcW w:w="1842" w:type="dxa"/>
          </w:tcPr>
          <w:p w14:paraId="3E832550" w14:textId="77777777" w:rsidR="00854E29" w:rsidRPr="00714216" w:rsidRDefault="00854E29" w:rsidP="00854E29">
            <w:pPr>
              <w:rPr>
                <w:b/>
                <w:bCs/>
                <w:color w:val="000000" w:themeColor="text1"/>
              </w:rPr>
            </w:pPr>
          </w:p>
        </w:tc>
      </w:tr>
      <w:tr w:rsidR="00714216" w:rsidRPr="00714216" w14:paraId="1D7F15E9" w14:textId="483B4701" w:rsidTr="00045C3C">
        <w:tc>
          <w:tcPr>
            <w:tcW w:w="568" w:type="dxa"/>
          </w:tcPr>
          <w:p w14:paraId="054465BC" w14:textId="6CA5A136" w:rsidR="00854E29" w:rsidRPr="00714216" w:rsidRDefault="00854E29" w:rsidP="00854E29">
            <w:pPr>
              <w:rPr>
                <w:color w:val="000000" w:themeColor="text1"/>
              </w:rPr>
            </w:pPr>
            <w:r w:rsidRPr="00714216">
              <w:rPr>
                <w:color w:val="000000" w:themeColor="text1"/>
              </w:rPr>
              <w:t>32</w:t>
            </w:r>
          </w:p>
        </w:tc>
        <w:tc>
          <w:tcPr>
            <w:tcW w:w="3260" w:type="dxa"/>
          </w:tcPr>
          <w:p w14:paraId="77D345BB" w14:textId="0FB941C7" w:rsidR="00854E29" w:rsidRPr="00714216" w:rsidRDefault="00854E29" w:rsidP="00854E29">
            <w:pPr>
              <w:rPr>
                <w:b/>
                <w:bCs/>
                <w:color w:val="000000" w:themeColor="text1"/>
              </w:rPr>
            </w:pPr>
            <w:r w:rsidRPr="00714216">
              <w:rPr>
                <w:b/>
                <w:bCs/>
                <w:color w:val="000000" w:themeColor="text1"/>
              </w:rPr>
              <w:t xml:space="preserve">BLAT NEUTRALNY 400 MM NA PODSTAWIE ZAMKNIĘTEJ </w:t>
            </w:r>
          </w:p>
          <w:p w14:paraId="2F251396" w14:textId="77777777" w:rsidR="00854E29" w:rsidRPr="00714216" w:rsidRDefault="00854E29" w:rsidP="00854E29">
            <w:pPr>
              <w:rPr>
                <w:b/>
                <w:bCs/>
                <w:color w:val="000000" w:themeColor="text1"/>
              </w:rPr>
            </w:pPr>
            <w:r w:rsidRPr="00714216">
              <w:rPr>
                <w:b/>
                <w:bCs/>
                <w:noProof/>
                <w:color w:val="000000" w:themeColor="text1"/>
              </w:rPr>
              <w:drawing>
                <wp:anchor distT="0" distB="0" distL="114300" distR="114300" simplePos="0" relativeHeight="251949056" behindDoc="0" locked="0" layoutInCell="1" allowOverlap="1" wp14:anchorId="2ADE0E29" wp14:editId="68EC34E4">
                  <wp:simplePos x="0" y="0"/>
                  <wp:positionH relativeFrom="column">
                    <wp:posOffset>1160976</wp:posOffset>
                  </wp:positionH>
                  <wp:positionV relativeFrom="paragraph">
                    <wp:posOffset>297869</wp:posOffset>
                  </wp:positionV>
                  <wp:extent cx="701675" cy="952500"/>
                  <wp:effectExtent l="0" t="0" r="3175" b="0"/>
                  <wp:wrapSquare wrapText="bothSides"/>
                  <wp:docPr id="174912784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01675" cy="952500"/>
                          </a:xfrm>
                          <a:prstGeom prst="rect">
                            <a:avLst/>
                          </a:prstGeom>
                          <a:noFill/>
                          <a:ln>
                            <a:noFill/>
                          </a:ln>
                        </pic:spPr>
                      </pic:pic>
                    </a:graphicData>
                  </a:graphic>
                </wp:anchor>
              </w:drawing>
            </w:r>
            <w:r w:rsidRPr="00714216">
              <w:rPr>
                <w:b/>
                <w:bCs/>
                <w:noProof/>
                <w:color w:val="000000" w:themeColor="text1"/>
              </w:rPr>
              <w:drawing>
                <wp:anchor distT="0" distB="0" distL="114300" distR="114300" simplePos="0" relativeHeight="251948032" behindDoc="1" locked="0" layoutInCell="1" allowOverlap="1" wp14:anchorId="79B2888C" wp14:editId="79DF3092">
                  <wp:simplePos x="0" y="0"/>
                  <wp:positionH relativeFrom="column">
                    <wp:posOffset>33441</wp:posOffset>
                  </wp:positionH>
                  <wp:positionV relativeFrom="paragraph">
                    <wp:posOffset>253490</wp:posOffset>
                  </wp:positionV>
                  <wp:extent cx="952500" cy="1085850"/>
                  <wp:effectExtent l="0" t="0" r="0" b="0"/>
                  <wp:wrapTight wrapText="bothSides">
                    <wp:wrapPolygon edited="0">
                      <wp:start x="0" y="0"/>
                      <wp:lineTo x="0" y="21221"/>
                      <wp:lineTo x="21168" y="21221"/>
                      <wp:lineTo x="21168" y="0"/>
                      <wp:lineTo x="0" y="0"/>
                    </wp:wrapPolygon>
                  </wp:wrapTight>
                  <wp:docPr id="170753075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0" cy="1085850"/>
                          </a:xfrm>
                          <a:prstGeom prst="rect">
                            <a:avLst/>
                          </a:prstGeom>
                          <a:noFill/>
                          <a:ln>
                            <a:noFill/>
                          </a:ln>
                        </pic:spPr>
                      </pic:pic>
                    </a:graphicData>
                  </a:graphic>
                </wp:anchor>
              </w:drawing>
            </w:r>
            <w:r w:rsidRPr="00714216">
              <w:rPr>
                <w:b/>
                <w:bCs/>
                <w:color w:val="000000" w:themeColor="text1"/>
              </w:rPr>
              <w:t xml:space="preserve"> </w:t>
            </w:r>
          </w:p>
          <w:p w14:paraId="1B95A0D7" w14:textId="77777777" w:rsidR="00854E29" w:rsidRPr="00714216" w:rsidRDefault="00854E29" w:rsidP="00854E29">
            <w:pPr>
              <w:rPr>
                <w:color w:val="000000" w:themeColor="text1"/>
              </w:rPr>
            </w:pPr>
          </w:p>
          <w:p w14:paraId="2527C258" w14:textId="77777777" w:rsidR="00854E29" w:rsidRPr="00714216" w:rsidRDefault="00854E29" w:rsidP="00854E29">
            <w:pPr>
              <w:rPr>
                <w:color w:val="000000" w:themeColor="text1"/>
              </w:rPr>
            </w:pPr>
          </w:p>
          <w:p w14:paraId="151AD15E" w14:textId="77777777" w:rsidR="00854E29" w:rsidRPr="00714216" w:rsidRDefault="00854E29" w:rsidP="00854E29">
            <w:pPr>
              <w:rPr>
                <w:color w:val="000000" w:themeColor="text1"/>
              </w:rPr>
            </w:pPr>
          </w:p>
          <w:p w14:paraId="3A6D1CAC" w14:textId="77777777" w:rsidR="00854E29" w:rsidRPr="00714216" w:rsidRDefault="00854E29" w:rsidP="00854E29">
            <w:pPr>
              <w:rPr>
                <w:color w:val="000000" w:themeColor="text1"/>
              </w:rPr>
            </w:pPr>
          </w:p>
          <w:p w14:paraId="43DDB0D2" w14:textId="77777777" w:rsidR="00854E29" w:rsidRPr="00714216" w:rsidRDefault="00854E29" w:rsidP="00854E29">
            <w:pPr>
              <w:rPr>
                <w:color w:val="000000" w:themeColor="text1"/>
              </w:rPr>
            </w:pPr>
          </w:p>
          <w:p w14:paraId="524E1E0C" w14:textId="77777777" w:rsidR="00854E29" w:rsidRPr="00714216" w:rsidRDefault="00854E29" w:rsidP="00854E29">
            <w:pPr>
              <w:rPr>
                <w:color w:val="000000" w:themeColor="text1"/>
              </w:rPr>
            </w:pPr>
          </w:p>
          <w:p w14:paraId="4B4F5DA3" w14:textId="01B2B106" w:rsidR="00854E29" w:rsidRPr="00714216" w:rsidRDefault="00854E29" w:rsidP="00854E29">
            <w:pPr>
              <w:rPr>
                <w:color w:val="000000" w:themeColor="text1"/>
              </w:rPr>
            </w:pPr>
            <w:r w:rsidRPr="00714216">
              <w:rPr>
                <w:noProof/>
                <w:color w:val="000000" w:themeColor="text1"/>
              </w:rPr>
              <w:drawing>
                <wp:anchor distT="0" distB="0" distL="114300" distR="114300" simplePos="0" relativeHeight="251950080" behindDoc="0" locked="0" layoutInCell="1" allowOverlap="1" wp14:anchorId="14A9D960" wp14:editId="2F1666CA">
                  <wp:simplePos x="0" y="0"/>
                  <wp:positionH relativeFrom="column">
                    <wp:posOffset>549669</wp:posOffset>
                  </wp:positionH>
                  <wp:positionV relativeFrom="paragraph">
                    <wp:posOffset>135989</wp:posOffset>
                  </wp:positionV>
                  <wp:extent cx="765810" cy="840740"/>
                  <wp:effectExtent l="0" t="0" r="0" b="0"/>
                  <wp:wrapSquare wrapText="bothSides"/>
                  <wp:docPr id="18873465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65810" cy="8407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4FDF53" w14:textId="4AF059D2" w:rsidR="00854E29" w:rsidRPr="00714216" w:rsidRDefault="00854E29" w:rsidP="00854E29">
            <w:pPr>
              <w:rPr>
                <w:b/>
                <w:bCs/>
                <w:color w:val="000000" w:themeColor="text1"/>
              </w:rPr>
            </w:pPr>
          </w:p>
          <w:p w14:paraId="2BFF8E74" w14:textId="64FF72BC" w:rsidR="00854E29" w:rsidRPr="00714216" w:rsidRDefault="00854E29" w:rsidP="00854E29">
            <w:pPr>
              <w:tabs>
                <w:tab w:val="left" w:pos="2799"/>
              </w:tabs>
              <w:rPr>
                <w:color w:val="000000" w:themeColor="text1"/>
              </w:rPr>
            </w:pPr>
            <w:r w:rsidRPr="00714216">
              <w:rPr>
                <w:color w:val="000000" w:themeColor="text1"/>
              </w:rPr>
              <w:tab/>
            </w:r>
          </w:p>
        </w:tc>
        <w:tc>
          <w:tcPr>
            <w:tcW w:w="850" w:type="dxa"/>
          </w:tcPr>
          <w:p w14:paraId="52D89DF5" w14:textId="742EED3F" w:rsidR="00854E29" w:rsidRPr="00714216" w:rsidRDefault="00854E29" w:rsidP="00854E29">
            <w:pPr>
              <w:rPr>
                <w:b/>
                <w:bCs/>
                <w:color w:val="000000" w:themeColor="text1"/>
              </w:rPr>
            </w:pPr>
            <w:r w:rsidRPr="00714216">
              <w:rPr>
                <w:b/>
                <w:bCs/>
                <w:color w:val="000000" w:themeColor="text1"/>
              </w:rPr>
              <w:t>1</w:t>
            </w:r>
          </w:p>
        </w:tc>
        <w:tc>
          <w:tcPr>
            <w:tcW w:w="5529" w:type="dxa"/>
          </w:tcPr>
          <w:p w14:paraId="11AED2B7" w14:textId="433E94A0" w:rsidR="00854E29" w:rsidRPr="00714216" w:rsidRDefault="00854E29" w:rsidP="00854E29">
            <w:pPr>
              <w:rPr>
                <w:color w:val="000000" w:themeColor="text1"/>
                <w:u w:val="single"/>
              </w:rPr>
            </w:pPr>
            <w:r w:rsidRPr="00714216">
              <w:rPr>
                <w:color w:val="000000" w:themeColor="text1"/>
              </w:rPr>
              <w:t xml:space="preserve">Jednoczęściowy, tłoczony blat roboczy o grubości min. </w:t>
            </w:r>
            <w:r w:rsidRPr="00714216">
              <w:rPr>
                <w:b/>
                <w:bCs/>
                <w:color w:val="000000" w:themeColor="text1"/>
              </w:rPr>
              <w:t>1,5 mm</w:t>
            </w:r>
            <w:r w:rsidRPr="00714216">
              <w:rPr>
                <w:color w:val="000000" w:themeColor="text1"/>
              </w:rPr>
              <w:t xml:space="preserve"> ze stali nierdzewnej, zapewniający wytrzymałą powierzchnię roboczą dla każdego obciążenia, </w:t>
            </w:r>
            <w:r w:rsidRPr="00714216">
              <w:rPr>
                <w:color w:val="000000" w:themeColor="text1"/>
                <w:u w:val="single"/>
              </w:rPr>
              <w:t>dopasowany do ciągu grzewczego.</w:t>
            </w:r>
          </w:p>
          <w:p w14:paraId="57FCBE28" w14:textId="77777777" w:rsidR="00854E29" w:rsidRPr="00714216" w:rsidRDefault="00854E29" w:rsidP="00854E29">
            <w:pPr>
              <w:rPr>
                <w:color w:val="000000" w:themeColor="text1"/>
                <w:u w:val="single"/>
              </w:rPr>
            </w:pPr>
          </w:p>
          <w:p w14:paraId="0EBCECE7" w14:textId="4162303F" w:rsidR="00854E29" w:rsidRPr="00714216" w:rsidRDefault="00854E29" w:rsidP="00854E29">
            <w:pPr>
              <w:rPr>
                <w:color w:val="000000" w:themeColor="text1"/>
              </w:rPr>
            </w:pPr>
            <w:r w:rsidRPr="00714216">
              <w:rPr>
                <w:color w:val="000000" w:themeColor="text1"/>
              </w:rPr>
              <w:t>Wytrzymała rama wewnętrzna wykonana ze stali nierdzewnej, gwarantująca stabilność i odporność na odkształcenia. Podstawa stołu w całości wykonana ze stali nierdzewnej.</w:t>
            </w:r>
          </w:p>
          <w:p w14:paraId="2E10C4CC" w14:textId="77777777" w:rsidR="00854E29" w:rsidRPr="00714216" w:rsidRDefault="00854E29" w:rsidP="00854E29">
            <w:pPr>
              <w:rPr>
                <w:color w:val="000000" w:themeColor="text1"/>
              </w:rPr>
            </w:pPr>
          </w:p>
          <w:p w14:paraId="00D91A96" w14:textId="2FD23AFA" w:rsidR="00854E29" w:rsidRPr="00714216" w:rsidRDefault="00854E29" w:rsidP="00854E29">
            <w:pPr>
              <w:rPr>
                <w:color w:val="000000" w:themeColor="text1"/>
              </w:rPr>
            </w:pPr>
            <w:r w:rsidRPr="00714216">
              <w:rPr>
                <w:color w:val="000000" w:themeColor="text1"/>
              </w:rPr>
              <w:t xml:space="preserve">Podstawa wyposażona w </w:t>
            </w:r>
            <w:r w:rsidRPr="00714216">
              <w:rPr>
                <w:b/>
                <w:bCs/>
                <w:color w:val="000000" w:themeColor="text1"/>
              </w:rPr>
              <w:t>drzwi uchylne</w:t>
            </w:r>
            <w:r w:rsidRPr="00714216">
              <w:rPr>
                <w:color w:val="000000" w:themeColor="text1"/>
              </w:rPr>
              <w:t>, umożliwiające łatwy dostęp do przestrzeni magazynowej pod blatem.</w:t>
            </w:r>
          </w:p>
          <w:p w14:paraId="0608B19D" w14:textId="77777777" w:rsidR="00854E29" w:rsidRPr="00714216" w:rsidRDefault="00854E29" w:rsidP="00854E29">
            <w:pPr>
              <w:rPr>
                <w:color w:val="000000" w:themeColor="text1"/>
              </w:rPr>
            </w:pPr>
          </w:p>
        </w:tc>
        <w:tc>
          <w:tcPr>
            <w:tcW w:w="1881" w:type="dxa"/>
          </w:tcPr>
          <w:p w14:paraId="4C8DB6C5" w14:textId="160D6F37" w:rsidR="00854E29" w:rsidRPr="00714216" w:rsidRDefault="00854E29" w:rsidP="00854E29">
            <w:pPr>
              <w:rPr>
                <w:color w:val="000000" w:themeColor="text1"/>
              </w:rPr>
            </w:pPr>
            <w:r w:rsidRPr="00714216">
              <w:rPr>
                <w:b/>
                <w:bCs/>
                <w:color w:val="000000" w:themeColor="text1"/>
              </w:rPr>
              <w:t xml:space="preserve">WYMIARY I PARAMETRY TECHNICZNE  </w:t>
            </w:r>
          </w:p>
          <w:p w14:paraId="7118DC70" w14:textId="77777777" w:rsidR="00854E29" w:rsidRPr="00714216" w:rsidRDefault="00854E29" w:rsidP="00854E29">
            <w:pPr>
              <w:rPr>
                <w:rFonts w:cstheme="minorHAnsi"/>
                <w:i/>
                <w:iCs/>
                <w:color w:val="000000" w:themeColor="text1"/>
              </w:rPr>
            </w:pPr>
          </w:p>
          <w:p w14:paraId="738ADED1" w14:textId="77777777" w:rsidR="00854E29" w:rsidRPr="00714216" w:rsidRDefault="00854E29" w:rsidP="00854E29">
            <w:pPr>
              <w:rPr>
                <w:color w:val="000000" w:themeColor="text1"/>
              </w:rPr>
            </w:pPr>
            <w:r w:rsidRPr="00714216">
              <w:rPr>
                <w:b/>
                <w:bCs/>
                <w:color w:val="000000" w:themeColor="text1"/>
              </w:rPr>
              <w:t>Wymiary zewnętrzne:</w:t>
            </w:r>
            <w:r w:rsidRPr="00714216">
              <w:rPr>
                <w:color w:val="000000" w:themeColor="text1"/>
              </w:rPr>
              <w:t xml:space="preserve"> </w:t>
            </w:r>
          </w:p>
          <w:p w14:paraId="6E4E7B6B" w14:textId="77777777" w:rsidR="00854E29" w:rsidRPr="00714216" w:rsidRDefault="00854E29" w:rsidP="00854E29">
            <w:pPr>
              <w:rPr>
                <w:color w:val="000000" w:themeColor="text1"/>
              </w:rPr>
            </w:pPr>
          </w:p>
          <w:p w14:paraId="55149D74" w14:textId="787488E8" w:rsidR="00854E29" w:rsidRPr="00714216" w:rsidRDefault="00854E29" w:rsidP="00854E29">
            <w:pPr>
              <w:rPr>
                <w:color w:val="000000" w:themeColor="text1"/>
              </w:rPr>
            </w:pPr>
            <w:r w:rsidRPr="00714216">
              <w:rPr>
                <w:color w:val="000000" w:themeColor="text1"/>
              </w:rPr>
              <w:t>Szerokość min. 350 mm</w:t>
            </w:r>
            <w:r w:rsidR="00DB7BA1" w:rsidRPr="00714216">
              <w:rPr>
                <w:color w:val="000000" w:themeColor="text1"/>
              </w:rPr>
              <w:t>. (Zamawiający wskazuje wartość minimalną, aby umożliwić Wykonawcy dopasowanie urządzenia do całej linii technologicznej).</w:t>
            </w:r>
            <w:r w:rsidRPr="00714216">
              <w:rPr>
                <w:color w:val="000000" w:themeColor="text1"/>
              </w:rPr>
              <w:t xml:space="preserve"> </w:t>
            </w:r>
          </w:p>
          <w:p w14:paraId="1D5AFC94" w14:textId="77777777" w:rsidR="00854E29" w:rsidRPr="00714216" w:rsidRDefault="00854E29" w:rsidP="00854E29">
            <w:pPr>
              <w:rPr>
                <w:color w:val="000000" w:themeColor="text1"/>
              </w:rPr>
            </w:pPr>
          </w:p>
          <w:p w14:paraId="4E8A4BF6" w14:textId="77777777" w:rsidR="00854E29" w:rsidRPr="00714216" w:rsidRDefault="00854E29" w:rsidP="00854E29">
            <w:pPr>
              <w:rPr>
                <w:b/>
                <w:bCs/>
                <w:i/>
                <w:iCs/>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w:t>
            </w:r>
          </w:p>
          <w:p w14:paraId="15F4846C" w14:textId="77777777" w:rsidR="00854E29" w:rsidRPr="00714216" w:rsidRDefault="00854E29" w:rsidP="00854E29">
            <w:pPr>
              <w:rPr>
                <w:b/>
                <w:bCs/>
                <w:i/>
                <w:iCs/>
                <w:color w:val="000000" w:themeColor="text1"/>
              </w:rPr>
            </w:pPr>
          </w:p>
          <w:p w14:paraId="6088D270" w14:textId="77777777"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 xml:space="preserve">Zabudowa w ciągu gazowym - dopuszcza się </w:t>
            </w:r>
            <w:r w:rsidRPr="00714216">
              <w:rPr>
                <w:rFonts w:cstheme="minorHAnsi"/>
                <w:b/>
                <w:bCs/>
                <w:color w:val="000000" w:themeColor="text1"/>
              </w:rPr>
              <w:lastRenderedPageBreak/>
              <w:t xml:space="preserve">urządzenia o głębokości min. 700 do 900 mm. </w:t>
            </w:r>
          </w:p>
          <w:p w14:paraId="169293BA" w14:textId="46987496" w:rsidR="00854E29" w:rsidRPr="00714216" w:rsidRDefault="00854E29" w:rsidP="00854E29">
            <w:pPr>
              <w:rPr>
                <w:color w:val="000000" w:themeColor="text1"/>
              </w:rPr>
            </w:pPr>
          </w:p>
        </w:tc>
        <w:tc>
          <w:tcPr>
            <w:tcW w:w="3447" w:type="dxa"/>
          </w:tcPr>
          <w:p w14:paraId="103A092F" w14:textId="77777777" w:rsidR="00854E29" w:rsidRPr="00714216" w:rsidRDefault="00854E29" w:rsidP="00854E29">
            <w:pPr>
              <w:rPr>
                <w:color w:val="000000" w:themeColor="text1"/>
              </w:rPr>
            </w:pPr>
          </w:p>
        </w:tc>
        <w:tc>
          <w:tcPr>
            <w:tcW w:w="1476" w:type="dxa"/>
          </w:tcPr>
          <w:p w14:paraId="24AC5B4A" w14:textId="77777777" w:rsidR="00854E29" w:rsidRPr="00714216" w:rsidRDefault="00854E29" w:rsidP="00854E29">
            <w:pPr>
              <w:rPr>
                <w:color w:val="000000" w:themeColor="text1"/>
              </w:rPr>
            </w:pPr>
          </w:p>
        </w:tc>
        <w:tc>
          <w:tcPr>
            <w:tcW w:w="1417" w:type="dxa"/>
          </w:tcPr>
          <w:p w14:paraId="2EC9DD20" w14:textId="77777777" w:rsidR="00854E29" w:rsidRPr="00714216" w:rsidRDefault="00854E29" w:rsidP="00854E29">
            <w:pPr>
              <w:rPr>
                <w:color w:val="000000" w:themeColor="text1"/>
              </w:rPr>
            </w:pPr>
          </w:p>
        </w:tc>
        <w:tc>
          <w:tcPr>
            <w:tcW w:w="1418" w:type="dxa"/>
          </w:tcPr>
          <w:p w14:paraId="3A286006" w14:textId="77777777" w:rsidR="00854E29" w:rsidRPr="00714216" w:rsidRDefault="00854E29" w:rsidP="00854E29">
            <w:pPr>
              <w:rPr>
                <w:color w:val="000000" w:themeColor="text1"/>
              </w:rPr>
            </w:pPr>
          </w:p>
        </w:tc>
        <w:tc>
          <w:tcPr>
            <w:tcW w:w="1134" w:type="dxa"/>
          </w:tcPr>
          <w:p w14:paraId="39F88771" w14:textId="77777777" w:rsidR="00854E29" w:rsidRPr="00714216" w:rsidRDefault="00854E29" w:rsidP="00854E29">
            <w:pPr>
              <w:rPr>
                <w:color w:val="000000" w:themeColor="text1"/>
              </w:rPr>
            </w:pPr>
          </w:p>
        </w:tc>
        <w:tc>
          <w:tcPr>
            <w:tcW w:w="1842" w:type="dxa"/>
          </w:tcPr>
          <w:p w14:paraId="251FBC25" w14:textId="77777777" w:rsidR="00854E29" w:rsidRPr="00714216" w:rsidRDefault="00854E29" w:rsidP="00854E29">
            <w:pPr>
              <w:rPr>
                <w:color w:val="000000" w:themeColor="text1"/>
              </w:rPr>
            </w:pPr>
          </w:p>
        </w:tc>
      </w:tr>
      <w:tr w:rsidR="00714216" w:rsidRPr="00714216" w14:paraId="09A0F886" w14:textId="4D81958E" w:rsidTr="00045C3C">
        <w:tc>
          <w:tcPr>
            <w:tcW w:w="568" w:type="dxa"/>
          </w:tcPr>
          <w:p w14:paraId="55233B75" w14:textId="46C67DDE" w:rsidR="00854E29" w:rsidRPr="00714216" w:rsidRDefault="00854E29" w:rsidP="00854E29">
            <w:pPr>
              <w:rPr>
                <w:color w:val="000000" w:themeColor="text1"/>
              </w:rPr>
            </w:pPr>
            <w:r w:rsidRPr="00714216">
              <w:rPr>
                <w:color w:val="000000" w:themeColor="text1"/>
              </w:rPr>
              <w:t>33</w:t>
            </w:r>
          </w:p>
        </w:tc>
        <w:tc>
          <w:tcPr>
            <w:tcW w:w="3260" w:type="dxa"/>
          </w:tcPr>
          <w:p w14:paraId="10DA9AF0" w14:textId="52C59266" w:rsidR="00854E29" w:rsidRPr="00714216" w:rsidRDefault="00854E29" w:rsidP="00854E29">
            <w:pPr>
              <w:rPr>
                <w:b/>
                <w:bCs/>
                <w:color w:val="000000" w:themeColor="text1"/>
              </w:rPr>
            </w:pPr>
            <w:r w:rsidRPr="00714216">
              <w:rPr>
                <w:b/>
                <w:bCs/>
                <w:color w:val="000000" w:themeColor="text1"/>
              </w:rPr>
              <w:t xml:space="preserve">PŁYTA GRILLOWA GAZOWA NA PODSTAWIE Z SZAFKĄ Z 1 DRZWIAMI </w:t>
            </w:r>
          </w:p>
          <w:p w14:paraId="50214531" w14:textId="450F3C5C" w:rsidR="00854E29" w:rsidRPr="00714216" w:rsidRDefault="00854E29" w:rsidP="00854E29">
            <w:pPr>
              <w:rPr>
                <w:b/>
                <w:bCs/>
                <w:color w:val="000000" w:themeColor="text1"/>
              </w:rPr>
            </w:pPr>
            <w:r w:rsidRPr="00714216">
              <w:rPr>
                <w:noProof/>
                <w:color w:val="000000" w:themeColor="text1"/>
              </w:rPr>
              <w:drawing>
                <wp:inline distT="0" distB="0" distL="0" distR="0" wp14:anchorId="748B75C7" wp14:editId="2E661D23">
                  <wp:extent cx="1658470" cy="1658470"/>
                  <wp:effectExtent l="0" t="0" r="0" b="0"/>
                  <wp:docPr id="8167193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19394" name=""/>
                          <pic:cNvPicPr/>
                        </pic:nvPicPr>
                        <pic:blipFill>
                          <a:blip r:embed="rId38"/>
                          <a:stretch>
                            <a:fillRect/>
                          </a:stretch>
                        </pic:blipFill>
                        <pic:spPr>
                          <a:xfrm flipH="1">
                            <a:off x="0" y="0"/>
                            <a:ext cx="1662859" cy="1662859"/>
                          </a:xfrm>
                          <a:prstGeom prst="rect">
                            <a:avLst/>
                          </a:prstGeom>
                        </pic:spPr>
                      </pic:pic>
                    </a:graphicData>
                  </a:graphic>
                </wp:inline>
              </w:drawing>
            </w:r>
          </w:p>
          <w:p w14:paraId="43ACCB20" w14:textId="77777777" w:rsidR="00854E29" w:rsidRPr="00714216" w:rsidRDefault="00854E29" w:rsidP="00854E29">
            <w:pPr>
              <w:rPr>
                <w:b/>
                <w:bCs/>
                <w:color w:val="000000" w:themeColor="text1"/>
              </w:rPr>
            </w:pPr>
          </w:p>
        </w:tc>
        <w:tc>
          <w:tcPr>
            <w:tcW w:w="850" w:type="dxa"/>
          </w:tcPr>
          <w:p w14:paraId="56F97060" w14:textId="1E78A467" w:rsidR="00854E29" w:rsidRPr="00714216" w:rsidRDefault="00854E29" w:rsidP="00854E29">
            <w:pPr>
              <w:rPr>
                <w:b/>
                <w:bCs/>
                <w:color w:val="000000" w:themeColor="text1"/>
              </w:rPr>
            </w:pPr>
            <w:r w:rsidRPr="00714216">
              <w:rPr>
                <w:b/>
                <w:bCs/>
                <w:color w:val="000000" w:themeColor="text1"/>
              </w:rPr>
              <w:t>1</w:t>
            </w:r>
          </w:p>
        </w:tc>
        <w:tc>
          <w:tcPr>
            <w:tcW w:w="5529" w:type="dxa"/>
          </w:tcPr>
          <w:p w14:paraId="3F31F987" w14:textId="338E9EC9" w:rsidR="00854E29" w:rsidRPr="00714216" w:rsidRDefault="00854E29" w:rsidP="00854E29">
            <w:pPr>
              <w:rPr>
                <w:b/>
                <w:bCs/>
                <w:color w:val="000000" w:themeColor="text1"/>
              </w:rPr>
            </w:pPr>
            <w:r w:rsidRPr="00714216">
              <w:rPr>
                <w:color w:val="000000" w:themeColor="text1"/>
              </w:rPr>
              <w:t xml:space="preserve"> </w:t>
            </w:r>
            <w:r w:rsidRPr="00714216">
              <w:rPr>
                <w:b/>
                <w:bCs/>
                <w:color w:val="000000" w:themeColor="text1"/>
              </w:rPr>
              <w:t>KONSTRUKCJA I WYKONANIE</w:t>
            </w:r>
          </w:p>
          <w:p w14:paraId="63A8F795" w14:textId="15CB9C25" w:rsidR="00854E29" w:rsidRPr="00714216" w:rsidRDefault="00854E29" w:rsidP="00854E29">
            <w:pPr>
              <w:pStyle w:val="Akapitzlist"/>
              <w:numPr>
                <w:ilvl w:val="0"/>
                <w:numId w:val="102"/>
              </w:numPr>
              <w:rPr>
                <w:color w:val="000000" w:themeColor="text1"/>
              </w:rPr>
            </w:pPr>
            <w:r w:rsidRPr="00714216">
              <w:rPr>
                <w:color w:val="000000" w:themeColor="text1"/>
              </w:rPr>
              <w:t>płyta grillowa gazowa z całkowicie gładką powierzchnią roboczą,</w:t>
            </w:r>
          </w:p>
          <w:p w14:paraId="642F030B" w14:textId="53E64287" w:rsidR="00854E29" w:rsidRPr="00714216" w:rsidRDefault="00854E29" w:rsidP="00854E29">
            <w:pPr>
              <w:pStyle w:val="Akapitzlist"/>
              <w:numPr>
                <w:ilvl w:val="0"/>
                <w:numId w:val="102"/>
              </w:numPr>
              <w:rPr>
                <w:color w:val="000000" w:themeColor="text1"/>
              </w:rPr>
            </w:pPr>
            <w:r w:rsidRPr="00714216">
              <w:rPr>
                <w:color w:val="000000" w:themeColor="text1"/>
              </w:rPr>
              <w:t>powierzchnia robocza wykonana z płyty stalowej o grubości ok. 12 mm z powłoką chromowaną szczotkowaną, odporną na zarysowania oraz zapewniającą równomierne rozprowadzanie temperatury,</w:t>
            </w:r>
          </w:p>
          <w:p w14:paraId="7A9496C2" w14:textId="2691AB43" w:rsidR="00854E29" w:rsidRPr="00714216" w:rsidRDefault="00854E29" w:rsidP="00854E29">
            <w:pPr>
              <w:pStyle w:val="Akapitzlist"/>
              <w:numPr>
                <w:ilvl w:val="0"/>
                <w:numId w:val="102"/>
              </w:numPr>
              <w:rPr>
                <w:color w:val="000000" w:themeColor="text1"/>
              </w:rPr>
            </w:pPr>
            <w:r w:rsidRPr="00714216">
              <w:rPr>
                <w:color w:val="000000" w:themeColor="text1"/>
              </w:rPr>
              <w:t>regulacja temperatury pracy w zakresie min. 100°C – 280°C,</w:t>
            </w:r>
          </w:p>
          <w:p w14:paraId="3168818B" w14:textId="3DA02B24" w:rsidR="00854E29" w:rsidRPr="00714216" w:rsidRDefault="00854E29" w:rsidP="00854E29">
            <w:pPr>
              <w:pStyle w:val="Akapitzlist"/>
              <w:numPr>
                <w:ilvl w:val="0"/>
                <w:numId w:val="102"/>
              </w:numPr>
              <w:rPr>
                <w:color w:val="000000" w:themeColor="text1"/>
              </w:rPr>
            </w:pPr>
            <w:r w:rsidRPr="00714216">
              <w:rPr>
                <w:color w:val="000000" w:themeColor="text1"/>
              </w:rPr>
              <w:t xml:space="preserve">palniki gazowe przystosowane do zasilania gazem ziemnym z </w:t>
            </w:r>
          </w:p>
          <w:p w14:paraId="113E8F16" w14:textId="6CB43479" w:rsidR="00854E29" w:rsidRPr="00714216" w:rsidRDefault="00854E29" w:rsidP="00854E29">
            <w:pPr>
              <w:pStyle w:val="Akapitzlist"/>
              <w:numPr>
                <w:ilvl w:val="0"/>
                <w:numId w:val="102"/>
              </w:numPr>
              <w:rPr>
                <w:color w:val="000000" w:themeColor="text1"/>
              </w:rPr>
            </w:pPr>
            <w:r w:rsidRPr="00714216">
              <w:rPr>
                <w:color w:val="000000" w:themeColor="text1"/>
              </w:rPr>
              <w:t>moc grzewcza ok. 7 kW,</w:t>
            </w:r>
          </w:p>
          <w:p w14:paraId="2803ED73" w14:textId="39A8AA37" w:rsidR="00854E29" w:rsidRPr="00714216" w:rsidRDefault="00854E29" w:rsidP="00854E29">
            <w:pPr>
              <w:pStyle w:val="Akapitzlist"/>
              <w:numPr>
                <w:ilvl w:val="0"/>
                <w:numId w:val="102"/>
              </w:numPr>
              <w:rPr>
                <w:color w:val="000000" w:themeColor="text1"/>
              </w:rPr>
            </w:pPr>
            <w:r w:rsidRPr="00714216">
              <w:rPr>
                <w:color w:val="000000" w:themeColor="text1"/>
              </w:rPr>
              <w:t>zapłon iskrowy (piezoelektryczny),</w:t>
            </w:r>
          </w:p>
          <w:p w14:paraId="39B91FEE" w14:textId="63386BDA" w:rsidR="00854E29" w:rsidRPr="00714216" w:rsidRDefault="00854E29" w:rsidP="00854E29">
            <w:pPr>
              <w:pStyle w:val="Akapitzlist"/>
              <w:numPr>
                <w:ilvl w:val="0"/>
                <w:numId w:val="102"/>
              </w:numPr>
              <w:rPr>
                <w:color w:val="000000" w:themeColor="text1"/>
              </w:rPr>
            </w:pPr>
            <w:r w:rsidRPr="00714216">
              <w:rPr>
                <w:color w:val="000000" w:themeColor="text1"/>
              </w:rPr>
              <w:t>przednia strefa płyty o szerokości ok. 6 cm bez podgrzewania, umożliwiająca odkładanie gotowych produktów oraz zapobiegająca przypalaniu tłuszczu,</w:t>
            </w:r>
          </w:p>
          <w:p w14:paraId="0E0ACE6C" w14:textId="6B98C505" w:rsidR="00854E29" w:rsidRPr="00714216" w:rsidRDefault="00854E29" w:rsidP="00854E29">
            <w:pPr>
              <w:pStyle w:val="Akapitzlist"/>
              <w:numPr>
                <w:ilvl w:val="0"/>
                <w:numId w:val="102"/>
              </w:numPr>
              <w:rPr>
                <w:color w:val="000000" w:themeColor="text1"/>
              </w:rPr>
            </w:pPr>
            <w:r w:rsidRPr="00714216">
              <w:rPr>
                <w:color w:val="000000" w:themeColor="text1"/>
              </w:rPr>
              <w:t>duży otwór odpływowy w powierzchni płyty umożliwiający odprowadzanie tłuszczu do pojemnika znajdującego się pod urządzeniem,</w:t>
            </w:r>
          </w:p>
          <w:p w14:paraId="4F9DBA5C" w14:textId="18ECB0DA" w:rsidR="00854E29" w:rsidRPr="00714216" w:rsidRDefault="00854E29" w:rsidP="00854E29">
            <w:pPr>
              <w:pStyle w:val="Akapitzlist"/>
              <w:numPr>
                <w:ilvl w:val="0"/>
                <w:numId w:val="102"/>
              </w:numPr>
              <w:rPr>
                <w:color w:val="000000" w:themeColor="text1"/>
              </w:rPr>
            </w:pPr>
            <w:r w:rsidRPr="00714216">
              <w:rPr>
                <w:color w:val="000000" w:themeColor="text1"/>
              </w:rPr>
              <w:t xml:space="preserve">pojemnik na tłuszcz o zwiększonej pojemności, umieszczony pod powierzchnią smażenia </w:t>
            </w:r>
          </w:p>
          <w:p w14:paraId="71032CF1" w14:textId="4B494A8D" w:rsidR="00854E29" w:rsidRPr="00714216" w:rsidRDefault="00854E29" w:rsidP="00854E29">
            <w:pPr>
              <w:pStyle w:val="Akapitzlist"/>
              <w:numPr>
                <w:ilvl w:val="0"/>
                <w:numId w:val="102"/>
              </w:numPr>
              <w:rPr>
                <w:color w:val="000000" w:themeColor="text1"/>
              </w:rPr>
            </w:pPr>
            <w:r w:rsidRPr="00714216">
              <w:rPr>
                <w:color w:val="000000" w:themeColor="text1"/>
              </w:rPr>
              <w:t>wysoka osłona przeciwbryzgowa ze stali nierdzewnej z tyłu i po bokach powierzchni roboczej, demontowana w celu czyszczenia,</w:t>
            </w:r>
          </w:p>
          <w:p w14:paraId="21E00B5E" w14:textId="55BDD545" w:rsidR="00854E29" w:rsidRPr="00714216" w:rsidRDefault="00854E29" w:rsidP="00854E29">
            <w:pPr>
              <w:pStyle w:val="Akapitzlist"/>
              <w:numPr>
                <w:ilvl w:val="0"/>
                <w:numId w:val="102"/>
              </w:numPr>
              <w:rPr>
                <w:color w:val="000000" w:themeColor="text1"/>
              </w:rPr>
            </w:pPr>
            <w:r w:rsidRPr="00714216">
              <w:rPr>
                <w:color w:val="000000" w:themeColor="text1"/>
              </w:rPr>
              <w:t>stopień ochrony urządzenia min. IPX4,</w:t>
            </w:r>
          </w:p>
          <w:p w14:paraId="2B20EBB1" w14:textId="2084418C" w:rsidR="00854E29" w:rsidRPr="00714216" w:rsidRDefault="00854E29" w:rsidP="00854E29">
            <w:pPr>
              <w:pStyle w:val="Akapitzlist"/>
              <w:numPr>
                <w:ilvl w:val="0"/>
                <w:numId w:val="102"/>
              </w:numPr>
              <w:rPr>
                <w:color w:val="000000" w:themeColor="text1"/>
              </w:rPr>
            </w:pPr>
            <w:r w:rsidRPr="00714216">
              <w:rPr>
                <w:color w:val="000000" w:themeColor="text1"/>
              </w:rPr>
              <w:t xml:space="preserve">urządzenie z instalacją nadstawkową, otwieraną i zamykaną szafką. </w:t>
            </w:r>
          </w:p>
          <w:p w14:paraId="3A590657" w14:textId="504B27D8" w:rsidR="00854E29" w:rsidRPr="00714216" w:rsidRDefault="00854E29" w:rsidP="00854E29">
            <w:pPr>
              <w:rPr>
                <w:color w:val="000000" w:themeColor="text1"/>
              </w:rPr>
            </w:pPr>
          </w:p>
        </w:tc>
        <w:tc>
          <w:tcPr>
            <w:tcW w:w="1881" w:type="dxa"/>
          </w:tcPr>
          <w:p w14:paraId="2CD62C07" w14:textId="77777777" w:rsidR="00854E29" w:rsidRPr="00714216" w:rsidRDefault="00854E29" w:rsidP="00854E29">
            <w:pPr>
              <w:spacing w:before="60" w:after="60"/>
              <w:rPr>
                <w:b/>
                <w:bCs/>
                <w:color w:val="000000" w:themeColor="text1"/>
              </w:rPr>
            </w:pPr>
            <w:r w:rsidRPr="00714216">
              <w:rPr>
                <w:b/>
                <w:bCs/>
                <w:color w:val="000000" w:themeColor="text1"/>
              </w:rPr>
              <w:t xml:space="preserve">WYMIARY I PARAMETRY TECHNICZNE  </w:t>
            </w:r>
          </w:p>
          <w:p w14:paraId="2116D325" w14:textId="77777777" w:rsidR="00854E29" w:rsidRPr="00714216" w:rsidRDefault="00854E29" w:rsidP="00854E29">
            <w:pPr>
              <w:spacing w:before="60" w:after="60"/>
              <w:rPr>
                <w:b/>
                <w:bCs/>
                <w:color w:val="000000" w:themeColor="text1"/>
              </w:rPr>
            </w:pPr>
          </w:p>
          <w:p w14:paraId="69FBDFEB" w14:textId="180BB924" w:rsidR="00854E29" w:rsidRPr="00714216" w:rsidRDefault="00854E29" w:rsidP="00854E29">
            <w:pPr>
              <w:spacing w:before="60" w:after="60"/>
              <w:rPr>
                <w:color w:val="000000" w:themeColor="text1"/>
              </w:rPr>
            </w:pPr>
            <w:r w:rsidRPr="00714216">
              <w:rPr>
                <w:color w:val="000000" w:themeColor="text1"/>
              </w:rPr>
              <w:t xml:space="preserve">Wymiary szerokość min. 350 mm dopasowana do ciągu technologicznego. </w:t>
            </w:r>
          </w:p>
          <w:p w14:paraId="2B1F9A27" w14:textId="77777777" w:rsidR="00854E29" w:rsidRPr="00714216" w:rsidRDefault="00854E29" w:rsidP="00854E29">
            <w:pPr>
              <w:spacing w:before="60" w:after="60"/>
              <w:rPr>
                <w:b/>
                <w:bCs/>
                <w:color w:val="000000" w:themeColor="text1"/>
              </w:rPr>
            </w:pPr>
          </w:p>
          <w:p w14:paraId="488FEE68" w14:textId="77777777" w:rsidR="00854E29" w:rsidRPr="00714216" w:rsidRDefault="00854E29" w:rsidP="00854E29">
            <w:pPr>
              <w:spacing w:before="60" w:after="60"/>
              <w:rPr>
                <w:b/>
                <w:bCs/>
                <w:color w:val="000000" w:themeColor="text1"/>
              </w:rPr>
            </w:pPr>
          </w:p>
          <w:p w14:paraId="79B9614B" w14:textId="77777777" w:rsidR="00854E29" w:rsidRPr="00714216" w:rsidRDefault="00854E29" w:rsidP="00854E29">
            <w:pPr>
              <w:spacing w:before="60" w:after="60"/>
              <w:rPr>
                <w:b/>
                <w:bCs/>
                <w:color w:val="000000" w:themeColor="text1"/>
              </w:rPr>
            </w:pPr>
          </w:p>
          <w:p w14:paraId="5EE0D417" w14:textId="54B9DF53"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 xml:space="preserve">Zabudowa w ciągu gazowym - dopuszcza się urządzenia o głębokości min. 700 do 900 mm. </w:t>
            </w:r>
          </w:p>
          <w:p w14:paraId="04550DED" w14:textId="77777777" w:rsidR="00854E29" w:rsidRPr="00714216" w:rsidRDefault="00854E29" w:rsidP="00854E29">
            <w:pPr>
              <w:rPr>
                <w:b/>
                <w:bCs/>
                <w:color w:val="000000" w:themeColor="text1"/>
              </w:rPr>
            </w:pPr>
          </w:p>
        </w:tc>
        <w:tc>
          <w:tcPr>
            <w:tcW w:w="3447" w:type="dxa"/>
          </w:tcPr>
          <w:p w14:paraId="72E006DF" w14:textId="2281A528" w:rsidR="00854E29" w:rsidRPr="00714216" w:rsidRDefault="00854E29" w:rsidP="00854E29">
            <w:pPr>
              <w:rPr>
                <w:b/>
                <w:bCs/>
                <w:color w:val="000000" w:themeColor="text1"/>
              </w:rPr>
            </w:pPr>
            <w:r w:rsidRPr="00714216">
              <w:rPr>
                <w:b/>
                <w:bCs/>
                <w:color w:val="000000" w:themeColor="text1"/>
              </w:rPr>
              <w:t>BEZPIECZEŃSTWO I ERGONOMIA</w:t>
            </w:r>
          </w:p>
          <w:p w14:paraId="5756DC13" w14:textId="00DB29D2" w:rsidR="00854E29" w:rsidRPr="00714216" w:rsidRDefault="00854E29" w:rsidP="00854E29">
            <w:pPr>
              <w:rPr>
                <w:color w:val="000000" w:themeColor="text1"/>
              </w:rPr>
            </w:pPr>
            <w:r w:rsidRPr="00714216">
              <w:rPr>
                <w:color w:val="000000" w:themeColor="text1"/>
              </w:rPr>
              <w:t>Urządzenie powinno być zaprojektowane i wykonane w sposób zapewniający bezpieczne i ergonomiczne użytkowanie również przez osoby z ograniczoną sprawnością ruchową, w szczególności:</w:t>
            </w:r>
          </w:p>
          <w:p w14:paraId="3A459693" w14:textId="77777777" w:rsidR="00854E29" w:rsidRPr="00714216" w:rsidRDefault="00854E29" w:rsidP="00854E29">
            <w:pPr>
              <w:rPr>
                <w:color w:val="000000" w:themeColor="text1"/>
              </w:rPr>
            </w:pPr>
            <w:r w:rsidRPr="00714216">
              <w:rPr>
                <w:color w:val="000000" w:themeColor="text1"/>
              </w:rPr>
              <w:t>elementy sterujące (pokrętła, zawory regulacyjne) powinny być czytelnie oznaczone, łatwo dostępne i umożliwiać obsługę bez użycia dużej siły,</w:t>
            </w:r>
          </w:p>
          <w:p w14:paraId="1AAE6A42" w14:textId="77777777" w:rsidR="00854E29" w:rsidRPr="00714216" w:rsidRDefault="00854E29" w:rsidP="00854E29">
            <w:pPr>
              <w:rPr>
                <w:color w:val="000000" w:themeColor="text1"/>
              </w:rPr>
            </w:pPr>
            <w:r w:rsidRPr="00714216">
              <w:rPr>
                <w:color w:val="000000" w:themeColor="text1"/>
              </w:rPr>
              <w:t>pokrętła sterujące powinny być ergonomiczne, antypoślizgowe oraz umożliwiać obsługę jedną ręką,</w:t>
            </w:r>
          </w:p>
          <w:p w14:paraId="302F2C30" w14:textId="77777777" w:rsidR="00854E29" w:rsidRPr="00714216" w:rsidRDefault="00854E29" w:rsidP="00854E29">
            <w:pPr>
              <w:rPr>
                <w:color w:val="000000" w:themeColor="text1"/>
              </w:rPr>
            </w:pPr>
            <w:r w:rsidRPr="00714216">
              <w:rPr>
                <w:color w:val="000000" w:themeColor="text1"/>
              </w:rPr>
              <w:t>konstrukcja urządzenia powinna ograniczać ryzyko przypadkowego kontaktu z gorącymi elementami,</w:t>
            </w:r>
          </w:p>
          <w:p w14:paraId="1CBEE87C" w14:textId="77777777" w:rsidR="00854E29" w:rsidRPr="00714216" w:rsidRDefault="00854E29" w:rsidP="00854E29">
            <w:pPr>
              <w:rPr>
                <w:color w:val="000000" w:themeColor="text1"/>
              </w:rPr>
            </w:pPr>
            <w:r w:rsidRPr="00714216">
              <w:rPr>
                <w:color w:val="000000" w:themeColor="text1"/>
              </w:rPr>
              <w:t>krawędzie urządzenia powinny być zaokrąglone lub zabezpieczone w sposób minimalizujący ryzyko urazów,</w:t>
            </w:r>
          </w:p>
          <w:p w14:paraId="62E9959E" w14:textId="77777777" w:rsidR="00854E29" w:rsidRPr="00714216" w:rsidRDefault="00854E29" w:rsidP="00854E29">
            <w:pPr>
              <w:rPr>
                <w:color w:val="000000" w:themeColor="text1"/>
              </w:rPr>
            </w:pPr>
            <w:r w:rsidRPr="00714216">
              <w:rPr>
                <w:color w:val="000000" w:themeColor="text1"/>
              </w:rPr>
              <w:t>urządzenie powinno posiadać stabilną konstrukcję oraz zabezpieczenia zapobiegające przypadkowemu przesunięciu,</w:t>
            </w:r>
          </w:p>
          <w:p w14:paraId="361DAD8F" w14:textId="77777777" w:rsidR="00854E29" w:rsidRPr="00714216" w:rsidRDefault="00854E29" w:rsidP="00854E29">
            <w:pPr>
              <w:rPr>
                <w:color w:val="000000" w:themeColor="text1"/>
              </w:rPr>
            </w:pPr>
            <w:r w:rsidRPr="00714216">
              <w:rPr>
                <w:color w:val="000000" w:themeColor="text1"/>
              </w:rPr>
              <w:t>elementy wymagające okresowego czyszczenia (np. pojemnik na tłuszcz, osłony) powinny być łatwo demontowalne bez użycia specjalistycznych narzędzi,</w:t>
            </w:r>
          </w:p>
          <w:p w14:paraId="2B9814A7" w14:textId="77777777" w:rsidR="00854E29" w:rsidRPr="00714216" w:rsidRDefault="00854E29" w:rsidP="00854E29">
            <w:pPr>
              <w:rPr>
                <w:color w:val="000000" w:themeColor="text1"/>
              </w:rPr>
            </w:pPr>
            <w:r w:rsidRPr="00714216">
              <w:rPr>
                <w:color w:val="000000" w:themeColor="text1"/>
              </w:rPr>
              <w:lastRenderedPageBreak/>
              <w:t>oznaczenia funkcji oraz zakresów regulacji powinny być czytelne i trwałe.</w:t>
            </w:r>
          </w:p>
          <w:p w14:paraId="4E03FA2A" w14:textId="77777777" w:rsidR="00854E29" w:rsidRPr="00714216" w:rsidRDefault="00854E29" w:rsidP="00854E29">
            <w:pPr>
              <w:rPr>
                <w:color w:val="000000" w:themeColor="text1"/>
              </w:rPr>
            </w:pPr>
          </w:p>
        </w:tc>
        <w:tc>
          <w:tcPr>
            <w:tcW w:w="1476" w:type="dxa"/>
          </w:tcPr>
          <w:p w14:paraId="6D14AF5F" w14:textId="77777777" w:rsidR="00854E29" w:rsidRPr="00714216" w:rsidRDefault="00854E29" w:rsidP="00854E29">
            <w:pPr>
              <w:rPr>
                <w:b/>
                <w:bCs/>
                <w:color w:val="000000" w:themeColor="text1"/>
              </w:rPr>
            </w:pPr>
          </w:p>
        </w:tc>
        <w:tc>
          <w:tcPr>
            <w:tcW w:w="1417" w:type="dxa"/>
          </w:tcPr>
          <w:p w14:paraId="3745760D" w14:textId="77777777" w:rsidR="00854E29" w:rsidRPr="00714216" w:rsidRDefault="00854E29" w:rsidP="00854E29">
            <w:pPr>
              <w:rPr>
                <w:b/>
                <w:bCs/>
                <w:color w:val="000000" w:themeColor="text1"/>
              </w:rPr>
            </w:pPr>
          </w:p>
        </w:tc>
        <w:tc>
          <w:tcPr>
            <w:tcW w:w="1418" w:type="dxa"/>
          </w:tcPr>
          <w:p w14:paraId="1AB135AA" w14:textId="77777777" w:rsidR="00854E29" w:rsidRPr="00714216" w:rsidRDefault="00854E29" w:rsidP="00854E29">
            <w:pPr>
              <w:rPr>
                <w:b/>
                <w:bCs/>
                <w:color w:val="000000" w:themeColor="text1"/>
              </w:rPr>
            </w:pPr>
          </w:p>
        </w:tc>
        <w:tc>
          <w:tcPr>
            <w:tcW w:w="1134" w:type="dxa"/>
          </w:tcPr>
          <w:p w14:paraId="1B648131" w14:textId="77777777" w:rsidR="00854E29" w:rsidRPr="00714216" w:rsidRDefault="00854E29" w:rsidP="00854E29">
            <w:pPr>
              <w:rPr>
                <w:b/>
                <w:bCs/>
                <w:color w:val="000000" w:themeColor="text1"/>
              </w:rPr>
            </w:pPr>
          </w:p>
        </w:tc>
        <w:tc>
          <w:tcPr>
            <w:tcW w:w="1842" w:type="dxa"/>
          </w:tcPr>
          <w:p w14:paraId="7F5358AD" w14:textId="77777777" w:rsidR="00854E29" w:rsidRPr="00714216" w:rsidRDefault="00854E29" w:rsidP="00854E29">
            <w:pPr>
              <w:rPr>
                <w:b/>
                <w:bCs/>
                <w:color w:val="000000" w:themeColor="text1"/>
              </w:rPr>
            </w:pPr>
          </w:p>
        </w:tc>
      </w:tr>
      <w:tr w:rsidR="00714216" w:rsidRPr="00714216" w14:paraId="06E7CCBC" w14:textId="3B7DDADC" w:rsidTr="00045C3C">
        <w:tc>
          <w:tcPr>
            <w:tcW w:w="568" w:type="dxa"/>
          </w:tcPr>
          <w:p w14:paraId="6F7D8CA1" w14:textId="339DAAC3" w:rsidR="00854E29" w:rsidRPr="00714216" w:rsidRDefault="00854E29" w:rsidP="00854E29">
            <w:pPr>
              <w:rPr>
                <w:color w:val="000000" w:themeColor="text1"/>
              </w:rPr>
            </w:pPr>
            <w:r w:rsidRPr="00714216">
              <w:rPr>
                <w:color w:val="000000" w:themeColor="text1"/>
              </w:rPr>
              <w:t>34</w:t>
            </w:r>
          </w:p>
        </w:tc>
        <w:tc>
          <w:tcPr>
            <w:tcW w:w="3260" w:type="dxa"/>
          </w:tcPr>
          <w:p w14:paraId="227B1381" w14:textId="79E2283F" w:rsidR="00854E29" w:rsidRPr="00714216" w:rsidRDefault="00854E29" w:rsidP="00854E29">
            <w:pPr>
              <w:rPr>
                <w:b/>
                <w:bCs/>
                <w:color w:val="000000" w:themeColor="text1"/>
              </w:rPr>
            </w:pPr>
            <w:r w:rsidRPr="00714216">
              <w:rPr>
                <w:b/>
                <w:bCs/>
                <w:color w:val="000000" w:themeColor="text1"/>
              </w:rPr>
              <w:t xml:space="preserve">TABORET GAZOWY </w:t>
            </w:r>
          </w:p>
          <w:p w14:paraId="3E88E1CB" w14:textId="105393F7" w:rsidR="00854E29" w:rsidRPr="00714216" w:rsidRDefault="00854E29" w:rsidP="00854E29">
            <w:pPr>
              <w:rPr>
                <w:color w:val="000000" w:themeColor="text1"/>
              </w:rPr>
            </w:pPr>
            <w:r w:rsidRPr="00714216">
              <w:rPr>
                <w:noProof/>
                <w:color w:val="000000" w:themeColor="text1"/>
              </w:rPr>
              <w:drawing>
                <wp:inline distT="0" distB="0" distL="0" distR="0" wp14:anchorId="34A30C23" wp14:editId="097D9AF7">
                  <wp:extent cx="1573193" cy="1313645"/>
                  <wp:effectExtent l="0" t="0" r="8255" b="1270"/>
                  <wp:docPr id="166470979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78476" cy="1318057"/>
                          </a:xfrm>
                          <a:prstGeom prst="rect">
                            <a:avLst/>
                          </a:prstGeom>
                          <a:noFill/>
                          <a:ln>
                            <a:noFill/>
                          </a:ln>
                        </pic:spPr>
                      </pic:pic>
                    </a:graphicData>
                  </a:graphic>
                </wp:inline>
              </w:drawing>
            </w:r>
          </w:p>
        </w:tc>
        <w:tc>
          <w:tcPr>
            <w:tcW w:w="850" w:type="dxa"/>
          </w:tcPr>
          <w:p w14:paraId="745F500F" w14:textId="59E5EC01" w:rsidR="00854E29" w:rsidRPr="00714216" w:rsidRDefault="00854E29" w:rsidP="00854E29">
            <w:pPr>
              <w:rPr>
                <w:b/>
                <w:bCs/>
                <w:color w:val="000000" w:themeColor="text1"/>
              </w:rPr>
            </w:pPr>
            <w:r w:rsidRPr="00714216">
              <w:rPr>
                <w:b/>
                <w:bCs/>
                <w:color w:val="000000" w:themeColor="text1"/>
              </w:rPr>
              <w:t>1</w:t>
            </w:r>
          </w:p>
        </w:tc>
        <w:tc>
          <w:tcPr>
            <w:tcW w:w="5529" w:type="dxa"/>
          </w:tcPr>
          <w:p w14:paraId="29B08E6B" w14:textId="5B30A60E" w:rsidR="00854E29" w:rsidRPr="00714216" w:rsidRDefault="00854E29" w:rsidP="00854E29">
            <w:pPr>
              <w:rPr>
                <w:b/>
                <w:bCs/>
                <w:color w:val="000000" w:themeColor="text1"/>
              </w:rPr>
            </w:pPr>
            <w:r w:rsidRPr="00714216">
              <w:rPr>
                <w:b/>
                <w:bCs/>
                <w:color w:val="000000" w:themeColor="text1"/>
              </w:rPr>
              <w:t>Konstrukcja i wykonanie</w:t>
            </w:r>
          </w:p>
          <w:p w14:paraId="75547749" w14:textId="77777777" w:rsidR="00854E29" w:rsidRPr="00714216" w:rsidRDefault="00854E29" w:rsidP="00854E29">
            <w:pPr>
              <w:numPr>
                <w:ilvl w:val="0"/>
                <w:numId w:val="41"/>
              </w:numPr>
              <w:rPr>
                <w:color w:val="000000" w:themeColor="text1"/>
              </w:rPr>
            </w:pPr>
            <w:r w:rsidRPr="00714216">
              <w:rPr>
                <w:color w:val="000000" w:themeColor="text1"/>
              </w:rPr>
              <w:t>Wykonanie w całości ze stali nierdzewnej, odpornej na korozję i łatwej w utrzymaniu czystości.</w:t>
            </w:r>
          </w:p>
          <w:p w14:paraId="4471123F" w14:textId="77777777" w:rsidR="00854E29" w:rsidRPr="00714216" w:rsidRDefault="00854E29" w:rsidP="00854E29">
            <w:pPr>
              <w:numPr>
                <w:ilvl w:val="0"/>
                <w:numId w:val="41"/>
              </w:numPr>
              <w:rPr>
                <w:color w:val="000000" w:themeColor="text1"/>
              </w:rPr>
            </w:pPr>
            <w:r w:rsidRPr="00714216">
              <w:rPr>
                <w:color w:val="000000" w:themeColor="text1"/>
              </w:rPr>
              <w:t>Stabilna konstrukcja zapewniająca bezpieczeństwo pracy przy dużych naczyniach.</w:t>
            </w:r>
          </w:p>
          <w:p w14:paraId="667CB32C" w14:textId="3DE3ABB8" w:rsidR="00854E29" w:rsidRPr="00714216" w:rsidRDefault="00854E29" w:rsidP="00854E29">
            <w:pPr>
              <w:rPr>
                <w:color w:val="000000" w:themeColor="text1"/>
              </w:rPr>
            </w:pPr>
          </w:p>
          <w:p w14:paraId="58F2832A" w14:textId="4930A031" w:rsidR="00854E29" w:rsidRPr="00714216" w:rsidRDefault="00854E29" w:rsidP="00854E29">
            <w:pPr>
              <w:rPr>
                <w:b/>
                <w:bCs/>
                <w:color w:val="000000" w:themeColor="text1"/>
              </w:rPr>
            </w:pPr>
            <w:r w:rsidRPr="00714216">
              <w:rPr>
                <w:b/>
                <w:bCs/>
                <w:color w:val="000000" w:themeColor="text1"/>
              </w:rPr>
              <w:t>Układ grzewczy i funkcje</w:t>
            </w:r>
          </w:p>
          <w:p w14:paraId="6A9EB67A" w14:textId="77777777" w:rsidR="00854E29" w:rsidRPr="00714216" w:rsidRDefault="00854E29" w:rsidP="00854E29">
            <w:pPr>
              <w:numPr>
                <w:ilvl w:val="0"/>
                <w:numId w:val="42"/>
              </w:numPr>
              <w:rPr>
                <w:color w:val="000000" w:themeColor="text1"/>
              </w:rPr>
            </w:pPr>
            <w:r w:rsidRPr="00714216">
              <w:rPr>
                <w:color w:val="000000" w:themeColor="text1"/>
              </w:rPr>
              <w:t xml:space="preserve">Palnik </w:t>
            </w:r>
            <w:r w:rsidRPr="00714216">
              <w:rPr>
                <w:b/>
                <w:bCs/>
                <w:color w:val="000000" w:themeColor="text1"/>
              </w:rPr>
              <w:t>dwukoronowy</w:t>
            </w:r>
            <w:r w:rsidRPr="00714216">
              <w:rPr>
                <w:color w:val="000000" w:themeColor="text1"/>
              </w:rPr>
              <w:t xml:space="preserve"> o mocy 9 kW, przystosowany do dużych garnków o pojemności od 50 do 100 L.</w:t>
            </w:r>
          </w:p>
          <w:p w14:paraId="65CB4674" w14:textId="77777777" w:rsidR="00854E29" w:rsidRPr="00714216" w:rsidRDefault="00854E29" w:rsidP="00854E29">
            <w:pPr>
              <w:numPr>
                <w:ilvl w:val="0"/>
                <w:numId w:val="42"/>
              </w:numPr>
              <w:rPr>
                <w:color w:val="000000" w:themeColor="text1"/>
              </w:rPr>
            </w:pPr>
            <w:r w:rsidRPr="00714216">
              <w:rPr>
                <w:color w:val="000000" w:themeColor="text1"/>
              </w:rPr>
              <w:t>Płomień pilotowy ułatwiający bezpieczne zapalanie urządzenia.</w:t>
            </w:r>
          </w:p>
          <w:p w14:paraId="425AABB4" w14:textId="77777777" w:rsidR="00854E29" w:rsidRPr="00714216" w:rsidRDefault="00854E29" w:rsidP="00854E29">
            <w:pPr>
              <w:numPr>
                <w:ilvl w:val="0"/>
                <w:numId w:val="42"/>
              </w:numPr>
              <w:rPr>
                <w:color w:val="000000" w:themeColor="text1"/>
              </w:rPr>
            </w:pPr>
            <w:r w:rsidRPr="00714216">
              <w:rPr>
                <w:b/>
                <w:bCs/>
                <w:color w:val="000000" w:themeColor="text1"/>
              </w:rPr>
              <w:t>Zabezpieczenie przeciwwypływowe gazu</w:t>
            </w:r>
            <w:r w:rsidRPr="00714216">
              <w:rPr>
                <w:color w:val="000000" w:themeColor="text1"/>
              </w:rPr>
              <w:t xml:space="preserve"> zwiększające bezpieczeństwo obsługi.</w:t>
            </w:r>
          </w:p>
          <w:p w14:paraId="2B79F0E2" w14:textId="77777777" w:rsidR="00854E29" w:rsidRPr="00714216" w:rsidRDefault="00854E29" w:rsidP="00854E29">
            <w:pPr>
              <w:numPr>
                <w:ilvl w:val="0"/>
                <w:numId w:val="42"/>
              </w:numPr>
              <w:rPr>
                <w:color w:val="000000" w:themeColor="text1"/>
              </w:rPr>
            </w:pPr>
            <w:r w:rsidRPr="00714216">
              <w:rPr>
                <w:color w:val="000000" w:themeColor="text1"/>
              </w:rPr>
              <w:t xml:space="preserve">Możliwość </w:t>
            </w:r>
            <w:r w:rsidRPr="00714216">
              <w:rPr>
                <w:b/>
                <w:bCs/>
                <w:color w:val="000000" w:themeColor="text1"/>
              </w:rPr>
              <w:t>redukcji mocy palnika do 1/3</w:t>
            </w:r>
            <w:r w:rsidRPr="00714216">
              <w:rPr>
                <w:color w:val="000000" w:themeColor="text1"/>
              </w:rPr>
              <w:t xml:space="preserve"> (płomień oszczędnościowy) dla energooszczędnej pracy.</w:t>
            </w:r>
          </w:p>
          <w:p w14:paraId="5E243E8F" w14:textId="5496F5E1" w:rsidR="00854E29" w:rsidRPr="00714216" w:rsidRDefault="00854E29" w:rsidP="00854E29">
            <w:pPr>
              <w:rPr>
                <w:b/>
                <w:bCs/>
                <w:color w:val="000000" w:themeColor="text1"/>
              </w:rPr>
            </w:pPr>
            <w:r w:rsidRPr="00714216">
              <w:rPr>
                <w:b/>
                <w:bCs/>
                <w:color w:val="000000" w:themeColor="text1"/>
              </w:rPr>
              <w:t xml:space="preserve">Podstawa taboretu – dopuszcza się stal o niższych parametrach. </w:t>
            </w:r>
          </w:p>
          <w:p w14:paraId="244AF267" w14:textId="77777777" w:rsidR="00854E29" w:rsidRPr="00714216" w:rsidRDefault="00854E29" w:rsidP="00854E29">
            <w:pPr>
              <w:rPr>
                <w:color w:val="000000" w:themeColor="text1"/>
              </w:rPr>
            </w:pPr>
          </w:p>
        </w:tc>
        <w:tc>
          <w:tcPr>
            <w:tcW w:w="1881" w:type="dxa"/>
          </w:tcPr>
          <w:p w14:paraId="4936E534" w14:textId="2B84C9AC"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585050E7" w14:textId="0E01D506" w:rsidR="00854E29" w:rsidRPr="00714216" w:rsidRDefault="00854E29" w:rsidP="00854E29">
            <w:pPr>
              <w:rPr>
                <w:b/>
                <w:bCs/>
                <w:color w:val="000000" w:themeColor="text1"/>
              </w:rPr>
            </w:pPr>
          </w:p>
          <w:p w14:paraId="5AA0DE98" w14:textId="77777777" w:rsidR="00854E29" w:rsidRPr="00714216" w:rsidRDefault="00854E29" w:rsidP="00854E29">
            <w:pPr>
              <w:rPr>
                <w:b/>
                <w:bCs/>
                <w:color w:val="000000" w:themeColor="text1"/>
              </w:rPr>
            </w:pPr>
          </w:p>
          <w:p w14:paraId="3C5FB8EB" w14:textId="1C3C915A" w:rsidR="00854E29" w:rsidRPr="00714216" w:rsidRDefault="00854E29" w:rsidP="00854E29">
            <w:pPr>
              <w:rPr>
                <w:color w:val="000000" w:themeColor="text1"/>
              </w:rPr>
            </w:pPr>
            <w:r w:rsidRPr="00714216">
              <w:rPr>
                <w:b/>
                <w:bCs/>
                <w:color w:val="000000" w:themeColor="text1"/>
              </w:rPr>
              <w:t>Wymiary zewnętrzne:</w:t>
            </w:r>
            <w:r w:rsidRPr="00714216">
              <w:rPr>
                <w:color w:val="000000" w:themeColor="text1"/>
              </w:rPr>
              <w:t xml:space="preserve"> 567 × 607 × 380 mm (szer. × gł. × wys.).</w:t>
            </w:r>
          </w:p>
          <w:p w14:paraId="489A683B" w14:textId="77777777" w:rsidR="00854E29" w:rsidRPr="00714216" w:rsidRDefault="00854E29" w:rsidP="00854E29">
            <w:pPr>
              <w:rPr>
                <w:color w:val="000000" w:themeColor="text1"/>
              </w:rPr>
            </w:pPr>
          </w:p>
          <w:p w14:paraId="58078639" w14:textId="33B52D5F" w:rsidR="00854E29" w:rsidRPr="00714216" w:rsidRDefault="00854E29" w:rsidP="00854E29">
            <w:pPr>
              <w:rPr>
                <w:color w:val="000000" w:themeColor="text1"/>
              </w:rPr>
            </w:pPr>
            <w:r w:rsidRPr="00714216">
              <w:rPr>
                <w:color w:val="000000" w:themeColor="text1"/>
              </w:rPr>
              <w:t>Moc nominalna: 9 kW.</w:t>
            </w:r>
          </w:p>
          <w:p w14:paraId="6209E14F" w14:textId="77777777" w:rsidR="00854E29" w:rsidRPr="00714216" w:rsidRDefault="00854E29" w:rsidP="00854E29">
            <w:pPr>
              <w:rPr>
                <w:color w:val="000000" w:themeColor="text1"/>
              </w:rPr>
            </w:pPr>
          </w:p>
          <w:p w14:paraId="4633FDF6" w14:textId="53A2A47A" w:rsidR="00854E29" w:rsidRPr="00714216" w:rsidRDefault="00854E29" w:rsidP="00854E29">
            <w:pPr>
              <w:rPr>
                <w:b/>
                <w:bCs/>
                <w:i/>
                <w:iCs/>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w:t>
            </w:r>
          </w:p>
          <w:p w14:paraId="465EDF40" w14:textId="77777777" w:rsidR="00854E29" w:rsidRPr="00714216" w:rsidRDefault="00854E29" w:rsidP="00854E29">
            <w:pPr>
              <w:rPr>
                <w:b/>
                <w:bCs/>
                <w:i/>
                <w:iCs/>
                <w:color w:val="000000" w:themeColor="text1"/>
              </w:rPr>
            </w:pPr>
          </w:p>
          <w:p w14:paraId="49EE73B8" w14:textId="77777777"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 xml:space="preserve">Zabudowa w ciągu gazowym - dopuszcza się urządzenia o głębokości min. 700 do 900 mm. </w:t>
            </w:r>
          </w:p>
          <w:p w14:paraId="74931736" w14:textId="77777777" w:rsidR="00854E29" w:rsidRPr="00714216" w:rsidRDefault="00854E29" w:rsidP="00854E29">
            <w:pPr>
              <w:rPr>
                <w:color w:val="000000" w:themeColor="text1"/>
              </w:rPr>
            </w:pPr>
          </w:p>
          <w:p w14:paraId="6A422219" w14:textId="77777777" w:rsidR="00854E29" w:rsidRPr="00714216" w:rsidRDefault="00854E29" w:rsidP="00854E29">
            <w:pPr>
              <w:rPr>
                <w:color w:val="000000" w:themeColor="text1"/>
              </w:rPr>
            </w:pPr>
          </w:p>
        </w:tc>
        <w:tc>
          <w:tcPr>
            <w:tcW w:w="3447" w:type="dxa"/>
          </w:tcPr>
          <w:p w14:paraId="3A2D2A06"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62719D1B" w14:textId="77777777" w:rsidR="00854E29" w:rsidRPr="00714216" w:rsidRDefault="00854E29" w:rsidP="00854E29">
            <w:pPr>
              <w:rPr>
                <w:color w:val="000000" w:themeColor="text1"/>
              </w:rPr>
            </w:pPr>
            <w:r w:rsidRPr="00714216">
              <w:rPr>
                <w:color w:val="000000" w:themeColor="text1"/>
              </w:rPr>
              <w:t>Konstrukcja zapewniająca stabilne ustawienie dużych garnków.</w:t>
            </w:r>
          </w:p>
          <w:p w14:paraId="73A7F33F" w14:textId="77777777" w:rsidR="00854E29" w:rsidRPr="00714216" w:rsidRDefault="00854E29" w:rsidP="00854E29">
            <w:pPr>
              <w:rPr>
                <w:color w:val="000000" w:themeColor="text1"/>
              </w:rPr>
            </w:pPr>
          </w:p>
          <w:p w14:paraId="3BA4F910" w14:textId="77777777" w:rsidR="00854E29" w:rsidRPr="00714216" w:rsidRDefault="00854E29" w:rsidP="00854E29">
            <w:pPr>
              <w:rPr>
                <w:color w:val="000000" w:themeColor="text1"/>
              </w:rPr>
            </w:pPr>
            <w:r w:rsidRPr="00714216">
              <w:rPr>
                <w:color w:val="000000" w:themeColor="text1"/>
              </w:rPr>
              <w:t>Zabezpieczenia gazowe minimalizujące ryzyko pożaru i wypadków w kuchni.</w:t>
            </w:r>
          </w:p>
          <w:p w14:paraId="60B54283" w14:textId="77777777" w:rsidR="00854E29" w:rsidRPr="00714216" w:rsidRDefault="00854E29" w:rsidP="00854E29">
            <w:pPr>
              <w:rPr>
                <w:color w:val="000000" w:themeColor="text1"/>
              </w:rPr>
            </w:pPr>
          </w:p>
          <w:p w14:paraId="42F3B600" w14:textId="0D2BB46C" w:rsidR="00854E29" w:rsidRPr="00714216" w:rsidRDefault="00854E29" w:rsidP="00854E29">
            <w:pPr>
              <w:rPr>
                <w:color w:val="000000" w:themeColor="text1"/>
              </w:rPr>
            </w:pPr>
            <w:r w:rsidRPr="00714216">
              <w:rPr>
                <w:color w:val="000000" w:themeColor="text1"/>
              </w:rPr>
              <w:t>Palnik dwukoronowy umożliwia równomierne ogrzewanie dużych naczyń.</w:t>
            </w:r>
          </w:p>
          <w:p w14:paraId="52F92306" w14:textId="77777777" w:rsidR="00854E29" w:rsidRPr="00714216" w:rsidRDefault="00854E29" w:rsidP="00854E29">
            <w:pPr>
              <w:rPr>
                <w:color w:val="000000" w:themeColor="text1"/>
              </w:rPr>
            </w:pPr>
          </w:p>
          <w:p w14:paraId="7F14DE82" w14:textId="71B1F461" w:rsidR="00854E29" w:rsidRPr="00714216" w:rsidRDefault="00854E29" w:rsidP="00854E29">
            <w:pPr>
              <w:rPr>
                <w:color w:val="000000" w:themeColor="text1"/>
              </w:rPr>
            </w:pPr>
            <w:r w:rsidRPr="00714216">
              <w:rPr>
                <w:color w:val="000000" w:themeColor="text1"/>
              </w:rPr>
              <w:t>Ergonomicznie umieszczone pokrętła i elementy sterujące umożliwiające obsługę osobom z ograniczoną sprawnością manualną.</w:t>
            </w:r>
          </w:p>
          <w:p w14:paraId="3F01A73E" w14:textId="77777777" w:rsidR="00854E29" w:rsidRPr="00714216" w:rsidRDefault="00854E29" w:rsidP="00854E29">
            <w:pPr>
              <w:rPr>
                <w:color w:val="000000" w:themeColor="text1"/>
              </w:rPr>
            </w:pPr>
          </w:p>
          <w:p w14:paraId="5EA920AE" w14:textId="77777777" w:rsidR="00854E29" w:rsidRPr="00714216" w:rsidRDefault="00854E29" w:rsidP="00854E29">
            <w:pPr>
              <w:rPr>
                <w:color w:val="000000" w:themeColor="text1"/>
              </w:rPr>
            </w:pPr>
            <w:r w:rsidRPr="00714216">
              <w:rPr>
                <w:color w:val="000000" w:themeColor="text1"/>
              </w:rPr>
              <w:t>Konstrukcja zapewnia dostęp do palnika i garnków bez konieczności wykonywania nadmiernych ruchów skrętnych.</w:t>
            </w:r>
          </w:p>
          <w:p w14:paraId="01FB9828" w14:textId="77777777" w:rsidR="00854E29" w:rsidRPr="00714216" w:rsidRDefault="00854E29" w:rsidP="00854E29">
            <w:pPr>
              <w:rPr>
                <w:color w:val="000000" w:themeColor="text1"/>
              </w:rPr>
            </w:pPr>
          </w:p>
          <w:p w14:paraId="19578C01" w14:textId="3D79BAAF" w:rsidR="00854E29" w:rsidRPr="00714216" w:rsidRDefault="00854E29" w:rsidP="00854E29">
            <w:pPr>
              <w:rPr>
                <w:color w:val="000000" w:themeColor="text1"/>
              </w:rPr>
            </w:pPr>
            <w:r w:rsidRPr="00714216">
              <w:rPr>
                <w:color w:val="000000" w:themeColor="text1"/>
              </w:rPr>
              <w:t xml:space="preserve">Stabilna podstawa i prosta obsługa zwiększają bezpieczeństwo użytkowników </w:t>
            </w:r>
          </w:p>
          <w:p w14:paraId="0622FA45" w14:textId="77777777" w:rsidR="00854E29" w:rsidRPr="00714216" w:rsidRDefault="00854E29" w:rsidP="00854E29">
            <w:pPr>
              <w:rPr>
                <w:color w:val="000000" w:themeColor="text1"/>
              </w:rPr>
            </w:pPr>
          </w:p>
        </w:tc>
        <w:tc>
          <w:tcPr>
            <w:tcW w:w="1476" w:type="dxa"/>
          </w:tcPr>
          <w:p w14:paraId="794EB4C6" w14:textId="77777777" w:rsidR="00854E29" w:rsidRPr="00714216" w:rsidRDefault="00854E29" w:rsidP="00854E29">
            <w:pPr>
              <w:rPr>
                <w:b/>
                <w:bCs/>
                <w:color w:val="000000" w:themeColor="text1"/>
              </w:rPr>
            </w:pPr>
          </w:p>
        </w:tc>
        <w:tc>
          <w:tcPr>
            <w:tcW w:w="1417" w:type="dxa"/>
          </w:tcPr>
          <w:p w14:paraId="556476AC" w14:textId="77777777" w:rsidR="00854E29" w:rsidRPr="00714216" w:rsidRDefault="00854E29" w:rsidP="00854E29">
            <w:pPr>
              <w:rPr>
                <w:b/>
                <w:bCs/>
                <w:color w:val="000000" w:themeColor="text1"/>
              </w:rPr>
            </w:pPr>
          </w:p>
        </w:tc>
        <w:tc>
          <w:tcPr>
            <w:tcW w:w="1418" w:type="dxa"/>
          </w:tcPr>
          <w:p w14:paraId="636C0C52" w14:textId="77777777" w:rsidR="00854E29" w:rsidRPr="00714216" w:rsidRDefault="00854E29" w:rsidP="00854E29">
            <w:pPr>
              <w:rPr>
                <w:b/>
                <w:bCs/>
                <w:color w:val="000000" w:themeColor="text1"/>
              </w:rPr>
            </w:pPr>
          </w:p>
        </w:tc>
        <w:tc>
          <w:tcPr>
            <w:tcW w:w="1134" w:type="dxa"/>
          </w:tcPr>
          <w:p w14:paraId="43218639" w14:textId="77777777" w:rsidR="00854E29" w:rsidRPr="00714216" w:rsidRDefault="00854E29" w:rsidP="00854E29">
            <w:pPr>
              <w:rPr>
                <w:b/>
                <w:bCs/>
                <w:color w:val="000000" w:themeColor="text1"/>
              </w:rPr>
            </w:pPr>
          </w:p>
        </w:tc>
        <w:tc>
          <w:tcPr>
            <w:tcW w:w="1842" w:type="dxa"/>
          </w:tcPr>
          <w:p w14:paraId="6642070E" w14:textId="77777777" w:rsidR="00854E29" w:rsidRPr="00714216" w:rsidRDefault="00854E29" w:rsidP="00854E29">
            <w:pPr>
              <w:rPr>
                <w:b/>
                <w:bCs/>
                <w:color w:val="000000" w:themeColor="text1"/>
              </w:rPr>
            </w:pPr>
          </w:p>
        </w:tc>
      </w:tr>
      <w:tr w:rsidR="00714216" w:rsidRPr="00714216" w14:paraId="4181A1AF" w14:textId="0E159BD3" w:rsidTr="00045C3C">
        <w:tc>
          <w:tcPr>
            <w:tcW w:w="568" w:type="dxa"/>
            <w:shd w:val="clear" w:color="auto" w:fill="FFC000"/>
          </w:tcPr>
          <w:p w14:paraId="60EED789" w14:textId="77777777" w:rsidR="00854E29" w:rsidRPr="00714216" w:rsidRDefault="00854E29" w:rsidP="00854E29">
            <w:pPr>
              <w:rPr>
                <w:color w:val="000000" w:themeColor="text1"/>
              </w:rPr>
            </w:pPr>
          </w:p>
        </w:tc>
        <w:tc>
          <w:tcPr>
            <w:tcW w:w="3260" w:type="dxa"/>
            <w:shd w:val="clear" w:color="auto" w:fill="FFC000"/>
          </w:tcPr>
          <w:p w14:paraId="45CF82D4" w14:textId="25C910BB" w:rsidR="00854E29" w:rsidRPr="00714216" w:rsidRDefault="00854E29" w:rsidP="00854E29">
            <w:pPr>
              <w:rPr>
                <w:color w:val="000000" w:themeColor="text1"/>
              </w:rPr>
            </w:pPr>
            <w:r w:rsidRPr="00714216">
              <w:rPr>
                <w:b/>
                <w:bCs/>
                <w:color w:val="000000" w:themeColor="text1"/>
              </w:rPr>
              <w:t>DODATKOWE WYPOSAŻENIE KUCHNI</w:t>
            </w:r>
          </w:p>
        </w:tc>
        <w:tc>
          <w:tcPr>
            <w:tcW w:w="850" w:type="dxa"/>
            <w:shd w:val="clear" w:color="auto" w:fill="FFC000"/>
          </w:tcPr>
          <w:p w14:paraId="7B6FC481" w14:textId="77777777" w:rsidR="00854E29" w:rsidRPr="00714216" w:rsidRDefault="00854E29" w:rsidP="00854E29">
            <w:pPr>
              <w:jc w:val="center"/>
              <w:rPr>
                <w:b/>
                <w:bCs/>
                <w:color w:val="000000" w:themeColor="text1"/>
              </w:rPr>
            </w:pPr>
          </w:p>
        </w:tc>
        <w:tc>
          <w:tcPr>
            <w:tcW w:w="5529" w:type="dxa"/>
            <w:shd w:val="clear" w:color="auto" w:fill="FFC000"/>
          </w:tcPr>
          <w:p w14:paraId="44DAD39C" w14:textId="13510211" w:rsidR="00854E29" w:rsidRPr="00714216" w:rsidRDefault="00854E29" w:rsidP="00854E29">
            <w:pPr>
              <w:jc w:val="center"/>
              <w:rPr>
                <w:b/>
                <w:bCs/>
                <w:color w:val="000000" w:themeColor="text1"/>
              </w:rPr>
            </w:pPr>
          </w:p>
        </w:tc>
        <w:tc>
          <w:tcPr>
            <w:tcW w:w="1881" w:type="dxa"/>
            <w:shd w:val="clear" w:color="auto" w:fill="FFC000"/>
          </w:tcPr>
          <w:p w14:paraId="19F4E449" w14:textId="77777777" w:rsidR="00854E29" w:rsidRPr="00714216" w:rsidRDefault="00854E29" w:rsidP="00854E29">
            <w:pPr>
              <w:rPr>
                <w:color w:val="000000" w:themeColor="text1"/>
              </w:rPr>
            </w:pPr>
          </w:p>
        </w:tc>
        <w:tc>
          <w:tcPr>
            <w:tcW w:w="3447" w:type="dxa"/>
            <w:shd w:val="clear" w:color="auto" w:fill="FFC000"/>
          </w:tcPr>
          <w:p w14:paraId="62E68B7A" w14:textId="77777777" w:rsidR="00854E29" w:rsidRPr="00714216" w:rsidRDefault="00854E29" w:rsidP="00854E29">
            <w:pPr>
              <w:rPr>
                <w:color w:val="000000" w:themeColor="text1"/>
              </w:rPr>
            </w:pPr>
          </w:p>
        </w:tc>
        <w:tc>
          <w:tcPr>
            <w:tcW w:w="1476" w:type="dxa"/>
            <w:shd w:val="clear" w:color="auto" w:fill="FFC000"/>
          </w:tcPr>
          <w:p w14:paraId="711244D4" w14:textId="77777777" w:rsidR="00854E29" w:rsidRPr="00714216" w:rsidRDefault="00854E29" w:rsidP="00854E29">
            <w:pPr>
              <w:rPr>
                <w:color w:val="000000" w:themeColor="text1"/>
              </w:rPr>
            </w:pPr>
          </w:p>
        </w:tc>
        <w:tc>
          <w:tcPr>
            <w:tcW w:w="1417" w:type="dxa"/>
            <w:shd w:val="clear" w:color="auto" w:fill="FFC000"/>
          </w:tcPr>
          <w:p w14:paraId="738CD715" w14:textId="77777777" w:rsidR="00854E29" w:rsidRPr="00714216" w:rsidRDefault="00854E29" w:rsidP="00854E29">
            <w:pPr>
              <w:rPr>
                <w:color w:val="000000" w:themeColor="text1"/>
              </w:rPr>
            </w:pPr>
          </w:p>
        </w:tc>
        <w:tc>
          <w:tcPr>
            <w:tcW w:w="1418" w:type="dxa"/>
            <w:shd w:val="clear" w:color="auto" w:fill="FFC000"/>
          </w:tcPr>
          <w:p w14:paraId="0CAF05AA" w14:textId="77777777" w:rsidR="00854E29" w:rsidRPr="00714216" w:rsidRDefault="00854E29" w:rsidP="00854E29">
            <w:pPr>
              <w:rPr>
                <w:color w:val="000000" w:themeColor="text1"/>
              </w:rPr>
            </w:pPr>
          </w:p>
        </w:tc>
        <w:tc>
          <w:tcPr>
            <w:tcW w:w="1134" w:type="dxa"/>
            <w:shd w:val="clear" w:color="auto" w:fill="FFC000"/>
          </w:tcPr>
          <w:p w14:paraId="317913AA" w14:textId="77777777" w:rsidR="00854E29" w:rsidRPr="00714216" w:rsidRDefault="00854E29" w:rsidP="00854E29">
            <w:pPr>
              <w:rPr>
                <w:color w:val="000000" w:themeColor="text1"/>
              </w:rPr>
            </w:pPr>
          </w:p>
        </w:tc>
        <w:tc>
          <w:tcPr>
            <w:tcW w:w="1842" w:type="dxa"/>
            <w:shd w:val="clear" w:color="auto" w:fill="FFC000"/>
          </w:tcPr>
          <w:p w14:paraId="6E07AB2A" w14:textId="77777777" w:rsidR="00854E29" w:rsidRPr="00714216" w:rsidRDefault="00854E29" w:rsidP="00854E29">
            <w:pPr>
              <w:rPr>
                <w:color w:val="000000" w:themeColor="text1"/>
              </w:rPr>
            </w:pPr>
          </w:p>
        </w:tc>
      </w:tr>
      <w:tr w:rsidR="00714216" w:rsidRPr="00714216" w14:paraId="575FBE81" w14:textId="373E6F55" w:rsidTr="00045C3C">
        <w:tc>
          <w:tcPr>
            <w:tcW w:w="568" w:type="dxa"/>
          </w:tcPr>
          <w:p w14:paraId="05E2A00E" w14:textId="1C7F1B3E" w:rsidR="00854E29" w:rsidRPr="00714216" w:rsidRDefault="00854E29" w:rsidP="00854E29">
            <w:pPr>
              <w:rPr>
                <w:color w:val="000000" w:themeColor="text1"/>
              </w:rPr>
            </w:pPr>
            <w:r w:rsidRPr="00714216">
              <w:rPr>
                <w:color w:val="000000" w:themeColor="text1"/>
              </w:rPr>
              <w:t>1</w:t>
            </w:r>
          </w:p>
        </w:tc>
        <w:tc>
          <w:tcPr>
            <w:tcW w:w="3260" w:type="dxa"/>
          </w:tcPr>
          <w:p w14:paraId="0A4FA05E" w14:textId="66BE559F" w:rsidR="00854E29" w:rsidRPr="00714216" w:rsidRDefault="00854E29" w:rsidP="00854E29">
            <w:pPr>
              <w:rPr>
                <w:b/>
                <w:bCs/>
                <w:color w:val="000000" w:themeColor="text1"/>
              </w:rPr>
            </w:pPr>
            <w:r w:rsidRPr="00714216">
              <w:rPr>
                <w:b/>
                <w:bCs/>
                <w:color w:val="000000" w:themeColor="text1"/>
              </w:rPr>
              <w:t>WAGA POMOCNICZA, LEGALIZOWANA, ZAKRES 15 KG, DOKŁADNOŚĆ 5 G Z KOMPETEM BATERII</w:t>
            </w:r>
          </w:p>
          <w:p w14:paraId="6222F45A" w14:textId="26EBF70E" w:rsidR="00854E29" w:rsidRPr="00714216" w:rsidRDefault="00854E29" w:rsidP="00854E29">
            <w:pPr>
              <w:jc w:val="center"/>
              <w:rPr>
                <w:b/>
                <w:bCs/>
                <w:color w:val="000000" w:themeColor="text1"/>
              </w:rPr>
            </w:pPr>
            <w:r w:rsidRPr="00714216">
              <w:rPr>
                <w:b/>
                <w:bCs/>
                <w:noProof/>
                <w:color w:val="000000" w:themeColor="text1"/>
              </w:rPr>
              <w:lastRenderedPageBreak/>
              <w:drawing>
                <wp:inline distT="0" distB="0" distL="0" distR="0" wp14:anchorId="0FFBCD7E" wp14:editId="00534DFE">
                  <wp:extent cx="1654530" cy="1146220"/>
                  <wp:effectExtent l="0" t="0" r="3175" b="0"/>
                  <wp:docPr id="160447350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63313" cy="1152305"/>
                          </a:xfrm>
                          <a:prstGeom prst="rect">
                            <a:avLst/>
                          </a:prstGeom>
                          <a:noFill/>
                          <a:ln>
                            <a:noFill/>
                          </a:ln>
                        </pic:spPr>
                      </pic:pic>
                    </a:graphicData>
                  </a:graphic>
                </wp:inline>
              </w:drawing>
            </w:r>
          </w:p>
        </w:tc>
        <w:tc>
          <w:tcPr>
            <w:tcW w:w="850" w:type="dxa"/>
          </w:tcPr>
          <w:p w14:paraId="6BE42E4D" w14:textId="34E2C811" w:rsidR="00854E29" w:rsidRPr="00714216" w:rsidRDefault="00854E29" w:rsidP="00854E29">
            <w:pPr>
              <w:rPr>
                <w:b/>
                <w:bCs/>
                <w:color w:val="000000" w:themeColor="text1"/>
              </w:rPr>
            </w:pPr>
            <w:r w:rsidRPr="00714216">
              <w:rPr>
                <w:b/>
                <w:bCs/>
                <w:color w:val="000000" w:themeColor="text1"/>
              </w:rPr>
              <w:lastRenderedPageBreak/>
              <w:t>1</w:t>
            </w:r>
          </w:p>
        </w:tc>
        <w:tc>
          <w:tcPr>
            <w:tcW w:w="5529" w:type="dxa"/>
          </w:tcPr>
          <w:p w14:paraId="7591B06B" w14:textId="09D2827A" w:rsidR="00854E29" w:rsidRPr="00714216" w:rsidRDefault="00854E29" w:rsidP="00854E29">
            <w:pPr>
              <w:rPr>
                <w:b/>
                <w:bCs/>
                <w:color w:val="000000" w:themeColor="text1"/>
              </w:rPr>
            </w:pPr>
            <w:r w:rsidRPr="00714216">
              <w:rPr>
                <w:b/>
                <w:bCs/>
                <w:color w:val="000000" w:themeColor="text1"/>
              </w:rPr>
              <w:t>Konstrukcja i wykonanie</w:t>
            </w:r>
          </w:p>
          <w:p w14:paraId="712A01C3" w14:textId="77777777" w:rsidR="00854E29" w:rsidRPr="00714216" w:rsidRDefault="00854E29" w:rsidP="00854E29">
            <w:pPr>
              <w:numPr>
                <w:ilvl w:val="0"/>
                <w:numId w:val="48"/>
              </w:numPr>
              <w:rPr>
                <w:color w:val="000000" w:themeColor="text1"/>
              </w:rPr>
            </w:pPr>
            <w:r w:rsidRPr="00714216">
              <w:rPr>
                <w:color w:val="000000" w:themeColor="text1"/>
              </w:rPr>
              <w:t>Wykonana z materiałów trwałych, odpornych na codzienną eksploatację w kuchniach zbiorowego żywienia.</w:t>
            </w:r>
          </w:p>
          <w:p w14:paraId="739290A5" w14:textId="77777777" w:rsidR="00854E29" w:rsidRPr="00714216" w:rsidRDefault="00854E29" w:rsidP="00854E29">
            <w:pPr>
              <w:numPr>
                <w:ilvl w:val="0"/>
                <w:numId w:val="48"/>
              </w:numPr>
              <w:rPr>
                <w:color w:val="000000" w:themeColor="text1"/>
              </w:rPr>
            </w:pPr>
            <w:r w:rsidRPr="00714216">
              <w:rPr>
                <w:color w:val="000000" w:themeColor="text1"/>
              </w:rPr>
              <w:lastRenderedPageBreak/>
              <w:t>Kompaktowa konstrukcja umożliwiająca wygodne ustawienie na blatach roboczych lub stanowiskach kontroli.</w:t>
            </w:r>
          </w:p>
          <w:p w14:paraId="58C3FF0E" w14:textId="7780A8CA" w:rsidR="00854E29" w:rsidRPr="00714216" w:rsidRDefault="00854E29" w:rsidP="00854E29">
            <w:pPr>
              <w:rPr>
                <w:color w:val="000000" w:themeColor="text1"/>
              </w:rPr>
            </w:pPr>
          </w:p>
          <w:p w14:paraId="721C9253" w14:textId="5CB675B1" w:rsidR="00854E29" w:rsidRPr="00714216" w:rsidRDefault="00854E29" w:rsidP="00854E29">
            <w:pPr>
              <w:rPr>
                <w:b/>
                <w:bCs/>
                <w:color w:val="000000" w:themeColor="text1"/>
              </w:rPr>
            </w:pPr>
            <w:r w:rsidRPr="00714216">
              <w:rPr>
                <w:b/>
                <w:bCs/>
                <w:color w:val="000000" w:themeColor="text1"/>
              </w:rPr>
              <w:t>Parametry techniczne</w:t>
            </w:r>
          </w:p>
          <w:p w14:paraId="4D267CFA" w14:textId="77777777" w:rsidR="00854E29" w:rsidRPr="00714216" w:rsidRDefault="00854E29" w:rsidP="00854E29">
            <w:pPr>
              <w:numPr>
                <w:ilvl w:val="0"/>
                <w:numId w:val="49"/>
              </w:numPr>
              <w:rPr>
                <w:color w:val="000000" w:themeColor="text1"/>
              </w:rPr>
            </w:pPr>
            <w:r w:rsidRPr="00714216">
              <w:rPr>
                <w:color w:val="000000" w:themeColor="text1"/>
              </w:rPr>
              <w:t>Maksymalny zakres ważenia: 15 kg.</w:t>
            </w:r>
          </w:p>
          <w:p w14:paraId="5895625A" w14:textId="4079B7E0" w:rsidR="00854E29" w:rsidRPr="00714216" w:rsidRDefault="00854E29" w:rsidP="00854E29">
            <w:pPr>
              <w:numPr>
                <w:ilvl w:val="0"/>
                <w:numId w:val="49"/>
              </w:numPr>
              <w:rPr>
                <w:color w:val="000000" w:themeColor="text1"/>
              </w:rPr>
            </w:pPr>
            <w:r w:rsidRPr="00714216">
              <w:rPr>
                <w:color w:val="000000" w:themeColor="text1"/>
              </w:rPr>
              <w:t xml:space="preserve">Dokładność pomiaru: </w:t>
            </w:r>
          </w:p>
          <w:p w14:paraId="75EB073C" w14:textId="77777777" w:rsidR="00854E29" w:rsidRPr="00714216" w:rsidRDefault="00854E29" w:rsidP="00854E29">
            <w:pPr>
              <w:numPr>
                <w:ilvl w:val="0"/>
                <w:numId w:val="49"/>
              </w:numPr>
              <w:rPr>
                <w:color w:val="000000" w:themeColor="text1"/>
              </w:rPr>
            </w:pPr>
            <w:r w:rsidRPr="00714216">
              <w:rPr>
                <w:color w:val="000000" w:themeColor="text1"/>
              </w:rPr>
              <w:t>Czas stabilizacji pomiaru: ok. 3 sekundy.</w:t>
            </w:r>
          </w:p>
          <w:p w14:paraId="54818241" w14:textId="77777777" w:rsidR="00854E29" w:rsidRPr="00714216" w:rsidRDefault="00854E29" w:rsidP="00854E29">
            <w:pPr>
              <w:numPr>
                <w:ilvl w:val="0"/>
                <w:numId w:val="49"/>
              </w:numPr>
              <w:rPr>
                <w:color w:val="000000" w:themeColor="text1"/>
              </w:rPr>
            </w:pPr>
            <w:r w:rsidRPr="00714216">
              <w:rPr>
                <w:color w:val="000000" w:themeColor="text1"/>
              </w:rPr>
              <w:t>Kalibracja cyfrowa zapewniająca precyzyjne pomiary.</w:t>
            </w:r>
          </w:p>
          <w:p w14:paraId="076EE264" w14:textId="77777777" w:rsidR="00854E29" w:rsidRPr="00714216" w:rsidRDefault="00854E29" w:rsidP="00854E29">
            <w:pPr>
              <w:numPr>
                <w:ilvl w:val="0"/>
                <w:numId w:val="49"/>
              </w:numPr>
              <w:rPr>
                <w:color w:val="000000" w:themeColor="text1"/>
              </w:rPr>
            </w:pPr>
            <w:r w:rsidRPr="00714216">
              <w:rPr>
                <w:color w:val="000000" w:themeColor="text1"/>
              </w:rPr>
              <w:t>Zabezpieczenie przed przeciążeniem, chroniące urządzenie i użytkownika.</w:t>
            </w:r>
          </w:p>
          <w:p w14:paraId="43EFC396" w14:textId="77777777" w:rsidR="00854E29" w:rsidRPr="00714216" w:rsidRDefault="00854E29" w:rsidP="00854E29">
            <w:pPr>
              <w:numPr>
                <w:ilvl w:val="0"/>
                <w:numId w:val="49"/>
              </w:numPr>
              <w:rPr>
                <w:color w:val="000000" w:themeColor="text1"/>
              </w:rPr>
            </w:pPr>
            <w:r w:rsidRPr="00714216">
              <w:rPr>
                <w:color w:val="000000" w:themeColor="text1"/>
              </w:rPr>
              <w:t>Legalizowana zgodnie z obowiązującymi przepisami.</w:t>
            </w:r>
          </w:p>
          <w:p w14:paraId="602F203D" w14:textId="77777777" w:rsidR="00854E29" w:rsidRPr="00714216" w:rsidRDefault="00854E29" w:rsidP="00854E29">
            <w:pPr>
              <w:numPr>
                <w:ilvl w:val="0"/>
                <w:numId w:val="49"/>
              </w:numPr>
              <w:rPr>
                <w:color w:val="000000" w:themeColor="text1"/>
              </w:rPr>
            </w:pPr>
            <w:r w:rsidRPr="00714216">
              <w:rPr>
                <w:color w:val="000000" w:themeColor="text1"/>
              </w:rPr>
              <w:t>Wyposażona w pojedynczy wyświetlacz ciekłokrystaliczny (</w:t>
            </w:r>
            <w:r w:rsidRPr="00714216">
              <w:rPr>
                <w:b/>
                <w:bCs/>
                <w:color w:val="000000" w:themeColor="text1"/>
              </w:rPr>
              <w:t>LCD</w:t>
            </w:r>
            <w:r w:rsidRPr="00714216">
              <w:rPr>
                <w:color w:val="000000" w:themeColor="text1"/>
              </w:rPr>
              <w:t>) z podświetleniem.</w:t>
            </w:r>
          </w:p>
          <w:p w14:paraId="0AF4C0B2" w14:textId="77777777" w:rsidR="00854E29" w:rsidRPr="00714216" w:rsidRDefault="00854E29" w:rsidP="00854E29">
            <w:pPr>
              <w:numPr>
                <w:ilvl w:val="0"/>
                <w:numId w:val="49"/>
              </w:numPr>
              <w:rPr>
                <w:color w:val="000000" w:themeColor="text1"/>
              </w:rPr>
            </w:pPr>
            <w:r w:rsidRPr="00714216">
              <w:rPr>
                <w:color w:val="000000" w:themeColor="text1"/>
              </w:rPr>
              <w:t>Czas pracy na zasilaniu bateryjnym: 1500 godzin (przy wyłączonym podświetleniu wyświetlacza).</w:t>
            </w:r>
          </w:p>
          <w:p w14:paraId="6A1CA00F" w14:textId="039FD9B5" w:rsidR="00854E29" w:rsidRPr="00714216" w:rsidRDefault="00854E29" w:rsidP="00854E29">
            <w:pPr>
              <w:numPr>
                <w:ilvl w:val="0"/>
                <w:numId w:val="49"/>
              </w:numPr>
              <w:rPr>
                <w:color w:val="000000" w:themeColor="text1"/>
              </w:rPr>
            </w:pPr>
            <w:r w:rsidRPr="00714216">
              <w:rPr>
                <w:color w:val="000000" w:themeColor="text1"/>
              </w:rPr>
              <w:t>Taca wykonana ze stali.</w:t>
            </w:r>
          </w:p>
          <w:p w14:paraId="72051488" w14:textId="77777777" w:rsidR="00854E29" w:rsidRPr="00714216" w:rsidRDefault="00854E29" w:rsidP="00854E29">
            <w:pPr>
              <w:rPr>
                <w:color w:val="000000" w:themeColor="text1"/>
              </w:rPr>
            </w:pPr>
          </w:p>
        </w:tc>
        <w:tc>
          <w:tcPr>
            <w:tcW w:w="1881" w:type="dxa"/>
          </w:tcPr>
          <w:p w14:paraId="0E708CA5" w14:textId="5E20B77A"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69638B1B" w14:textId="77777777" w:rsidR="00854E29" w:rsidRPr="00714216" w:rsidRDefault="00854E29" w:rsidP="00854E29">
            <w:pPr>
              <w:rPr>
                <w:color w:val="000000" w:themeColor="text1"/>
              </w:rPr>
            </w:pPr>
          </w:p>
          <w:p w14:paraId="188FEA90" w14:textId="0ED05542" w:rsidR="00854E29" w:rsidRPr="00714216" w:rsidRDefault="00854E29" w:rsidP="00854E29">
            <w:pPr>
              <w:rPr>
                <w:color w:val="000000" w:themeColor="text1"/>
              </w:rPr>
            </w:pPr>
            <w:r w:rsidRPr="00714216">
              <w:rPr>
                <w:color w:val="000000" w:themeColor="text1"/>
              </w:rPr>
              <w:lastRenderedPageBreak/>
              <w:t>250 x 280 x 112 mm 5 g.</w:t>
            </w:r>
          </w:p>
          <w:p w14:paraId="47F19E91" w14:textId="77777777" w:rsidR="00854E29" w:rsidRPr="00714216" w:rsidRDefault="00854E29" w:rsidP="00854E29">
            <w:pPr>
              <w:rPr>
                <w:color w:val="000000" w:themeColor="text1"/>
              </w:rPr>
            </w:pPr>
          </w:p>
        </w:tc>
        <w:tc>
          <w:tcPr>
            <w:tcW w:w="3447" w:type="dxa"/>
          </w:tcPr>
          <w:p w14:paraId="43E0662F"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2BBB19FA" w14:textId="77777777" w:rsidR="00854E29" w:rsidRPr="00714216" w:rsidRDefault="00854E29" w:rsidP="00854E29">
            <w:pPr>
              <w:rPr>
                <w:b/>
                <w:bCs/>
                <w:color w:val="000000" w:themeColor="text1"/>
              </w:rPr>
            </w:pPr>
          </w:p>
          <w:p w14:paraId="1DF9607B" w14:textId="0AE5C4C9" w:rsidR="00854E29" w:rsidRPr="00714216" w:rsidRDefault="00854E29" w:rsidP="00854E29">
            <w:pPr>
              <w:rPr>
                <w:b/>
                <w:bCs/>
                <w:color w:val="000000" w:themeColor="text1"/>
              </w:rPr>
            </w:pPr>
            <w:r w:rsidRPr="00714216">
              <w:rPr>
                <w:b/>
                <w:bCs/>
                <w:color w:val="000000" w:themeColor="text1"/>
              </w:rPr>
              <w:t>Ochrona przed przeciążeniem</w:t>
            </w:r>
          </w:p>
          <w:p w14:paraId="02F709BC" w14:textId="77777777" w:rsidR="00854E29" w:rsidRPr="00714216" w:rsidRDefault="00854E29" w:rsidP="00854E29">
            <w:pPr>
              <w:rPr>
                <w:color w:val="000000" w:themeColor="text1"/>
              </w:rPr>
            </w:pPr>
            <w:r w:rsidRPr="00714216">
              <w:rPr>
                <w:color w:val="000000" w:themeColor="text1"/>
              </w:rPr>
              <w:t xml:space="preserve">Waga wyposażona w </w:t>
            </w:r>
            <w:r w:rsidRPr="00714216">
              <w:rPr>
                <w:b/>
                <w:bCs/>
                <w:color w:val="000000" w:themeColor="text1"/>
              </w:rPr>
              <w:t>zabezpieczenie przeciążeniowe</w:t>
            </w:r>
            <w:r w:rsidRPr="00714216">
              <w:rPr>
                <w:color w:val="000000" w:themeColor="text1"/>
              </w:rPr>
              <w:t xml:space="preserve">, </w:t>
            </w:r>
            <w:r w:rsidRPr="00714216">
              <w:rPr>
                <w:color w:val="000000" w:themeColor="text1"/>
              </w:rPr>
              <w:lastRenderedPageBreak/>
              <w:t>które chroni zarówno urządzenie, jak i użytkownika przed uszkodzeniem lub błędem pomiarowym przy włożeniu cięższych naczyń.</w:t>
            </w:r>
          </w:p>
          <w:p w14:paraId="5A3D1A82" w14:textId="7572526E" w:rsidR="00854E29" w:rsidRPr="00714216" w:rsidRDefault="00854E29" w:rsidP="00854E29">
            <w:pPr>
              <w:rPr>
                <w:color w:val="000000" w:themeColor="text1"/>
              </w:rPr>
            </w:pPr>
          </w:p>
          <w:p w14:paraId="1E080652" w14:textId="77777777" w:rsidR="00854E29" w:rsidRPr="00714216" w:rsidRDefault="00854E29" w:rsidP="00854E29">
            <w:pPr>
              <w:rPr>
                <w:color w:val="000000" w:themeColor="text1"/>
              </w:rPr>
            </w:pPr>
            <w:r w:rsidRPr="00714216">
              <w:rPr>
                <w:color w:val="000000" w:themeColor="text1"/>
              </w:rPr>
              <w:t>Wyraźny wyświetlacz ciekłokrystaliczny (</w:t>
            </w:r>
            <w:r w:rsidRPr="00714216">
              <w:rPr>
                <w:b/>
                <w:bCs/>
                <w:color w:val="000000" w:themeColor="text1"/>
              </w:rPr>
              <w:t>LCD</w:t>
            </w:r>
            <w:r w:rsidRPr="00714216">
              <w:rPr>
                <w:color w:val="000000" w:themeColor="text1"/>
              </w:rPr>
              <w:t>) z podświetleniem umożliwia bezpieczny odczyt w warunkach ograniczonego oświetlenia.</w:t>
            </w:r>
          </w:p>
          <w:p w14:paraId="711AAAFB" w14:textId="77777777" w:rsidR="00854E29" w:rsidRPr="00714216" w:rsidRDefault="00854E29" w:rsidP="00854E29">
            <w:pPr>
              <w:rPr>
                <w:color w:val="000000" w:themeColor="text1"/>
              </w:rPr>
            </w:pPr>
          </w:p>
          <w:p w14:paraId="34E73010" w14:textId="2040CD8F" w:rsidR="00854E29" w:rsidRPr="00714216" w:rsidRDefault="00854E29" w:rsidP="00854E29">
            <w:pPr>
              <w:rPr>
                <w:color w:val="000000" w:themeColor="text1"/>
              </w:rPr>
            </w:pPr>
            <w:r w:rsidRPr="00714216">
              <w:rPr>
                <w:color w:val="000000" w:themeColor="text1"/>
              </w:rPr>
              <w:t>Intuicyjne i łatwe w obsłudze przyciski zmniejszają ryzyko poślizgnięć lub wypadków przy manipulacji wagą.</w:t>
            </w:r>
          </w:p>
          <w:p w14:paraId="242B991A" w14:textId="271E5CB1" w:rsidR="00854E29" w:rsidRPr="00714216" w:rsidRDefault="00854E29" w:rsidP="00854E29">
            <w:pPr>
              <w:rPr>
                <w:color w:val="000000" w:themeColor="text1"/>
              </w:rPr>
            </w:pPr>
          </w:p>
          <w:p w14:paraId="249E40E8" w14:textId="17350643" w:rsidR="00854E29" w:rsidRPr="00714216" w:rsidRDefault="00854E29" w:rsidP="00854E29">
            <w:pPr>
              <w:rPr>
                <w:color w:val="000000" w:themeColor="text1"/>
              </w:rPr>
            </w:pPr>
            <w:r w:rsidRPr="00714216">
              <w:rPr>
                <w:color w:val="000000" w:themeColor="text1"/>
              </w:rPr>
              <w:t xml:space="preserve">Kompaktowa i lekka konstrukcja umożliwia dostęp i obsługę urządzenia </w:t>
            </w:r>
          </w:p>
          <w:p w14:paraId="33106665" w14:textId="77777777" w:rsidR="00854E29" w:rsidRPr="00714216" w:rsidRDefault="00854E29" w:rsidP="00854E29">
            <w:pPr>
              <w:rPr>
                <w:color w:val="000000" w:themeColor="text1"/>
              </w:rPr>
            </w:pPr>
          </w:p>
          <w:p w14:paraId="662CD4D4" w14:textId="430F0A71" w:rsidR="00854E29" w:rsidRPr="00714216" w:rsidRDefault="00854E29" w:rsidP="00854E29">
            <w:pPr>
              <w:rPr>
                <w:color w:val="000000" w:themeColor="text1"/>
              </w:rPr>
            </w:pPr>
            <w:r w:rsidRPr="00714216">
              <w:rPr>
                <w:color w:val="000000" w:themeColor="text1"/>
              </w:rPr>
              <w:t>Prosta kalibracja i cyfrowy odczyt wyników ograniczają konieczność wykonywania skomplikowanych i fizycznie wymagających czynności.</w:t>
            </w:r>
          </w:p>
          <w:p w14:paraId="1B5CEF94" w14:textId="77777777" w:rsidR="00854E29" w:rsidRPr="00714216" w:rsidRDefault="00854E29" w:rsidP="00854E29">
            <w:pPr>
              <w:rPr>
                <w:color w:val="000000" w:themeColor="text1"/>
              </w:rPr>
            </w:pPr>
          </w:p>
        </w:tc>
        <w:tc>
          <w:tcPr>
            <w:tcW w:w="1476" w:type="dxa"/>
          </w:tcPr>
          <w:p w14:paraId="1C84694D" w14:textId="77777777" w:rsidR="00854E29" w:rsidRPr="00714216" w:rsidRDefault="00854E29" w:rsidP="00854E29">
            <w:pPr>
              <w:rPr>
                <w:b/>
                <w:bCs/>
                <w:color w:val="000000" w:themeColor="text1"/>
              </w:rPr>
            </w:pPr>
          </w:p>
        </w:tc>
        <w:tc>
          <w:tcPr>
            <w:tcW w:w="1417" w:type="dxa"/>
          </w:tcPr>
          <w:p w14:paraId="70E9935E" w14:textId="77777777" w:rsidR="00854E29" w:rsidRPr="00714216" w:rsidRDefault="00854E29" w:rsidP="00854E29">
            <w:pPr>
              <w:rPr>
                <w:b/>
                <w:bCs/>
                <w:color w:val="000000" w:themeColor="text1"/>
              </w:rPr>
            </w:pPr>
          </w:p>
        </w:tc>
        <w:tc>
          <w:tcPr>
            <w:tcW w:w="1418" w:type="dxa"/>
          </w:tcPr>
          <w:p w14:paraId="0EF4C2B7" w14:textId="77777777" w:rsidR="00854E29" w:rsidRPr="00714216" w:rsidRDefault="00854E29" w:rsidP="00854E29">
            <w:pPr>
              <w:rPr>
                <w:b/>
                <w:bCs/>
                <w:color w:val="000000" w:themeColor="text1"/>
              </w:rPr>
            </w:pPr>
          </w:p>
        </w:tc>
        <w:tc>
          <w:tcPr>
            <w:tcW w:w="1134" w:type="dxa"/>
          </w:tcPr>
          <w:p w14:paraId="5EDEACC3" w14:textId="77777777" w:rsidR="00854E29" w:rsidRPr="00714216" w:rsidRDefault="00854E29" w:rsidP="00854E29">
            <w:pPr>
              <w:rPr>
                <w:b/>
                <w:bCs/>
                <w:color w:val="000000" w:themeColor="text1"/>
              </w:rPr>
            </w:pPr>
          </w:p>
        </w:tc>
        <w:tc>
          <w:tcPr>
            <w:tcW w:w="1842" w:type="dxa"/>
          </w:tcPr>
          <w:p w14:paraId="7141DA21" w14:textId="77777777" w:rsidR="00854E29" w:rsidRPr="00714216" w:rsidRDefault="00854E29" w:rsidP="00854E29">
            <w:pPr>
              <w:rPr>
                <w:b/>
                <w:bCs/>
                <w:color w:val="000000" w:themeColor="text1"/>
              </w:rPr>
            </w:pPr>
          </w:p>
        </w:tc>
      </w:tr>
      <w:tr w:rsidR="00714216" w:rsidRPr="00714216" w14:paraId="5754AAB4" w14:textId="065A246B" w:rsidTr="00045C3C">
        <w:tc>
          <w:tcPr>
            <w:tcW w:w="568" w:type="dxa"/>
          </w:tcPr>
          <w:p w14:paraId="65D8716B" w14:textId="5344E31A" w:rsidR="00854E29" w:rsidRPr="00714216" w:rsidRDefault="00854E29" w:rsidP="00854E29">
            <w:pPr>
              <w:rPr>
                <w:color w:val="000000" w:themeColor="text1"/>
              </w:rPr>
            </w:pPr>
            <w:r w:rsidRPr="00714216">
              <w:rPr>
                <w:color w:val="000000" w:themeColor="text1"/>
              </w:rPr>
              <w:t>2</w:t>
            </w:r>
          </w:p>
        </w:tc>
        <w:tc>
          <w:tcPr>
            <w:tcW w:w="3260" w:type="dxa"/>
          </w:tcPr>
          <w:p w14:paraId="0EEFADE9" w14:textId="66CA43DA" w:rsidR="00854E29" w:rsidRPr="00714216" w:rsidRDefault="00854E29" w:rsidP="00854E29">
            <w:pPr>
              <w:rPr>
                <w:b/>
                <w:bCs/>
                <w:color w:val="000000" w:themeColor="text1"/>
              </w:rPr>
            </w:pPr>
            <w:r w:rsidRPr="00714216">
              <w:rPr>
                <w:b/>
                <w:bCs/>
                <w:color w:val="000000" w:themeColor="text1"/>
              </w:rPr>
              <w:t xml:space="preserve">CZAJNIK ELEKTRYCZNY 1.8 L </w:t>
            </w:r>
          </w:p>
          <w:p w14:paraId="3B83FD33" w14:textId="3AD9B19A" w:rsidR="00854E29" w:rsidRPr="00714216" w:rsidRDefault="00854E29" w:rsidP="00854E29">
            <w:pPr>
              <w:rPr>
                <w:b/>
                <w:bCs/>
                <w:color w:val="000000" w:themeColor="text1"/>
              </w:rPr>
            </w:pPr>
            <w:r w:rsidRPr="00714216">
              <w:rPr>
                <w:b/>
                <w:bCs/>
                <w:noProof/>
                <w:color w:val="000000" w:themeColor="text1"/>
              </w:rPr>
              <w:drawing>
                <wp:inline distT="0" distB="0" distL="0" distR="0" wp14:anchorId="7B769C7C" wp14:editId="548D9B53">
                  <wp:extent cx="1275008" cy="1311232"/>
                  <wp:effectExtent l="0" t="0" r="1905" b="3810"/>
                  <wp:docPr id="145811711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2606" cy="1319046"/>
                          </a:xfrm>
                          <a:prstGeom prst="rect">
                            <a:avLst/>
                          </a:prstGeom>
                          <a:noFill/>
                          <a:ln>
                            <a:noFill/>
                          </a:ln>
                        </pic:spPr>
                      </pic:pic>
                    </a:graphicData>
                  </a:graphic>
                </wp:inline>
              </w:drawing>
            </w:r>
          </w:p>
        </w:tc>
        <w:tc>
          <w:tcPr>
            <w:tcW w:w="850" w:type="dxa"/>
          </w:tcPr>
          <w:p w14:paraId="0C820121" w14:textId="52868928" w:rsidR="00854E29" w:rsidRPr="00714216" w:rsidRDefault="00854E29" w:rsidP="00854E29">
            <w:pPr>
              <w:rPr>
                <w:b/>
                <w:bCs/>
                <w:color w:val="000000" w:themeColor="text1"/>
              </w:rPr>
            </w:pPr>
            <w:r w:rsidRPr="00714216">
              <w:rPr>
                <w:b/>
                <w:bCs/>
                <w:color w:val="000000" w:themeColor="text1"/>
              </w:rPr>
              <w:t>4</w:t>
            </w:r>
          </w:p>
        </w:tc>
        <w:tc>
          <w:tcPr>
            <w:tcW w:w="5529" w:type="dxa"/>
          </w:tcPr>
          <w:p w14:paraId="33D5C94D" w14:textId="5904140C" w:rsidR="00854E29" w:rsidRPr="00714216" w:rsidRDefault="00854E29" w:rsidP="00854E29">
            <w:pPr>
              <w:rPr>
                <w:b/>
                <w:bCs/>
                <w:color w:val="000000" w:themeColor="text1"/>
              </w:rPr>
            </w:pPr>
            <w:r w:rsidRPr="00714216">
              <w:rPr>
                <w:b/>
                <w:bCs/>
                <w:color w:val="000000" w:themeColor="text1"/>
              </w:rPr>
              <w:t>Konstrukcja i wykonanie</w:t>
            </w:r>
          </w:p>
          <w:p w14:paraId="2B984D3D" w14:textId="77777777" w:rsidR="00854E29" w:rsidRPr="00714216" w:rsidRDefault="00854E29" w:rsidP="00854E29">
            <w:pPr>
              <w:numPr>
                <w:ilvl w:val="0"/>
                <w:numId w:val="50"/>
              </w:numPr>
              <w:rPr>
                <w:color w:val="000000" w:themeColor="text1"/>
              </w:rPr>
            </w:pPr>
            <w:r w:rsidRPr="00714216">
              <w:rPr>
                <w:b/>
                <w:bCs/>
                <w:color w:val="000000" w:themeColor="text1"/>
              </w:rPr>
              <w:t>Obudowa i grzałka</w:t>
            </w:r>
            <w:r w:rsidRPr="00714216">
              <w:rPr>
                <w:color w:val="000000" w:themeColor="text1"/>
              </w:rPr>
              <w:t xml:space="preserve"> wykonane ze stali nierdzewnej, odpornej na korozję i łatwej w utrzymaniu czystości.</w:t>
            </w:r>
          </w:p>
          <w:p w14:paraId="0CD7F4D4" w14:textId="77777777" w:rsidR="00854E29" w:rsidRPr="00714216" w:rsidRDefault="00854E29" w:rsidP="00854E29">
            <w:pPr>
              <w:numPr>
                <w:ilvl w:val="0"/>
                <w:numId w:val="50"/>
              </w:numPr>
              <w:rPr>
                <w:color w:val="000000" w:themeColor="text1"/>
              </w:rPr>
            </w:pPr>
            <w:r w:rsidRPr="00714216">
              <w:rPr>
                <w:b/>
                <w:bCs/>
                <w:color w:val="000000" w:themeColor="text1"/>
              </w:rPr>
              <w:t>Uchwyt, pokrywka i podstawa</w:t>
            </w:r>
            <w:r w:rsidRPr="00714216">
              <w:rPr>
                <w:color w:val="000000" w:themeColor="text1"/>
              </w:rPr>
              <w:t xml:space="preserve"> wykonane z trwałego polipropylenu, odpornego na wysoką temperaturę.</w:t>
            </w:r>
          </w:p>
          <w:p w14:paraId="53D8306C" w14:textId="77777777" w:rsidR="00854E29" w:rsidRPr="00714216" w:rsidRDefault="00854E29" w:rsidP="00854E29">
            <w:pPr>
              <w:numPr>
                <w:ilvl w:val="0"/>
                <w:numId w:val="50"/>
              </w:numPr>
              <w:rPr>
                <w:color w:val="000000" w:themeColor="text1"/>
              </w:rPr>
            </w:pPr>
            <w:r w:rsidRPr="00714216">
              <w:rPr>
                <w:color w:val="000000" w:themeColor="text1"/>
              </w:rPr>
              <w:t>Lampka kontrolna informująca o włączeniu grzałki.</w:t>
            </w:r>
          </w:p>
          <w:p w14:paraId="27C67D0C" w14:textId="77777777" w:rsidR="00854E29" w:rsidRPr="00714216" w:rsidRDefault="00854E29" w:rsidP="00854E29">
            <w:pPr>
              <w:numPr>
                <w:ilvl w:val="0"/>
                <w:numId w:val="50"/>
              </w:numPr>
              <w:rPr>
                <w:color w:val="000000" w:themeColor="text1"/>
              </w:rPr>
            </w:pPr>
            <w:r w:rsidRPr="00714216">
              <w:rPr>
                <w:color w:val="000000" w:themeColor="text1"/>
              </w:rPr>
              <w:t>Wewnętrzny wskaźnik maksymalnego poziomu wody.</w:t>
            </w:r>
          </w:p>
          <w:p w14:paraId="04B7F8B9" w14:textId="77777777" w:rsidR="00854E29" w:rsidRPr="00714216" w:rsidRDefault="00854E29" w:rsidP="00854E29">
            <w:pPr>
              <w:numPr>
                <w:ilvl w:val="0"/>
                <w:numId w:val="50"/>
              </w:numPr>
              <w:rPr>
                <w:color w:val="000000" w:themeColor="text1"/>
              </w:rPr>
            </w:pPr>
            <w:r w:rsidRPr="00714216">
              <w:rPr>
                <w:color w:val="000000" w:themeColor="text1"/>
              </w:rPr>
              <w:t>Pojemność: 1,8 L.</w:t>
            </w:r>
          </w:p>
          <w:p w14:paraId="5FB43C04" w14:textId="1E2D3398" w:rsidR="00854E29" w:rsidRPr="00714216" w:rsidRDefault="00854E29" w:rsidP="00854E29">
            <w:pPr>
              <w:numPr>
                <w:ilvl w:val="0"/>
                <w:numId w:val="50"/>
              </w:numPr>
              <w:rPr>
                <w:color w:val="000000" w:themeColor="text1"/>
              </w:rPr>
            </w:pPr>
            <w:r w:rsidRPr="00714216">
              <w:rPr>
                <w:color w:val="000000" w:themeColor="text1"/>
              </w:rPr>
              <w:t>Automatyczne wyłączanie po zagotowaniu wody, co zwiększa bezpieczeństwo użytkowania.</w:t>
            </w:r>
          </w:p>
          <w:p w14:paraId="206F5912" w14:textId="234E1D13" w:rsidR="00854E29" w:rsidRPr="00714216" w:rsidRDefault="00854E29" w:rsidP="00854E29">
            <w:pPr>
              <w:numPr>
                <w:ilvl w:val="0"/>
                <w:numId w:val="50"/>
              </w:numPr>
              <w:rPr>
                <w:color w:val="000000" w:themeColor="text1"/>
              </w:rPr>
            </w:pPr>
            <w:r w:rsidRPr="00714216">
              <w:rPr>
                <w:b/>
                <w:bCs/>
                <w:color w:val="000000" w:themeColor="text1"/>
              </w:rPr>
              <w:lastRenderedPageBreak/>
              <w:t>Podwójna ochrona przed włączeniem na sucho</w:t>
            </w:r>
            <w:r w:rsidRPr="00714216">
              <w:rPr>
                <w:color w:val="000000" w:themeColor="text1"/>
              </w:rPr>
              <w:t>, chroniąca urządzenie przed uszkodzeniem i użytkownika przed ryzykiem wypadku.</w:t>
            </w:r>
          </w:p>
          <w:p w14:paraId="6AB8C56D" w14:textId="268E5C3A" w:rsidR="00854E29" w:rsidRPr="00714216" w:rsidRDefault="00854E29" w:rsidP="00854E29">
            <w:pPr>
              <w:ind w:left="720"/>
              <w:rPr>
                <w:color w:val="000000" w:themeColor="text1"/>
              </w:rPr>
            </w:pPr>
            <w:r w:rsidRPr="00714216">
              <w:rPr>
                <w:color w:val="000000" w:themeColor="text1"/>
              </w:rPr>
              <w:t>Moc: 2,15 kW.</w:t>
            </w:r>
          </w:p>
          <w:p w14:paraId="775FFF03" w14:textId="77777777" w:rsidR="00854E29" w:rsidRPr="00714216" w:rsidRDefault="00854E29" w:rsidP="00854E29">
            <w:pPr>
              <w:ind w:left="720"/>
              <w:rPr>
                <w:color w:val="000000" w:themeColor="text1"/>
              </w:rPr>
            </w:pPr>
          </w:p>
          <w:p w14:paraId="51955382" w14:textId="77777777" w:rsidR="00854E29" w:rsidRPr="00714216" w:rsidRDefault="00854E29" w:rsidP="00854E29">
            <w:pPr>
              <w:rPr>
                <w:color w:val="000000" w:themeColor="text1"/>
              </w:rPr>
            </w:pPr>
          </w:p>
        </w:tc>
        <w:tc>
          <w:tcPr>
            <w:tcW w:w="1881" w:type="dxa"/>
          </w:tcPr>
          <w:p w14:paraId="2ADC8B9D" w14:textId="312406EC"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63E7DC1E" w14:textId="77777777" w:rsidR="00854E29" w:rsidRPr="00714216" w:rsidRDefault="00854E29" w:rsidP="00854E29">
            <w:pPr>
              <w:rPr>
                <w:color w:val="000000" w:themeColor="text1"/>
              </w:rPr>
            </w:pPr>
            <w:r w:rsidRPr="00714216">
              <w:rPr>
                <w:color w:val="000000" w:themeColor="text1"/>
              </w:rPr>
              <w:t>Wymiary: długość 226 mm, wysokość 310 mm.</w:t>
            </w:r>
          </w:p>
          <w:p w14:paraId="68B19517" w14:textId="77777777" w:rsidR="00854E29" w:rsidRPr="00714216" w:rsidRDefault="00854E29" w:rsidP="00854E29">
            <w:pPr>
              <w:rPr>
                <w:color w:val="000000" w:themeColor="text1"/>
              </w:rPr>
            </w:pPr>
          </w:p>
        </w:tc>
        <w:tc>
          <w:tcPr>
            <w:tcW w:w="3447" w:type="dxa"/>
          </w:tcPr>
          <w:p w14:paraId="7B6EE2AD"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20F1B603" w14:textId="77777777" w:rsidR="00854E29" w:rsidRPr="00714216" w:rsidRDefault="00854E29" w:rsidP="00854E29">
            <w:pPr>
              <w:rPr>
                <w:color w:val="000000" w:themeColor="text1"/>
              </w:rPr>
            </w:pPr>
          </w:p>
          <w:p w14:paraId="6ADC5CF6" w14:textId="67FAF0B8" w:rsidR="00854E29" w:rsidRPr="00714216" w:rsidRDefault="00854E29" w:rsidP="00854E29">
            <w:pPr>
              <w:rPr>
                <w:color w:val="000000" w:themeColor="text1"/>
              </w:rPr>
            </w:pPr>
            <w:r w:rsidRPr="00714216">
              <w:rPr>
                <w:color w:val="000000" w:themeColor="text1"/>
              </w:rPr>
              <w:t>umożliwiający pewny chwyt i wygodne podnoszenie czajnika, także osobom z ograniczoną siłą rąk.</w:t>
            </w:r>
          </w:p>
          <w:p w14:paraId="1D3DA061" w14:textId="77777777" w:rsidR="00854E29" w:rsidRPr="00714216" w:rsidRDefault="00854E29" w:rsidP="00854E29">
            <w:pPr>
              <w:rPr>
                <w:color w:val="000000" w:themeColor="text1"/>
              </w:rPr>
            </w:pPr>
          </w:p>
          <w:p w14:paraId="1D80EA1D" w14:textId="22E7448D" w:rsidR="00854E29" w:rsidRPr="00714216" w:rsidRDefault="00854E29" w:rsidP="00854E29">
            <w:pPr>
              <w:rPr>
                <w:color w:val="000000" w:themeColor="text1"/>
              </w:rPr>
            </w:pPr>
            <w:r w:rsidRPr="00714216">
              <w:rPr>
                <w:color w:val="000000" w:themeColor="text1"/>
              </w:rPr>
              <w:t>Stabilna i antypoślizgowa podstawa, zapewniająca bezpieczeństwo podczas nalewania wody.</w:t>
            </w:r>
          </w:p>
          <w:p w14:paraId="5488BDDE" w14:textId="77777777" w:rsidR="00854E29" w:rsidRPr="00714216" w:rsidRDefault="00854E29" w:rsidP="00854E29">
            <w:pPr>
              <w:rPr>
                <w:color w:val="000000" w:themeColor="text1"/>
              </w:rPr>
            </w:pPr>
          </w:p>
          <w:p w14:paraId="75A21833" w14:textId="603E63D5" w:rsidR="00854E29" w:rsidRPr="00714216" w:rsidRDefault="00854E29" w:rsidP="00854E29">
            <w:pPr>
              <w:rPr>
                <w:color w:val="000000" w:themeColor="text1"/>
              </w:rPr>
            </w:pPr>
            <w:r w:rsidRPr="00714216">
              <w:rPr>
                <w:color w:val="000000" w:themeColor="text1"/>
              </w:rPr>
              <w:t xml:space="preserve">Niska waga i kompaktowe wymiary ułatwiające </w:t>
            </w:r>
            <w:r w:rsidRPr="00714216">
              <w:rPr>
                <w:color w:val="000000" w:themeColor="text1"/>
              </w:rPr>
              <w:lastRenderedPageBreak/>
              <w:t>przenoszenie i ustawienie urządzenia.</w:t>
            </w:r>
          </w:p>
          <w:p w14:paraId="6687492C" w14:textId="1CE8BF2C" w:rsidR="00854E29" w:rsidRPr="00714216" w:rsidRDefault="00854E29" w:rsidP="00854E29">
            <w:pPr>
              <w:rPr>
                <w:color w:val="000000" w:themeColor="text1"/>
              </w:rPr>
            </w:pPr>
          </w:p>
          <w:p w14:paraId="6F0F0582" w14:textId="5D2E33F9" w:rsidR="00854E29" w:rsidRPr="00714216" w:rsidRDefault="00854E29" w:rsidP="00854E29">
            <w:pPr>
              <w:rPr>
                <w:color w:val="000000" w:themeColor="text1"/>
              </w:rPr>
            </w:pPr>
            <w:r w:rsidRPr="00714216">
              <w:rPr>
                <w:color w:val="000000" w:themeColor="text1"/>
              </w:rPr>
              <w:t>Czytelność i kontrola pracy</w:t>
            </w:r>
          </w:p>
          <w:p w14:paraId="2E5334FA" w14:textId="77777777" w:rsidR="00854E29" w:rsidRPr="00714216" w:rsidRDefault="00854E29" w:rsidP="00854E29">
            <w:pPr>
              <w:rPr>
                <w:color w:val="000000" w:themeColor="text1"/>
              </w:rPr>
            </w:pPr>
            <w:r w:rsidRPr="00714216">
              <w:rPr>
                <w:color w:val="000000" w:themeColor="text1"/>
              </w:rPr>
              <w:t>Wyraźny wskaźnik maksymalnego poziomu wody umożliwia dokładne napełnianie bez ryzyka przelania.</w:t>
            </w:r>
          </w:p>
          <w:p w14:paraId="690514CA" w14:textId="77777777" w:rsidR="00854E29" w:rsidRPr="00714216" w:rsidRDefault="00854E29" w:rsidP="00854E29">
            <w:pPr>
              <w:rPr>
                <w:color w:val="000000" w:themeColor="text1"/>
              </w:rPr>
            </w:pPr>
          </w:p>
          <w:p w14:paraId="49243243" w14:textId="77777777" w:rsidR="00854E29" w:rsidRPr="00714216" w:rsidRDefault="00854E29" w:rsidP="00854E29">
            <w:pPr>
              <w:rPr>
                <w:color w:val="000000" w:themeColor="text1"/>
              </w:rPr>
            </w:pPr>
            <w:r w:rsidRPr="00714216">
              <w:rPr>
                <w:color w:val="000000" w:themeColor="text1"/>
              </w:rPr>
              <w:t>Lampka kontrolna sygnalizująca włączenie grzałki, zapewniająca szybki i bezpieczny podgląd statusu urządzenia.</w:t>
            </w:r>
          </w:p>
          <w:p w14:paraId="0CA90D35" w14:textId="1DF052A9" w:rsidR="00854E29" w:rsidRPr="00714216" w:rsidRDefault="00854E29" w:rsidP="00854E29">
            <w:pPr>
              <w:rPr>
                <w:color w:val="000000" w:themeColor="text1"/>
              </w:rPr>
            </w:pPr>
            <w:r w:rsidRPr="00714216">
              <w:rPr>
                <w:color w:val="000000" w:themeColor="text1"/>
              </w:rPr>
              <w:t>Intuicyjny system włącz/wyłącz zmniejszający ryzyko błędów przy obsłudze.</w:t>
            </w:r>
          </w:p>
          <w:p w14:paraId="4C6C6E10" w14:textId="279FDB96" w:rsidR="00854E29" w:rsidRPr="00714216" w:rsidRDefault="00854E29" w:rsidP="00854E29">
            <w:pPr>
              <w:rPr>
                <w:color w:val="000000" w:themeColor="text1"/>
              </w:rPr>
            </w:pPr>
          </w:p>
          <w:p w14:paraId="76C74469" w14:textId="464C2333" w:rsidR="00854E29" w:rsidRPr="00714216" w:rsidRDefault="00854E29" w:rsidP="00854E29">
            <w:pPr>
              <w:rPr>
                <w:color w:val="000000" w:themeColor="text1"/>
              </w:rPr>
            </w:pPr>
            <w:r w:rsidRPr="00714216">
              <w:rPr>
                <w:color w:val="000000" w:themeColor="text1"/>
              </w:rPr>
              <w:t>Ochrona przed zagrożeniami</w:t>
            </w:r>
          </w:p>
          <w:p w14:paraId="55985FDD" w14:textId="77777777" w:rsidR="00854E29" w:rsidRPr="00714216" w:rsidRDefault="00854E29" w:rsidP="00854E29">
            <w:pPr>
              <w:rPr>
                <w:color w:val="000000" w:themeColor="text1"/>
              </w:rPr>
            </w:pPr>
            <w:r w:rsidRPr="00714216">
              <w:rPr>
                <w:color w:val="000000" w:themeColor="text1"/>
              </w:rPr>
              <w:t>Automatyczne wyłączanie po zagotowaniu wody zmniejsza ryzyko poparzenia i niepożądanego działania urządzenia.</w:t>
            </w:r>
          </w:p>
          <w:p w14:paraId="6E0FDB85" w14:textId="77777777" w:rsidR="00854E29" w:rsidRPr="00714216" w:rsidRDefault="00854E29" w:rsidP="00854E29">
            <w:pPr>
              <w:rPr>
                <w:b/>
                <w:bCs/>
                <w:color w:val="000000" w:themeColor="text1"/>
              </w:rPr>
            </w:pPr>
          </w:p>
          <w:p w14:paraId="51A27488" w14:textId="6AE854F3" w:rsidR="00854E29" w:rsidRPr="00714216" w:rsidRDefault="00854E29" w:rsidP="00854E29">
            <w:pPr>
              <w:rPr>
                <w:color w:val="000000" w:themeColor="text1"/>
              </w:rPr>
            </w:pPr>
            <w:r w:rsidRPr="00714216">
              <w:rPr>
                <w:color w:val="000000" w:themeColor="text1"/>
              </w:rPr>
              <w:t>Podwójna ochrona przed włączeniem na sucho, zapobiegająca przegrzaniu i uszkodzeniu czajnika.</w:t>
            </w:r>
          </w:p>
          <w:p w14:paraId="3A3A5554" w14:textId="77777777" w:rsidR="00854E29" w:rsidRPr="00714216" w:rsidRDefault="00854E29" w:rsidP="00854E29">
            <w:pPr>
              <w:rPr>
                <w:color w:val="000000" w:themeColor="text1"/>
              </w:rPr>
            </w:pPr>
          </w:p>
          <w:p w14:paraId="605D57AD" w14:textId="3AB7DA31" w:rsidR="00854E29" w:rsidRPr="00714216" w:rsidRDefault="00854E29" w:rsidP="00854E29">
            <w:pPr>
              <w:rPr>
                <w:color w:val="000000" w:themeColor="text1"/>
              </w:rPr>
            </w:pPr>
            <w:r w:rsidRPr="00714216">
              <w:rPr>
                <w:color w:val="000000" w:themeColor="text1"/>
              </w:rPr>
              <w:t>Brak ostrych krawędzi na uchwycie i pokrywce – ogranicza ryzyko skaleczenia.</w:t>
            </w:r>
          </w:p>
          <w:p w14:paraId="7FB17EA6" w14:textId="77777777" w:rsidR="00854E29" w:rsidRPr="00714216" w:rsidRDefault="00854E29" w:rsidP="00854E29">
            <w:pPr>
              <w:rPr>
                <w:color w:val="000000" w:themeColor="text1"/>
              </w:rPr>
            </w:pPr>
          </w:p>
        </w:tc>
        <w:tc>
          <w:tcPr>
            <w:tcW w:w="1476" w:type="dxa"/>
          </w:tcPr>
          <w:p w14:paraId="0AA62E3C" w14:textId="77777777" w:rsidR="00854E29" w:rsidRPr="00714216" w:rsidRDefault="00854E29" w:rsidP="00854E29">
            <w:pPr>
              <w:rPr>
                <w:b/>
                <w:bCs/>
                <w:color w:val="000000" w:themeColor="text1"/>
              </w:rPr>
            </w:pPr>
          </w:p>
        </w:tc>
        <w:tc>
          <w:tcPr>
            <w:tcW w:w="1417" w:type="dxa"/>
          </w:tcPr>
          <w:p w14:paraId="3D1B4EB9" w14:textId="77777777" w:rsidR="00854E29" w:rsidRPr="00714216" w:rsidRDefault="00854E29" w:rsidP="00854E29">
            <w:pPr>
              <w:rPr>
                <w:b/>
                <w:bCs/>
                <w:color w:val="000000" w:themeColor="text1"/>
              </w:rPr>
            </w:pPr>
          </w:p>
        </w:tc>
        <w:tc>
          <w:tcPr>
            <w:tcW w:w="1418" w:type="dxa"/>
          </w:tcPr>
          <w:p w14:paraId="701A21CA" w14:textId="77777777" w:rsidR="00854E29" w:rsidRPr="00714216" w:rsidRDefault="00854E29" w:rsidP="00854E29">
            <w:pPr>
              <w:rPr>
                <w:b/>
                <w:bCs/>
                <w:color w:val="000000" w:themeColor="text1"/>
              </w:rPr>
            </w:pPr>
          </w:p>
        </w:tc>
        <w:tc>
          <w:tcPr>
            <w:tcW w:w="1134" w:type="dxa"/>
          </w:tcPr>
          <w:p w14:paraId="358F4848" w14:textId="77777777" w:rsidR="00854E29" w:rsidRPr="00714216" w:rsidRDefault="00854E29" w:rsidP="00854E29">
            <w:pPr>
              <w:rPr>
                <w:b/>
                <w:bCs/>
                <w:color w:val="000000" w:themeColor="text1"/>
              </w:rPr>
            </w:pPr>
          </w:p>
        </w:tc>
        <w:tc>
          <w:tcPr>
            <w:tcW w:w="1842" w:type="dxa"/>
          </w:tcPr>
          <w:p w14:paraId="4B33DD3C" w14:textId="77777777" w:rsidR="00854E29" w:rsidRPr="00714216" w:rsidRDefault="00854E29" w:rsidP="00854E29">
            <w:pPr>
              <w:rPr>
                <w:b/>
                <w:bCs/>
                <w:color w:val="000000" w:themeColor="text1"/>
              </w:rPr>
            </w:pPr>
          </w:p>
        </w:tc>
      </w:tr>
      <w:tr w:rsidR="00714216" w:rsidRPr="00714216" w14:paraId="33FB3BA7" w14:textId="1FBB21C3" w:rsidTr="00045C3C">
        <w:tc>
          <w:tcPr>
            <w:tcW w:w="568" w:type="dxa"/>
          </w:tcPr>
          <w:p w14:paraId="48DB367F" w14:textId="14C94486" w:rsidR="00854E29" w:rsidRPr="00714216" w:rsidRDefault="00854E29" w:rsidP="00854E29">
            <w:pPr>
              <w:rPr>
                <w:color w:val="000000" w:themeColor="text1"/>
              </w:rPr>
            </w:pPr>
            <w:r w:rsidRPr="00714216">
              <w:rPr>
                <w:color w:val="000000" w:themeColor="text1"/>
              </w:rPr>
              <w:t>3</w:t>
            </w:r>
          </w:p>
        </w:tc>
        <w:tc>
          <w:tcPr>
            <w:tcW w:w="3260" w:type="dxa"/>
          </w:tcPr>
          <w:p w14:paraId="5C9BB3ED" w14:textId="77777777" w:rsidR="00854E29" w:rsidRPr="00714216" w:rsidRDefault="00854E29" w:rsidP="00854E29">
            <w:pPr>
              <w:rPr>
                <w:b/>
                <w:bCs/>
                <w:color w:val="000000" w:themeColor="text1"/>
              </w:rPr>
            </w:pPr>
            <w:r w:rsidRPr="00714216">
              <w:rPr>
                <w:b/>
                <w:bCs/>
                <w:color w:val="000000" w:themeColor="text1"/>
              </w:rPr>
              <w:t xml:space="preserve">EKSPRES DO KAWY </w:t>
            </w:r>
          </w:p>
          <w:p w14:paraId="40CB79FE" w14:textId="77777777" w:rsidR="00854E29" w:rsidRPr="00714216" w:rsidRDefault="00854E29" w:rsidP="00854E29">
            <w:pPr>
              <w:jc w:val="center"/>
              <w:rPr>
                <w:b/>
                <w:bCs/>
                <w:noProof/>
                <w:color w:val="000000" w:themeColor="text1"/>
              </w:rPr>
            </w:pPr>
          </w:p>
          <w:p w14:paraId="1CC68812" w14:textId="7528FEFF" w:rsidR="00854E29" w:rsidRPr="00714216" w:rsidRDefault="00854E29" w:rsidP="00854E29">
            <w:pPr>
              <w:jc w:val="center"/>
              <w:rPr>
                <w:b/>
                <w:bCs/>
                <w:color w:val="000000" w:themeColor="text1"/>
              </w:rPr>
            </w:pPr>
            <w:r w:rsidRPr="00714216">
              <w:rPr>
                <w:b/>
                <w:bCs/>
                <w:noProof/>
                <w:color w:val="000000" w:themeColor="text1"/>
              </w:rPr>
              <w:lastRenderedPageBreak/>
              <w:drawing>
                <wp:inline distT="0" distB="0" distL="0" distR="0" wp14:anchorId="399C5A61" wp14:editId="3DAEC785">
                  <wp:extent cx="1101144" cy="1535509"/>
                  <wp:effectExtent l="0" t="0" r="3810" b="7620"/>
                  <wp:docPr id="44253835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05887" cy="1542123"/>
                          </a:xfrm>
                          <a:prstGeom prst="rect">
                            <a:avLst/>
                          </a:prstGeom>
                          <a:noFill/>
                          <a:ln>
                            <a:noFill/>
                          </a:ln>
                        </pic:spPr>
                      </pic:pic>
                    </a:graphicData>
                  </a:graphic>
                </wp:inline>
              </w:drawing>
            </w:r>
          </w:p>
        </w:tc>
        <w:tc>
          <w:tcPr>
            <w:tcW w:w="850" w:type="dxa"/>
          </w:tcPr>
          <w:p w14:paraId="1CF4A876" w14:textId="7C35765A" w:rsidR="00854E29" w:rsidRPr="00714216" w:rsidRDefault="00854E29" w:rsidP="00854E29">
            <w:pPr>
              <w:rPr>
                <w:b/>
                <w:bCs/>
                <w:color w:val="000000" w:themeColor="text1"/>
              </w:rPr>
            </w:pPr>
            <w:r w:rsidRPr="00714216">
              <w:rPr>
                <w:b/>
                <w:bCs/>
                <w:color w:val="000000" w:themeColor="text1"/>
              </w:rPr>
              <w:lastRenderedPageBreak/>
              <w:t>1</w:t>
            </w:r>
          </w:p>
        </w:tc>
        <w:tc>
          <w:tcPr>
            <w:tcW w:w="5529" w:type="dxa"/>
          </w:tcPr>
          <w:p w14:paraId="2774708C" w14:textId="7272109F" w:rsidR="00854E29" w:rsidRPr="00714216" w:rsidRDefault="00854E29" w:rsidP="00854E29">
            <w:pPr>
              <w:rPr>
                <w:b/>
                <w:bCs/>
                <w:color w:val="000000" w:themeColor="text1"/>
              </w:rPr>
            </w:pPr>
            <w:r w:rsidRPr="00714216">
              <w:rPr>
                <w:b/>
                <w:bCs/>
                <w:color w:val="000000" w:themeColor="text1"/>
              </w:rPr>
              <w:t>Wydajność i pojemność</w:t>
            </w:r>
          </w:p>
          <w:p w14:paraId="390E76B0" w14:textId="77777777" w:rsidR="00854E29" w:rsidRPr="00714216" w:rsidRDefault="00854E29" w:rsidP="00854E29">
            <w:pPr>
              <w:numPr>
                <w:ilvl w:val="0"/>
                <w:numId w:val="51"/>
              </w:numPr>
              <w:rPr>
                <w:color w:val="000000" w:themeColor="text1"/>
              </w:rPr>
            </w:pPr>
            <w:r w:rsidRPr="00714216">
              <w:rPr>
                <w:color w:val="000000" w:themeColor="text1"/>
              </w:rPr>
              <w:t xml:space="preserve">Wydajność dzienna: minimum </w:t>
            </w:r>
            <w:r w:rsidRPr="00714216">
              <w:rPr>
                <w:b/>
                <w:bCs/>
                <w:color w:val="000000" w:themeColor="text1"/>
              </w:rPr>
              <w:t>100 porcji</w:t>
            </w:r>
            <w:r w:rsidRPr="00714216">
              <w:rPr>
                <w:color w:val="000000" w:themeColor="text1"/>
              </w:rPr>
              <w:t>.</w:t>
            </w:r>
          </w:p>
          <w:p w14:paraId="7AEC10E1" w14:textId="77777777" w:rsidR="00854E29" w:rsidRPr="00714216" w:rsidRDefault="00854E29" w:rsidP="00854E29">
            <w:pPr>
              <w:numPr>
                <w:ilvl w:val="0"/>
                <w:numId w:val="51"/>
              </w:numPr>
              <w:rPr>
                <w:color w:val="000000" w:themeColor="text1"/>
              </w:rPr>
            </w:pPr>
            <w:r w:rsidRPr="00714216">
              <w:rPr>
                <w:color w:val="000000" w:themeColor="text1"/>
              </w:rPr>
              <w:t>Pojemnik na ziarno kawy: 1 kg.</w:t>
            </w:r>
          </w:p>
          <w:p w14:paraId="4D508ADD" w14:textId="743E93F3" w:rsidR="00854E29" w:rsidRPr="00714216" w:rsidRDefault="00854E29" w:rsidP="00854E29">
            <w:pPr>
              <w:numPr>
                <w:ilvl w:val="0"/>
                <w:numId w:val="51"/>
              </w:numPr>
              <w:rPr>
                <w:color w:val="000000" w:themeColor="text1"/>
              </w:rPr>
            </w:pPr>
            <w:r w:rsidRPr="00714216">
              <w:rPr>
                <w:color w:val="000000" w:themeColor="text1"/>
              </w:rPr>
              <w:t xml:space="preserve">Pojemnik na wodę: </w:t>
            </w:r>
            <w:r w:rsidR="005C60B5" w:rsidRPr="00714216">
              <w:rPr>
                <w:color w:val="000000" w:themeColor="text1"/>
              </w:rPr>
              <w:t xml:space="preserve">min. </w:t>
            </w:r>
            <w:r w:rsidRPr="00714216">
              <w:rPr>
                <w:color w:val="000000" w:themeColor="text1"/>
              </w:rPr>
              <w:t>6 L</w:t>
            </w:r>
            <w:r w:rsidR="001C6DB5" w:rsidRPr="00714216">
              <w:rPr>
                <w:color w:val="000000" w:themeColor="text1"/>
              </w:rPr>
              <w:t xml:space="preserve"> </w:t>
            </w:r>
            <w:r w:rsidR="005C60B5" w:rsidRPr="00714216">
              <w:rPr>
                <w:color w:val="000000" w:themeColor="text1"/>
              </w:rPr>
              <w:t>- max.</w:t>
            </w:r>
            <w:r w:rsidR="001C6DB5" w:rsidRPr="00714216">
              <w:rPr>
                <w:color w:val="000000" w:themeColor="text1"/>
              </w:rPr>
              <w:t xml:space="preserve"> 10 L</w:t>
            </w:r>
          </w:p>
          <w:p w14:paraId="25EC1555" w14:textId="77777777" w:rsidR="00854E29" w:rsidRPr="00714216" w:rsidRDefault="00854E29" w:rsidP="00854E29">
            <w:pPr>
              <w:numPr>
                <w:ilvl w:val="0"/>
                <w:numId w:val="51"/>
              </w:numPr>
              <w:rPr>
                <w:color w:val="000000" w:themeColor="text1"/>
              </w:rPr>
            </w:pPr>
            <w:r w:rsidRPr="00714216">
              <w:rPr>
                <w:color w:val="000000" w:themeColor="text1"/>
              </w:rPr>
              <w:t>Pojemnik na fusy: ok. 50 porcji.</w:t>
            </w:r>
          </w:p>
          <w:p w14:paraId="6CFB1792" w14:textId="4CE3F84F" w:rsidR="00854E29" w:rsidRPr="00714216" w:rsidRDefault="00854E29" w:rsidP="00854E29">
            <w:pPr>
              <w:rPr>
                <w:color w:val="000000" w:themeColor="text1"/>
              </w:rPr>
            </w:pPr>
          </w:p>
          <w:p w14:paraId="77C436FE" w14:textId="0AC259F2" w:rsidR="00854E29" w:rsidRPr="00714216" w:rsidRDefault="00854E29" w:rsidP="00854E29">
            <w:pPr>
              <w:rPr>
                <w:b/>
                <w:bCs/>
                <w:color w:val="000000" w:themeColor="text1"/>
              </w:rPr>
            </w:pPr>
            <w:r w:rsidRPr="00714216">
              <w:rPr>
                <w:b/>
                <w:bCs/>
                <w:color w:val="000000" w:themeColor="text1"/>
              </w:rPr>
              <w:t>Konstrukcja i funkcje</w:t>
            </w:r>
          </w:p>
          <w:p w14:paraId="3D7EB153" w14:textId="77777777" w:rsidR="00854E29" w:rsidRPr="00714216" w:rsidRDefault="00854E29" w:rsidP="00854E29">
            <w:pPr>
              <w:numPr>
                <w:ilvl w:val="0"/>
                <w:numId w:val="52"/>
              </w:numPr>
              <w:rPr>
                <w:color w:val="000000" w:themeColor="text1"/>
              </w:rPr>
            </w:pPr>
            <w:r w:rsidRPr="00714216">
              <w:rPr>
                <w:b/>
                <w:bCs/>
                <w:color w:val="000000" w:themeColor="text1"/>
              </w:rPr>
              <w:t>Dwie pompy</w:t>
            </w:r>
            <w:r w:rsidRPr="00714216">
              <w:rPr>
                <w:color w:val="000000" w:themeColor="text1"/>
              </w:rPr>
              <w:t xml:space="preserve"> zapewniające równomierne ciśnienie parzenia.</w:t>
            </w:r>
          </w:p>
          <w:p w14:paraId="40658B27" w14:textId="77777777" w:rsidR="00854E29" w:rsidRPr="00714216" w:rsidRDefault="00854E29" w:rsidP="00854E29">
            <w:pPr>
              <w:numPr>
                <w:ilvl w:val="0"/>
                <w:numId w:val="52"/>
              </w:numPr>
              <w:rPr>
                <w:color w:val="000000" w:themeColor="text1"/>
              </w:rPr>
            </w:pPr>
            <w:r w:rsidRPr="00714216">
              <w:rPr>
                <w:b/>
                <w:bCs/>
                <w:color w:val="000000" w:themeColor="text1"/>
              </w:rPr>
              <w:lastRenderedPageBreak/>
              <w:t>Dwa termobloki</w:t>
            </w:r>
            <w:r w:rsidRPr="00714216">
              <w:rPr>
                <w:color w:val="000000" w:themeColor="text1"/>
              </w:rPr>
              <w:t xml:space="preserve"> umożliwiające szybkie przygotowanie napojów gorących.</w:t>
            </w:r>
          </w:p>
          <w:p w14:paraId="12983462" w14:textId="77777777" w:rsidR="00854E29" w:rsidRPr="00714216" w:rsidRDefault="00854E29" w:rsidP="00854E29">
            <w:pPr>
              <w:numPr>
                <w:ilvl w:val="0"/>
                <w:numId w:val="52"/>
              </w:numPr>
              <w:rPr>
                <w:color w:val="000000" w:themeColor="text1"/>
              </w:rPr>
            </w:pPr>
            <w:r w:rsidRPr="00714216">
              <w:rPr>
                <w:b/>
                <w:bCs/>
                <w:color w:val="000000" w:themeColor="text1"/>
              </w:rPr>
              <w:t>Młynek stożkowy stalowy</w:t>
            </w:r>
            <w:r w:rsidRPr="00714216">
              <w:rPr>
                <w:color w:val="000000" w:themeColor="text1"/>
              </w:rPr>
              <w:t>, umożliwiający precyzyjne mielenie ziaren.</w:t>
            </w:r>
          </w:p>
          <w:p w14:paraId="741E4593" w14:textId="77777777" w:rsidR="00854E29" w:rsidRPr="00714216" w:rsidRDefault="00854E29" w:rsidP="00854E29">
            <w:pPr>
              <w:numPr>
                <w:ilvl w:val="0"/>
                <w:numId w:val="52"/>
              </w:numPr>
              <w:rPr>
                <w:color w:val="000000" w:themeColor="text1"/>
              </w:rPr>
            </w:pPr>
            <w:r w:rsidRPr="00714216">
              <w:rPr>
                <w:b/>
                <w:bCs/>
                <w:color w:val="000000" w:themeColor="text1"/>
              </w:rPr>
              <w:t>Wyświetlacz</w:t>
            </w:r>
            <w:r w:rsidRPr="00714216">
              <w:rPr>
                <w:color w:val="000000" w:themeColor="text1"/>
              </w:rPr>
              <w:t xml:space="preserve"> umożliwiający prezentację materiałów reklamowych lub informacji o napojach.</w:t>
            </w:r>
          </w:p>
          <w:p w14:paraId="48601E86" w14:textId="77777777" w:rsidR="00854E29" w:rsidRPr="00714216" w:rsidRDefault="00854E29" w:rsidP="00854E29">
            <w:pPr>
              <w:numPr>
                <w:ilvl w:val="0"/>
                <w:numId w:val="52"/>
              </w:numPr>
              <w:rPr>
                <w:color w:val="000000" w:themeColor="text1"/>
              </w:rPr>
            </w:pPr>
            <w:r w:rsidRPr="00714216">
              <w:rPr>
                <w:color w:val="000000" w:themeColor="text1"/>
              </w:rPr>
              <w:t>Regulowana wysokość wylewki: 80 – 150 mm, umożliwiająca obsługę różnych naczyń.</w:t>
            </w:r>
          </w:p>
          <w:p w14:paraId="24DADC35" w14:textId="77777777" w:rsidR="00854E29" w:rsidRPr="00714216" w:rsidRDefault="00854E29" w:rsidP="00854E29">
            <w:pPr>
              <w:ind w:left="720"/>
              <w:rPr>
                <w:color w:val="000000" w:themeColor="text1"/>
              </w:rPr>
            </w:pPr>
          </w:p>
          <w:p w14:paraId="075EDD87" w14:textId="77777777" w:rsidR="00854E29" w:rsidRPr="00714216" w:rsidRDefault="00854E29" w:rsidP="00854E29">
            <w:pPr>
              <w:rPr>
                <w:color w:val="000000" w:themeColor="text1"/>
              </w:rPr>
            </w:pPr>
          </w:p>
        </w:tc>
        <w:tc>
          <w:tcPr>
            <w:tcW w:w="1881" w:type="dxa"/>
          </w:tcPr>
          <w:p w14:paraId="69E4C2BA" w14:textId="4B2B8E36"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5D8811BD" w14:textId="77777777" w:rsidR="00854E29" w:rsidRPr="00714216" w:rsidRDefault="00854E29" w:rsidP="00854E29">
            <w:pPr>
              <w:rPr>
                <w:color w:val="000000" w:themeColor="text1"/>
              </w:rPr>
            </w:pPr>
          </w:p>
          <w:p w14:paraId="0EB8810C" w14:textId="37D7669B" w:rsidR="00854E29" w:rsidRPr="00714216" w:rsidRDefault="00854E29" w:rsidP="00854E29">
            <w:pPr>
              <w:rPr>
                <w:color w:val="000000" w:themeColor="text1"/>
              </w:rPr>
            </w:pPr>
            <w:r w:rsidRPr="00714216">
              <w:rPr>
                <w:color w:val="000000" w:themeColor="text1"/>
              </w:rPr>
              <w:t xml:space="preserve">Wymiary zewnętrzne: 390 × 545 × 580 mm </w:t>
            </w:r>
            <w:r w:rsidRPr="00714216">
              <w:rPr>
                <w:color w:val="000000" w:themeColor="text1"/>
              </w:rPr>
              <w:lastRenderedPageBreak/>
              <w:t>(szer. × gł. × wys.).</w:t>
            </w:r>
          </w:p>
          <w:p w14:paraId="0E43F566" w14:textId="77777777" w:rsidR="00854E29" w:rsidRPr="00714216" w:rsidRDefault="00854E29" w:rsidP="00854E29">
            <w:pPr>
              <w:rPr>
                <w:color w:val="000000" w:themeColor="text1"/>
              </w:rPr>
            </w:pPr>
            <w:r w:rsidRPr="00714216">
              <w:rPr>
                <w:color w:val="000000" w:themeColor="text1"/>
              </w:rPr>
              <w:t>Moc: 3,1 kW.</w:t>
            </w:r>
          </w:p>
          <w:p w14:paraId="5D65465A" w14:textId="77777777" w:rsidR="00854E29" w:rsidRPr="00714216" w:rsidRDefault="00854E29" w:rsidP="00854E29">
            <w:pPr>
              <w:rPr>
                <w:color w:val="000000" w:themeColor="text1"/>
              </w:rPr>
            </w:pPr>
          </w:p>
        </w:tc>
        <w:tc>
          <w:tcPr>
            <w:tcW w:w="3447" w:type="dxa"/>
          </w:tcPr>
          <w:p w14:paraId="508CB022"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06271684" w14:textId="77777777" w:rsidR="00854E29" w:rsidRPr="00714216" w:rsidRDefault="00854E29" w:rsidP="00854E29">
            <w:pPr>
              <w:rPr>
                <w:b/>
                <w:bCs/>
                <w:color w:val="000000" w:themeColor="text1"/>
              </w:rPr>
            </w:pPr>
          </w:p>
          <w:p w14:paraId="2EAE5FBC" w14:textId="09686CEB" w:rsidR="00854E29" w:rsidRPr="00714216" w:rsidRDefault="00854E29" w:rsidP="00854E29">
            <w:pPr>
              <w:rPr>
                <w:color w:val="000000" w:themeColor="text1"/>
              </w:rPr>
            </w:pPr>
            <w:r w:rsidRPr="00714216">
              <w:rPr>
                <w:color w:val="000000" w:themeColor="text1"/>
              </w:rPr>
              <w:t xml:space="preserve">Regulowana wysokość wylewki (80–150 mm) umożliwia ustawienie kubków, filiżanek lub szklanek w taki sposób, aby osoby poruszające się na </w:t>
            </w:r>
            <w:r w:rsidRPr="00714216">
              <w:rPr>
                <w:color w:val="000000" w:themeColor="text1"/>
              </w:rPr>
              <w:lastRenderedPageBreak/>
              <w:t>wózkach inwalidzkich mogły komfortowo napełniać napoje.</w:t>
            </w:r>
          </w:p>
          <w:p w14:paraId="63311616" w14:textId="77777777" w:rsidR="00854E29" w:rsidRPr="00714216" w:rsidRDefault="00854E29" w:rsidP="00854E29">
            <w:pPr>
              <w:rPr>
                <w:color w:val="000000" w:themeColor="text1"/>
              </w:rPr>
            </w:pPr>
          </w:p>
          <w:p w14:paraId="729B7C2C" w14:textId="249780B3" w:rsidR="00854E29" w:rsidRPr="00714216" w:rsidRDefault="00854E29" w:rsidP="00854E29">
            <w:pPr>
              <w:rPr>
                <w:color w:val="000000" w:themeColor="text1"/>
              </w:rPr>
            </w:pPr>
            <w:r w:rsidRPr="00714216">
              <w:rPr>
                <w:color w:val="000000" w:themeColor="text1"/>
              </w:rPr>
              <w:t>Wyraźnie oznaczone i intuicyjne przyciski oraz obsługa pojemników na ziarno, wodę i fusy umożliwiają samodzielną obsługę osobom z ograniczoną sprawnością manualną.</w:t>
            </w:r>
          </w:p>
          <w:p w14:paraId="6194EE6A" w14:textId="77777777" w:rsidR="00854E29" w:rsidRPr="00714216" w:rsidRDefault="00854E29" w:rsidP="00854E29">
            <w:pPr>
              <w:rPr>
                <w:color w:val="000000" w:themeColor="text1"/>
              </w:rPr>
            </w:pPr>
          </w:p>
          <w:p w14:paraId="51F78BC2" w14:textId="6D2939A2" w:rsidR="00854E29" w:rsidRPr="00714216" w:rsidRDefault="00854E29" w:rsidP="00854E29">
            <w:pPr>
              <w:rPr>
                <w:color w:val="000000" w:themeColor="text1"/>
              </w:rPr>
            </w:pPr>
            <w:r w:rsidRPr="00714216">
              <w:rPr>
                <w:color w:val="000000" w:themeColor="text1"/>
              </w:rPr>
              <w:t>Stabilna konstrukcja ekspresu zapobiega przesuwaniu się urządzenia podczas użytkowania.</w:t>
            </w:r>
          </w:p>
          <w:p w14:paraId="20B98159" w14:textId="298B4E5F" w:rsidR="00854E29" w:rsidRPr="00714216" w:rsidRDefault="00854E29" w:rsidP="00854E29">
            <w:pPr>
              <w:rPr>
                <w:color w:val="000000" w:themeColor="text1"/>
              </w:rPr>
            </w:pPr>
          </w:p>
          <w:p w14:paraId="36F13854" w14:textId="77777777" w:rsidR="00854E29" w:rsidRPr="00714216" w:rsidRDefault="00854E29" w:rsidP="00854E29">
            <w:pPr>
              <w:rPr>
                <w:color w:val="000000" w:themeColor="text1"/>
              </w:rPr>
            </w:pPr>
            <w:r w:rsidRPr="00714216">
              <w:rPr>
                <w:color w:val="000000" w:themeColor="text1"/>
              </w:rPr>
              <w:t>Wyświetlacz umożliwia łatwy odczyt parametrów, informacji o napoju oraz materiałów reklamowych, ułatwiając obsługę osobom z ograniczeniami wzroku.</w:t>
            </w:r>
          </w:p>
          <w:p w14:paraId="5F0AB7CB" w14:textId="77777777" w:rsidR="00854E29" w:rsidRPr="00714216" w:rsidRDefault="00854E29" w:rsidP="00854E29">
            <w:pPr>
              <w:rPr>
                <w:color w:val="000000" w:themeColor="text1"/>
              </w:rPr>
            </w:pPr>
            <w:r w:rsidRPr="00714216">
              <w:rPr>
                <w:color w:val="000000" w:themeColor="text1"/>
              </w:rPr>
              <w:t>Wskaźniki poziomu wody i ziaren oraz sygnalizacja napełnienia fusów zapewniają intuicyjne i bezpieczne korzystanie z urządzenia.</w:t>
            </w:r>
          </w:p>
          <w:p w14:paraId="3939D950" w14:textId="404DF440" w:rsidR="00854E29" w:rsidRPr="00714216" w:rsidRDefault="00854E29" w:rsidP="00854E29">
            <w:pPr>
              <w:rPr>
                <w:color w:val="000000" w:themeColor="text1"/>
              </w:rPr>
            </w:pPr>
          </w:p>
          <w:p w14:paraId="2C0A0091" w14:textId="77777777" w:rsidR="00854E29" w:rsidRPr="00714216" w:rsidRDefault="00854E29" w:rsidP="00854E29">
            <w:pPr>
              <w:rPr>
                <w:color w:val="000000" w:themeColor="text1"/>
              </w:rPr>
            </w:pPr>
            <w:r w:rsidRPr="00714216">
              <w:rPr>
                <w:color w:val="000000" w:themeColor="text1"/>
              </w:rPr>
              <w:t>Automatyczny system kontroli temperatury i bezpieczeństwa ogranicza ryzyko poparzenia gorącą kawą lub parą.</w:t>
            </w:r>
          </w:p>
          <w:p w14:paraId="60B93EC8" w14:textId="77777777" w:rsidR="00854E29" w:rsidRPr="00714216" w:rsidRDefault="00854E29" w:rsidP="00854E29">
            <w:pPr>
              <w:rPr>
                <w:color w:val="000000" w:themeColor="text1"/>
              </w:rPr>
            </w:pPr>
          </w:p>
          <w:p w14:paraId="45C471DF" w14:textId="77777777" w:rsidR="00854E29" w:rsidRPr="00714216" w:rsidRDefault="00854E29" w:rsidP="00854E29">
            <w:pPr>
              <w:rPr>
                <w:color w:val="000000" w:themeColor="text1"/>
              </w:rPr>
            </w:pPr>
            <w:r w:rsidRPr="00714216">
              <w:rPr>
                <w:color w:val="000000" w:themeColor="text1"/>
              </w:rPr>
              <w:t xml:space="preserve">Pojemniki i elementy obsługowe dostępne z przodu ekspresu </w:t>
            </w:r>
          </w:p>
          <w:p w14:paraId="788F94EA" w14:textId="77777777" w:rsidR="00854E29" w:rsidRPr="00714216" w:rsidRDefault="00854E29" w:rsidP="00854E29">
            <w:pPr>
              <w:rPr>
                <w:color w:val="000000" w:themeColor="text1"/>
              </w:rPr>
            </w:pPr>
          </w:p>
          <w:p w14:paraId="0E0F62CD" w14:textId="1C515DFE" w:rsidR="00854E29" w:rsidRPr="00714216" w:rsidRDefault="00854E29" w:rsidP="00854E29">
            <w:pPr>
              <w:rPr>
                <w:color w:val="000000" w:themeColor="text1"/>
              </w:rPr>
            </w:pPr>
            <w:r w:rsidRPr="00714216">
              <w:rPr>
                <w:color w:val="000000" w:themeColor="text1"/>
              </w:rPr>
              <w:t>Konstrukcja pozwala na bezpieczne czyszczenie i konserwację ekspresu bez wykonywania niebezpiecznych ruchów.</w:t>
            </w:r>
          </w:p>
          <w:p w14:paraId="1148E163" w14:textId="77777777" w:rsidR="00854E29" w:rsidRPr="00714216" w:rsidRDefault="00854E29" w:rsidP="00854E29">
            <w:pPr>
              <w:rPr>
                <w:color w:val="000000" w:themeColor="text1"/>
              </w:rPr>
            </w:pPr>
          </w:p>
        </w:tc>
        <w:tc>
          <w:tcPr>
            <w:tcW w:w="1476" w:type="dxa"/>
          </w:tcPr>
          <w:p w14:paraId="08EB1764" w14:textId="77777777" w:rsidR="00854E29" w:rsidRPr="00714216" w:rsidRDefault="00854E29" w:rsidP="00854E29">
            <w:pPr>
              <w:rPr>
                <w:b/>
                <w:bCs/>
                <w:color w:val="000000" w:themeColor="text1"/>
              </w:rPr>
            </w:pPr>
          </w:p>
        </w:tc>
        <w:tc>
          <w:tcPr>
            <w:tcW w:w="1417" w:type="dxa"/>
          </w:tcPr>
          <w:p w14:paraId="50CD03C0" w14:textId="77777777" w:rsidR="00854E29" w:rsidRPr="00714216" w:rsidRDefault="00854E29" w:rsidP="00854E29">
            <w:pPr>
              <w:rPr>
                <w:b/>
                <w:bCs/>
                <w:color w:val="000000" w:themeColor="text1"/>
              </w:rPr>
            </w:pPr>
          </w:p>
        </w:tc>
        <w:tc>
          <w:tcPr>
            <w:tcW w:w="1418" w:type="dxa"/>
          </w:tcPr>
          <w:p w14:paraId="004CE236" w14:textId="77777777" w:rsidR="00854E29" w:rsidRPr="00714216" w:rsidRDefault="00854E29" w:rsidP="00854E29">
            <w:pPr>
              <w:rPr>
                <w:b/>
                <w:bCs/>
                <w:color w:val="000000" w:themeColor="text1"/>
              </w:rPr>
            </w:pPr>
          </w:p>
        </w:tc>
        <w:tc>
          <w:tcPr>
            <w:tcW w:w="1134" w:type="dxa"/>
          </w:tcPr>
          <w:p w14:paraId="208EF1D5" w14:textId="77777777" w:rsidR="00854E29" w:rsidRPr="00714216" w:rsidRDefault="00854E29" w:rsidP="00854E29">
            <w:pPr>
              <w:rPr>
                <w:b/>
                <w:bCs/>
                <w:color w:val="000000" w:themeColor="text1"/>
              </w:rPr>
            </w:pPr>
          </w:p>
        </w:tc>
        <w:tc>
          <w:tcPr>
            <w:tcW w:w="1842" w:type="dxa"/>
          </w:tcPr>
          <w:p w14:paraId="690AFCF2" w14:textId="77777777" w:rsidR="00854E29" w:rsidRPr="00714216" w:rsidRDefault="00854E29" w:rsidP="00854E29">
            <w:pPr>
              <w:rPr>
                <w:b/>
                <w:bCs/>
                <w:color w:val="000000" w:themeColor="text1"/>
              </w:rPr>
            </w:pPr>
          </w:p>
        </w:tc>
      </w:tr>
      <w:tr w:rsidR="00714216" w:rsidRPr="00714216" w14:paraId="33B12AF8" w14:textId="6596B836" w:rsidTr="00045C3C">
        <w:tc>
          <w:tcPr>
            <w:tcW w:w="568" w:type="dxa"/>
          </w:tcPr>
          <w:p w14:paraId="421F9FE6" w14:textId="085687A0" w:rsidR="00854E29" w:rsidRPr="00714216" w:rsidRDefault="00854E29" w:rsidP="00854E29">
            <w:pPr>
              <w:rPr>
                <w:color w:val="000000" w:themeColor="text1"/>
              </w:rPr>
            </w:pPr>
            <w:r w:rsidRPr="00714216">
              <w:rPr>
                <w:color w:val="000000" w:themeColor="text1"/>
              </w:rPr>
              <w:lastRenderedPageBreak/>
              <w:t>4</w:t>
            </w:r>
          </w:p>
        </w:tc>
        <w:tc>
          <w:tcPr>
            <w:tcW w:w="3260" w:type="dxa"/>
          </w:tcPr>
          <w:p w14:paraId="52461E82" w14:textId="3647D14E" w:rsidR="00854E29" w:rsidRPr="00714216" w:rsidRDefault="00854E29" w:rsidP="00854E29">
            <w:pPr>
              <w:rPr>
                <w:b/>
                <w:bCs/>
                <w:color w:val="000000" w:themeColor="text1"/>
              </w:rPr>
            </w:pPr>
            <w:r w:rsidRPr="00714216">
              <w:rPr>
                <w:b/>
                <w:bCs/>
                <w:noProof/>
                <w:color w:val="000000" w:themeColor="text1"/>
              </w:rPr>
              <w:drawing>
                <wp:anchor distT="0" distB="0" distL="114300" distR="114300" simplePos="0" relativeHeight="251951104" behindDoc="0" locked="0" layoutInCell="1" allowOverlap="1" wp14:anchorId="47DD3DD5" wp14:editId="7138DF6D">
                  <wp:simplePos x="0" y="0"/>
                  <wp:positionH relativeFrom="column">
                    <wp:posOffset>137760</wp:posOffset>
                  </wp:positionH>
                  <wp:positionV relativeFrom="paragraph">
                    <wp:posOffset>494270</wp:posOffset>
                  </wp:positionV>
                  <wp:extent cx="1519555" cy="1779905"/>
                  <wp:effectExtent l="0" t="0" r="4445" b="0"/>
                  <wp:wrapSquare wrapText="bothSides"/>
                  <wp:docPr id="32362615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19555" cy="1779905"/>
                          </a:xfrm>
                          <a:prstGeom prst="rect">
                            <a:avLst/>
                          </a:prstGeom>
                          <a:noFill/>
                          <a:ln>
                            <a:noFill/>
                          </a:ln>
                        </pic:spPr>
                      </pic:pic>
                    </a:graphicData>
                  </a:graphic>
                </wp:anchor>
              </w:drawing>
            </w:r>
            <w:r w:rsidRPr="00714216">
              <w:rPr>
                <w:b/>
                <w:bCs/>
                <w:color w:val="000000" w:themeColor="text1"/>
              </w:rPr>
              <w:t xml:space="preserve">WILK DO MIĘSA </w:t>
            </w:r>
          </w:p>
        </w:tc>
        <w:tc>
          <w:tcPr>
            <w:tcW w:w="850" w:type="dxa"/>
          </w:tcPr>
          <w:p w14:paraId="2FC3561F" w14:textId="126BD9CA"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1</w:t>
            </w:r>
          </w:p>
        </w:tc>
        <w:tc>
          <w:tcPr>
            <w:tcW w:w="5529" w:type="dxa"/>
          </w:tcPr>
          <w:p w14:paraId="5222AB0B" w14:textId="70EF84B7"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Konstrukcja i materiały:</w:t>
            </w:r>
          </w:p>
          <w:p w14:paraId="1708B312" w14:textId="77777777" w:rsidR="00854E29" w:rsidRPr="00714216" w:rsidRDefault="00854E29" w:rsidP="00854E29">
            <w:pPr>
              <w:numPr>
                <w:ilvl w:val="0"/>
                <w:numId w:val="56"/>
              </w:numPr>
              <w:spacing w:before="60" w:after="60"/>
              <w:rPr>
                <w:rFonts w:cstheme="minorHAnsi"/>
                <w:color w:val="000000" w:themeColor="text1"/>
              </w:rPr>
            </w:pPr>
            <w:r w:rsidRPr="00714216">
              <w:rPr>
                <w:rFonts w:cstheme="minorHAnsi"/>
                <w:color w:val="000000" w:themeColor="text1"/>
              </w:rPr>
              <w:t>wykonanie z wysokiej jakości stali nierdzewnej, odpornej na korozję oraz uszkodzenia mechaniczne,</w:t>
            </w:r>
          </w:p>
          <w:p w14:paraId="43CA667F" w14:textId="77777777" w:rsidR="00854E29" w:rsidRPr="00714216" w:rsidRDefault="00854E29" w:rsidP="00854E29">
            <w:pPr>
              <w:numPr>
                <w:ilvl w:val="0"/>
                <w:numId w:val="56"/>
              </w:numPr>
              <w:spacing w:before="60" w:after="60"/>
              <w:rPr>
                <w:rFonts w:cstheme="minorHAnsi"/>
                <w:color w:val="000000" w:themeColor="text1"/>
              </w:rPr>
            </w:pPr>
            <w:r w:rsidRPr="00714216">
              <w:rPr>
                <w:rFonts w:cstheme="minorHAnsi"/>
                <w:color w:val="000000" w:themeColor="text1"/>
              </w:rPr>
              <w:t xml:space="preserve">solidna i stabilna konstrukcja zapewniająca długotrwałą oraz bezawaryjną eksploatację, </w:t>
            </w:r>
          </w:p>
          <w:p w14:paraId="46CAEF60" w14:textId="77777777" w:rsidR="00854E29" w:rsidRPr="00714216" w:rsidRDefault="00854E29" w:rsidP="00854E29">
            <w:pPr>
              <w:numPr>
                <w:ilvl w:val="0"/>
                <w:numId w:val="56"/>
              </w:numPr>
              <w:spacing w:before="60" w:after="60"/>
              <w:rPr>
                <w:rFonts w:cstheme="minorHAnsi"/>
                <w:color w:val="000000" w:themeColor="text1"/>
              </w:rPr>
            </w:pPr>
            <w:r w:rsidRPr="00714216">
              <w:rPr>
                <w:rFonts w:cstheme="minorHAnsi"/>
                <w:color w:val="000000" w:themeColor="text1"/>
              </w:rPr>
              <w:t>bezpieczna w użytkowaniu.</w:t>
            </w:r>
          </w:p>
          <w:p w14:paraId="724E1C86" w14:textId="77777777" w:rsidR="00854E29" w:rsidRPr="00714216" w:rsidRDefault="00854E29" w:rsidP="00854E29">
            <w:pPr>
              <w:spacing w:before="60" w:after="60"/>
              <w:ind w:left="720"/>
              <w:rPr>
                <w:rFonts w:cstheme="minorHAnsi"/>
                <w:color w:val="000000" w:themeColor="text1"/>
              </w:rPr>
            </w:pPr>
          </w:p>
          <w:p w14:paraId="39A93B0A" w14:textId="60AC73FF"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Wydajność i funkcjonalność:</w:t>
            </w:r>
          </w:p>
          <w:p w14:paraId="2C4AB9F0" w14:textId="77777777" w:rsidR="00854E29" w:rsidRPr="00714216" w:rsidRDefault="00854E29" w:rsidP="00854E29">
            <w:pPr>
              <w:numPr>
                <w:ilvl w:val="0"/>
                <w:numId w:val="57"/>
              </w:numPr>
              <w:spacing w:before="60" w:after="60"/>
              <w:rPr>
                <w:rFonts w:cstheme="minorHAnsi"/>
                <w:color w:val="000000" w:themeColor="text1"/>
              </w:rPr>
            </w:pPr>
            <w:r w:rsidRPr="00714216">
              <w:rPr>
                <w:rFonts w:cstheme="minorHAnsi"/>
                <w:color w:val="000000" w:themeColor="text1"/>
              </w:rPr>
              <w:t>maksymalna wydajność: do 150 kg/h,</w:t>
            </w:r>
          </w:p>
          <w:p w14:paraId="49CBF4B8" w14:textId="77777777" w:rsidR="00854E29" w:rsidRPr="00714216" w:rsidRDefault="00854E29" w:rsidP="00854E29">
            <w:pPr>
              <w:numPr>
                <w:ilvl w:val="0"/>
                <w:numId w:val="57"/>
              </w:numPr>
              <w:spacing w:before="60" w:after="60"/>
              <w:rPr>
                <w:rFonts w:cstheme="minorHAnsi"/>
                <w:color w:val="000000" w:themeColor="text1"/>
              </w:rPr>
            </w:pPr>
            <w:r w:rsidRPr="00714216">
              <w:rPr>
                <w:rFonts w:cstheme="minorHAnsi"/>
                <w:color w:val="000000" w:themeColor="text1"/>
              </w:rPr>
              <w:t>obniżony poziom hałasu (redukcja hałasu podczas pracy),</w:t>
            </w:r>
          </w:p>
          <w:p w14:paraId="30780A17" w14:textId="77777777" w:rsidR="00854E29" w:rsidRPr="00714216" w:rsidRDefault="00854E29" w:rsidP="00854E29">
            <w:pPr>
              <w:numPr>
                <w:ilvl w:val="0"/>
                <w:numId w:val="57"/>
              </w:numPr>
              <w:spacing w:before="60" w:after="60"/>
              <w:rPr>
                <w:rFonts w:cstheme="minorHAnsi"/>
                <w:color w:val="000000" w:themeColor="text1"/>
              </w:rPr>
            </w:pPr>
            <w:r w:rsidRPr="00714216">
              <w:rPr>
                <w:rFonts w:cstheme="minorHAnsi"/>
                <w:color w:val="000000" w:themeColor="text1"/>
              </w:rPr>
              <w:t>system modułowy, umożliwiający wymienną pracę przystawek do:</w:t>
            </w:r>
          </w:p>
          <w:p w14:paraId="0827E6A1" w14:textId="77777777" w:rsidR="00854E29" w:rsidRPr="00714216" w:rsidRDefault="00854E29" w:rsidP="00854E29">
            <w:pPr>
              <w:numPr>
                <w:ilvl w:val="1"/>
                <w:numId w:val="57"/>
              </w:numPr>
              <w:spacing w:before="60" w:after="60"/>
              <w:rPr>
                <w:rFonts w:cstheme="minorHAnsi"/>
                <w:color w:val="000000" w:themeColor="text1"/>
              </w:rPr>
            </w:pPr>
            <w:r w:rsidRPr="00714216">
              <w:rPr>
                <w:rFonts w:cstheme="minorHAnsi"/>
                <w:color w:val="000000" w:themeColor="text1"/>
              </w:rPr>
              <w:t xml:space="preserve">mielenia mięsa, </w:t>
            </w:r>
          </w:p>
          <w:p w14:paraId="7DC772E5" w14:textId="77777777" w:rsidR="00854E29" w:rsidRPr="00714216" w:rsidRDefault="00854E29" w:rsidP="00854E29">
            <w:pPr>
              <w:numPr>
                <w:ilvl w:val="1"/>
                <w:numId w:val="57"/>
              </w:numPr>
              <w:spacing w:before="60" w:after="60"/>
              <w:rPr>
                <w:rFonts w:cstheme="minorHAnsi"/>
                <w:color w:val="000000" w:themeColor="text1"/>
              </w:rPr>
            </w:pPr>
            <w:r w:rsidRPr="00714216">
              <w:rPr>
                <w:rFonts w:cstheme="minorHAnsi"/>
                <w:color w:val="000000" w:themeColor="text1"/>
              </w:rPr>
              <w:t>rozbijania plastrów mięsa (kotleciarka),</w:t>
            </w:r>
          </w:p>
          <w:p w14:paraId="678FB52C" w14:textId="77777777" w:rsidR="00854E29" w:rsidRPr="00714216" w:rsidRDefault="00854E29" w:rsidP="00854E29">
            <w:pPr>
              <w:numPr>
                <w:ilvl w:val="1"/>
                <w:numId w:val="57"/>
              </w:numPr>
              <w:spacing w:before="60" w:after="60"/>
              <w:rPr>
                <w:rFonts w:cstheme="minorHAnsi"/>
                <w:color w:val="000000" w:themeColor="text1"/>
              </w:rPr>
            </w:pPr>
            <w:r w:rsidRPr="00714216">
              <w:rPr>
                <w:rFonts w:cstheme="minorHAnsi"/>
                <w:color w:val="000000" w:themeColor="text1"/>
              </w:rPr>
              <w:t>nacinania i zmiękczania mięsa (steker),</w:t>
            </w:r>
          </w:p>
          <w:p w14:paraId="0F264E1A" w14:textId="77777777" w:rsidR="00854E29" w:rsidRPr="00714216" w:rsidRDefault="00854E29" w:rsidP="00854E29">
            <w:pPr>
              <w:numPr>
                <w:ilvl w:val="0"/>
                <w:numId w:val="57"/>
              </w:numPr>
              <w:spacing w:before="60" w:after="60"/>
              <w:rPr>
                <w:rFonts w:cstheme="minorHAnsi"/>
                <w:color w:val="000000" w:themeColor="text1"/>
              </w:rPr>
            </w:pPr>
            <w:r w:rsidRPr="00714216">
              <w:rPr>
                <w:rFonts w:cstheme="minorHAnsi"/>
                <w:color w:val="000000" w:themeColor="text1"/>
              </w:rPr>
              <w:t>montaż i demontaż modułów bez użycia specjalistycznych narzędzi.</w:t>
            </w:r>
          </w:p>
          <w:p w14:paraId="4B8EEB40" w14:textId="77777777" w:rsidR="00854E29" w:rsidRPr="00714216" w:rsidRDefault="00854E29" w:rsidP="00854E29">
            <w:pPr>
              <w:spacing w:before="60" w:after="60"/>
              <w:rPr>
                <w:rFonts w:cstheme="minorHAnsi"/>
                <w:b/>
                <w:bCs/>
                <w:color w:val="000000" w:themeColor="text1"/>
              </w:rPr>
            </w:pPr>
          </w:p>
          <w:p w14:paraId="44E3CBBE" w14:textId="3991923A"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Wymagania szczegółowe – wyposażenie modułowe:</w:t>
            </w:r>
          </w:p>
          <w:p w14:paraId="720C1B87" w14:textId="77777777" w:rsidR="00854E29" w:rsidRPr="00714216" w:rsidRDefault="00854E29" w:rsidP="00854E29">
            <w:pPr>
              <w:pStyle w:val="Akapitzlist"/>
              <w:numPr>
                <w:ilvl w:val="0"/>
                <w:numId w:val="58"/>
              </w:numPr>
              <w:spacing w:before="60" w:after="60"/>
              <w:rPr>
                <w:rFonts w:cstheme="minorHAnsi"/>
                <w:color w:val="000000" w:themeColor="text1"/>
              </w:rPr>
            </w:pPr>
            <w:r w:rsidRPr="00714216">
              <w:rPr>
                <w:rFonts w:cstheme="minorHAnsi"/>
                <w:color w:val="000000" w:themeColor="text1"/>
                <w:u w:val="single"/>
              </w:rPr>
              <w:t>Moduł do mięsa mielonego:</w:t>
            </w:r>
            <w:r w:rsidRPr="00714216">
              <w:rPr>
                <w:rFonts w:cstheme="minorHAnsi"/>
                <w:color w:val="000000" w:themeColor="text1"/>
              </w:rPr>
              <w:t xml:space="preserve"> zdejmowana gardziel, ślimak, nóż, nakrętka, popychacz.</w:t>
            </w:r>
          </w:p>
          <w:p w14:paraId="38E2934C" w14:textId="77777777" w:rsidR="00854E29" w:rsidRPr="00714216" w:rsidRDefault="00854E29" w:rsidP="00854E29">
            <w:pPr>
              <w:spacing w:before="60" w:after="60"/>
              <w:ind w:left="360"/>
              <w:rPr>
                <w:rFonts w:cstheme="minorHAnsi"/>
                <w:color w:val="000000" w:themeColor="text1"/>
              </w:rPr>
            </w:pPr>
            <w:r w:rsidRPr="00714216">
              <w:rPr>
                <w:rFonts w:cstheme="minorHAnsi"/>
                <w:color w:val="000000" w:themeColor="text1"/>
              </w:rPr>
              <w:t>Za wyjątkiem popychacza wszystkie elementy robocze wykonane ze stali nierdzewnej, dopuszczonej do kontaktu z żywnością. Popychacz może być wykonany z innego tworzywa, dopuszczonego do kontaktu z żywnością.</w:t>
            </w:r>
          </w:p>
          <w:p w14:paraId="2A1E992D" w14:textId="77777777" w:rsidR="00854E29" w:rsidRPr="00714216" w:rsidRDefault="00854E29" w:rsidP="00854E29">
            <w:pPr>
              <w:spacing w:before="60" w:after="60"/>
              <w:ind w:left="360"/>
              <w:rPr>
                <w:rFonts w:cstheme="minorHAnsi"/>
                <w:color w:val="000000" w:themeColor="text1"/>
              </w:rPr>
            </w:pPr>
          </w:p>
          <w:p w14:paraId="3554167E" w14:textId="46D71E1C" w:rsidR="00854E29" w:rsidRPr="00714216" w:rsidRDefault="00854E29" w:rsidP="00854E29">
            <w:pPr>
              <w:spacing w:before="60" w:after="60"/>
              <w:ind w:left="360"/>
              <w:rPr>
                <w:rFonts w:cstheme="minorHAnsi"/>
                <w:b/>
                <w:bCs/>
                <w:color w:val="000000" w:themeColor="text1"/>
              </w:rPr>
            </w:pPr>
            <w:r w:rsidRPr="00714216">
              <w:rPr>
                <w:rFonts w:cstheme="minorHAnsi"/>
                <w:b/>
                <w:bCs/>
                <w:color w:val="000000" w:themeColor="text1"/>
              </w:rPr>
              <w:t>Moduł ten powinien zawierać min.</w:t>
            </w:r>
          </w:p>
          <w:p w14:paraId="5588EC46" w14:textId="4A0D6F05" w:rsidR="00854E29" w:rsidRPr="00714216" w:rsidRDefault="00854E29" w:rsidP="00854E29">
            <w:pPr>
              <w:spacing w:before="60" w:after="60"/>
              <w:ind w:left="360"/>
              <w:rPr>
                <w:rFonts w:cstheme="minorHAnsi"/>
                <w:color w:val="000000" w:themeColor="text1"/>
              </w:rPr>
            </w:pPr>
            <w:r w:rsidRPr="00714216">
              <w:rPr>
                <w:rFonts w:cstheme="minorHAnsi"/>
                <w:color w:val="000000" w:themeColor="text1"/>
              </w:rPr>
              <w:t>trzy rodzaje sitek. Średnica oczek ustalana z Zamawiającym, przykładowe średnice np. 4,5 mm, 6 mm, 8 mm.</w:t>
            </w:r>
          </w:p>
          <w:p w14:paraId="00DD185E" w14:textId="77777777" w:rsidR="00854E29" w:rsidRPr="00714216" w:rsidRDefault="00854E29" w:rsidP="00854E29">
            <w:pPr>
              <w:pStyle w:val="Akapitzlist"/>
              <w:numPr>
                <w:ilvl w:val="0"/>
                <w:numId w:val="58"/>
              </w:numPr>
              <w:spacing w:before="60" w:after="60"/>
              <w:rPr>
                <w:rFonts w:cstheme="minorHAnsi"/>
                <w:color w:val="000000" w:themeColor="text1"/>
              </w:rPr>
            </w:pPr>
            <w:r w:rsidRPr="00714216">
              <w:rPr>
                <w:rFonts w:cstheme="minorHAnsi"/>
                <w:color w:val="000000" w:themeColor="text1"/>
                <w:u w:val="single"/>
              </w:rPr>
              <w:t>Moduł – steker</w:t>
            </w:r>
            <w:r w:rsidRPr="00714216">
              <w:rPr>
                <w:rFonts w:cstheme="minorHAnsi"/>
                <w:color w:val="000000" w:themeColor="text1"/>
              </w:rPr>
              <w:t xml:space="preserve"> (zmiękczacz) do mięsa: moduł zdejmowany, wyposażony w nożyki nacinające wykonane ze stali nierdzewnej, wyposażony w lej wlotowy o zwiększonej pojemności, ułatwiający podawanie mięsa.</w:t>
            </w:r>
          </w:p>
          <w:p w14:paraId="24A456D3" w14:textId="77777777" w:rsidR="00854E29" w:rsidRPr="00714216" w:rsidRDefault="00854E29" w:rsidP="00854E29">
            <w:pPr>
              <w:pStyle w:val="Akapitzlist"/>
              <w:spacing w:before="60" w:after="60"/>
              <w:ind w:left="360"/>
              <w:rPr>
                <w:rFonts w:cstheme="minorHAnsi"/>
                <w:color w:val="000000" w:themeColor="text1"/>
              </w:rPr>
            </w:pPr>
          </w:p>
          <w:p w14:paraId="3CFC86F2" w14:textId="77777777" w:rsidR="00854E29" w:rsidRPr="00714216" w:rsidRDefault="00854E29" w:rsidP="00854E29">
            <w:pPr>
              <w:pStyle w:val="Akapitzlist"/>
              <w:numPr>
                <w:ilvl w:val="0"/>
                <w:numId w:val="58"/>
              </w:numPr>
              <w:spacing w:before="60" w:after="60"/>
              <w:rPr>
                <w:rFonts w:cstheme="minorHAnsi"/>
                <w:color w:val="000000" w:themeColor="text1"/>
              </w:rPr>
            </w:pPr>
            <w:r w:rsidRPr="00714216">
              <w:rPr>
                <w:rFonts w:cstheme="minorHAnsi"/>
                <w:color w:val="000000" w:themeColor="text1"/>
                <w:u w:val="single"/>
              </w:rPr>
              <w:t>Moduł – kotleciarka do mięsa:</w:t>
            </w:r>
            <w:r w:rsidRPr="00714216">
              <w:rPr>
                <w:rFonts w:cstheme="minorHAnsi"/>
                <w:color w:val="000000" w:themeColor="text1"/>
              </w:rPr>
              <w:t xml:space="preserve"> moduł zdejmowany, przeznaczony do rozgniatania oraz nacinania plastrów mięsa, elementy robocze wykonane ze stali nierdzewnej.</w:t>
            </w:r>
          </w:p>
          <w:p w14:paraId="670D46E7" w14:textId="09B48167" w:rsidR="00854E29" w:rsidRPr="00714216" w:rsidRDefault="00854E29" w:rsidP="00854E29">
            <w:pPr>
              <w:spacing w:before="60" w:after="60"/>
              <w:rPr>
                <w:color w:val="000000" w:themeColor="text1"/>
              </w:rPr>
            </w:pPr>
          </w:p>
        </w:tc>
        <w:tc>
          <w:tcPr>
            <w:tcW w:w="1881" w:type="dxa"/>
          </w:tcPr>
          <w:p w14:paraId="080F385C" w14:textId="2EFB08FC"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77D7B41C" w14:textId="4AA9AA7F" w:rsidR="00854E29" w:rsidRPr="00714216" w:rsidRDefault="00854E29" w:rsidP="00854E29">
            <w:pPr>
              <w:spacing w:before="60" w:after="60"/>
              <w:rPr>
                <w:rFonts w:cstheme="minorHAnsi"/>
                <w:color w:val="000000" w:themeColor="text1"/>
              </w:rPr>
            </w:pPr>
            <w:r w:rsidRPr="00714216">
              <w:rPr>
                <w:rFonts w:cstheme="minorHAnsi"/>
                <w:b/>
                <w:bCs/>
                <w:color w:val="000000" w:themeColor="text1"/>
              </w:rPr>
              <w:t xml:space="preserve">Wymiary </w:t>
            </w:r>
            <w:r w:rsidRPr="00714216">
              <w:rPr>
                <w:rFonts w:cstheme="minorHAnsi"/>
                <w:color w:val="000000" w:themeColor="text1"/>
              </w:rPr>
              <w:t>450mmx290mmx520mm</w:t>
            </w:r>
          </w:p>
          <w:p w14:paraId="0CC98ABD" w14:textId="77777777" w:rsidR="00854E29" w:rsidRPr="00714216" w:rsidRDefault="00854E29" w:rsidP="00854E29">
            <w:pPr>
              <w:spacing w:before="60" w:after="60"/>
              <w:rPr>
                <w:rFonts w:cstheme="minorHAnsi"/>
                <w:b/>
                <w:bCs/>
                <w:color w:val="000000" w:themeColor="text1"/>
              </w:rPr>
            </w:pPr>
          </w:p>
          <w:p w14:paraId="13D4934F" w14:textId="79174546" w:rsidR="00854E29" w:rsidRPr="00714216" w:rsidRDefault="00854E29" w:rsidP="00854E29">
            <w:pPr>
              <w:spacing w:before="60" w:after="60"/>
              <w:rPr>
                <w:rFonts w:cstheme="minorHAnsi"/>
                <w:b/>
                <w:bCs/>
                <w:color w:val="000000" w:themeColor="text1"/>
              </w:rPr>
            </w:pPr>
            <w:r w:rsidRPr="00714216">
              <w:rPr>
                <w:rFonts w:cstheme="minorHAnsi"/>
                <w:b/>
                <w:bCs/>
                <w:color w:val="000000" w:themeColor="text1"/>
              </w:rPr>
              <w:t>Zasilanie i moc:</w:t>
            </w:r>
          </w:p>
          <w:p w14:paraId="5D240973" w14:textId="77777777" w:rsidR="00854E29" w:rsidRPr="00714216" w:rsidRDefault="00854E29" w:rsidP="00854E29">
            <w:pPr>
              <w:spacing w:before="60" w:after="60"/>
              <w:rPr>
                <w:rFonts w:cstheme="minorHAnsi"/>
                <w:color w:val="000000" w:themeColor="text1"/>
              </w:rPr>
            </w:pPr>
            <w:r w:rsidRPr="00714216">
              <w:rPr>
                <w:rFonts w:cstheme="minorHAnsi"/>
                <w:color w:val="000000" w:themeColor="text1"/>
              </w:rPr>
              <w:t>zasilanie elektryczne: 230 V,</w:t>
            </w:r>
          </w:p>
          <w:p w14:paraId="4A8B731E" w14:textId="77777777" w:rsidR="00854E29" w:rsidRPr="00714216" w:rsidRDefault="00854E29" w:rsidP="00854E29">
            <w:pPr>
              <w:spacing w:before="60" w:after="60"/>
              <w:rPr>
                <w:rFonts w:cstheme="minorHAnsi"/>
                <w:color w:val="000000" w:themeColor="text1"/>
              </w:rPr>
            </w:pPr>
            <w:r w:rsidRPr="00714216">
              <w:rPr>
                <w:rFonts w:cstheme="minorHAnsi"/>
                <w:color w:val="000000" w:themeColor="text1"/>
              </w:rPr>
              <w:t>maksymalna moc urządzenia: 750 W.</w:t>
            </w:r>
          </w:p>
          <w:p w14:paraId="0365F86B" w14:textId="77777777" w:rsidR="00854E29" w:rsidRPr="00714216" w:rsidRDefault="00854E29" w:rsidP="00854E29">
            <w:pPr>
              <w:spacing w:before="60" w:after="60"/>
              <w:rPr>
                <w:color w:val="000000" w:themeColor="text1"/>
              </w:rPr>
            </w:pPr>
          </w:p>
        </w:tc>
        <w:tc>
          <w:tcPr>
            <w:tcW w:w="3447" w:type="dxa"/>
          </w:tcPr>
          <w:p w14:paraId="09A0044F"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77740ED9" w14:textId="15ED1D19" w:rsidR="00854E29" w:rsidRPr="00714216" w:rsidRDefault="00854E29" w:rsidP="00854E29">
            <w:pPr>
              <w:rPr>
                <w:color w:val="000000" w:themeColor="text1"/>
              </w:rPr>
            </w:pPr>
            <w:r w:rsidRPr="00714216">
              <w:rPr>
                <w:color w:val="000000" w:themeColor="text1"/>
              </w:rPr>
              <w:t>Stabilna konstrukcja urządzenia, która nie przesuwa się ani nie przewraca podczas pracy lub wymiany modułów.</w:t>
            </w:r>
          </w:p>
          <w:p w14:paraId="3A6A9078" w14:textId="4A6B654F" w:rsidR="00854E29" w:rsidRPr="00714216" w:rsidRDefault="00854E29" w:rsidP="00854E29">
            <w:pPr>
              <w:rPr>
                <w:color w:val="000000" w:themeColor="text1"/>
              </w:rPr>
            </w:pPr>
          </w:p>
          <w:p w14:paraId="03F2591A" w14:textId="5945CA03" w:rsidR="00854E29" w:rsidRPr="00714216" w:rsidRDefault="00854E29" w:rsidP="00854E29">
            <w:pPr>
              <w:rPr>
                <w:color w:val="000000" w:themeColor="text1"/>
              </w:rPr>
            </w:pPr>
            <w:r w:rsidRPr="00714216">
              <w:rPr>
                <w:color w:val="000000" w:themeColor="text1"/>
              </w:rPr>
              <w:t>Zaokrąglone krawędzie i brak ostrych elementów narażających użytkownika na skaleczenia.</w:t>
            </w:r>
          </w:p>
          <w:p w14:paraId="60239399" w14:textId="77777777" w:rsidR="00854E29" w:rsidRPr="00714216" w:rsidRDefault="00854E29" w:rsidP="00854E29">
            <w:pPr>
              <w:rPr>
                <w:color w:val="000000" w:themeColor="text1"/>
              </w:rPr>
            </w:pPr>
          </w:p>
          <w:p w14:paraId="0350F1F9" w14:textId="3C09D455" w:rsidR="00854E29" w:rsidRPr="00714216" w:rsidRDefault="00854E29" w:rsidP="00854E29">
            <w:pPr>
              <w:rPr>
                <w:color w:val="000000" w:themeColor="text1"/>
              </w:rPr>
            </w:pPr>
            <w:r w:rsidRPr="00714216">
              <w:rPr>
                <w:color w:val="000000" w:themeColor="text1"/>
              </w:rPr>
              <w:t>Osłony modułów roboczych oraz popychacze zabezpieczające przed kontaktem z ostrymi elementami (noże, sita).</w:t>
            </w:r>
          </w:p>
          <w:p w14:paraId="74153DEE" w14:textId="77777777" w:rsidR="00854E29" w:rsidRPr="00714216" w:rsidRDefault="00854E29" w:rsidP="00854E29">
            <w:pPr>
              <w:rPr>
                <w:b/>
                <w:bCs/>
                <w:color w:val="000000" w:themeColor="text1"/>
              </w:rPr>
            </w:pPr>
          </w:p>
          <w:p w14:paraId="535F816C" w14:textId="362993BB" w:rsidR="00854E29" w:rsidRPr="00714216" w:rsidRDefault="00854E29" w:rsidP="00854E29">
            <w:pPr>
              <w:rPr>
                <w:color w:val="000000" w:themeColor="text1"/>
              </w:rPr>
            </w:pPr>
            <w:r w:rsidRPr="00714216">
              <w:rPr>
                <w:color w:val="000000" w:themeColor="text1"/>
              </w:rPr>
              <w:t>Elementy wlotowe modułów ułatwiające bezpieczne podawanie mięsa bez kontaktu dłoni z nożami.</w:t>
            </w:r>
          </w:p>
          <w:p w14:paraId="11F4ED46" w14:textId="6DF5BADC" w:rsidR="00854E29" w:rsidRPr="00714216" w:rsidRDefault="00854E29" w:rsidP="00854E29">
            <w:pPr>
              <w:rPr>
                <w:color w:val="000000" w:themeColor="text1"/>
              </w:rPr>
            </w:pPr>
          </w:p>
          <w:p w14:paraId="046CA1E0" w14:textId="76ED3816" w:rsidR="00854E29" w:rsidRPr="00714216" w:rsidRDefault="00854E29" w:rsidP="00854E29">
            <w:pPr>
              <w:rPr>
                <w:color w:val="000000" w:themeColor="text1"/>
              </w:rPr>
            </w:pPr>
            <w:r w:rsidRPr="00714216">
              <w:rPr>
                <w:color w:val="000000" w:themeColor="text1"/>
              </w:rPr>
              <w:t>Łatwy demontaż elementów mających kontakt z żywnością w celu bezpiecznego czyszczenia i dezynfekcji.</w:t>
            </w:r>
          </w:p>
          <w:p w14:paraId="7485A9FC" w14:textId="77777777" w:rsidR="00854E29" w:rsidRPr="00714216" w:rsidRDefault="00854E29" w:rsidP="00854E29">
            <w:pPr>
              <w:rPr>
                <w:b/>
                <w:bCs/>
                <w:color w:val="000000" w:themeColor="text1"/>
              </w:rPr>
            </w:pPr>
          </w:p>
          <w:p w14:paraId="568ABAE2" w14:textId="274DF390" w:rsidR="00854E29" w:rsidRPr="00714216" w:rsidRDefault="00854E29" w:rsidP="00854E29">
            <w:pPr>
              <w:rPr>
                <w:color w:val="000000" w:themeColor="text1"/>
              </w:rPr>
            </w:pPr>
            <w:r w:rsidRPr="00714216">
              <w:rPr>
                <w:color w:val="000000" w:themeColor="text1"/>
              </w:rPr>
              <w:t>System modułowy umożliwiający wybór funkcji (mielenie, steker, kotleciarka) bez wykonywania trudnych ruchów manualnych.</w:t>
            </w:r>
          </w:p>
          <w:p w14:paraId="79F7D4F1" w14:textId="77777777" w:rsidR="00854E29" w:rsidRPr="00714216" w:rsidRDefault="00854E29" w:rsidP="00854E29">
            <w:pPr>
              <w:rPr>
                <w:color w:val="000000" w:themeColor="text1"/>
              </w:rPr>
            </w:pPr>
          </w:p>
        </w:tc>
        <w:tc>
          <w:tcPr>
            <w:tcW w:w="1476" w:type="dxa"/>
          </w:tcPr>
          <w:p w14:paraId="483A843A" w14:textId="77777777" w:rsidR="00854E29" w:rsidRPr="00714216" w:rsidRDefault="00854E29" w:rsidP="00854E29">
            <w:pPr>
              <w:rPr>
                <w:b/>
                <w:bCs/>
                <w:color w:val="000000" w:themeColor="text1"/>
              </w:rPr>
            </w:pPr>
          </w:p>
        </w:tc>
        <w:tc>
          <w:tcPr>
            <w:tcW w:w="1417" w:type="dxa"/>
          </w:tcPr>
          <w:p w14:paraId="30FEE589" w14:textId="77777777" w:rsidR="00854E29" w:rsidRPr="00714216" w:rsidRDefault="00854E29" w:rsidP="00854E29">
            <w:pPr>
              <w:rPr>
                <w:b/>
                <w:bCs/>
                <w:color w:val="000000" w:themeColor="text1"/>
              </w:rPr>
            </w:pPr>
          </w:p>
        </w:tc>
        <w:tc>
          <w:tcPr>
            <w:tcW w:w="1418" w:type="dxa"/>
          </w:tcPr>
          <w:p w14:paraId="04D38485" w14:textId="77777777" w:rsidR="00854E29" w:rsidRPr="00714216" w:rsidRDefault="00854E29" w:rsidP="00854E29">
            <w:pPr>
              <w:rPr>
                <w:b/>
                <w:bCs/>
                <w:color w:val="000000" w:themeColor="text1"/>
              </w:rPr>
            </w:pPr>
          </w:p>
        </w:tc>
        <w:tc>
          <w:tcPr>
            <w:tcW w:w="1134" w:type="dxa"/>
          </w:tcPr>
          <w:p w14:paraId="418F9EB5" w14:textId="77777777" w:rsidR="00854E29" w:rsidRPr="00714216" w:rsidRDefault="00854E29" w:rsidP="00854E29">
            <w:pPr>
              <w:rPr>
                <w:b/>
                <w:bCs/>
                <w:color w:val="000000" w:themeColor="text1"/>
              </w:rPr>
            </w:pPr>
          </w:p>
        </w:tc>
        <w:tc>
          <w:tcPr>
            <w:tcW w:w="1842" w:type="dxa"/>
          </w:tcPr>
          <w:p w14:paraId="6225E9D3" w14:textId="77777777" w:rsidR="00854E29" w:rsidRPr="00714216" w:rsidRDefault="00854E29" w:rsidP="00854E29">
            <w:pPr>
              <w:rPr>
                <w:b/>
                <w:bCs/>
                <w:color w:val="000000" w:themeColor="text1"/>
              </w:rPr>
            </w:pPr>
          </w:p>
        </w:tc>
      </w:tr>
      <w:tr w:rsidR="00714216" w:rsidRPr="00714216" w14:paraId="1EEDBE31" w14:textId="6388274E" w:rsidTr="00045C3C">
        <w:tc>
          <w:tcPr>
            <w:tcW w:w="568" w:type="dxa"/>
          </w:tcPr>
          <w:p w14:paraId="2C95FCFB" w14:textId="7A9DA86A" w:rsidR="00854E29" w:rsidRPr="00714216" w:rsidRDefault="00854E29" w:rsidP="00854E29">
            <w:pPr>
              <w:rPr>
                <w:color w:val="000000" w:themeColor="text1"/>
              </w:rPr>
            </w:pPr>
            <w:r w:rsidRPr="00714216">
              <w:rPr>
                <w:color w:val="000000" w:themeColor="text1"/>
              </w:rPr>
              <w:t>5</w:t>
            </w:r>
          </w:p>
        </w:tc>
        <w:tc>
          <w:tcPr>
            <w:tcW w:w="3260" w:type="dxa"/>
          </w:tcPr>
          <w:p w14:paraId="0AD6674C" w14:textId="6305789B" w:rsidR="00854E29" w:rsidRPr="00714216" w:rsidRDefault="00854E29" w:rsidP="00854E29">
            <w:pPr>
              <w:rPr>
                <w:b/>
                <w:bCs/>
                <w:color w:val="000000" w:themeColor="text1"/>
              </w:rPr>
            </w:pPr>
            <w:r w:rsidRPr="00714216">
              <w:rPr>
                <w:b/>
                <w:bCs/>
                <w:color w:val="000000" w:themeColor="text1"/>
              </w:rPr>
              <w:t xml:space="preserve">SZATKOWNICA ELEKTRYCZNEJ, PRZEZNACZONEJ DO KROJENIA, TARCIA I ROZDRABNIANIA WARZYW ORAZ OWOCÓW SUROWYCH I GOTOWANYCH Z KOMPLETEM TARCZ </w:t>
            </w:r>
          </w:p>
          <w:p w14:paraId="25E8DE5F" w14:textId="77777777" w:rsidR="00854E29" w:rsidRPr="00714216" w:rsidRDefault="00854E29" w:rsidP="00854E29">
            <w:pPr>
              <w:rPr>
                <w:b/>
                <w:bCs/>
                <w:color w:val="000000" w:themeColor="text1"/>
              </w:rPr>
            </w:pPr>
          </w:p>
          <w:p w14:paraId="3641BB86" w14:textId="4F838293" w:rsidR="00854E29" w:rsidRPr="00714216" w:rsidRDefault="00854E29" w:rsidP="00854E29">
            <w:pPr>
              <w:jc w:val="center"/>
              <w:rPr>
                <w:b/>
                <w:bCs/>
                <w:color w:val="000000" w:themeColor="text1"/>
              </w:rPr>
            </w:pPr>
            <w:r w:rsidRPr="00714216">
              <w:rPr>
                <w:b/>
                <w:bCs/>
                <w:noProof/>
                <w:color w:val="000000" w:themeColor="text1"/>
              </w:rPr>
              <w:drawing>
                <wp:inline distT="0" distB="0" distL="0" distR="0" wp14:anchorId="6054EED3" wp14:editId="7BF3D3B6">
                  <wp:extent cx="1403797" cy="2224461"/>
                  <wp:effectExtent l="0" t="0" r="6350" b="4445"/>
                  <wp:docPr id="1378223196"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07138" cy="2229755"/>
                          </a:xfrm>
                          <a:prstGeom prst="rect">
                            <a:avLst/>
                          </a:prstGeom>
                          <a:noFill/>
                          <a:ln>
                            <a:noFill/>
                          </a:ln>
                        </pic:spPr>
                      </pic:pic>
                    </a:graphicData>
                  </a:graphic>
                </wp:inline>
              </w:drawing>
            </w:r>
          </w:p>
          <w:p w14:paraId="48007C40" w14:textId="77777777" w:rsidR="00854E29" w:rsidRPr="00714216" w:rsidRDefault="00854E29" w:rsidP="00854E29">
            <w:pPr>
              <w:rPr>
                <w:b/>
                <w:bCs/>
                <w:color w:val="000000" w:themeColor="text1"/>
              </w:rPr>
            </w:pPr>
          </w:p>
          <w:p w14:paraId="1116F6F6" w14:textId="2DB46A71" w:rsidR="00854E29" w:rsidRPr="00714216" w:rsidRDefault="00854E29" w:rsidP="00854E29">
            <w:pPr>
              <w:rPr>
                <w:b/>
                <w:bCs/>
                <w:color w:val="000000" w:themeColor="text1"/>
              </w:rPr>
            </w:pPr>
          </w:p>
        </w:tc>
        <w:tc>
          <w:tcPr>
            <w:tcW w:w="850" w:type="dxa"/>
          </w:tcPr>
          <w:p w14:paraId="656B166F" w14:textId="502ABB9A" w:rsidR="00854E29" w:rsidRPr="00714216" w:rsidRDefault="00854E29" w:rsidP="00854E29">
            <w:pPr>
              <w:rPr>
                <w:b/>
                <w:bCs/>
                <w:color w:val="000000" w:themeColor="text1"/>
              </w:rPr>
            </w:pPr>
            <w:r w:rsidRPr="00714216">
              <w:rPr>
                <w:b/>
                <w:bCs/>
                <w:color w:val="000000" w:themeColor="text1"/>
              </w:rPr>
              <w:t>1</w:t>
            </w:r>
          </w:p>
        </w:tc>
        <w:tc>
          <w:tcPr>
            <w:tcW w:w="5529" w:type="dxa"/>
          </w:tcPr>
          <w:p w14:paraId="606DA745" w14:textId="73CB9DA1" w:rsidR="00854E29" w:rsidRPr="00714216" w:rsidRDefault="00854E29" w:rsidP="00854E29">
            <w:pPr>
              <w:rPr>
                <w:color w:val="000000" w:themeColor="text1"/>
              </w:rPr>
            </w:pPr>
          </w:p>
          <w:p w14:paraId="69B6F441" w14:textId="15A23108" w:rsidR="00854E29" w:rsidRPr="00714216" w:rsidRDefault="00854E29" w:rsidP="00854E29">
            <w:pPr>
              <w:rPr>
                <w:b/>
                <w:bCs/>
                <w:color w:val="000000" w:themeColor="text1"/>
              </w:rPr>
            </w:pPr>
            <w:r w:rsidRPr="00714216">
              <w:rPr>
                <w:b/>
                <w:bCs/>
                <w:color w:val="000000" w:themeColor="text1"/>
              </w:rPr>
              <w:t xml:space="preserve"> Konstrukcja i materiały</w:t>
            </w:r>
          </w:p>
          <w:p w14:paraId="2AC55AEC" w14:textId="77777777" w:rsidR="00854E29" w:rsidRPr="00714216" w:rsidRDefault="00854E29" w:rsidP="00854E29">
            <w:pPr>
              <w:numPr>
                <w:ilvl w:val="0"/>
                <w:numId w:val="59"/>
              </w:numPr>
              <w:rPr>
                <w:color w:val="000000" w:themeColor="text1"/>
              </w:rPr>
            </w:pPr>
            <w:r w:rsidRPr="00714216">
              <w:rPr>
                <w:color w:val="000000" w:themeColor="text1"/>
              </w:rPr>
              <w:t xml:space="preserve">Obudowa wykonana z </w:t>
            </w:r>
            <w:r w:rsidRPr="00714216">
              <w:rPr>
                <w:b/>
                <w:bCs/>
                <w:color w:val="000000" w:themeColor="text1"/>
              </w:rPr>
              <w:t>aluminium oraz stali nierdzewnej</w:t>
            </w:r>
            <w:r w:rsidRPr="00714216">
              <w:rPr>
                <w:color w:val="000000" w:themeColor="text1"/>
              </w:rPr>
              <w:t>.</w:t>
            </w:r>
          </w:p>
          <w:p w14:paraId="703DEC7E" w14:textId="77777777" w:rsidR="00854E29" w:rsidRPr="00714216" w:rsidRDefault="00854E29" w:rsidP="00854E29">
            <w:pPr>
              <w:numPr>
                <w:ilvl w:val="0"/>
                <w:numId w:val="59"/>
              </w:numPr>
              <w:rPr>
                <w:color w:val="000000" w:themeColor="text1"/>
              </w:rPr>
            </w:pPr>
            <w:r w:rsidRPr="00714216">
              <w:rPr>
                <w:color w:val="000000" w:themeColor="text1"/>
              </w:rPr>
              <w:t>Elementy mające kontakt z żywnością wykonane z materiałów dopuszczonych do kontaktu z żywnością.</w:t>
            </w:r>
          </w:p>
          <w:p w14:paraId="12A69909" w14:textId="77777777" w:rsidR="00854E29" w:rsidRPr="00714216" w:rsidRDefault="00854E29" w:rsidP="00854E29">
            <w:pPr>
              <w:numPr>
                <w:ilvl w:val="0"/>
                <w:numId w:val="59"/>
              </w:numPr>
              <w:rPr>
                <w:color w:val="000000" w:themeColor="text1"/>
              </w:rPr>
            </w:pPr>
            <w:r w:rsidRPr="00714216">
              <w:rPr>
                <w:color w:val="000000" w:themeColor="text1"/>
              </w:rPr>
              <w:t>Stabilna konstrukcja zapewniająca bezpieczną pracę urządzenia.</w:t>
            </w:r>
          </w:p>
          <w:p w14:paraId="1C499A1B" w14:textId="77777777" w:rsidR="00854E29" w:rsidRPr="00714216" w:rsidRDefault="00854E29" w:rsidP="00854E29">
            <w:pPr>
              <w:numPr>
                <w:ilvl w:val="0"/>
                <w:numId w:val="59"/>
              </w:numPr>
              <w:rPr>
                <w:color w:val="000000" w:themeColor="text1"/>
              </w:rPr>
            </w:pPr>
            <w:r w:rsidRPr="00714216">
              <w:rPr>
                <w:b/>
                <w:bCs/>
                <w:color w:val="000000" w:themeColor="text1"/>
              </w:rPr>
              <w:t>Gumowe, antypoślizgowe nóżki</w:t>
            </w:r>
            <w:r w:rsidRPr="00714216">
              <w:rPr>
                <w:color w:val="000000" w:themeColor="text1"/>
              </w:rPr>
              <w:t xml:space="preserve"> zapobiegające przesuwaniu się urządzenia podczas pracy.</w:t>
            </w:r>
          </w:p>
          <w:p w14:paraId="51F15AA8" w14:textId="77777777" w:rsidR="00854E29" w:rsidRPr="00714216" w:rsidRDefault="00854E29" w:rsidP="00854E29">
            <w:pPr>
              <w:rPr>
                <w:b/>
                <w:bCs/>
                <w:color w:val="000000" w:themeColor="text1"/>
              </w:rPr>
            </w:pPr>
          </w:p>
          <w:p w14:paraId="60815DFD" w14:textId="1DA15973" w:rsidR="00854E29" w:rsidRPr="00714216" w:rsidRDefault="00854E29" w:rsidP="00854E29">
            <w:pPr>
              <w:rPr>
                <w:b/>
                <w:bCs/>
                <w:color w:val="000000" w:themeColor="text1"/>
              </w:rPr>
            </w:pPr>
            <w:r w:rsidRPr="00714216">
              <w:rPr>
                <w:b/>
                <w:bCs/>
                <w:color w:val="000000" w:themeColor="text1"/>
              </w:rPr>
              <w:t>Funkcjonalność</w:t>
            </w:r>
          </w:p>
          <w:p w14:paraId="33CF64FF" w14:textId="21885A3B" w:rsidR="00854E29" w:rsidRPr="00714216" w:rsidRDefault="00854E29" w:rsidP="00854E29">
            <w:pPr>
              <w:numPr>
                <w:ilvl w:val="0"/>
                <w:numId w:val="60"/>
              </w:numPr>
              <w:rPr>
                <w:color w:val="000000" w:themeColor="text1"/>
              </w:rPr>
            </w:pPr>
            <w:r w:rsidRPr="00714216">
              <w:rPr>
                <w:b/>
                <w:bCs/>
                <w:color w:val="000000" w:themeColor="text1"/>
              </w:rPr>
              <w:t>Dwa otwory wskadowe</w:t>
            </w:r>
          </w:p>
          <w:p w14:paraId="74657424" w14:textId="611B9F68" w:rsidR="00854E29" w:rsidRPr="00714216" w:rsidRDefault="00854E29" w:rsidP="00854E29">
            <w:pPr>
              <w:numPr>
                <w:ilvl w:val="0"/>
                <w:numId w:val="60"/>
              </w:numPr>
              <w:rPr>
                <w:color w:val="000000" w:themeColor="text1"/>
              </w:rPr>
            </w:pPr>
            <w:r w:rsidRPr="00714216">
              <w:rPr>
                <w:b/>
                <w:bCs/>
                <w:color w:val="000000" w:themeColor="text1"/>
              </w:rPr>
              <w:t>Szybka i łatwa wymiana tarcz tnących</w:t>
            </w:r>
            <w:r w:rsidRPr="00714216">
              <w:rPr>
                <w:color w:val="000000" w:themeColor="text1"/>
              </w:rPr>
              <w:t xml:space="preserve"> bez użycia narzędzi.</w:t>
            </w:r>
          </w:p>
          <w:p w14:paraId="73257CEA" w14:textId="682E54DD" w:rsidR="00854E29" w:rsidRPr="00714216" w:rsidRDefault="00854E29" w:rsidP="00854E29">
            <w:pPr>
              <w:rPr>
                <w:b/>
                <w:bCs/>
                <w:color w:val="000000" w:themeColor="text1"/>
              </w:rPr>
            </w:pPr>
            <w:r w:rsidRPr="00714216">
              <w:rPr>
                <w:b/>
                <w:bCs/>
                <w:color w:val="000000" w:themeColor="text1"/>
              </w:rPr>
              <w:t>Wyposażenie standardowe</w:t>
            </w:r>
          </w:p>
          <w:p w14:paraId="00361652" w14:textId="77777777" w:rsidR="00854E29" w:rsidRPr="00714216" w:rsidRDefault="00854E29" w:rsidP="00854E29">
            <w:pPr>
              <w:numPr>
                <w:ilvl w:val="0"/>
                <w:numId w:val="61"/>
              </w:numPr>
              <w:rPr>
                <w:color w:val="000000" w:themeColor="text1"/>
              </w:rPr>
            </w:pPr>
            <w:r w:rsidRPr="00714216">
              <w:rPr>
                <w:color w:val="000000" w:themeColor="text1"/>
              </w:rPr>
              <w:t>Zestaw minimum 8 tarcz tnących:</w:t>
            </w:r>
          </w:p>
          <w:p w14:paraId="76C1B8F3" w14:textId="77777777" w:rsidR="00F561E6" w:rsidRPr="00714216" w:rsidRDefault="00F561E6" w:rsidP="00F561E6">
            <w:pPr>
              <w:rPr>
                <w:color w:val="000000" w:themeColor="text1"/>
              </w:rPr>
            </w:pPr>
            <w:r w:rsidRPr="00714216">
              <w:rPr>
                <w:color w:val="000000" w:themeColor="text1"/>
              </w:rPr>
              <w:t>Poniżej przykładowe i preferowane wymiary:</w:t>
            </w:r>
          </w:p>
          <w:p w14:paraId="00E12EDA" w14:textId="77777777" w:rsidR="00F561E6" w:rsidRPr="00714216" w:rsidRDefault="00F561E6" w:rsidP="00F561E6">
            <w:pPr>
              <w:rPr>
                <w:color w:val="000000" w:themeColor="text1"/>
              </w:rPr>
            </w:pPr>
            <w:r w:rsidRPr="00714216">
              <w:rPr>
                <w:color w:val="000000" w:themeColor="text1"/>
              </w:rPr>
              <w:t xml:space="preserve"> </w:t>
            </w:r>
            <w:r w:rsidRPr="00714216">
              <w:rPr>
                <w:b/>
                <w:bCs/>
                <w:color w:val="000000" w:themeColor="text1"/>
              </w:rPr>
              <w:t>Tarcze do krojenia w plastry</w:t>
            </w:r>
            <w:r w:rsidRPr="00714216">
              <w:rPr>
                <w:color w:val="000000" w:themeColor="text1"/>
              </w:rPr>
              <w:t xml:space="preserve"> – grubość plastra standardowo 2–10 mm; proponujemy: </w:t>
            </w:r>
            <w:r w:rsidRPr="00714216">
              <w:rPr>
                <w:b/>
                <w:bCs/>
                <w:color w:val="000000" w:themeColor="text1"/>
              </w:rPr>
              <w:t>2 mm i 5 mm</w:t>
            </w:r>
            <w:r w:rsidRPr="00714216">
              <w:rPr>
                <w:color w:val="000000" w:themeColor="text1"/>
              </w:rPr>
              <w:t xml:space="preserve"> </w:t>
            </w:r>
          </w:p>
          <w:p w14:paraId="59CF1C50" w14:textId="77777777" w:rsidR="00F561E6" w:rsidRPr="00714216" w:rsidRDefault="00F561E6" w:rsidP="00F561E6">
            <w:pPr>
              <w:rPr>
                <w:color w:val="000000" w:themeColor="text1"/>
              </w:rPr>
            </w:pPr>
            <w:r w:rsidRPr="00714216">
              <w:rPr>
                <w:color w:val="000000" w:themeColor="text1"/>
              </w:rPr>
              <w:t xml:space="preserve"> </w:t>
            </w:r>
            <w:r w:rsidRPr="00714216">
              <w:rPr>
                <w:b/>
                <w:bCs/>
                <w:color w:val="000000" w:themeColor="text1"/>
              </w:rPr>
              <w:t>Tarcze do krojenia w plastry faliste</w:t>
            </w:r>
            <w:r w:rsidRPr="00714216">
              <w:rPr>
                <w:color w:val="000000" w:themeColor="text1"/>
              </w:rPr>
              <w:t xml:space="preserve"> – grubość plastra standardowo 2–10 mm, falistość ostrza ok. 2–5 mm; proponujemy: </w:t>
            </w:r>
            <w:r w:rsidRPr="00714216">
              <w:rPr>
                <w:b/>
                <w:bCs/>
                <w:color w:val="000000" w:themeColor="text1"/>
              </w:rPr>
              <w:t>3 mm i 6 mm</w:t>
            </w:r>
            <w:r w:rsidRPr="00714216">
              <w:rPr>
                <w:color w:val="000000" w:themeColor="text1"/>
              </w:rPr>
              <w:t xml:space="preserve">. </w:t>
            </w:r>
          </w:p>
          <w:p w14:paraId="797E0EF7" w14:textId="77777777" w:rsidR="00F561E6" w:rsidRPr="00714216" w:rsidRDefault="00F561E6" w:rsidP="00F561E6">
            <w:pPr>
              <w:rPr>
                <w:color w:val="000000" w:themeColor="text1"/>
              </w:rPr>
            </w:pPr>
            <w:r w:rsidRPr="00714216">
              <w:rPr>
                <w:color w:val="000000" w:themeColor="text1"/>
              </w:rPr>
              <w:t xml:space="preserve"> </w:t>
            </w:r>
            <w:r w:rsidRPr="00714216">
              <w:rPr>
                <w:b/>
                <w:bCs/>
                <w:color w:val="000000" w:themeColor="text1"/>
              </w:rPr>
              <w:t>Tarcze do krojenia w wiórki</w:t>
            </w:r>
            <w:r w:rsidRPr="00714216">
              <w:rPr>
                <w:color w:val="000000" w:themeColor="text1"/>
              </w:rPr>
              <w:t xml:space="preserve"> – grubość wiórka standardowo 1–10 mm; proponujemy dwie sztuki: </w:t>
            </w:r>
            <w:r w:rsidRPr="00714216">
              <w:rPr>
                <w:b/>
                <w:bCs/>
                <w:color w:val="000000" w:themeColor="text1"/>
              </w:rPr>
              <w:t>2 mm i 7 mm</w:t>
            </w:r>
            <w:r w:rsidRPr="00714216">
              <w:rPr>
                <w:color w:val="000000" w:themeColor="text1"/>
              </w:rPr>
              <w:t xml:space="preserve">. </w:t>
            </w:r>
          </w:p>
          <w:p w14:paraId="7411003B" w14:textId="77777777" w:rsidR="00F561E6" w:rsidRPr="00714216" w:rsidRDefault="00F561E6" w:rsidP="00F561E6">
            <w:pPr>
              <w:rPr>
                <w:color w:val="000000" w:themeColor="text1"/>
              </w:rPr>
            </w:pPr>
            <w:r w:rsidRPr="00714216">
              <w:rPr>
                <w:b/>
                <w:bCs/>
                <w:color w:val="000000" w:themeColor="text1"/>
              </w:rPr>
              <w:t>Tarcze do krojenia w kostkę</w:t>
            </w:r>
            <w:r w:rsidRPr="00714216">
              <w:rPr>
                <w:color w:val="000000" w:themeColor="text1"/>
              </w:rPr>
              <w:t xml:space="preserve"> – wielkość kostki standardowo 5–20 mm; proponujemy dwie sztuki: </w:t>
            </w:r>
            <w:r w:rsidRPr="00714216">
              <w:rPr>
                <w:b/>
                <w:bCs/>
                <w:color w:val="000000" w:themeColor="text1"/>
              </w:rPr>
              <w:t>7 mm i 15 mm</w:t>
            </w:r>
            <w:r w:rsidRPr="00714216">
              <w:rPr>
                <w:color w:val="000000" w:themeColor="text1"/>
              </w:rPr>
              <w:t xml:space="preserve">. </w:t>
            </w:r>
          </w:p>
          <w:p w14:paraId="4B42C3DB" w14:textId="77777777" w:rsidR="00F561E6" w:rsidRPr="00714216" w:rsidRDefault="00F561E6" w:rsidP="00F561E6">
            <w:pPr>
              <w:rPr>
                <w:color w:val="000000" w:themeColor="text1"/>
              </w:rPr>
            </w:pPr>
            <w:r w:rsidRPr="00714216">
              <w:rPr>
                <w:b/>
                <w:bCs/>
                <w:color w:val="000000" w:themeColor="text1"/>
              </w:rPr>
              <w:t>Tarcze do krojenia we frytki</w:t>
            </w:r>
            <w:r w:rsidRPr="00714216">
              <w:rPr>
                <w:color w:val="000000" w:themeColor="text1"/>
              </w:rPr>
              <w:t xml:space="preserve"> – szerokość frytki standardowo 6–12 mm; proponujemy dwie sztuki: </w:t>
            </w:r>
            <w:r w:rsidRPr="00714216">
              <w:rPr>
                <w:b/>
                <w:bCs/>
                <w:color w:val="000000" w:themeColor="text1"/>
              </w:rPr>
              <w:t>8 mm i 10 mm</w:t>
            </w:r>
            <w:r w:rsidRPr="00714216">
              <w:rPr>
                <w:color w:val="000000" w:themeColor="text1"/>
              </w:rPr>
              <w:t xml:space="preserve">. </w:t>
            </w:r>
          </w:p>
          <w:p w14:paraId="642190ED" w14:textId="735C6B41" w:rsidR="00F561E6" w:rsidRPr="00714216" w:rsidRDefault="00F561E6" w:rsidP="00F561E6">
            <w:pPr>
              <w:rPr>
                <w:color w:val="000000" w:themeColor="text1"/>
              </w:rPr>
            </w:pPr>
            <w:r w:rsidRPr="00714216">
              <w:rPr>
                <w:color w:val="000000" w:themeColor="text1"/>
              </w:rPr>
              <w:t xml:space="preserve"> </w:t>
            </w:r>
            <w:r w:rsidRPr="00714216">
              <w:rPr>
                <w:b/>
                <w:bCs/>
                <w:color w:val="000000" w:themeColor="text1"/>
              </w:rPr>
              <w:t>Tarcze do krojenia w słupki</w:t>
            </w:r>
            <w:r w:rsidRPr="00714216">
              <w:rPr>
                <w:color w:val="000000" w:themeColor="text1"/>
              </w:rPr>
              <w:t xml:space="preserve"> – szerokość słupka standardowo 5–15 mm; proponujemy dwie sztuki: </w:t>
            </w:r>
            <w:r w:rsidRPr="00714216">
              <w:rPr>
                <w:b/>
                <w:bCs/>
                <w:color w:val="000000" w:themeColor="text1"/>
              </w:rPr>
              <w:t>4 mm i 7 mm</w:t>
            </w:r>
            <w:r w:rsidRPr="00714216">
              <w:rPr>
                <w:color w:val="000000" w:themeColor="text1"/>
              </w:rPr>
              <w:t>.</w:t>
            </w:r>
          </w:p>
          <w:p w14:paraId="4C785EE9" w14:textId="77777777" w:rsidR="00854E29" w:rsidRPr="00714216" w:rsidRDefault="00854E29" w:rsidP="00854E29">
            <w:pPr>
              <w:pStyle w:val="Akapitzlist"/>
              <w:numPr>
                <w:ilvl w:val="0"/>
                <w:numId w:val="61"/>
              </w:numPr>
              <w:rPr>
                <w:color w:val="000000" w:themeColor="text1"/>
              </w:rPr>
            </w:pPr>
            <w:r w:rsidRPr="00714216">
              <w:rPr>
                <w:color w:val="000000" w:themeColor="text1"/>
              </w:rPr>
              <w:lastRenderedPageBreak/>
              <w:t>Uchwyt dociskowy</w:t>
            </w:r>
          </w:p>
          <w:p w14:paraId="40DDF8F2" w14:textId="35D56F71" w:rsidR="00854E29" w:rsidRPr="00714216" w:rsidRDefault="00854E29" w:rsidP="00854E29">
            <w:pPr>
              <w:pStyle w:val="Akapitzlist"/>
              <w:numPr>
                <w:ilvl w:val="0"/>
                <w:numId w:val="61"/>
              </w:numPr>
              <w:rPr>
                <w:color w:val="000000" w:themeColor="text1"/>
              </w:rPr>
            </w:pPr>
            <w:r w:rsidRPr="00714216">
              <w:rPr>
                <w:color w:val="000000" w:themeColor="text1"/>
              </w:rPr>
              <w:t>Automatyczny start po zamknięciu popychacza</w:t>
            </w:r>
          </w:p>
          <w:p w14:paraId="7B73B41D" w14:textId="77777777" w:rsidR="00854E29" w:rsidRPr="00714216" w:rsidRDefault="00854E29" w:rsidP="00854E29">
            <w:pPr>
              <w:pStyle w:val="Akapitzlist"/>
              <w:numPr>
                <w:ilvl w:val="0"/>
                <w:numId w:val="61"/>
              </w:numPr>
              <w:rPr>
                <w:color w:val="000000" w:themeColor="text1"/>
              </w:rPr>
            </w:pPr>
            <w:r w:rsidRPr="00714216">
              <w:rPr>
                <w:color w:val="000000" w:themeColor="text1"/>
              </w:rPr>
              <w:t xml:space="preserve">Magnetyczny system bezpieczeństwa i hamulec silnikowy </w:t>
            </w:r>
          </w:p>
          <w:p w14:paraId="5E6C9F23" w14:textId="77777777" w:rsidR="00F561E6" w:rsidRPr="00714216" w:rsidRDefault="00F561E6" w:rsidP="00F561E6">
            <w:pPr>
              <w:rPr>
                <w:color w:val="000000" w:themeColor="text1"/>
              </w:rPr>
            </w:pPr>
          </w:p>
          <w:p w14:paraId="606DA097" w14:textId="77777777" w:rsidR="00F561E6" w:rsidRPr="00714216" w:rsidRDefault="00F561E6" w:rsidP="00F561E6">
            <w:pPr>
              <w:rPr>
                <w:b/>
                <w:bCs/>
                <w:color w:val="000000" w:themeColor="text1"/>
              </w:rPr>
            </w:pPr>
            <w:r w:rsidRPr="00714216">
              <w:rPr>
                <w:b/>
                <w:bCs/>
                <w:color w:val="000000" w:themeColor="text1"/>
              </w:rPr>
              <w:t xml:space="preserve">Uwaga: </w:t>
            </w:r>
          </w:p>
          <w:p w14:paraId="26219675" w14:textId="543A3ECA" w:rsidR="00F561E6" w:rsidRPr="00714216" w:rsidRDefault="00F561E6" w:rsidP="00F561E6">
            <w:pPr>
              <w:rPr>
                <w:color w:val="000000" w:themeColor="text1"/>
              </w:rPr>
            </w:pPr>
            <w:r w:rsidRPr="00714216">
              <w:rPr>
                <w:color w:val="000000" w:themeColor="text1"/>
              </w:rPr>
              <w:t>Proponuje się uśrednioną standaryzację tarcz. Powyżej propozycja wymiarów</w:t>
            </w:r>
            <w:r w:rsidR="00DB7BA1" w:rsidRPr="00714216">
              <w:rPr>
                <w:color w:val="000000" w:themeColor="text1"/>
              </w:rPr>
              <w:t xml:space="preserve">, z zastrzeżeniem do </w:t>
            </w:r>
            <w:r w:rsidRPr="00714216">
              <w:rPr>
                <w:color w:val="000000" w:themeColor="text1"/>
              </w:rPr>
              <w:t>praw</w:t>
            </w:r>
            <w:r w:rsidR="00DB7BA1" w:rsidRPr="00714216">
              <w:rPr>
                <w:color w:val="000000" w:themeColor="text1"/>
              </w:rPr>
              <w:t>a</w:t>
            </w:r>
            <w:r w:rsidRPr="00714216">
              <w:rPr>
                <w:color w:val="000000" w:themeColor="text1"/>
              </w:rPr>
              <w:t xml:space="preserve"> zmiany wymiarów wyłącznie w podanych granicach, np. 2–10 mm.</w:t>
            </w:r>
          </w:p>
          <w:p w14:paraId="7195C90A" w14:textId="0297FC3D" w:rsidR="00F561E6" w:rsidRPr="00714216" w:rsidRDefault="00F561E6" w:rsidP="00F561E6">
            <w:pPr>
              <w:rPr>
                <w:color w:val="000000" w:themeColor="text1"/>
              </w:rPr>
            </w:pPr>
            <w:r w:rsidRPr="00714216">
              <w:rPr>
                <w:color w:val="000000" w:themeColor="text1"/>
              </w:rPr>
              <w:t>Wykonawca winien przedstawić min. 8 standardowych tarcz wraz z ich wymiarami, które są najczęściej stosowane w branży gastronomicznej, łatwo dostępne na rynku i kompatybilne z zaproponowanym przez Wykonawcę urządzeniem spełniającym podstawowy opis, tak aby Zamawiający miał możliwość dokupienia dodatkowych tarcz w przyszłości.</w:t>
            </w:r>
          </w:p>
          <w:p w14:paraId="390D03AC" w14:textId="40F114A2" w:rsidR="00F561E6" w:rsidRPr="00714216" w:rsidRDefault="00F561E6" w:rsidP="00F561E6">
            <w:pPr>
              <w:rPr>
                <w:color w:val="000000" w:themeColor="text1"/>
              </w:rPr>
            </w:pPr>
          </w:p>
        </w:tc>
        <w:tc>
          <w:tcPr>
            <w:tcW w:w="1881" w:type="dxa"/>
          </w:tcPr>
          <w:p w14:paraId="4AF1CC48" w14:textId="6F9474E6" w:rsidR="00854E29" w:rsidRPr="00714216" w:rsidRDefault="00854E29" w:rsidP="00854E29">
            <w:pPr>
              <w:rPr>
                <w:b/>
                <w:bCs/>
                <w:color w:val="000000" w:themeColor="text1"/>
              </w:rPr>
            </w:pPr>
            <w:r w:rsidRPr="00714216">
              <w:rPr>
                <w:b/>
                <w:bCs/>
                <w:color w:val="000000" w:themeColor="text1"/>
              </w:rPr>
              <w:lastRenderedPageBreak/>
              <w:t xml:space="preserve">WYMIARY I PARAMETRY TECHNICZNE  </w:t>
            </w:r>
          </w:p>
          <w:p w14:paraId="47455ECF" w14:textId="4B5301AB" w:rsidR="00777B1F" w:rsidRPr="00714216" w:rsidRDefault="00777B1F" w:rsidP="00854E29">
            <w:pPr>
              <w:rPr>
                <w:color w:val="000000" w:themeColor="text1"/>
              </w:rPr>
            </w:pPr>
            <w:r w:rsidRPr="00714216">
              <w:rPr>
                <w:rFonts w:cstheme="minorHAnsi"/>
                <w:b/>
                <w:bCs/>
                <w:i/>
                <w:iCs/>
                <w:color w:val="000000" w:themeColor="text1"/>
              </w:rPr>
              <w:t>±15%</w:t>
            </w:r>
          </w:p>
          <w:p w14:paraId="1D59EB37" w14:textId="77777777" w:rsidR="00854E29" w:rsidRPr="00714216" w:rsidRDefault="00854E29" w:rsidP="00854E29">
            <w:pPr>
              <w:rPr>
                <w:b/>
                <w:bCs/>
                <w:color w:val="000000" w:themeColor="text1"/>
              </w:rPr>
            </w:pPr>
          </w:p>
          <w:p w14:paraId="625DF9AD" w14:textId="77777777" w:rsidR="00854E29" w:rsidRPr="00714216" w:rsidRDefault="00854E29" w:rsidP="00854E29">
            <w:pPr>
              <w:rPr>
                <w:color w:val="000000" w:themeColor="text1"/>
              </w:rPr>
            </w:pPr>
            <w:r w:rsidRPr="00714216">
              <w:rPr>
                <w:color w:val="000000" w:themeColor="text1"/>
              </w:rPr>
              <w:t xml:space="preserve">Typ urządzenia: </w:t>
            </w:r>
            <w:r w:rsidRPr="00714216">
              <w:rPr>
                <w:b/>
                <w:bCs/>
                <w:color w:val="000000" w:themeColor="text1"/>
              </w:rPr>
              <w:t>szatkownica elektryczna</w:t>
            </w:r>
          </w:p>
          <w:p w14:paraId="4A404008" w14:textId="77777777" w:rsidR="00854E29" w:rsidRPr="00714216" w:rsidRDefault="00854E29" w:rsidP="00854E29">
            <w:pPr>
              <w:rPr>
                <w:color w:val="000000" w:themeColor="text1"/>
              </w:rPr>
            </w:pPr>
            <w:r w:rsidRPr="00714216">
              <w:rPr>
                <w:color w:val="000000" w:themeColor="text1"/>
              </w:rPr>
              <w:t>Zasilanie: 230 V</w:t>
            </w:r>
          </w:p>
          <w:p w14:paraId="1DE5591C" w14:textId="77777777" w:rsidR="00854E29" w:rsidRPr="00714216" w:rsidRDefault="00854E29" w:rsidP="00854E29">
            <w:pPr>
              <w:rPr>
                <w:color w:val="000000" w:themeColor="text1"/>
              </w:rPr>
            </w:pPr>
            <w:r w:rsidRPr="00714216">
              <w:rPr>
                <w:color w:val="000000" w:themeColor="text1"/>
              </w:rPr>
              <w:t>Moc znamionowa: do 550 W</w:t>
            </w:r>
          </w:p>
          <w:p w14:paraId="029857B9" w14:textId="77777777" w:rsidR="00854E29" w:rsidRPr="00714216" w:rsidRDefault="00854E29" w:rsidP="00854E29">
            <w:pPr>
              <w:rPr>
                <w:color w:val="000000" w:themeColor="text1"/>
              </w:rPr>
            </w:pPr>
            <w:r w:rsidRPr="00714216">
              <w:rPr>
                <w:color w:val="000000" w:themeColor="text1"/>
              </w:rPr>
              <w:t>Maksymalna prędkość obrotowa: min. 300 obr./min</w:t>
            </w:r>
          </w:p>
          <w:p w14:paraId="296A11CD" w14:textId="77777777" w:rsidR="00854E29" w:rsidRPr="00714216" w:rsidRDefault="00854E29" w:rsidP="00854E29">
            <w:pPr>
              <w:rPr>
                <w:color w:val="000000" w:themeColor="text1"/>
              </w:rPr>
            </w:pPr>
            <w:r w:rsidRPr="00714216">
              <w:rPr>
                <w:color w:val="000000" w:themeColor="text1"/>
              </w:rPr>
              <w:t>Wydajność robocza: do 350 kg/h</w:t>
            </w:r>
          </w:p>
          <w:p w14:paraId="6F73B684" w14:textId="7F176B66" w:rsidR="00854E29" w:rsidRPr="00714216" w:rsidRDefault="00854E29" w:rsidP="00854E29">
            <w:pPr>
              <w:rPr>
                <w:color w:val="000000" w:themeColor="text1"/>
              </w:rPr>
            </w:pPr>
            <w:r w:rsidRPr="00714216">
              <w:rPr>
                <w:color w:val="000000" w:themeColor="text1"/>
              </w:rPr>
              <w:t xml:space="preserve">Wymiary (dł. × szer. × wys.): 390 × 340 × 595 mm </w:t>
            </w:r>
          </w:p>
          <w:p w14:paraId="4352C230" w14:textId="77777777" w:rsidR="00854E29" w:rsidRPr="00714216" w:rsidRDefault="00854E29" w:rsidP="00854E29">
            <w:pPr>
              <w:rPr>
                <w:color w:val="000000" w:themeColor="text1"/>
              </w:rPr>
            </w:pPr>
          </w:p>
        </w:tc>
        <w:tc>
          <w:tcPr>
            <w:tcW w:w="3447" w:type="dxa"/>
          </w:tcPr>
          <w:p w14:paraId="5AD201FF"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3C2DD3D1" w14:textId="77777777" w:rsidR="00854E29" w:rsidRPr="00714216" w:rsidRDefault="00854E29" w:rsidP="00854E29">
            <w:pPr>
              <w:rPr>
                <w:color w:val="000000" w:themeColor="text1"/>
              </w:rPr>
            </w:pPr>
            <w:r w:rsidRPr="00714216">
              <w:rPr>
                <w:color w:val="000000" w:themeColor="text1"/>
              </w:rPr>
              <w:t>Stabilna konstrukcja urządzenia oraz gumowe, antypoślizgowe nóżki, zapobiegające przesuwaniu się podczas pracy, co jest kluczowe dla bezpieczeństwa osób z ograniczoną równowagą lub poruszających się na wózkach.</w:t>
            </w:r>
          </w:p>
          <w:p w14:paraId="61E9D5D8" w14:textId="161827D4" w:rsidR="00854E29" w:rsidRPr="00714216" w:rsidRDefault="00854E29" w:rsidP="00854E29">
            <w:pPr>
              <w:rPr>
                <w:color w:val="000000" w:themeColor="text1"/>
              </w:rPr>
            </w:pPr>
          </w:p>
          <w:p w14:paraId="20237CAA" w14:textId="4120D910" w:rsidR="00854E29" w:rsidRPr="00714216" w:rsidRDefault="00854E29" w:rsidP="00854E29">
            <w:pPr>
              <w:rPr>
                <w:color w:val="000000" w:themeColor="text1"/>
              </w:rPr>
            </w:pPr>
            <w:r w:rsidRPr="00714216">
              <w:rPr>
                <w:color w:val="000000" w:themeColor="text1"/>
              </w:rPr>
              <w:t>Magnetyczny system bezpieczeństwa oraz hamulec silnikowy natychmiast zatrzymujący tarczę w razie awarii lub otwarcia popychacza, chroniący użytkownika przed kontaktem z ostrymi elementami.</w:t>
            </w:r>
          </w:p>
          <w:p w14:paraId="0F224112" w14:textId="77777777" w:rsidR="00854E29" w:rsidRPr="00714216" w:rsidRDefault="00854E29" w:rsidP="00854E29">
            <w:pPr>
              <w:rPr>
                <w:b/>
                <w:bCs/>
                <w:color w:val="000000" w:themeColor="text1"/>
              </w:rPr>
            </w:pPr>
          </w:p>
          <w:p w14:paraId="0C723FAE" w14:textId="7B628F59" w:rsidR="00854E29" w:rsidRPr="00714216" w:rsidRDefault="00854E29" w:rsidP="00854E29">
            <w:pPr>
              <w:rPr>
                <w:color w:val="000000" w:themeColor="text1"/>
              </w:rPr>
            </w:pPr>
            <w:r w:rsidRPr="00714216">
              <w:rPr>
                <w:color w:val="000000" w:themeColor="text1"/>
              </w:rPr>
              <w:t>Automatyczny start urządzenia dopiero po prawidłowym zamknięciu popychacza, co minimalizuje ryzyko przypadkowego włączenia.</w:t>
            </w:r>
          </w:p>
          <w:p w14:paraId="721F0B02" w14:textId="77777777" w:rsidR="00854E29" w:rsidRPr="00714216" w:rsidRDefault="00854E29" w:rsidP="00854E29">
            <w:pPr>
              <w:rPr>
                <w:b/>
                <w:bCs/>
                <w:color w:val="000000" w:themeColor="text1"/>
              </w:rPr>
            </w:pPr>
          </w:p>
          <w:p w14:paraId="1601B959" w14:textId="70A48213" w:rsidR="00854E29" w:rsidRPr="00714216" w:rsidRDefault="00854E29" w:rsidP="00854E29">
            <w:pPr>
              <w:rPr>
                <w:color w:val="000000" w:themeColor="text1"/>
              </w:rPr>
            </w:pPr>
            <w:r w:rsidRPr="00714216">
              <w:rPr>
                <w:color w:val="000000" w:themeColor="text1"/>
              </w:rPr>
              <w:t>Zaokrąglone krawędzie i brak ostrych elementów w obudowie, co zmniejsza ryzyko skaleczeń podczas obsługi i czyszczenia.</w:t>
            </w:r>
          </w:p>
          <w:p w14:paraId="5B305B94" w14:textId="2BF65286" w:rsidR="00854E29" w:rsidRPr="00714216" w:rsidRDefault="00854E29" w:rsidP="00854E29">
            <w:pPr>
              <w:rPr>
                <w:color w:val="000000" w:themeColor="text1"/>
              </w:rPr>
            </w:pPr>
          </w:p>
          <w:p w14:paraId="69362B35" w14:textId="6AFAA2FB" w:rsidR="00854E29" w:rsidRPr="00714216" w:rsidRDefault="00854E29" w:rsidP="00854E29">
            <w:pPr>
              <w:rPr>
                <w:color w:val="000000" w:themeColor="text1"/>
              </w:rPr>
            </w:pPr>
            <w:r w:rsidRPr="00714216">
              <w:rPr>
                <w:color w:val="000000" w:themeColor="text1"/>
              </w:rPr>
              <w:t>Obsługa modułów i tarcz</w:t>
            </w:r>
          </w:p>
          <w:p w14:paraId="5E24866A" w14:textId="63AEDF79" w:rsidR="00854E29" w:rsidRPr="00714216" w:rsidRDefault="00854E29" w:rsidP="00854E29">
            <w:pPr>
              <w:rPr>
                <w:color w:val="000000" w:themeColor="text1"/>
              </w:rPr>
            </w:pPr>
            <w:r w:rsidRPr="00714216">
              <w:rPr>
                <w:color w:val="000000" w:themeColor="text1"/>
              </w:rPr>
              <w:t xml:space="preserve">Szybka i łatwa wymiana tarcz tnących bez użycia narzędzi, aby osoby z ograniczoną siłą rąk </w:t>
            </w:r>
            <w:r w:rsidRPr="00714216">
              <w:rPr>
                <w:color w:val="000000" w:themeColor="text1"/>
              </w:rPr>
              <w:lastRenderedPageBreak/>
              <w:t>mogły samodzielnie zmieniać akcesoria</w:t>
            </w:r>
          </w:p>
          <w:p w14:paraId="5CA1AE30" w14:textId="77777777" w:rsidR="00854E29" w:rsidRPr="00714216" w:rsidRDefault="00854E29" w:rsidP="00854E29">
            <w:pPr>
              <w:rPr>
                <w:color w:val="000000" w:themeColor="text1"/>
              </w:rPr>
            </w:pPr>
          </w:p>
          <w:p w14:paraId="5E4A97DB" w14:textId="1B56665D" w:rsidR="00854E29" w:rsidRPr="00714216" w:rsidRDefault="00854E29" w:rsidP="00854E29">
            <w:pPr>
              <w:rPr>
                <w:color w:val="000000" w:themeColor="text1"/>
              </w:rPr>
            </w:pPr>
            <w:r w:rsidRPr="00714216">
              <w:rPr>
                <w:color w:val="000000" w:themeColor="text1"/>
              </w:rPr>
              <w:t>Konstrukcja ułatwiająca szybkie i skuteczne czyszczenie wszystkich elementów mających kontakt z żywnością, bez konieczności użycia nadmiernej siły.</w:t>
            </w:r>
          </w:p>
          <w:p w14:paraId="58F08A12" w14:textId="77777777" w:rsidR="00854E29" w:rsidRPr="00714216" w:rsidRDefault="00854E29" w:rsidP="00854E29">
            <w:pPr>
              <w:rPr>
                <w:color w:val="000000" w:themeColor="text1"/>
              </w:rPr>
            </w:pPr>
          </w:p>
        </w:tc>
        <w:tc>
          <w:tcPr>
            <w:tcW w:w="1476" w:type="dxa"/>
          </w:tcPr>
          <w:p w14:paraId="083275D9" w14:textId="77777777" w:rsidR="00854E29" w:rsidRPr="00714216" w:rsidRDefault="00854E29" w:rsidP="00854E29">
            <w:pPr>
              <w:rPr>
                <w:b/>
                <w:bCs/>
                <w:color w:val="000000" w:themeColor="text1"/>
              </w:rPr>
            </w:pPr>
          </w:p>
        </w:tc>
        <w:tc>
          <w:tcPr>
            <w:tcW w:w="1417" w:type="dxa"/>
          </w:tcPr>
          <w:p w14:paraId="6C0B65C8" w14:textId="77777777" w:rsidR="00854E29" w:rsidRPr="00714216" w:rsidRDefault="00854E29" w:rsidP="00854E29">
            <w:pPr>
              <w:rPr>
                <w:b/>
                <w:bCs/>
                <w:color w:val="000000" w:themeColor="text1"/>
              </w:rPr>
            </w:pPr>
          </w:p>
        </w:tc>
        <w:tc>
          <w:tcPr>
            <w:tcW w:w="1418" w:type="dxa"/>
          </w:tcPr>
          <w:p w14:paraId="4D584140" w14:textId="77777777" w:rsidR="00854E29" w:rsidRPr="00714216" w:rsidRDefault="00854E29" w:rsidP="00854E29">
            <w:pPr>
              <w:rPr>
                <w:b/>
                <w:bCs/>
                <w:color w:val="000000" w:themeColor="text1"/>
              </w:rPr>
            </w:pPr>
          </w:p>
        </w:tc>
        <w:tc>
          <w:tcPr>
            <w:tcW w:w="1134" w:type="dxa"/>
          </w:tcPr>
          <w:p w14:paraId="4DCC08B2" w14:textId="77777777" w:rsidR="00854E29" w:rsidRPr="00714216" w:rsidRDefault="00854E29" w:rsidP="00854E29">
            <w:pPr>
              <w:rPr>
                <w:b/>
                <w:bCs/>
                <w:color w:val="000000" w:themeColor="text1"/>
              </w:rPr>
            </w:pPr>
          </w:p>
        </w:tc>
        <w:tc>
          <w:tcPr>
            <w:tcW w:w="1842" w:type="dxa"/>
          </w:tcPr>
          <w:p w14:paraId="7958CB80" w14:textId="77777777" w:rsidR="00854E29" w:rsidRPr="00714216" w:rsidRDefault="00854E29" w:rsidP="00854E29">
            <w:pPr>
              <w:rPr>
                <w:b/>
                <w:bCs/>
                <w:color w:val="000000" w:themeColor="text1"/>
              </w:rPr>
            </w:pPr>
          </w:p>
        </w:tc>
      </w:tr>
      <w:tr w:rsidR="00714216" w:rsidRPr="00714216" w14:paraId="37B81BFB" w14:textId="5E83EA7B" w:rsidTr="00045C3C">
        <w:tc>
          <w:tcPr>
            <w:tcW w:w="568" w:type="dxa"/>
          </w:tcPr>
          <w:p w14:paraId="469BD9B9" w14:textId="0D52D98E" w:rsidR="00854E29" w:rsidRPr="00714216" w:rsidRDefault="00854E29" w:rsidP="00854E29">
            <w:pPr>
              <w:rPr>
                <w:color w:val="000000" w:themeColor="text1"/>
              </w:rPr>
            </w:pPr>
            <w:r w:rsidRPr="00714216">
              <w:rPr>
                <w:color w:val="000000" w:themeColor="text1"/>
              </w:rPr>
              <w:t>6</w:t>
            </w:r>
          </w:p>
        </w:tc>
        <w:tc>
          <w:tcPr>
            <w:tcW w:w="3260" w:type="dxa"/>
          </w:tcPr>
          <w:p w14:paraId="63FC5BC2" w14:textId="753B371A" w:rsidR="00854E29" w:rsidRPr="00714216" w:rsidRDefault="00854E29" w:rsidP="00854E29">
            <w:pPr>
              <w:rPr>
                <w:b/>
                <w:bCs/>
                <w:color w:val="000000" w:themeColor="text1"/>
              </w:rPr>
            </w:pPr>
            <w:r w:rsidRPr="00714216">
              <w:rPr>
                <w:b/>
                <w:bCs/>
                <w:noProof/>
                <w:color w:val="000000" w:themeColor="text1"/>
              </w:rPr>
              <w:drawing>
                <wp:anchor distT="0" distB="0" distL="114300" distR="114300" simplePos="0" relativeHeight="251952128" behindDoc="0" locked="0" layoutInCell="1" allowOverlap="1" wp14:anchorId="03DD8061" wp14:editId="590DC273">
                  <wp:simplePos x="0" y="0"/>
                  <wp:positionH relativeFrom="column">
                    <wp:posOffset>216461</wp:posOffset>
                  </wp:positionH>
                  <wp:positionV relativeFrom="paragraph">
                    <wp:posOffset>839972</wp:posOffset>
                  </wp:positionV>
                  <wp:extent cx="2004299" cy="2007648"/>
                  <wp:effectExtent l="0" t="0" r="0" b="0"/>
                  <wp:wrapSquare wrapText="bothSides"/>
                  <wp:docPr id="1721392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39222"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004299" cy="2007648"/>
                          </a:xfrm>
                          <a:prstGeom prst="rect">
                            <a:avLst/>
                          </a:prstGeom>
                        </pic:spPr>
                      </pic:pic>
                    </a:graphicData>
                  </a:graphic>
                </wp:anchor>
              </w:drawing>
            </w:r>
            <w:r w:rsidRPr="00714216">
              <w:rPr>
                <w:b/>
                <w:bCs/>
                <w:color w:val="000000" w:themeColor="text1"/>
              </w:rPr>
              <w:t xml:space="preserve"> KRAJALNICA</w:t>
            </w:r>
          </w:p>
        </w:tc>
        <w:tc>
          <w:tcPr>
            <w:tcW w:w="850" w:type="dxa"/>
          </w:tcPr>
          <w:p w14:paraId="1057F9DB" w14:textId="0F6C1A08" w:rsidR="00854E29" w:rsidRPr="00714216" w:rsidRDefault="00854E29" w:rsidP="00854E29">
            <w:pPr>
              <w:rPr>
                <w:b/>
                <w:bCs/>
                <w:color w:val="000000" w:themeColor="text1"/>
              </w:rPr>
            </w:pPr>
            <w:r w:rsidRPr="00714216">
              <w:rPr>
                <w:b/>
                <w:bCs/>
                <w:color w:val="000000" w:themeColor="text1"/>
              </w:rPr>
              <w:t>1</w:t>
            </w:r>
          </w:p>
        </w:tc>
        <w:tc>
          <w:tcPr>
            <w:tcW w:w="5529" w:type="dxa"/>
          </w:tcPr>
          <w:p w14:paraId="6BC04F9A" w14:textId="77777777" w:rsidR="00854E29" w:rsidRPr="00714216" w:rsidRDefault="00854E29" w:rsidP="00854E29">
            <w:pPr>
              <w:rPr>
                <w:color w:val="000000" w:themeColor="text1"/>
              </w:rPr>
            </w:pPr>
            <w:r w:rsidRPr="00714216">
              <w:rPr>
                <w:color w:val="000000" w:themeColor="text1"/>
              </w:rPr>
              <w:t xml:space="preserve">Urządzenie powinno charakteryzować się solidną, stabilną konstrukcją, przystosowaną do intensywnej </w:t>
            </w:r>
            <w:proofErr w:type="gramStart"/>
            <w:r w:rsidRPr="00714216">
              <w:rPr>
                <w:color w:val="000000" w:themeColor="text1"/>
              </w:rPr>
              <w:t>eksploatacji,</w:t>
            </w:r>
            <w:proofErr w:type="gramEnd"/>
            <w:r w:rsidRPr="00714216">
              <w:rPr>
                <w:color w:val="000000" w:themeColor="text1"/>
              </w:rPr>
              <w:t xml:space="preserve"> oraz zapewniać precyzyjne i powtarzalne krojenie produktów spożywczych. </w:t>
            </w:r>
          </w:p>
          <w:p w14:paraId="55B382EE" w14:textId="77777777" w:rsidR="00854E29" w:rsidRPr="00714216" w:rsidRDefault="00854E29" w:rsidP="00854E29">
            <w:pPr>
              <w:rPr>
                <w:color w:val="000000" w:themeColor="text1"/>
              </w:rPr>
            </w:pPr>
          </w:p>
          <w:p w14:paraId="58C9C7B9" w14:textId="62B2C69D" w:rsidR="00854E29" w:rsidRPr="00714216" w:rsidRDefault="00854E29" w:rsidP="00854E29">
            <w:pPr>
              <w:rPr>
                <w:color w:val="000000" w:themeColor="text1"/>
              </w:rPr>
            </w:pPr>
            <w:r w:rsidRPr="00714216">
              <w:rPr>
                <w:color w:val="000000" w:themeColor="text1"/>
              </w:rPr>
              <w:t>Krajalnica wyposażona w uniwersalny moduł tnący umożliwiający krojenie wędlin, serów, mięsa oraz pieczywa.</w:t>
            </w:r>
          </w:p>
          <w:p w14:paraId="4FFFE670" w14:textId="77777777" w:rsidR="00854E29" w:rsidRPr="00714216" w:rsidRDefault="00854E29" w:rsidP="00854E29">
            <w:pPr>
              <w:rPr>
                <w:color w:val="000000" w:themeColor="text1"/>
              </w:rPr>
            </w:pPr>
            <w:r w:rsidRPr="00714216">
              <w:rPr>
                <w:color w:val="000000" w:themeColor="text1"/>
              </w:rPr>
              <w:t>Urządzenie powinno spełniać co najmniej następujące wymagania techniczne i funkcjonalne:</w:t>
            </w:r>
          </w:p>
          <w:p w14:paraId="2738358C" w14:textId="77777777" w:rsidR="00854E29" w:rsidRPr="00714216" w:rsidRDefault="00854E29" w:rsidP="00854E29">
            <w:pPr>
              <w:numPr>
                <w:ilvl w:val="0"/>
                <w:numId w:val="87"/>
              </w:numPr>
              <w:rPr>
                <w:color w:val="000000" w:themeColor="text1"/>
              </w:rPr>
            </w:pPr>
            <w:r w:rsidRPr="00714216">
              <w:rPr>
                <w:color w:val="000000" w:themeColor="text1"/>
              </w:rPr>
              <w:t>nóż o średnicy około 250 mm,</w:t>
            </w:r>
          </w:p>
          <w:p w14:paraId="326B140D" w14:textId="77777777" w:rsidR="00854E29" w:rsidRPr="00714216" w:rsidRDefault="00854E29" w:rsidP="00854E29">
            <w:pPr>
              <w:numPr>
                <w:ilvl w:val="0"/>
                <w:numId w:val="87"/>
              </w:numPr>
              <w:rPr>
                <w:color w:val="000000" w:themeColor="text1"/>
              </w:rPr>
            </w:pPr>
            <w:r w:rsidRPr="00714216">
              <w:rPr>
                <w:color w:val="000000" w:themeColor="text1"/>
              </w:rPr>
              <w:t>płynna regulacja grubości krojenia w zakresie minimum 0–13 mm,</w:t>
            </w:r>
          </w:p>
          <w:p w14:paraId="50ED088B" w14:textId="77777777" w:rsidR="00854E29" w:rsidRPr="00714216" w:rsidRDefault="00854E29" w:rsidP="00854E29">
            <w:pPr>
              <w:numPr>
                <w:ilvl w:val="0"/>
                <w:numId w:val="87"/>
              </w:numPr>
              <w:rPr>
                <w:color w:val="000000" w:themeColor="text1"/>
              </w:rPr>
            </w:pPr>
            <w:r w:rsidRPr="00714216">
              <w:rPr>
                <w:color w:val="000000" w:themeColor="text1"/>
              </w:rPr>
              <w:t>maksymalne wymiary krojonego produktu nie mniejsze niż:</w:t>
            </w:r>
          </w:p>
          <w:p w14:paraId="306DA3D3" w14:textId="77777777" w:rsidR="00854E29" w:rsidRPr="00714216" w:rsidRDefault="00854E29" w:rsidP="00854E29">
            <w:pPr>
              <w:numPr>
                <w:ilvl w:val="1"/>
                <w:numId w:val="87"/>
              </w:numPr>
              <w:rPr>
                <w:color w:val="000000" w:themeColor="text1"/>
              </w:rPr>
            </w:pPr>
            <w:r w:rsidRPr="00714216">
              <w:rPr>
                <w:color w:val="000000" w:themeColor="text1"/>
              </w:rPr>
              <w:t>200 × 150 mm dla przekroju prostokątnego,</w:t>
            </w:r>
          </w:p>
          <w:p w14:paraId="79329BA2" w14:textId="77777777" w:rsidR="00854E29" w:rsidRPr="00714216" w:rsidRDefault="00854E29" w:rsidP="00854E29">
            <w:pPr>
              <w:numPr>
                <w:ilvl w:val="1"/>
                <w:numId w:val="87"/>
              </w:numPr>
              <w:rPr>
                <w:color w:val="000000" w:themeColor="text1"/>
              </w:rPr>
            </w:pPr>
            <w:r w:rsidRPr="00714216">
              <w:rPr>
                <w:color w:val="000000" w:themeColor="text1"/>
              </w:rPr>
              <w:t>160 mm dla przekroju okrągłego,</w:t>
            </w:r>
          </w:p>
          <w:p w14:paraId="258988B8" w14:textId="77777777" w:rsidR="00854E29" w:rsidRPr="00714216" w:rsidRDefault="00854E29" w:rsidP="00854E29">
            <w:pPr>
              <w:numPr>
                <w:ilvl w:val="0"/>
                <w:numId w:val="87"/>
              </w:numPr>
              <w:rPr>
                <w:color w:val="000000" w:themeColor="text1"/>
              </w:rPr>
            </w:pPr>
            <w:r w:rsidRPr="00714216">
              <w:rPr>
                <w:color w:val="000000" w:themeColor="text1"/>
              </w:rPr>
              <w:t>wbudowana ostrzarka umożliwiająca bieżące utrzymanie noża w odpowiedniej kondycji,</w:t>
            </w:r>
          </w:p>
          <w:p w14:paraId="284EBFDB" w14:textId="48C7478F" w:rsidR="00854E29" w:rsidRPr="00714216" w:rsidRDefault="00854E29" w:rsidP="00854E29">
            <w:pPr>
              <w:numPr>
                <w:ilvl w:val="0"/>
                <w:numId w:val="87"/>
              </w:numPr>
              <w:rPr>
                <w:color w:val="000000" w:themeColor="text1"/>
              </w:rPr>
            </w:pPr>
            <w:r w:rsidRPr="00714216">
              <w:rPr>
                <w:color w:val="000000" w:themeColor="text1"/>
              </w:rPr>
              <w:t xml:space="preserve">elementy mające kontakt z żywnością wykonane z materiałów dopuszczonych do kontaktu z żywnością, odpornych na korozję i łatwych do utrzymania w czystości </w:t>
            </w:r>
          </w:p>
          <w:p w14:paraId="7022F332" w14:textId="77777777" w:rsidR="00854E29" w:rsidRPr="00714216" w:rsidRDefault="00854E29" w:rsidP="00854E29">
            <w:pPr>
              <w:numPr>
                <w:ilvl w:val="0"/>
                <w:numId w:val="87"/>
              </w:numPr>
              <w:rPr>
                <w:color w:val="000000" w:themeColor="text1"/>
              </w:rPr>
            </w:pPr>
            <w:r w:rsidRPr="00714216">
              <w:rPr>
                <w:color w:val="000000" w:themeColor="text1"/>
              </w:rPr>
              <w:lastRenderedPageBreak/>
              <w:t>nóż wykonany ze stali węglowej pokrytej warstwą ochronną (np. chromowaną) lub równoważnej,</w:t>
            </w:r>
          </w:p>
          <w:p w14:paraId="07D8BFAD" w14:textId="77777777" w:rsidR="00854E29" w:rsidRPr="00714216" w:rsidRDefault="00854E29" w:rsidP="00854E29">
            <w:pPr>
              <w:numPr>
                <w:ilvl w:val="0"/>
                <w:numId w:val="87"/>
              </w:numPr>
              <w:rPr>
                <w:color w:val="000000" w:themeColor="text1"/>
              </w:rPr>
            </w:pPr>
            <w:r w:rsidRPr="00714216">
              <w:rPr>
                <w:color w:val="000000" w:themeColor="text1"/>
              </w:rPr>
              <w:t>zasilanie 230 V,</w:t>
            </w:r>
          </w:p>
          <w:p w14:paraId="213E02BA" w14:textId="77777777" w:rsidR="00854E29" w:rsidRPr="00714216" w:rsidRDefault="00854E29" w:rsidP="00854E29">
            <w:pPr>
              <w:numPr>
                <w:ilvl w:val="0"/>
                <w:numId w:val="87"/>
              </w:numPr>
              <w:rPr>
                <w:color w:val="000000" w:themeColor="text1"/>
              </w:rPr>
            </w:pPr>
            <w:r w:rsidRPr="00714216">
              <w:rPr>
                <w:color w:val="000000" w:themeColor="text1"/>
              </w:rPr>
              <w:t>moc napędu noża minimum 150 W,</w:t>
            </w:r>
          </w:p>
          <w:p w14:paraId="62FB59DB" w14:textId="77777777" w:rsidR="00854E29" w:rsidRPr="00714216" w:rsidRDefault="00854E29" w:rsidP="00854E29">
            <w:pPr>
              <w:numPr>
                <w:ilvl w:val="0"/>
                <w:numId w:val="87"/>
              </w:numPr>
              <w:rPr>
                <w:color w:val="000000" w:themeColor="text1"/>
              </w:rPr>
            </w:pPr>
            <w:r w:rsidRPr="00714216">
              <w:rPr>
                <w:color w:val="000000" w:themeColor="text1"/>
              </w:rPr>
              <w:t>poziom hałasu nie większy niż 54 dB,</w:t>
            </w:r>
          </w:p>
          <w:p w14:paraId="5E24AF82" w14:textId="77777777" w:rsidR="00854E29" w:rsidRPr="00714216" w:rsidRDefault="00854E29" w:rsidP="00854E29">
            <w:pPr>
              <w:numPr>
                <w:ilvl w:val="0"/>
                <w:numId w:val="87"/>
              </w:numPr>
              <w:rPr>
                <w:color w:val="000000" w:themeColor="text1"/>
              </w:rPr>
            </w:pPr>
            <w:r w:rsidRPr="00714216">
              <w:rPr>
                <w:color w:val="000000" w:themeColor="text1"/>
              </w:rPr>
              <w:t>stabilna podstawa o rozstawie nóżek zapewniającym bezpieczną pracę (około 430 × 280 mm).</w:t>
            </w:r>
          </w:p>
          <w:p w14:paraId="406DE5AB" w14:textId="77777777" w:rsidR="00854E29" w:rsidRPr="00714216" w:rsidRDefault="00854E29" w:rsidP="00854E29">
            <w:pPr>
              <w:rPr>
                <w:color w:val="000000" w:themeColor="text1"/>
              </w:rPr>
            </w:pPr>
            <w:r w:rsidRPr="00714216">
              <w:rPr>
                <w:color w:val="000000" w:themeColor="text1"/>
              </w:rPr>
              <w:t>Krajalnica powinna charakteryzować się łatwością obsługi, łatwym demontażem elementów do czyszczenia oraz możliwością utrzymania wysokiego poziomu higieny pracy. Konstrukcja urządzenia powinna uniemożliwiać mycie całej maszyny strumieniem wody oraz zapewniać możliwość codziennej konserwacji zgodnie z zaleceniami producenta.</w:t>
            </w:r>
          </w:p>
          <w:p w14:paraId="6358FB3D" w14:textId="77777777" w:rsidR="00854E29" w:rsidRPr="00714216" w:rsidRDefault="00854E29" w:rsidP="00854E29">
            <w:pPr>
              <w:rPr>
                <w:color w:val="000000" w:themeColor="text1"/>
              </w:rPr>
            </w:pPr>
          </w:p>
        </w:tc>
        <w:tc>
          <w:tcPr>
            <w:tcW w:w="1881" w:type="dxa"/>
          </w:tcPr>
          <w:p w14:paraId="03DAF20A" w14:textId="56D146A5"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07B5AD9F" w14:textId="145FA130" w:rsidR="00854E29" w:rsidRPr="00714216" w:rsidRDefault="00854E29" w:rsidP="00854E29">
            <w:pPr>
              <w:rPr>
                <w:color w:val="000000" w:themeColor="text1"/>
              </w:rPr>
            </w:pPr>
          </w:p>
          <w:p w14:paraId="12CB6E4F" w14:textId="77777777" w:rsidR="00854E29" w:rsidRPr="00714216" w:rsidRDefault="00854E29" w:rsidP="00854E29">
            <w:pPr>
              <w:rPr>
                <w:color w:val="000000" w:themeColor="text1"/>
              </w:rPr>
            </w:pPr>
            <w:r w:rsidRPr="00714216">
              <w:rPr>
                <w:color w:val="000000" w:themeColor="text1"/>
              </w:rPr>
              <w:t>wymiary zewnętrzne nie większe niż około 640 × 400 × 410 mm,</w:t>
            </w:r>
          </w:p>
          <w:p w14:paraId="59D8464C" w14:textId="77777777" w:rsidR="00854E29" w:rsidRPr="00714216" w:rsidRDefault="00854E29" w:rsidP="00854E29">
            <w:pPr>
              <w:rPr>
                <w:color w:val="000000" w:themeColor="text1"/>
              </w:rPr>
            </w:pPr>
          </w:p>
          <w:p w14:paraId="21537F6E" w14:textId="1B4C5151" w:rsidR="00854E29" w:rsidRPr="00714216" w:rsidRDefault="00854E29" w:rsidP="00854E29">
            <w:pPr>
              <w:rPr>
                <w:color w:val="000000" w:themeColor="text1"/>
              </w:rPr>
            </w:pPr>
            <w:r w:rsidRPr="00714216">
              <w:rPr>
                <w:color w:val="000000" w:themeColor="text1"/>
              </w:rPr>
              <w:t>masa urządzenia około 16 kg,</w:t>
            </w:r>
          </w:p>
          <w:p w14:paraId="67AB443A" w14:textId="77777777" w:rsidR="00854E29" w:rsidRPr="00714216" w:rsidRDefault="00854E29" w:rsidP="00854E29">
            <w:pPr>
              <w:rPr>
                <w:color w:val="000000" w:themeColor="text1"/>
              </w:rPr>
            </w:pPr>
          </w:p>
        </w:tc>
        <w:tc>
          <w:tcPr>
            <w:tcW w:w="3447" w:type="dxa"/>
          </w:tcPr>
          <w:p w14:paraId="6E2554D1"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16BFC461" w14:textId="004E15E5" w:rsidR="00854E29" w:rsidRPr="00714216" w:rsidRDefault="00854E29" w:rsidP="00854E29">
            <w:pPr>
              <w:rPr>
                <w:color w:val="000000" w:themeColor="text1"/>
              </w:rPr>
            </w:pPr>
            <w:r w:rsidRPr="00714216">
              <w:rPr>
                <w:color w:val="000000" w:themeColor="text1"/>
              </w:rPr>
              <w:t>Stabilna konstrukcja i solidna podstawa zapewniająca bezpieczne ustawienie urządzenia dla osób poruszających się na wózkach inwalidzkich.</w:t>
            </w:r>
          </w:p>
          <w:p w14:paraId="40905ADF" w14:textId="77777777" w:rsidR="00854E29" w:rsidRPr="00714216" w:rsidRDefault="00854E29" w:rsidP="00854E29">
            <w:pPr>
              <w:rPr>
                <w:b/>
                <w:bCs/>
                <w:color w:val="000000" w:themeColor="text1"/>
              </w:rPr>
            </w:pPr>
          </w:p>
          <w:p w14:paraId="55DD78CE" w14:textId="05239178" w:rsidR="00854E29" w:rsidRPr="00714216" w:rsidRDefault="00854E29" w:rsidP="00854E29">
            <w:pPr>
              <w:rPr>
                <w:color w:val="000000" w:themeColor="text1"/>
              </w:rPr>
            </w:pPr>
            <w:r w:rsidRPr="00714216">
              <w:rPr>
                <w:color w:val="000000" w:themeColor="text1"/>
              </w:rPr>
              <w:t>Intuicyjne sterowanie i dostęp do tac podających umożliwiające obsługę osobom z ograniczoną sprawnością manualną.</w:t>
            </w:r>
          </w:p>
          <w:p w14:paraId="2C706030" w14:textId="7CFAF247" w:rsidR="00854E29" w:rsidRPr="00714216" w:rsidRDefault="00854E29" w:rsidP="00854E29">
            <w:pPr>
              <w:rPr>
                <w:color w:val="000000" w:themeColor="text1"/>
              </w:rPr>
            </w:pPr>
            <w:r w:rsidRPr="00714216">
              <w:rPr>
                <w:color w:val="000000" w:themeColor="text1"/>
              </w:rPr>
              <w:t>Ergonomiczny uchwyt tacy podawczej i łatwy dostęp do tarczy i wbudowanej ostrzałki, co ułatwia obsługę osobom o ograniczonej sile rąk.</w:t>
            </w:r>
          </w:p>
          <w:p w14:paraId="3C70215C" w14:textId="77777777" w:rsidR="00854E29" w:rsidRPr="00714216" w:rsidRDefault="00854E29" w:rsidP="00854E29">
            <w:pPr>
              <w:rPr>
                <w:b/>
                <w:bCs/>
                <w:color w:val="000000" w:themeColor="text1"/>
              </w:rPr>
            </w:pPr>
          </w:p>
          <w:p w14:paraId="6E26D3BF" w14:textId="66FE14C8" w:rsidR="00854E29" w:rsidRPr="00714216" w:rsidRDefault="00854E29" w:rsidP="00854E29">
            <w:pPr>
              <w:rPr>
                <w:color w:val="000000" w:themeColor="text1"/>
              </w:rPr>
            </w:pPr>
            <w:r w:rsidRPr="00714216">
              <w:rPr>
                <w:color w:val="000000" w:themeColor="text1"/>
              </w:rPr>
              <w:t>Brak ostrych krawędzi w obudowie, zaokrąglone narożniki minimalizujące ryzyko urazów podczas obsługi i czyszczenia.</w:t>
            </w:r>
          </w:p>
          <w:p w14:paraId="30654295" w14:textId="77777777" w:rsidR="00854E29" w:rsidRPr="00714216" w:rsidRDefault="00854E29" w:rsidP="00854E29">
            <w:pPr>
              <w:rPr>
                <w:color w:val="000000" w:themeColor="text1"/>
              </w:rPr>
            </w:pPr>
          </w:p>
        </w:tc>
        <w:tc>
          <w:tcPr>
            <w:tcW w:w="1476" w:type="dxa"/>
          </w:tcPr>
          <w:p w14:paraId="2D086F89" w14:textId="77777777" w:rsidR="00854E29" w:rsidRPr="00714216" w:rsidRDefault="00854E29" w:rsidP="00854E29">
            <w:pPr>
              <w:rPr>
                <w:b/>
                <w:bCs/>
                <w:color w:val="000000" w:themeColor="text1"/>
              </w:rPr>
            </w:pPr>
          </w:p>
        </w:tc>
        <w:tc>
          <w:tcPr>
            <w:tcW w:w="1417" w:type="dxa"/>
          </w:tcPr>
          <w:p w14:paraId="732319D8" w14:textId="77777777" w:rsidR="00854E29" w:rsidRPr="00714216" w:rsidRDefault="00854E29" w:rsidP="00854E29">
            <w:pPr>
              <w:rPr>
                <w:b/>
                <w:bCs/>
                <w:color w:val="000000" w:themeColor="text1"/>
              </w:rPr>
            </w:pPr>
          </w:p>
        </w:tc>
        <w:tc>
          <w:tcPr>
            <w:tcW w:w="1418" w:type="dxa"/>
          </w:tcPr>
          <w:p w14:paraId="03CDCFCF" w14:textId="77777777" w:rsidR="00854E29" w:rsidRPr="00714216" w:rsidRDefault="00854E29" w:rsidP="00854E29">
            <w:pPr>
              <w:rPr>
                <w:b/>
                <w:bCs/>
                <w:color w:val="000000" w:themeColor="text1"/>
              </w:rPr>
            </w:pPr>
          </w:p>
        </w:tc>
        <w:tc>
          <w:tcPr>
            <w:tcW w:w="1134" w:type="dxa"/>
          </w:tcPr>
          <w:p w14:paraId="09A9EB74" w14:textId="77777777" w:rsidR="00854E29" w:rsidRPr="00714216" w:rsidRDefault="00854E29" w:rsidP="00854E29">
            <w:pPr>
              <w:rPr>
                <w:b/>
                <w:bCs/>
                <w:color w:val="000000" w:themeColor="text1"/>
              </w:rPr>
            </w:pPr>
          </w:p>
        </w:tc>
        <w:tc>
          <w:tcPr>
            <w:tcW w:w="1842" w:type="dxa"/>
          </w:tcPr>
          <w:p w14:paraId="05C749A1" w14:textId="77777777" w:rsidR="00854E29" w:rsidRPr="00714216" w:rsidRDefault="00854E29" w:rsidP="00854E29">
            <w:pPr>
              <w:rPr>
                <w:b/>
                <w:bCs/>
                <w:color w:val="000000" w:themeColor="text1"/>
              </w:rPr>
            </w:pPr>
          </w:p>
        </w:tc>
      </w:tr>
      <w:tr w:rsidR="00714216" w:rsidRPr="00714216" w14:paraId="216CDE89" w14:textId="496049E7" w:rsidTr="00045C3C">
        <w:tc>
          <w:tcPr>
            <w:tcW w:w="568" w:type="dxa"/>
          </w:tcPr>
          <w:p w14:paraId="59D8FD29" w14:textId="3E70D78E" w:rsidR="00854E29" w:rsidRPr="00714216" w:rsidRDefault="00854E29" w:rsidP="00854E29">
            <w:pPr>
              <w:rPr>
                <w:color w:val="000000" w:themeColor="text1"/>
              </w:rPr>
            </w:pPr>
            <w:r w:rsidRPr="00714216">
              <w:rPr>
                <w:color w:val="000000" w:themeColor="text1"/>
              </w:rPr>
              <w:t>7</w:t>
            </w:r>
          </w:p>
        </w:tc>
        <w:tc>
          <w:tcPr>
            <w:tcW w:w="3260" w:type="dxa"/>
          </w:tcPr>
          <w:p w14:paraId="0A6CC57C" w14:textId="4977AAF9" w:rsidR="00854E29" w:rsidRPr="00714216" w:rsidRDefault="00854E29" w:rsidP="00854E29">
            <w:pPr>
              <w:rPr>
                <w:b/>
                <w:bCs/>
                <w:noProof/>
                <w:color w:val="000000" w:themeColor="text1"/>
              </w:rPr>
            </w:pPr>
            <w:r w:rsidRPr="00714216">
              <w:rPr>
                <w:b/>
                <w:bCs/>
                <w:noProof/>
                <w:color w:val="000000" w:themeColor="text1"/>
              </w:rPr>
              <w:t>MIKSER PLANETARNY - 20 LITRÓW - 1,1 KW - WŁĄCZNIE Z 3 NASADKAMI MIESZAJĄCYMI  UMIESZCZONY NA MOBILNEJ PLATFORMIE ZE STALI NIERDZEWNEJ</w:t>
            </w:r>
          </w:p>
          <w:p w14:paraId="5D97BAB7" w14:textId="77777777" w:rsidR="00854E29" w:rsidRPr="00714216" w:rsidRDefault="00854E29" w:rsidP="00854E29">
            <w:pPr>
              <w:rPr>
                <w:b/>
                <w:bCs/>
                <w:noProof/>
                <w:color w:val="000000" w:themeColor="text1"/>
              </w:rPr>
            </w:pPr>
          </w:p>
          <w:p w14:paraId="512924ED" w14:textId="56F62E3E" w:rsidR="00854E29" w:rsidRPr="00714216" w:rsidRDefault="00854E29" w:rsidP="00854E29">
            <w:pPr>
              <w:rPr>
                <w:b/>
                <w:bCs/>
                <w:noProof/>
                <w:color w:val="000000" w:themeColor="text1"/>
              </w:rPr>
            </w:pPr>
            <w:r w:rsidRPr="00714216">
              <w:rPr>
                <w:b/>
                <w:bCs/>
                <w:noProof/>
                <w:color w:val="000000" w:themeColor="text1"/>
              </w:rPr>
              <w:drawing>
                <wp:inline distT="0" distB="0" distL="0" distR="0" wp14:anchorId="3D58E753" wp14:editId="593062BD">
                  <wp:extent cx="1907703" cy="1911178"/>
                  <wp:effectExtent l="0" t="0" r="0" b="0"/>
                  <wp:docPr id="16873119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311920" name=""/>
                          <pic:cNvPicPr/>
                        </pic:nvPicPr>
                        <pic:blipFill>
                          <a:blip r:embed="rId46"/>
                          <a:stretch>
                            <a:fillRect/>
                          </a:stretch>
                        </pic:blipFill>
                        <pic:spPr>
                          <a:xfrm>
                            <a:off x="0" y="0"/>
                            <a:ext cx="1911954" cy="1915437"/>
                          </a:xfrm>
                          <a:prstGeom prst="rect">
                            <a:avLst/>
                          </a:prstGeom>
                        </pic:spPr>
                      </pic:pic>
                    </a:graphicData>
                  </a:graphic>
                </wp:inline>
              </w:drawing>
            </w:r>
          </w:p>
          <w:p w14:paraId="7474FBF6" w14:textId="77777777" w:rsidR="00854E29" w:rsidRPr="00714216" w:rsidRDefault="00854E29" w:rsidP="00854E29">
            <w:pPr>
              <w:rPr>
                <w:b/>
                <w:bCs/>
                <w:noProof/>
                <w:color w:val="000000" w:themeColor="text1"/>
              </w:rPr>
            </w:pPr>
          </w:p>
        </w:tc>
        <w:tc>
          <w:tcPr>
            <w:tcW w:w="850" w:type="dxa"/>
          </w:tcPr>
          <w:p w14:paraId="46F3060D" w14:textId="3048C4B4" w:rsidR="00854E29" w:rsidRPr="00714216" w:rsidRDefault="00854E29" w:rsidP="00854E29">
            <w:pPr>
              <w:rPr>
                <w:b/>
                <w:bCs/>
                <w:color w:val="000000" w:themeColor="text1"/>
              </w:rPr>
            </w:pPr>
            <w:r w:rsidRPr="00714216">
              <w:rPr>
                <w:b/>
                <w:bCs/>
                <w:color w:val="000000" w:themeColor="text1"/>
              </w:rPr>
              <w:t>1</w:t>
            </w:r>
          </w:p>
        </w:tc>
        <w:tc>
          <w:tcPr>
            <w:tcW w:w="5529" w:type="dxa"/>
          </w:tcPr>
          <w:p w14:paraId="7E44C469" w14:textId="77777777" w:rsidR="00141802" w:rsidRPr="00714216" w:rsidRDefault="00141802" w:rsidP="00854E29">
            <w:pPr>
              <w:rPr>
                <w:color w:val="000000" w:themeColor="text1"/>
              </w:rPr>
            </w:pPr>
          </w:p>
          <w:p w14:paraId="5A053C08" w14:textId="77777777" w:rsidR="00141802" w:rsidRPr="00714216" w:rsidRDefault="00141802" w:rsidP="00854E29">
            <w:pPr>
              <w:rPr>
                <w:color w:val="000000" w:themeColor="text1"/>
              </w:rPr>
            </w:pPr>
            <w:r w:rsidRPr="00714216">
              <w:rPr>
                <w:color w:val="000000" w:themeColor="text1"/>
              </w:rPr>
              <w:t xml:space="preserve">Mikser planetarny o pojemności dzieży min. 24 l, wyposażony w wyjmowaną dzieżę wykonaną ze stali nierdzewnej oraz nierdzewną pokrywę dzieży, posiadający trwałą konstrukcję przystosowaną do intensywnej eksploatacji, </w:t>
            </w:r>
          </w:p>
          <w:p w14:paraId="3806B2E4" w14:textId="2F2FDB85" w:rsidR="00141802" w:rsidRPr="00714216" w:rsidRDefault="00141802" w:rsidP="00854E29">
            <w:pPr>
              <w:rPr>
                <w:color w:val="000000" w:themeColor="text1"/>
              </w:rPr>
            </w:pPr>
            <w:r w:rsidRPr="00714216">
              <w:rPr>
                <w:color w:val="000000" w:themeColor="text1"/>
              </w:rPr>
              <w:t xml:space="preserve">wyposażony </w:t>
            </w:r>
            <w:r w:rsidRPr="00714216">
              <w:rPr>
                <w:color w:val="000000" w:themeColor="text1"/>
                <w:u w:val="single"/>
              </w:rPr>
              <w:t>w mechanizm manualnego</w:t>
            </w:r>
            <w:r w:rsidRPr="00714216">
              <w:rPr>
                <w:color w:val="000000" w:themeColor="text1"/>
              </w:rPr>
              <w:t xml:space="preserve"> unoszenia dzieży za pomocą dźwigni oraz czołowe wejście do montażu przystawek dodatkowych.</w:t>
            </w:r>
          </w:p>
          <w:p w14:paraId="56F502D8" w14:textId="77777777" w:rsidR="00141802" w:rsidRPr="00714216" w:rsidRDefault="00141802" w:rsidP="00141802">
            <w:pPr>
              <w:rPr>
                <w:b/>
                <w:bCs/>
                <w:color w:val="000000" w:themeColor="text1"/>
              </w:rPr>
            </w:pPr>
          </w:p>
          <w:p w14:paraId="79C1EB3F" w14:textId="3228814C" w:rsidR="00141802" w:rsidRPr="00714216" w:rsidRDefault="00141802" w:rsidP="00141802">
            <w:pPr>
              <w:rPr>
                <w:b/>
                <w:bCs/>
                <w:color w:val="000000" w:themeColor="text1"/>
              </w:rPr>
            </w:pPr>
            <w:r w:rsidRPr="00714216">
              <w:rPr>
                <w:b/>
                <w:bCs/>
                <w:color w:val="000000" w:themeColor="text1"/>
              </w:rPr>
              <w:t>Wyposażenie, wydajność i funkcjonalność</w:t>
            </w:r>
          </w:p>
          <w:p w14:paraId="2782E7FA" w14:textId="05F8101D" w:rsidR="00141802" w:rsidRPr="00714216" w:rsidRDefault="00141802" w:rsidP="00141802">
            <w:pPr>
              <w:rPr>
                <w:color w:val="000000" w:themeColor="text1"/>
              </w:rPr>
            </w:pPr>
            <w:r w:rsidRPr="00714216">
              <w:rPr>
                <w:color w:val="000000" w:themeColor="text1"/>
              </w:rPr>
              <w:t>Urządzenie wyposażone w co najmniej trzy stopnie prędkości pracy 108, 183 oraz 352 obr./</w:t>
            </w:r>
            <w:proofErr w:type="gramStart"/>
            <w:r w:rsidRPr="00714216">
              <w:rPr>
                <w:color w:val="000000" w:themeColor="text1"/>
              </w:rPr>
              <w:t xml:space="preserve">min </w:t>
            </w:r>
            <w:r w:rsidR="00300623" w:rsidRPr="00714216">
              <w:rPr>
                <w:color w:val="000000" w:themeColor="text1"/>
              </w:rPr>
              <w:t xml:space="preserve"> </w:t>
            </w:r>
            <w:r w:rsidRPr="00714216">
              <w:rPr>
                <w:color w:val="000000" w:themeColor="text1"/>
              </w:rPr>
              <w:t>lub</w:t>
            </w:r>
            <w:proofErr w:type="gramEnd"/>
            <w:r w:rsidRPr="00714216">
              <w:rPr>
                <w:color w:val="000000" w:themeColor="text1"/>
              </w:rPr>
              <w:t xml:space="preserve"> równoważne, system planetarnego ruchu przystawek zapewniający dokładne i równomierne mieszanie bez rotacji dzieży, timer, funkcję natychmiastowego zatrzymania pracy total stop oraz mikrowyłącznik bezpieczeństwa, umożliwiające prostą i szybką wymianę przystawek, </w:t>
            </w:r>
          </w:p>
          <w:p w14:paraId="33FCF698" w14:textId="4853CD83" w:rsidR="00141802" w:rsidRPr="00714216" w:rsidRDefault="00141802" w:rsidP="00854E29">
            <w:pPr>
              <w:rPr>
                <w:b/>
                <w:bCs/>
                <w:color w:val="000000" w:themeColor="text1"/>
              </w:rPr>
            </w:pPr>
            <w:r w:rsidRPr="00714216">
              <w:rPr>
                <w:color w:val="000000" w:themeColor="text1"/>
              </w:rPr>
              <w:t xml:space="preserve">Dzieża o pojemności około 10 l wraz z redukcją, o mocy około 0,565 kW i </w:t>
            </w:r>
          </w:p>
          <w:p w14:paraId="5C6CC7C7" w14:textId="77777777" w:rsidR="00141802" w:rsidRPr="00714216" w:rsidRDefault="00141802" w:rsidP="00854E29">
            <w:pPr>
              <w:rPr>
                <w:b/>
                <w:bCs/>
                <w:color w:val="000000" w:themeColor="text1"/>
              </w:rPr>
            </w:pPr>
          </w:p>
          <w:p w14:paraId="6986AD98" w14:textId="0A8CF3AC" w:rsidR="00854E29" w:rsidRPr="00714216" w:rsidRDefault="00854E29" w:rsidP="00854E29">
            <w:pPr>
              <w:rPr>
                <w:b/>
                <w:bCs/>
                <w:color w:val="000000" w:themeColor="text1"/>
              </w:rPr>
            </w:pPr>
            <w:r w:rsidRPr="00714216">
              <w:rPr>
                <w:b/>
                <w:bCs/>
                <w:color w:val="000000" w:themeColor="text1"/>
              </w:rPr>
              <w:t>Dodatkowe wyposażenie</w:t>
            </w:r>
          </w:p>
          <w:p w14:paraId="5FF1C024" w14:textId="021333CD" w:rsidR="00854E29" w:rsidRPr="00714216" w:rsidRDefault="00854E29" w:rsidP="00854E29">
            <w:pPr>
              <w:rPr>
                <w:color w:val="000000" w:themeColor="text1"/>
              </w:rPr>
            </w:pPr>
            <w:r w:rsidRPr="00714216">
              <w:rPr>
                <w:color w:val="000000" w:themeColor="text1"/>
              </w:rPr>
              <w:t>Hak do wyrabiania ciasta</w:t>
            </w:r>
          </w:p>
          <w:p w14:paraId="5865104D" w14:textId="65606301" w:rsidR="00854E29" w:rsidRPr="00714216" w:rsidRDefault="00854E29" w:rsidP="00854E29">
            <w:pPr>
              <w:rPr>
                <w:color w:val="000000" w:themeColor="text1"/>
              </w:rPr>
            </w:pPr>
            <w:r w:rsidRPr="00714216">
              <w:rPr>
                <w:color w:val="000000" w:themeColor="text1"/>
              </w:rPr>
              <w:lastRenderedPageBreak/>
              <w:t>Mieszadło płaskie</w:t>
            </w:r>
          </w:p>
          <w:p w14:paraId="382F310A" w14:textId="06F62B9D" w:rsidR="00854E29" w:rsidRPr="00714216" w:rsidRDefault="00854E29" w:rsidP="00854E29">
            <w:pPr>
              <w:rPr>
                <w:color w:val="000000" w:themeColor="text1"/>
              </w:rPr>
            </w:pPr>
            <w:r w:rsidRPr="00714216">
              <w:rPr>
                <w:color w:val="000000" w:themeColor="text1"/>
              </w:rPr>
              <w:t>Trzepaczka kuchenna</w:t>
            </w:r>
          </w:p>
          <w:p w14:paraId="4B407A13" w14:textId="77777777" w:rsidR="00854E29" w:rsidRPr="00714216" w:rsidRDefault="00854E29" w:rsidP="00854E29">
            <w:pPr>
              <w:rPr>
                <w:color w:val="000000" w:themeColor="text1"/>
              </w:rPr>
            </w:pPr>
          </w:p>
          <w:p w14:paraId="7BA9EB4B" w14:textId="47F1DF20" w:rsidR="00854E29" w:rsidRPr="00714216" w:rsidRDefault="00854E29" w:rsidP="00854E29">
            <w:pPr>
              <w:rPr>
                <w:color w:val="000000" w:themeColor="text1"/>
              </w:rPr>
            </w:pPr>
            <w:r w:rsidRPr="00714216">
              <w:rPr>
                <w:color w:val="000000" w:themeColor="text1"/>
              </w:rPr>
              <w:t>PLATFORMA mobilna</w:t>
            </w:r>
          </w:p>
          <w:p w14:paraId="296543D3" w14:textId="77777777" w:rsidR="00854E29" w:rsidRPr="00714216" w:rsidRDefault="00854E29" w:rsidP="00854E29">
            <w:pPr>
              <w:rPr>
                <w:b/>
                <w:bCs/>
                <w:color w:val="000000" w:themeColor="text1"/>
              </w:rPr>
            </w:pPr>
            <w:r w:rsidRPr="00714216">
              <w:rPr>
                <w:b/>
                <w:bCs/>
                <w:color w:val="000000" w:themeColor="text1"/>
              </w:rPr>
              <w:t>Parametry techniczne</w:t>
            </w:r>
          </w:p>
          <w:p w14:paraId="2CE7BEB5" w14:textId="77777777" w:rsidR="00854E29" w:rsidRPr="00714216" w:rsidRDefault="00854E29" w:rsidP="00854E29">
            <w:pPr>
              <w:rPr>
                <w:color w:val="000000" w:themeColor="text1"/>
              </w:rPr>
            </w:pPr>
            <w:r w:rsidRPr="00714216">
              <w:rPr>
                <w:color w:val="000000" w:themeColor="text1"/>
              </w:rPr>
              <w:t>• Maksymalny udźwig: 150 kg</w:t>
            </w:r>
            <w:r w:rsidRPr="00714216">
              <w:rPr>
                <w:color w:val="000000" w:themeColor="text1"/>
              </w:rPr>
              <w:br/>
              <w:t>• Dwa tylne kółka skrętne umożliwiające łatwe manewrowanie</w:t>
            </w:r>
            <w:r w:rsidRPr="00714216">
              <w:rPr>
                <w:color w:val="000000" w:themeColor="text1"/>
              </w:rPr>
              <w:br/>
              <w:t>• Dwa przednie kółka stałe zapewniające stabilność toru jazdy</w:t>
            </w:r>
          </w:p>
          <w:p w14:paraId="001AA33B" w14:textId="29A63167" w:rsidR="00854E29" w:rsidRPr="00714216" w:rsidRDefault="00854E29" w:rsidP="00854E29">
            <w:pPr>
              <w:rPr>
                <w:color w:val="000000" w:themeColor="text1"/>
              </w:rPr>
            </w:pPr>
            <w:r w:rsidRPr="00714216">
              <w:rPr>
                <w:color w:val="000000" w:themeColor="text1"/>
              </w:rPr>
              <w:t xml:space="preserve">Min. 2 koła z blokadą, zalecane 4 koła z blokadą dla zwiększenia większej stabilności podczas pracy urządzenia. </w:t>
            </w:r>
          </w:p>
          <w:p w14:paraId="518C036A" w14:textId="25EB45A7" w:rsidR="00854E29" w:rsidRPr="00714216" w:rsidRDefault="00854E29" w:rsidP="00854E29">
            <w:pPr>
              <w:rPr>
                <w:color w:val="000000" w:themeColor="text1"/>
              </w:rPr>
            </w:pPr>
          </w:p>
          <w:p w14:paraId="59BF2F89" w14:textId="43B7CEEE" w:rsidR="00854E29" w:rsidRPr="00714216" w:rsidRDefault="00DB7BA1" w:rsidP="00854E29">
            <w:pPr>
              <w:rPr>
                <w:b/>
                <w:bCs/>
                <w:color w:val="000000" w:themeColor="text1"/>
              </w:rPr>
            </w:pPr>
            <w:r w:rsidRPr="00714216">
              <w:rPr>
                <w:b/>
                <w:bCs/>
                <w:color w:val="000000" w:themeColor="text1"/>
              </w:rPr>
              <w:t>F</w:t>
            </w:r>
            <w:r w:rsidR="00854E29" w:rsidRPr="00714216">
              <w:rPr>
                <w:b/>
                <w:bCs/>
                <w:color w:val="000000" w:themeColor="text1"/>
              </w:rPr>
              <w:t>unkcjonalność platformy mobilnej</w:t>
            </w:r>
          </w:p>
          <w:p w14:paraId="168F93C8" w14:textId="47313852" w:rsidR="00854E29" w:rsidRPr="00714216" w:rsidRDefault="00854E29" w:rsidP="00854E29">
            <w:pPr>
              <w:rPr>
                <w:color w:val="000000" w:themeColor="text1"/>
              </w:rPr>
            </w:pPr>
            <w:r w:rsidRPr="00714216">
              <w:rPr>
                <w:color w:val="000000" w:themeColor="text1"/>
              </w:rPr>
              <w:t>• Możliwość składania pałąka, co ułatwia transport przy ograniczonej przestrzeni.</w:t>
            </w:r>
            <w:r w:rsidRPr="00714216">
              <w:rPr>
                <w:color w:val="000000" w:themeColor="text1"/>
              </w:rPr>
              <w:br/>
            </w:r>
            <w:proofErr w:type="gramStart"/>
            <w:r w:rsidRPr="00714216">
              <w:rPr>
                <w:color w:val="000000" w:themeColor="text1"/>
              </w:rPr>
              <w:t>•  Stabilna</w:t>
            </w:r>
            <w:proofErr w:type="gramEnd"/>
            <w:r w:rsidRPr="00714216">
              <w:rPr>
                <w:color w:val="000000" w:themeColor="text1"/>
              </w:rPr>
              <w:t xml:space="preserve"> konstrukcja gwarantująca bezpieczne użytkowanie przy maksymalnym obciążeniu.</w:t>
            </w:r>
            <w:r w:rsidRPr="00714216">
              <w:rPr>
                <w:color w:val="000000" w:themeColor="text1"/>
              </w:rPr>
              <w:br/>
              <w:t xml:space="preserve">• </w:t>
            </w:r>
            <w:r w:rsidR="00DB7BA1" w:rsidRPr="00714216">
              <w:rPr>
                <w:color w:val="000000" w:themeColor="text1"/>
              </w:rPr>
              <w:t>P</w:t>
            </w:r>
            <w:r w:rsidRPr="00714216">
              <w:rPr>
                <w:color w:val="000000" w:themeColor="text1"/>
              </w:rPr>
              <w:t xml:space="preserve">latforma transportowa dostosowana do transportu miksera i jego pracy na platformie. </w:t>
            </w:r>
          </w:p>
          <w:p w14:paraId="1D25208C" w14:textId="77777777" w:rsidR="00854E29" w:rsidRPr="00714216" w:rsidRDefault="00854E29" w:rsidP="00854E29">
            <w:pPr>
              <w:rPr>
                <w:color w:val="000000" w:themeColor="text1"/>
              </w:rPr>
            </w:pPr>
            <w:r w:rsidRPr="00714216">
              <w:rPr>
                <w:color w:val="000000" w:themeColor="text1"/>
              </w:rPr>
              <w:t>• Solidny, ergonomiczny pałąk zapewniający wygodny i pewny chwyt podczas prowadzenia wózka z możliwością demontażu.</w:t>
            </w:r>
            <w:r w:rsidRPr="00714216">
              <w:rPr>
                <w:color w:val="000000" w:themeColor="text1"/>
              </w:rPr>
              <w:br/>
              <w:t xml:space="preserve">• Wykonanie ze stali nierdzewnej. </w:t>
            </w:r>
          </w:p>
          <w:p w14:paraId="6E92DF58" w14:textId="53F05246" w:rsidR="00777B1F" w:rsidRPr="00714216" w:rsidRDefault="00777B1F" w:rsidP="00854E29">
            <w:pPr>
              <w:rPr>
                <w:color w:val="000000" w:themeColor="text1"/>
              </w:rPr>
            </w:pPr>
          </w:p>
          <w:p w14:paraId="17A208CF" w14:textId="77777777" w:rsidR="00DB7BA1" w:rsidRPr="00714216" w:rsidRDefault="00DB7BA1" w:rsidP="00854E29">
            <w:pPr>
              <w:rPr>
                <w:color w:val="000000" w:themeColor="text1"/>
              </w:rPr>
            </w:pPr>
          </w:p>
          <w:p w14:paraId="46D13701" w14:textId="446CF3C7" w:rsidR="00DB7BA1" w:rsidRPr="00714216" w:rsidRDefault="00DB7BA1" w:rsidP="00DB7BA1">
            <w:pPr>
              <w:rPr>
                <w:color w:val="000000" w:themeColor="text1"/>
              </w:rPr>
            </w:pPr>
            <w:r w:rsidRPr="00714216">
              <w:rPr>
                <w:color w:val="000000" w:themeColor="text1"/>
              </w:rPr>
              <w:t>Wielkość platformy powinna być dopasowana do miksera. Platforma transportowa powinna być przystosowana zarówno do jego transportu, jak i jego pracy bezpośrednio na platformie. W celu zapewnienia bezpieczeństwa użytkowania, platforma winna być wyposażona w blokady na koła. Planuje się, że mikser będzie na platformie na stałe.</w:t>
            </w:r>
          </w:p>
          <w:p w14:paraId="743BF9F6" w14:textId="1C33C4F5" w:rsidR="00854E29" w:rsidRPr="00714216" w:rsidRDefault="00854E29" w:rsidP="00854E29">
            <w:pPr>
              <w:rPr>
                <w:b/>
                <w:bCs/>
                <w:color w:val="000000" w:themeColor="text1"/>
              </w:rPr>
            </w:pPr>
          </w:p>
        </w:tc>
        <w:tc>
          <w:tcPr>
            <w:tcW w:w="1881" w:type="dxa"/>
          </w:tcPr>
          <w:p w14:paraId="227EFC6C" w14:textId="721C9641"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777B1F" w:rsidRPr="00714216">
              <w:rPr>
                <w:rFonts w:cstheme="minorHAnsi"/>
                <w:b/>
                <w:bCs/>
                <w:i/>
                <w:iCs/>
                <w:color w:val="000000" w:themeColor="text1"/>
              </w:rPr>
              <w:t>±</w:t>
            </w:r>
            <w:proofErr w:type="gramEnd"/>
            <w:r w:rsidR="00777B1F" w:rsidRPr="00714216">
              <w:rPr>
                <w:rFonts w:cstheme="minorHAnsi"/>
                <w:b/>
                <w:bCs/>
                <w:i/>
                <w:iCs/>
                <w:color w:val="000000" w:themeColor="text1"/>
              </w:rPr>
              <w:t>15%</w:t>
            </w:r>
          </w:p>
          <w:p w14:paraId="1955AB73" w14:textId="77777777" w:rsidR="00854E29" w:rsidRPr="00714216" w:rsidRDefault="00854E29" w:rsidP="00854E29">
            <w:pPr>
              <w:rPr>
                <w:color w:val="000000" w:themeColor="text1"/>
              </w:rPr>
            </w:pPr>
          </w:p>
          <w:p w14:paraId="69D3A212" w14:textId="7C75E6A9" w:rsidR="00854E29" w:rsidRPr="00714216" w:rsidRDefault="00854E29" w:rsidP="00854E29">
            <w:pPr>
              <w:rPr>
                <w:color w:val="000000" w:themeColor="text1"/>
              </w:rPr>
            </w:pPr>
            <w:r w:rsidRPr="00714216">
              <w:rPr>
                <w:color w:val="000000" w:themeColor="text1"/>
              </w:rPr>
              <w:t xml:space="preserve">Pojemność kotła: </w:t>
            </w:r>
            <w:r w:rsidR="00141802" w:rsidRPr="00714216">
              <w:rPr>
                <w:color w:val="000000" w:themeColor="text1"/>
              </w:rPr>
              <w:t xml:space="preserve">min. 24 </w:t>
            </w:r>
          </w:p>
          <w:p w14:paraId="11A1E84A" w14:textId="77777777" w:rsidR="00854E29" w:rsidRPr="00714216" w:rsidRDefault="00854E29" w:rsidP="00854E29">
            <w:pPr>
              <w:rPr>
                <w:color w:val="000000" w:themeColor="text1"/>
              </w:rPr>
            </w:pPr>
          </w:p>
          <w:p w14:paraId="51FFE345" w14:textId="6ED61584" w:rsidR="00141802" w:rsidRPr="00714216" w:rsidRDefault="00141802" w:rsidP="00141802">
            <w:pPr>
              <w:rPr>
                <w:b/>
                <w:bCs/>
                <w:color w:val="000000" w:themeColor="text1"/>
              </w:rPr>
            </w:pPr>
            <w:r w:rsidRPr="00714216">
              <w:rPr>
                <w:color w:val="000000" w:themeColor="text1"/>
              </w:rPr>
              <w:t>wymiarach</w:t>
            </w:r>
            <w:r w:rsidRPr="00714216">
              <w:rPr>
                <w:b/>
                <w:bCs/>
                <w:color w:val="000000" w:themeColor="text1"/>
              </w:rPr>
              <w:t xml:space="preserve"> 540 × 560 × 920 mm </w:t>
            </w:r>
          </w:p>
          <w:p w14:paraId="60BEAF3F" w14:textId="77777777" w:rsidR="00141802" w:rsidRPr="00714216" w:rsidRDefault="00141802" w:rsidP="00141802">
            <w:pPr>
              <w:rPr>
                <w:b/>
                <w:bCs/>
                <w:color w:val="000000" w:themeColor="text1"/>
              </w:rPr>
            </w:pPr>
          </w:p>
          <w:p w14:paraId="3BF13905" w14:textId="0309DBA1" w:rsidR="00854E29" w:rsidRPr="00714216" w:rsidRDefault="00854E29" w:rsidP="00854E29">
            <w:pPr>
              <w:rPr>
                <w:color w:val="000000" w:themeColor="text1"/>
              </w:rPr>
            </w:pPr>
          </w:p>
        </w:tc>
        <w:tc>
          <w:tcPr>
            <w:tcW w:w="3447" w:type="dxa"/>
          </w:tcPr>
          <w:p w14:paraId="2933D442"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309626DC" w14:textId="77777777" w:rsidR="00854E29" w:rsidRPr="00714216" w:rsidRDefault="00854E29" w:rsidP="00854E29">
            <w:pPr>
              <w:rPr>
                <w:color w:val="000000" w:themeColor="text1"/>
              </w:rPr>
            </w:pPr>
            <w:r w:rsidRPr="00714216">
              <w:rPr>
                <w:color w:val="000000" w:themeColor="text1"/>
              </w:rPr>
              <w:t>Magnetyczny wyłącznik bezpieczeństwa, zapewniający natychmiastowe odłączenie zasilania w przypadku nieprawidłowej obsługi i chroniący operatora przed urazami.</w:t>
            </w:r>
          </w:p>
          <w:p w14:paraId="17627243" w14:textId="77777777" w:rsidR="00854E29" w:rsidRPr="00714216" w:rsidRDefault="00854E29" w:rsidP="00854E29">
            <w:pPr>
              <w:rPr>
                <w:color w:val="000000" w:themeColor="text1"/>
              </w:rPr>
            </w:pPr>
          </w:p>
          <w:p w14:paraId="0B5D9619" w14:textId="4462A50B" w:rsidR="00854E29" w:rsidRPr="00714216" w:rsidRDefault="00854E29" w:rsidP="00854E29">
            <w:pPr>
              <w:rPr>
                <w:color w:val="000000" w:themeColor="text1"/>
              </w:rPr>
            </w:pPr>
            <w:r w:rsidRPr="00714216">
              <w:rPr>
                <w:color w:val="000000" w:themeColor="text1"/>
              </w:rPr>
              <w:t>Ergonomiczny dostęp do kotła i akcesoriów, pozwalający na zdejmowanie kotła i wymianę mieszadeł bez nadmiernego wysiłku, ułatwiający obsługę osobom z ograniczoną sprawnością dłoni.</w:t>
            </w:r>
          </w:p>
          <w:p w14:paraId="6C50FED1" w14:textId="77777777" w:rsidR="00854E29" w:rsidRPr="00714216" w:rsidRDefault="00854E29" w:rsidP="00854E29">
            <w:pPr>
              <w:rPr>
                <w:color w:val="000000" w:themeColor="text1"/>
              </w:rPr>
            </w:pPr>
          </w:p>
          <w:p w14:paraId="2053FE32" w14:textId="36C630F5" w:rsidR="00854E29" w:rsidRPr="00714216" w:rsidRDefault="00854E29" w:rsidP="00854E29">
            <w:pPr>
              <w:rPr>
                <w:color w:val="000000" w:themeColor="text1"/>
              </w:rPr>
            </w:pPr>
            <w:r w:rsidRPr="00714216">
              <w:rPr>
                <w:color w:val="000000" w:themeColor="text1"/>
              </w:rPr>
              <w:t>Antypoślizgowe nóżki, zapewniające stabilność urządzenia i ograniczające ryzyko przesunięcia podczas pracy.</w:t>
            </w:r>
          </w:p>
          <w:p w14:paraId="66C8837E" w14:textId="77777777" w:rsidR="00854E29" w:rsidRPr="00714216" w:rsidRDefault="00854E29" w:rsidP="00854E29">
            <w:pPr>
              <w:rPr>
                <w:color w:val="000000" w:themeColor="text1"/>
              </w:rPr>
            </w:pPr>
          </w:p>
          <w:p w14:paraId="514B9815" w14:textId="7A4C93A1" w:rsidR="00854E29" w:rsidRPr="00714216" w:rsidRDefault="00854E29" w:rsidP="00854E29">
            <w:pPr>
              <w:rPr>
                <w:color w:val="000000" w:themeColor="text1"/>
              </w:rPr>
            </w:pPr>
            <w:r w:rsidRPr="00714216">
              <w:rPr>
                <w:color w:val="000000" w:themeColor="text1"/>
              </w:rPr>
              <w:lastRenderedPageBreak/>
              <w:t>Gładkie powierzchnie oraz łatwo demontowalne elementy, umożliwiające bezpieczne i higieniczne czyszczenie bez użycia dużej siły.</w:t>
            </w:r>
          </w:p>
          <w:p w14:paraId="281F79D8" w14:textId="77777777" w:rsidR="00854E29" w:rsidRPr="00714216" w:rsidRDefault="00854E29" w:rsidP="00854E29">
            <w:pPr>
              <w:rPr>
                <w:color w:val="000000" w:themeColor="text1"/>
              </w:rPr>
            </w:pPr>
          </w:p>
          <w:p w14:paraId="5C164840" w14:textId="35696A4A" w:rsidR="00854E29" w:rsidRPr="00714216" w:rsidRDefault="00854E29" w:rsidP="00854E29">
            <w:pPr>
              <w:rPr>
                <w:color w:val="000000" w:themeColor="text1"/>
              </w:rPr>
            </w:pPr>
            <w:r w:rsidRPr="00714216">
              <w:rPr>
                <w:color w:val="000000" w:themeColor="text1"/>
              </w:rPr>
              <w:t>Konstrukcję bez ostrych krawędzi i wystających elementów, minimalizującą ryzyko skaleczeń lub innych urazów.</w:t>
            </w:r>
          </w:p>
          <w:p w14:paraId="5C4333E4" w14:textId="77777777" w:rsidR="00854E29" w:rsidRPr="00714216" w:rsidRDefault="00854E29" w:rsidP="00854E29">
            <w:pPr>
              <w:rPr>
                <w:b/>
                <w:bCs/>
                <w:color w:val="000000" w:themeColor="text1"/>
              </w:rPr>
            </w:pPr>
          </w:p>
          <w:p w14:paraId="302548F6" w14:textId="77777777" w:rsidR="00854E29" w:rsidRPr="00714216" w:rsidRDefault="00854E29" w:rsidP="00854E29">
            <w:pPr>
              <w:rPr>
                <w:color w:val="000000" w:themeColor="text1"/>
              </w:rPr>
            </w:pPr>
          </w:p>
        </w:tc>
        <w:tc>
          <w:tcPr>
            <w:tcW w:w="1476" w:type="dxa"/>
          </w:tcPr>
          <w:p w14:paraId="4E5417D7" w14:textId="77777777" w:rsidR="00854E29" w:rsidRPr="00714216" w:rsidRDefault="00854E29" w:rsidP="00854E29">
            <w:pPr>
              <w:rPr>
                <w:b/>
                <w:bCs/>
                <w:color w:val="000000" w:themeColor="text1"/>
              </w:rPr>
            </w:pPr>
          </w:p>
        </w:tc>
        <w:tc>
          <w:tcPr>
            <w:tcW w:w="1417" w:type="dxa"/>
          </w:tcPr>
          <w:p w14:paraId="29C52B68" w14:textId="77777777" w:rsidR="00854E29" w:rsidRPr="00714216" w:rsidRDefault="00854E29" w:rsidP="00854E29">
            <w:pPr>
              <w:rPr>
                <w:b/>
                <w:bCs/>
                <w:color w:val="000000" w:themeColor="text1"/>
              </w:rPr>
            </w:pPr>
          </w:p>
        </w:tc>
        <w:tc>
          <w:tcPr>
            <w:tcW w:w="1418" w:type="dxa"/>
          </w:tcPr>
          <w:p w14:paraId="4B7D1309" w14:textId="77777777" w:rsidR="00854E29" w:rsidRPr="00714216" w:rsidRDefault="00854E29" w:rsidP="00854E29">
            <w:pPr>
              <w:rPr>
                <w:b/>
                <w:bCs/>
                <w:color w:val="000000" w:themeColor="text1"/>
              </w:rPr>
            </w:pPr>
          </w:p>
        </w:tc>
        <w:tc>
          <w:tcPr>
            <w:tcW w:w="1134" w:type="dxa"/>
          </w:tcPr>
          <w:p w14:paraId="18500D60" w14:textId="77777777" w:rsidR="00854E29" w:rsidRPr="00714216" w:rsidRDefault="00854E29" w:rsidP="00854E29">
            <w:pPr>
              <w:rPr>
                <w:b/>
                <w:bCs/>
                <w:color w:val="000000" w:themeColor="text1"/>
              </w:rPr>
            </w:pPr>
          </w:p>
        </w:tc>
        <w:tc>
          <w:tcPr>
            <w:tcW w:w="1842" w:type="dxa"/>
          </w:tcPr>
          <w:p w14:paraId="0E000766" w14:textId="77777777" w:rsidR="00854E29" w:rsidRPr="00714216" w:rsidRDefault="00854E29" w:rsidP="00854E29">
            <w:pPr>
              <w:rPr>
                <w:b/>
                <w:bCs/>
                <w:color w:val="000000" w:themeColor="text1"/>
              </w:rPr>
            </w:pPr>
          </w:p>
        </w:tc>
      </w:tr>
      <w:tr w:rsidR="00714216" w:rsidRPr="00714216" w14:paraId="03A3B40F" w14:textId="32289DC9" w:rsidTr="00045C3C">
        <w:tc>
          <w:tcPr>
            <w:tcW w:w="568" w:type="dxa"/>
            <w:shd w:val="clear" w:color="auto" w:fill="FFFF00"/>
          </w:tcPr>
          <w:p w14:paraId="5AB47FD0" w14:textId="77777777" w:rsidR="00854E29" w:rsidRPr="00714216" w:rsidRDefault="00854E29" w:rsidP="00854E29">
            <w:pPr>
              <w:rPr>
                <w:color w:val="000000" w:themeColor="text1"/>
              </w:rPr>
            </w:pPr>
          </w:p>
        </w:tc>
        <w:tc>
          <w:tcPr>
            <w:tcW w:w="3260" w:type="dxa"/>
            <w:shd w:val="clear" w:color="auto" w:fill="FFFF00"/>
          </w:tcPr>
          <w:p w14:paraId="59982FF8" w14:textId="363A3754" w:rsidR="00854E29" w:rsidRPr="00714216" w:rsidRDefault="00854E29" w:rsidP="00854E29">
            <w:pPr>
              <w:rPr>
                <w:b/>
                <w:bCs/>
                <w:color w:val="000000" w:themeColor="text1"/>
              </w:rPr>
            </w:pPr>
            <w:r w:rsidRPr="00714216">
              <w:rPr>
                <w:b/>
                <w:bCs/>
                <w:color w:val="000000" w:themeColor="text1"/>
              </w:rPr>
              <w:t>PRZYGOTOWYWANIE WSTĘPNE WARZYW MAGAZYN WARZYW OKOPOWYCH</w:t>
            </w:r>
            <w:r w:rsidR="001107F9" w:rsidRPr="00714216">
              <w:rPr>
                <w:b/>
                <w:bCs/>
                <w:color w:val="000000" w:themeColor="text1"/>
              </w:rPr>
              <w:t xml:space="preserve"> – 1.09</w:t>
            </w:r>
          </w:p>
        </w:tc>
        <w:tc>
          <w:tcPr>
            <w:tcW w:w="850" w:type="dxa"/>
            <w:shd w:val="clear" w:color="auto" w:fill="FFFF00"/>
          </w:tcPr>
          <w:p w14:paraId="495CF28A" w14:textId="77777777" w:rsidR="00854E29" w:rsidRPr="00714216" w:rsidRDefault="00854E29" w:rsidP="00854E29">
            <w:pPr>
              <w:rPr>
                <w:b/>
                <w:bCs/>
                <w:color w:val="000000" w:themeColor="text1"/>
              </w:rPr>
            </w:pPr>
          </w:p>
        </w:tc>
        <w:tc>
          <w:tcPr>
            <w:tcW w:w="5529" w:type="dxa"/>
            <w:shd w:val="clear" w:color="auto" w:fill="FFFF00"/>
          </w:tcPr>
          <w:p w14:paraId="3E751C07" w14:textId="1A18ED86" w:rsidR="00854E29" w:rsidRPr="00714216" w:rsidRDefault="00854E29" w:rsidP="00854E29">
            <w:pPr>
              <w:rPr>
                <w:b/>
                <w:bCs/>
                <w:color w:val="000000" w:themeColor="text1"/>
              </w:rPr>
            </w:pPr>
          </w:p>
        </w:tc>
        <w:tc>
          <w:tcPr>
            <w:tcW w:w="1881" w:type="dxa"/>
            <w:shd w:val="clear" w:color="auto" w:fill="FFFF00"/>
          </w:tcPr>
          <w:p w14:paraId="2DC117B4" w14:textId="77777777" w:rsidR="00854E29" w:rsidRPr="00714216" w:rsidRDefault="00854E29" w:rsidP="00854E29">
            <w:pPr>
              <w:rPr>
                <w:b/>
                <w:bCs/>
                <w:color w:val="000000" w:themeColor="text1"/>
              </w:rPr>
            </w:pPr>
          </w:p>
        </w:tc>
        <w:tc>
          <w:tcPr>
            <w:tcW w:w="3447" w:type="dxa"/>
            <w:shd w:val="clear" w:color="auto" w:fill="FFFF00"/>
          </w:tcPr>
          <w:p w14:paraId="63B72217" w14:textId="77777777" w:rsidR="00854E29" w:rsidRPr="00714216" w:rsidRDefault="00854E29" w:rsidP="00854E29">
            <w:pPr>
              <w:rPr>
                <w:color w:val="000000" w:themeColor="text1"/>
                <w:highlight w:val="yellow"/>
              </w:rPr>
            </w:pPr>
          </w:p>
        </w:tc>
        <w:tc>
          <w:tcPr>
            <w:tcW w:w="1476" w:type="dxa"/>
            <w:shd w:val="clear" w:color="auto" w:fill="FFFF00"/>
          </w:tcPr>
          <w:p w14:paraId="68007E21" w14:textId="77777777" w:rsidR="00854E29" w:rsidRPr="00714216" w:rsidRDefault="00854E29" w:rsidP="00854E29">
            <w:pPr>
              <w:rPr>
                <w:color w:val="000000" w:themeColor="text1"/>
                <w:highlight w:val="yellow"/>
              </w:rPr>
            </w:pPr>
          </w:p>
        </w:tc>
        <w:tc>
          <w:tcPr>
            <w:tcW w:w="1417" w:type="dxa"/>
            <w:shd w:val="clear" w:color="auto" w:fill="FFFF00"/>
          </w:tcPr>
          <w:p w14:paraId="1E66DC9A" w14:textId="77777777" w:rsidR="00854E29" w:rsidRPr="00714216" w:rsidRDefault="00854E29" w:rsidP="00854E29">
            <w:pPr>
              <w:rPr>
                <w:color w:val="000000" w:themeColor="text1"/>
                <w:highlight w:val="yellow"/>
              </w:rPr>
            </w:pPr>
          </w:p>
        </w:tc>
        <w:tc>
          <w:tcPr>
            <w:tcW w:w="1418" w:type="dxa"/>
            <w:shd w:val="clear" w:color="auto" w:fill="FFFF00"/>
          </w:tcPr>
          <w:p w14:paraId="5C216772" w14:textId="77777777" w:rsidR="00854E29" w:rsidRPr="00714216" w:rsidRDefault="00854E29" w:rsidP="00854E29">
            <w:pPr>
              <w:rPr>
                <w:color w:val="000000" w:themeColor="text1"/>
                <w:highlight w:val="yellow"/>
              </w:rPr>
            </w:pPr>
          </w:p>
        </w:tc>
        <w:tc>
          <w:tcPr>
            <w:tcW w:w="1134" w:type="dxa"/>
            <w:shd w:val="clear" w:color="auto" w:fill="FFFF00"/>
          </w:tcPr>
          <w:p w14:paraId="088A5BAE" w14:textId="77777777" w:rsidR="00854E29" w:rsidRPr="00714216" w:rsidRDefault="00854E29" w:rsidP="00854E29">
            <w:pPr>
              <w:rPr>
                <w:color w:val="000000" w:themeColor="text1"/>
                <w:highlight w:val="yellow"/>
              </w:rPr>
            </w:pPr>
          </w:p>
        </w:tc>
        <w:tc>
          <w:tcPr>
            <w:tcW w:w="1842" w:type="dxa"/>
            <w:shd w:val="clear" w:color="auto" w:fill="FFFF00"/>
          </w:tcPr>
          <w:p w14:paraId="5B39F7AB" w14:textId="77777777" w:rsidR="00854E29" w:rsidRPr="00714216" w:rsidRDefault="00854E29" w:rsidP="00854E29">
            <w:pPr>
              <w:rPr>
                <w:color w:val="000000" w:themeColor="text1"/>
                <w:highlight w:val="yellow"/>
              </w:rPr>
            </w:pPr>
          </w:p>
        </w:tc>
      </w:tr>
      <w:tr w:rsidR="00714216" w:rsidRPr="00714216" w14:paraId="5301C4B7" w14:textId="59DF382E" w:rsidTr="00045C3C">
        <w:tc>
          <w:tcPr>
            <w:tcW w:w="568" w:type="dxa"/>
          </w:tcPr>
          <w:p w14:paraId="40865FF6" w14:textId="0A0A3A8E" w:rsidR="00854E29" w:rsidRPr="00714216" w:rsidRDefault="00854E29" w:rsidP="00854E29">
            <w:pPr>
              <w:rPr>
                <w:color w:val="000000" w:themeColor="text1"/>
              </w:rPr>
            </w:pPr>
            <w:r w:rsidRPr="00714216">
              <w:rPr>
                <w:color w:val="000000" w:themeColor="text1"/>
              </w:rPr>
              <w:t>1</w:t>
            </w:r>
          </w:p>
        </w:tc>
        <w:tc>
          <w:tcPr>
            <w:tcW w:w="3260" w:type="dxa"/>
          </w:tcPr>
          <w:p w14:paraId="4F9BB697" w14:textId="184F44FC" w:rsidR="00854E29" w:rsidRPr="00714216" w:rsidRDefault="00854E29" w:rsidP="00854E29">
            <w:pPr>
              <w:rPr>
                <w:b/>
                <w:bCs/>
                <w:color w:val="000000" w:themeColor="text1"/>
              </w:rPr>
            </w:pPr>
            <w:r w:rsidRPr="00714216">
              <w:rPr>
                <w:b/>
                <w:bCs/>
                <w:color w:val="000000" w:themeColor="text1"/>
              </w:rPr>
              <w:t>OBIERACZKA DO ZIEMNIAKÓW 20 KG</w:t>
            </w:r>
          </w:p>
          <w:p w14:paraId="7E1C27B2" w14:textId="442D18DE" w:rsidR="00854E29" w:rsidRPr="00714216" w:rsidRDefault="00854E29" w:rsidP="00854E29">
            <w:pPr>
              <w:rPr>
                <w:b/>
                <w:bCs/>
                <w:color w:val="000000" w:themeColor="text1"/>
              </w:rPr>
            </w:pPr>
            <w:r w:rsidRPr="00714216">
              <w:rPr>
                <w:b/>
                <w:bCs/>
                <w:color w:val="000000" w:themeColor="text1"/>
              </w:rPr>
              <w:lastRenderedPageBreak/>
              <w:t xml:space="preserve">Z SEPARATOREM OBIERZYN </w:t>
            </w:r>
            <w:r w:rsidRPr="00714216">
              <w:rPr>
                <w:b/>
                <w:bCs/>
                <w:noProof/>
                <w:color w:val="000000" w:themeColor="text1"/>
              </w:rPr>
              <w:drawing>
                <wp:inline distT="0" distB="0" distL="0" distR="0" wp14:anchorId="6367B782" wp14:editId="214B0CBD">
                  <wp:extent cx="1495425" cy="2298164"/>
                  <wp:effectExtent l="0" t="0" r="0" b="6985"/>
                  <wp:docPr id="8557275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95949" cy="2298970"/>
                          </a:xfrm>
                          <a:prstGeom prst="rect">
                            <a:avLst/>
                          </a:prstGeom>
                          <a:noFill/>
                          <a:ln>
                            <a:noFill/>
                          </a:ln>
                        </pic:spPr>
                      </pic:pic>
                    </a:graphicData>
                  </a:graphic>
                </wp:inline>
              </w:drawing>
            </w:r>
            <w:r w:rsidRPr="00714216">
              <w:rPr>
                <w:b/>
                <w:bCs/>
                <w:color w:val="000000" w:themeColor="text1"/>
              </w:rPr>
              <w:t xml:space="preserve"> </w:t>
            </w:r>
          </w:p>
        </w:tc>
        <w:tc>
          <w:tcPr>
            <w:tcW w:w="850" w:type="dxa"/>
          </w:tcPr>
          <w:p w14:paraId="36A3D3EA" w14:textId="13AA82E4" w:rsidR="00854E29" w:rsidRPr="00714216" w:rsidRDefault="00854E29" w:rsidP="00854E29">
            <w:pPr>
              <w:rPr>
                <w:b/>
                <w:bCs/>
                <w:color w:val="000000" w:themeColor="text1"/>
              </w:rPr>
            </w:pPr>
            <w:r w:rsidRPr="00714216">
              <w:rPr>
                <w:b/>
                <w:bCs/>
                <w:color w:val="000000" w:themeColor="text1"/>
              </w:rPr>
              <w:lastRenderedPageBreak/>
              <w:t>1</w:t>
            </w:r>
          </w:p>
        </w:tc>
        <w:tc>
          <w:tcPr>
            <w:tcW w:w="5529" w:type="dxa"/>
          </w:tcPr>
          <w:p w14:paraId="200AD779" w14:textId="0DD16F34" w:rsidR="00854E29" w:rsidRPr="00714216" w:rsidRDefault="00854E29" w:rsidP="00854E29">
            <w:pPr>
              <w:rPr>
                <w:b/>
                <w:bCs/>
                <w:color w:val="000000" w:themeColor="text1"/>
              </w:rPr>
            </w:pPr>
            <w:r w:rsidRPr="00714216">
              <w:rPr>
                <w:b/>
                <w:bCs/>
                <w:color w:val="000000" w:themeColor="text1"/>
              </w:rPr>
              <w:t>konstrukcja i materiały</w:t>
            </w:r>
          </w:p>
          <w:p w14:paraId="379B7612" w14:textId="5AF8EE30" w:rsidR="00854E29" w:rsidRPr="00714216" w:rsidRDefault="00854E29" w:rsidP="00854E29">
            <w:pPr>
              <w:numPr>
                <w:ilvl w:val="0"/>
                <w:numId w:val="67"/>
              </w:numPr>
              <w:rPr>
                <w:color w:val="000000" w:themeColor="text1"/>
              </w:rPr>
            </w:pPr>
            <w:r w:rsidRPr="00714216">
              <w:rPr>
                <w:color w:val="000000" w:themeColor="text1"/>
              </w:rPr>
              <w:lastRenderedPageBreak/>
              <w:t>konstrukcja wykonana ze stali nierdzewnej, odpornej na korozję oraz intensywną eksploatację.</w:t>
            </w:r>
          </w:p>
          <w:p w14:paraId="620D6E1F" w14:textId="77777777" w:rsidR="00854E29" w:rsidRPr="00714216" w:rsidRDefault="00854E29" w:rsidP="00854E29">
            <w:pPr>
              <w:numPr>
                <w:ilvl w:val="0"/>
                <w:numId w:val="67"/>
              </w:numPr>
              <w:rPr>
                <w:color w:val="000000" w:themeColor="text1"/>
              </w:rPr>
            </w:pPr>
            <w:r w:rsidRPr="00714216">
              <w:rPr>
                <w:color w:val="000000" w:themeColor="text1"/>
              </w:rPr>
              <w:t>Powierzchnia wnętrza walca, drzwiczek oraz dna pokryta materiałem ściernym (korund), zapewniającym skuteczne i równomierne obieranie.</w:t>
            </w:r>
          </w:p>
          <w:p w14:paraId="38469672" w14:textId="77777777" w:rsidR="00854E29" w:rsidRPr="00714216" w:rsidRDefault="00854E29" w:rsidP="00854E29">
            <w:pPr>
              <w:numPr>
                <w:ilvl w:val="0"/>
                <w:numId w:val="67"/>
              </w:numPr>
              <w:rPr>
                <w:color w:val="000000" w:themeColor="text1"/>
              </w:rPr>
            </w:pPr>
            <w:r w:rsidRPr="00714216">
              <w:rPr>
                <w:color w:val="000000" w:themeColor="text1"/>
              </w:rPr>
              <w:t>Trwała i stabilna budowa przystosowana do pracy ciągłej.</w:t>
            </w:r>
          </w:p>
          <w:p w14:paraId="4C779FE6" w14:textId="61C710B3" w:rsidR="00854E29" w:rsidRPr="00714216" w:rsidRDefault="00854E29" w:rsidP="00854E29">
            <w:pPr>
              <w:numPr>
                <w:ilvl w:val="0"/>
                <w:numId w:val="67"/>
              </w:numPr>
              <w:rPr>
                <w:color w:val="000000" w:themeColor="text1"/>
              </w:rPr>
            </w:pPr>
            <w:r w:rsidRPr="00714216">
              <w:rPr>
                <w:color w:val="000000" w:themeColor="text1"/>
              </w:rPr>
              <w:t>Wyłącznik bezpieczeństwa</w:t>
            </w:r>
            <w:r w:rsidR="000D1343" w:rsidRPr="00714216">
              <w:rPr>
                <w:color w:val="000000" w:themeColor="text1"/>
              </w:rPr>
              <w:t>.</w:t>
            </w:r>
          </w:p>
          <w:p w14:paraId="07065E92" w14:textId="6AE9CB3A" w:rsidR="00854E29" w:rsidRPr="00714216" w:rsidRDefault="00854E29" w:rsidP="00854E29">
            <w:pPr>
              <w:rPr>
                <w:b/>
                <w:bCs/>
                <w:color w:val="000000" w:themeColor="text1"/>
              </w:rPr>
            </w:pPr>
          </w:p>
          <w:p w14:paraId="1A66C1A3" w14:textId="18F9A671" w:rsidR="00854E29" w:rsidRPr="00714216" w:rsidRDefault="00854E29" w:rsidP="00854E29">
            <w:pPr>
              <w:rPr>
                <w:b/>
                <w:bCs/>
                <w:color w:val="000000" w:themeColor="text1"/>
              </w:rPr>
            </w:pPr>
            <w:r w:rsidRPr="00714216">
              <w:rPr>
                <w:b/>
                <w:bCs/>
                <w:color w:val="000000" w:themeColor="text1"/>
              </w:rPr>
              <w:t>Parametry pracy</w:t>
            </w:r>
          </w:p>
          <w:p w14:paraId="731F3F56" w14:textId="4DBD1C0C" w:rsidR="00854E29" w:rsidRPr="00714216" w:rsidRDefault="00854E29" w:rsidP="00854E29">
            <w:pPr>
              <w:numPr>
                <w:ilvl w:val="0"/>
                <w:numId w:val="68"/>
              </w:numPr>
              <w:rPr>
                <w:color w:val="000000" w:themeColor="text1"/>
              </w:rPr>
            </w:pPr>
            <w:r w:rsidRPr="00714216">
              <w:rPr>
                <w:color w:val="000000" w:themeColor="text1"/>
              </w:rPr>
              <w:t>Czas obierania: 1,5–3 min (w zależności od jakości ziemniaków i innych warzyw</w:t>
            </w:r>
          </w:p>
          <w:p w14:paraId="10CDBE21" w14:textId="77777777" w:rsidR="00854E29" w:rsidRPr="00714216" w:rsidRDefault="00854E29" w:rsidP="00854E29">
            <w:pPr>
              <w:numPr>
                <w:ilvl w:val="0"/>
                <w:numId w:val="68"/>
              </w:numPr>
              <w:rPr>
                <w:color w:val="000000" w:themeColor="text1"/>
              </w:rPr>
            </w:pPr>
            <w:r w:rsidRPr="00714216">
              <w:rPr>
                <w:color w:val="000000" w:themeColor="text1"/>
              </w:rPr>
              <w:t>Maksymalny czas cyklu: do 6 min.</w:t>
            </w:r>
          </w:p>
          <w:p w14:paraId="4003C371" w14:textId="77777777" w:rsidR="00854E29" w:rsidRPr="00714216" w:rsidRDefault="00854E29" w:rsidP="00854E29">
            <w:pPr>
              <w:numPr>
                <w:ilvl w:val="0"/>
                <w:numId w:val="68"/>
              </w:numPr>
              <w:rPr>
                <w:color w:val="000000" w:themeColor="text1"/>
              </w:rPr>
            </w:pPr>
            <w:r w:rsidRPr="00714216">
              <w:rPr>
                <w:color w:val="000000" w:themeColor="text1"/>
              </w:rPr>
              <w:t>Zużycie wody: ok. 2,5 l/min.</w:t>
            </w:r>
          </w:p>
          <w:p w14:paraId="6B6D9C84" w14:textId="77777777" w:rsidR="00854E29" w:rsidRPr="00714216" w:rsidRDefault="00854E29" w:rsidP="00854E29">
            <w:pPr>
              <w:numPr>
                <w:ilvl w:val="0"/>
                <w:numId w:val="68"/>
              </w:numPr>
              <w:rPr>
                <w:color w:val="000000" w:themeColor="text1"/>
              </w:rPr>
            </w:pPr>
            <w:r w:rsidRPr="00714216">
              <w:rPr>
                <w:color w:val="000000" w:themeColor="text1"/>
              </w:rPr>
              <w:t>Przeznaczenie: obieranie ziemniaków oraz innych warzyw korzeniowych.</w:t>
            </w:r>
          </w:p>
          <w:p w14:paraId="192BD4DF" w14:textId="0D2B8F3A" w:rsidR="00854E29" w:rsidRPr="00714216" w:rsidRDefault="00854E29" w:rsidP="00854E29">
            <w:pPr>
              <w:rPr>
                <w:b/>
                <w:bCs/>
                <w:color w:val="000000" w:themeColor="text1"/>
              </w:rPr>
            </w:pPr>
          </w:p>
        </w:tc>
        <w:tc>
          <w:tcPr>
            <w:tcW w:w="1881" w:type="dxa"/>
          </w:tcPr>
          <w:p w14:paraId="01840CC7" w14:textId="530A958A"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lastRenderedPageBreak/>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6887BAE9" w14:textId="77777777" w:rsidR="00854E29" w:rsidRPr="00714216" w:rsidRDefault="00854E29" w:rsidP="00854E29">
            <w:pPr>
              <w:rPr>
                <w:b/>
                <w:bCs/>
                <w:color w:val="000000" w:themeColor="text1"/>
              </w:rPr>
            </w:pPr>
          </w:p>
          <w:p w14:paraId="26B79BA6" w14:textId="2B9D2EAC" w:rsidR="00854E29" w:rsidRPr="00714216" w:rsidRDefault="00854E29" w:rsidP="00854E29">
            <w:pPr>
              <w:rPr>
                <w:color w:val="000000" w:themeColor="text1"/>
              </w:rPr>
            </w:pPr>
            <w:r w:rsidRPr="00714216">
              <w:rPr>
                <w:color w:val="000000" w:themeColor="text1"/>
              </w:rPr>
              <w:t>440x685x950 mm (dł. × szer. × wys.)</w:t>
            </w:r>
          </w:p>
          <w:p w14:paraId="2700E463" w14:textId="77777777" w:rsidR="00854E29" w:rsidRPr="00714216" w:rsidRDefault="00854E29" w:rsidP="00854E29">
            <w:pPr>
              <w:rPr>
                <w:color w:val="000000" w:themeColor="text1"/>
              </w:rPr>
            </w:pPr>
          </w:p>
          <w:p w14:paraId="711C2B75" w14:textId="77777777" w:rsidR="00854E29" w:rsidRPr="00714216" w:rsidRDefault="00854E29" w:rsidP="00854E29">
            <w:pPr>
              <w:rPr>
                <w:color w:val="000000" w:themeColor="text1"/>
              </w:rPr>
            </w:pPr>
          </w:p>
          <w:p w14:paraId="60BC2203" w14:textId="77777777" w:rsidR="00854E29" w:rsidRPr="00714216" w:rsidRDefault="00854E29" w:rsidP="00854E29">
            <w:pPr>
              <w:rPr>
                <w:b/>
                <w:bCs/>
                <w:i/>
                <w:iCs/>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projektowanego pomieszczenia. </w:t>
            </w:r>
          </w:p>
          <w:p w14:paraId="41923692" w14:textId="7C45BAC7" w:rsidR="00854E29" w:rsidRPr="00714216" w:rsidRDefault="00854E29" w:rsidP="00854E29">
            <w:pPr>
              <w:rPr>
                <w:color w:val="000000" w:themeColor="text1"/>
              </w:rPr>
            </w:pPr>
          </w:p>
        </w:tc>
        <w:tc>
          <w:tcPr>
            <w:tcW w:w="3447" w:type="dxa"/>
          </w:tcPr>
          <w:p w14:paraId="74353747" w14:textId="0BFCB2FB" w:rsidR="00854E29" w:rsidRPr="00714216" w:rsidRDefault="00854E29" w:rsidP="00854E29">
            <w:pPr>
              <w:rPr>
                <w:color w:val="000000" w:themeColor="text1"/>
              </w:rPr>
            </w:pPr>
            <w:r w:rsidRPr="00714216">
              <w:rPr>
                <w:color w:val="000000" w:themeColor="text1"/>
              </w:rPr>
              <w:lastRenderedPageBreak/>
              <w:t>Stabilna konstrukcja zapobiegająca przemieszczaniu się urządzenia podczas pracy.</w:t>
            </w:r>
          </w:p>
          <w:p w14:paraId="5ACFA412" w14:textId="77777777" w:rsidR="00854E29" w:rsidRPr="00714216" w:rsidRDefault="00854E29" w:rsidP="00854E29">
            <w:pPr>
              <w:rPr>
                <w:color w:val="000000" w:themeColor="text1"/>
              </w:rPr>
            </w:pPr>
          </w:p>
          <w:p w14:paraId="38968FEF" w14:textId="3DD977A4" w:rsidR="00854E29" w:rsidRPr="00714216" w:rsidRDefault="00854E29" w:rsidP="00854E29">
            <w:pPr>
              <w:rPr>
                <w:color w:val="000000" w:themeColor="text1"/>
              </w:rPr>
            </w:pPr>
            <w:r w:rsidRPr="00714216">
              <w:rPr>
                <w:color w:val="000000" w:themeColor="text1"/>
              </w:rPr>
              <w:t>Elementy sterujące łatwo dostępne i intuicyjne w obsłudze.</w:t>
            </w:r>
          </w:p>
          <w:p w14:paraId="6CB5F201" w14:textId="77777777" w:rsidR="00854E29" w:rsidRPr="00714216" w:rsidRDefault="00854E29" w:rsidP="00854E29">
            <w:pPr>
              <w:rPr>
                <w:color w:val="000000" w:themeColor="text1"/>
              </w:rPr>
            </w:pPr>
          </w:p>
          <w:p w14:paraId="7D7741CE" w14:textId="1A1EB588" w:rsidR="00854E29" w:rsidRPr="00714216" w:rsidRDefault="00854E29" w:rsidP="00854E29">
            <w:pPr>
              <w:rPr>
                <w:color w:val="000000" w:themeColor="text1"/>
              </w:rPr>
            </w:pPr>
            <w:r w:rsidRPr="00714216">
              <w:rPr>
                <w:color w:val="000000" w:themeColor="text1"/>
              </w:rPr>
              <w:t xml:space="preserve">Czytelne oznaczenia funkcji </w:t>
            </w:r>
          </w:p>
          <w:p w14:paraId="0CE3CAC2" w14:textId="77777777" w:rsidR="00854E29" w:rsidRPr="00714216" w:rsidRDefault="00854E29" w:rsidP="00854E29">
            <w:pPr>
              <w:rPr>
                <w:color w:val="000000" w:themeColor="text1"/>
              </w:rPr>
            </w:pPr>
          </w:p>
          <w:p w14:paraId="6324699B" w14:textId="1C1280CC" w:rsidR="00854E29" w:rsidRPr="00714216" w:rsidRDefault="00854E29" w:rsidP="00854E29">
            <w:pPr>
              <w:rPr>
                <w:color w:val="000000" w:themeColor="text1"/>
              </w:rPr>
            </w:pPr>
            <w:r w:rsidRPr="00714216">
              <w:rPr>
                <w:color w:val="000000" w:themeColor="text1"/>
              </w:rPr>
              <w:t>Brak ostrych krawędzi i odpowiednie zabezpieczenie ruchomych elementów zwiększające bezpieczeństwo użytkowania.</w:t>
            </w:r>
          </w:p>
          <w:p w14:paraId="2144446D" w14:textId="77777777" w:rsidR="00854E29" w:rsidRPr="00714216" w:rsidRDefault="00854E29" w:rsidP="00854E29">
            <w:pPr>
              <w:rPr>
                <w:color w:val="000000" w:themeColor="text1"/>
              </w:rPr>
            </w:pPr>
          </w:p>
        </w:tc>
        <w:tc>
          <w:tcPr>
            <w:tcW w:w="1476" w:type="dxa"/>
          </w:tcPr>
          <w:p w14:paraId="1E8708A9" w14:textId="77777777" w:rsidR="00854E29" w:rsidRPr="00714216" w:rsidRDefault="00854E29" w:rsidP="00854E29">
            <w:pPr>
              <w:rPr>
                <w:color w:val="000000" w:themeColor="text1"/>
              </w:rPr>
            </w:pPr>
          </w:p>
        </w:tc>
        <w:tc>
          <w:tcPr>
            <w:tcW w:w="1417" w:type="dxa"/>
          </w:tcPr>
          <w:p w14:paraId="3992EAE2" w14:textId="77777777" w:rsidR="00854E29" w:rsidRPr="00714216" w:rsidRDefault="00854E29" w:rsidP="00854E29">
            <w:pPr>
              <w:rPr>
                <w:color w:val="000000" w:themeColor="text1"/>
              </w:rPr>
            </w:pPr>
          </w:p>
        </w:tc>
        <w:tc>
          <w:tcPr>
            <w:tcW w:w="1418" w:type="dxa"/>
          </w:tcPr>
          <w:p w14:paraId="79D042D4" w14:textId="77777777" w:rsidR="00854E29" w:rsidRPr="00714216" w:rsidRDefault="00854E29" w:rsidP="00854E29">
            <w:pPr>
              <w:rPr>
                <w:color w:val="000000" w:themeColor="text1"/>
              </w:rPr>
            </w:pPr>
          </w:p>
        </w:tc>
        <w:tc>
          <w:tcPr>
            <w:tcW w:w="1134" w:type="dxa"/>
          </w:tcPr>
          <w:p w14:paraId="45A0BAB9" w14:textId="77777777" w:rsidR="00854E29" w:rsidRPr="00714216" w:rsidRDefault="00854E29" w:rsidP="00854E29">
            <w:pPr>
              <w:rPr>
                <w:color w:val="000000" w:themeColor="text1"/>
              </w:rPr>
            </w:pPr>
          </w:p>
        </w:tc>
        <w:tc>
          <w:tcPr>
            <w:tcW w:w="1842" w:type="dxa"/>
          </w:tcPr>
          <w:p w14:paraId="637B2D7A" w14:textId="77777777" w:rsidR="00854E29" w:rsidRPr="00714216" w:rsidRDefault="00854E29" w:rsidP="00854E29">
            <w:pPr>
              <w:rPr>
                <w:color w:val="000000" w:themeColor="text1"/>
              </w:rPr>
            </w:pPr>
          </w:p>
        </w:tc>
      </w:tr>
      <w:tr w:rsidR="00714216" w:rsidRPr="00714216" w14:paraId="617C523C" w14:textId="078C8953" w:rsidTr="00045C3C">
        <w:tc>
          <w:tcPr>
            <w:tcW w:w="568" w:type="dxa"/>
          </w:tcPr>
          <w:p w14:paraId="7F1E4317" w14:textId="45751681" w:rsidR="00854E29" w:rsidRPr="00714216" w:rsidRDefault="00854E29" w:rsidP="00854E29">
            <w:pPr>
              <w:rPr>
                <w:color w:val="000000" w:themeColor="text1"/>
              </w:rPr>
            </w:pPr>
            <w:r w:rsidRPr="00714216">
              <w:rPr>
                <w:color w:val="000000" w:themeColor="text1"/>
              </w:rPr>
              <w:t>2</w:t>
            </w:r>
          </w:p>
        </w:tc>
        <w:tc>
          <w:tcPr>
            <w:tcW w:w="3260" w:type="dxa"/>
          </w:tcPr>
          <w:p w14:paraId="338103FE" w14:textId="77777777" w:rsidR="00854E29" w:rsidRPr="00714216" w:rsidRDefault="00854E29" w:rsidP="00854E29">
            <w:pPr>
              <w:rPr>
                <w:b/>
                <w:bCs/>
                <w:color w:val="000000" w:themeColor="text1"/>
              </w:rPr>
            </w:pPr>
            <w:r w:rsidRPr="00714216">
              <w:rPr>
                <w:b/>
                <w:bCs/>
                <w:color w:val="000000" w:themeColor="text1"/>
              </w:rPr>
              <w:t>STÓŁ SPAWANY ZE ZLEWEM</w:t>
            </w:r>
          </w:p>
          <w:p w14:paraId="4700B2A1" w14:textId="515AB123" w:rsidR="00854E29" w:rsidRPr="00714216" w:rsidRDefault="00854E29" w:rsidP="00854E29">
            <w:pPr>
              <w:rPr>
                <w:b/>
                <w:bCs/>
                <w:color w:val="000000" w:themeColor="text1"/>
              </w:rPr>
            </w:pPr>
            <w:r w:rsidRPr="00714216">
              <w:rPr>
                <w:b/>
                <w:bCs/>
                <w:noProof/>
                <w:color w:val="000000" w:themeColor="text1"/>
              </w:rPr>
              <w:drawing>
                <wp:inline distT="0" distB="0" distL="0" distR="0" wp14:anchorId="595641D4" wp14:editId="20C39280">
                  <wp:extent cx="1296354" cy="1416676"/>
                  <wp:effectExtent l="0" t="0" r="0" b="0"/>
                  <wp:docPr id="15659643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04993" cy="1426117"/>
                          </a:xfrm>
                          <a:prstGeom prst="rect">
                            <a:avLst/>
                          </a:prstGeom>
                          <a:noFill/>
                          <a:ln>
                            <a:noFill/>
                          </a:ln>
                        </pic:spPr>
                      </pic:pic>
                    </a:graphicData>
                  </a:graphic>
                </wp:inline>
              </w:drawing>
            </w:r>
          </w:p>
        </w:tc>
        <w:tc>
          <w:tcPr>
            <w:tcW w:w="850" w:type="dxa"/>
          </w:tcPr>
          <w:p w14:paraId="5E8265F6" w14:textId="22FE5FB6" w:rsidR="00854E29" w:rsidRPr="00714216" w:rsidRDefault="00854E29" w:rsidP="00854E29">
            <w:pPr>
              <w:rPr>
                <w:b/>
                <w:bCs/>
                <w:color w:val="000000" w:themeColor="text1"/>
              </w:rPr>
            </w:pPr>
            <w:r w:rsidRPr="00714216">
              <w:rPr>
                <w:b/>
                <w:bCs/>
                <w:color w:val="000000" w:themeColor="text1"/>
              </w:rPr>
              <w:t>1</w:t>
            </w:r>
          </w:p>
        </w:tc>
        <w:tc>
          <w:tcPr>
            <w:tcW w:w="5529" w:type="dxa"/>
          </w:tcPr>
          <w:p w14:paraId="25B01941" w14:textId="4605906C" w:rsidR="00854E29" w:rsidRPr="00714216" w:rsidRDefault="00854E29" w:rsidP="00854E29">
            <w:pPr>
              <w:rPr>
                <w:b/>
                <w:bCs/>
                <w:color w:val="000000" w:themeColor="text1"/>
              </w:rPr>
            </w:pPr>
            <w:r w:rsidRPr="00714216">
              <w:rPr>
                <w:b/>
                <w:bCs/>
                <w:color w:val="000000" w:themeColor="text1"/>
              </w:rPr>
              <w:t>Konstrukcja i wykonanie</w:t>
            </w:r>
          </w:p>
          <w:p w14:paraId="6FC5A2A2" w14:textId="77777777" w:rsidR="00854E29" w:rsidRPr="00714216" w:rsidRDefault="00854E29" w:rsidP="00854E29">
            <w:pPr>
              <w:numPr>
                <w:ilvl w:val="0"/>
                <w:numId w:val="69"/>
              </w:numPr>
              <w:rPr>
                <w:color w:val="000000" w:themeColor="text1"/>
              </w:rPr>
            </w:pPr>
            <w:r w:rsidRPr="00714216">
              <w:rPr>
                <w:color w:val="000000" w:themeColor="text1"/>
              </w:rPr>
              <w:t>Konstrukcja w całości wykonana ze stali nierdzewnej, odpornej na korozję oraz intensywną eksploatację w warunkach gastronomicznych.</w:t>
            </w:r>
          </w:p>
          <w:p w14:paraId="0BFD20C2" w14:textId="77777777" w:rsidR="00854E29" w:rsidRPr="00714216" w:rsidRDefault="00854E29" w:rsidP="00854E29">
            <w:pPr>
              <w:numPr>
                <w:ilvl w:val="0"/>
                <w:numId w:val="69"/>
              </w:numPr>
              <w:rPr>
                <w:color w:val="000000" w:themeColor="text1"/>
              </w:rPr>
            </w:pPr>
            <w:r w:rsidRPr="00714216">
              <w:rPr>
                <w:color w:val="000000" w:themeColor="text1"/>
              </w:rPr>
              <w:t>Konstrukcja spawana – zapewniająca wysoką sztywność, trwałość oraz stabilność użytkowania.</w:t>
            </w:r>
          </w:p>
          <w:p w14:paraId="08DE685B" w14:textId="12A78410" w:rsidR="00854E29" w:rsidRPr="00714216" w:rsidRDefault="00854E29" w:rsidP="00854E29">
            <w:pPr>
              <w:numPr>
                <w:ilvl w:val="0"/>
                <w:numId w:val="69"/>
              </w:numPr>
              <w:rPr>
                <w:color w:val="000000" w:themeColor="text1"/>
              </w:rPr>
            </w:pPr>
            <w:r w:rsidRPr="00714216">
              <w:rPr>
                <w:color w:val="000000" w:themeColor="text1"/>
              </w:rPr>
              <w:t>Blat roboczy z rantem tylnym zabezpieczającym ścianę przed zabrudzeniem min. 40 mm.</w:t>
            </w:r>
          </w:p>
          <w:p w14:paraId="57560F2C" w14:textId="77777777" w:rsidR="00854E29" w:rsidRPr="00714216" w:rsidRDefault="00854E29" w:rsidP="00854E29">
            <w:pPr>
              <w:numPr>
                <w:ilvl w:val="0"/>
                <w:numId w:val="69"/>
              </w:numPr>
              <w:rPr>
                <w:color w:val="000000" w:themeColor="text1"/>
              </w:rPr>
            </w:pPr>
            <w:r w:rsidRPr="00714216">
              <w:rPr>
                <w:color w:val="000000" w:themeColor="text1"/>
              </w:rPr>
              <w:t>Blat obniżony po obwodzie w stosunku do górnej krawędzi – zapobiegający rozlewaniu się wody poza powierzchnię roboczą.</w:t>
            </w:r>
          </w:p>
          <w:p w14:paraId="1B90F9F5" w14:textId="564F927C" w:rsidR="00854E29" w:rsidRPr="00714216" w:rsidRDefault="00854E29" w:rsidP="00854E29">
            <w:pPr>
              <w:numPr>
                <w:ilvl w:val="0"/>
                <w:numId w:val="69"/>
              </w:numPr>
              <w:rPr>
                <w:b/>
                <w:bCs/>
                <w:color w:val="000000" w:themeColor="text1"/>
              </w:rPr>
            </w:pPr>
            <w:r w:rsidRPr="00714216">
              <w:rPr>
                <w:b/>
                <w:bCs/>
                <w:color w:val="000000" w:themeColor="text1"/>
              </w:rPr>
              <w:t xml:space="preserve">Zlew umieszczony po lewej lub prawej stronie blatu – do ustalenia z Zamawiającym. </w:t>
            </w:r>
          </w:p>
          <w:p w14:paraId="23D1DFDB" w14:textId="77777777" w:rsidR="00854E29" w:rsidRPr="00714216" w:rsidRDefault="00854E29" w:rsidP="00854E29">
            <w:pPr>
              <w:numPr>
                <w:ilvl w:val="0"/>
                <w:numId w:val="69"/>
              </w:numPr>
              <w:rPr>
                <w:color w:val="000000" w:themeColor="text1"/>
              </w:rPr>
            </w:pPr>
            <w:r w:rsidRPr="00714216">
              <w:rPr>
                <w:color w:val="000000" w:themeColor="text1"/>
              </w:rPr>
              <w:t>Wyposażony w niezaślepiony otwór pod baterię o średnicy ø 33 mm.</w:t>
            </w:r>
          </w:p>
          <w:p w14:paraId="4585A2B5" w14:textId="77777777" w:rsidR="00854E29" w:rsidRPr="00714216" w:rsidRDefault="00854E29" w:rsidP="00854E29">
            <w:pPr>
              <w:numPr>
                <w:ilvl w:val="0"/>
                <w:numId w:val="69"/>
              </w:numPr>
              <w:rPr>
                <w:color w:val="000000" w:themeColor="text1"/>
              </w:rPr>
            </w:pPr>
            <w:r w:rsidRPr="00714216">
              <w:rPr>
                <w:color w:val="000000" w:themeColor="text1"/>
              </w:rPr>
              <w:t>Półka dolna wzmacniająca konstrukcję oraz umożliwiająca przechowywanie sprzętu i akcesoriów.</w:t>
            </w:r>
          </w:p>
          <w:p w14:paraId="67314F8E" w14:textId="77777777" w:rsidR="00854E29" w:rsidRPr="00714216" w:rsidRDefault="00854E29" w:rsidP="00854E29">
            <w:pPr>
              <w:rPr>
                <w:color w:val="000000" w:themeColor="text1"/>
              </w:rPr>
            </w:pPr>
          </w:p>
          <w:p w14:paraId="00D1AC46" w14:textId="641B472F" w:rsidR="00854E29" w:rsidRPr="00714216" w:rsidRDefault="00854E29" w:rsidP="00854E29">
            <w:pPr>
              <w:rPr>
                <w:color w:val="000000" w:themeColor="text1"/>
              </w:rPr>
            </w:pPr>
          </w:p>
        </w:tc>
        <w:tc>
          <w:tcPr>
            <w:tcW w:w="1881" w:type="dxa"/>
          </w:tcPr>
          <w:p w14:paraId="41EAE909" w14:textId="20F91044"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51A597AD" w14:textId="77777777" w:rsidR="00854E29" w:rsidRPr="00714216" w:rsidRDefault="00854E29" w:rsidP="00854E29">
            <w:pPr>
              <w:rPr>
                <w:b/>
                <w:bCs/>
                <w:color w:val="000000" w:themeColor="text1"/>
              </w:rPr>
            </w:pPr>
          </w:p>
          <w:p w14:paraId="3E7E8A58" w14:textId="77777777" w:rsidR="00854E29" w:rsidRPr="00714216" w:rsidRDefault="00854E29" w:rsidP="00854E29">
            <w:pPr>
              <w:rPr>
                <w:b/>
                <w:bCs/>
                <w:color w:val="000000" w:themeColor="text1"/>
              </w:rPr>
            </w:pPr>
          </w:p>
          <w:p w14:paraId="24121736" w14:textId="58B8A428" w:rsidR="00854E29" w:rsidRPr="00714216" w:rsidRDefault="00854E29" w:rsidP="00854E29">
            <w:pPr>
              <w:rPr>
                <w:b/>
                <w:bCs/>
                <w:color w:val="000000" w:themeColor="text1"/>
              </w:rPr>
            </w:pPr>
            <w:r w:rsidRPr="00714216">
              <w:rPr>
                <w:b/>
                <w:bCs/>
                <w:color w:val="000000" w:themeColor="text1"/>
              </w:rPr>
              <w:t>Wymiary</w:t>
            </w:r>
          </w:p>
          <w:p w14:paraId="65112830" w14:textId="43C41375" w:rsidR="00854E29" w:rsidRPr="00714216" w:rsidRDefault="00854E29" w:rsidP="00854E29">
            <w:pPr>
              <w:rPr>
                <w:color w:val="000000" w:themeColor="text1"/>
              </w:rPr>
            </w:pPr>
            <w:r w:rsidRPr="00714216">
              <w:rPr>
                <w:color w:val="000000" w:themeColor="text1"/>
              </w:rPr>
              <w:t>Długość – od 1500 mm do 1900 mm</w:t>
            </w:r>
          </w:p>
          <w:p w14:paraId="13FC25CF" w14:textId="77777777" w:rsidR="00854E29" w:rsidRPr="00714216" w:rsidRDefault="00854E29" w:rsidP="00854E29">
            <w:pPr>
              <w:rPr>
                <w:color w:val="000000" w:themeColor="text1"/>
              </w:rPr>
            </w:pPr>
            <w:r w:rsidRPr="00714216">
              <w:rPr>
                <w:color w:val="000000" w:themeColor="text1"/>
              </w:rPr>
              <w:t xml:space="preserve">Głębokość: </w:t>
            </w:r>
          </w:p>
          <w:p w14:paraId="5E3FB4C5" w14:textId="05FB47BF" w:rsidR="00854E29" w:rsidRPr="00714216" w:rsidRDefault="00854E29" w:rsidP="00854E29">
            <w:pPr>
              <w:rPr>
                <w:color w:val="000000" w:themeColor="text1"/>
              </w:rPr>
            </w:pPr>
            <w:r w:rsidRPr="00714216">
              <w:rPr>
                <w:color w:val="000000" w:themeColor="text1"/>
              </w:rPr>
              <w:t>od 600 mm do 700 mm</w:t>
            </w:r>
          </w:p>
          <w:p w14:paraId="4D06C2A8" w14:textId="4EEAC86B" w:rsidR="00854E29" w:rsidRPr="00714216" w:rsidRDefault="00854E29" w:rsidP="00854E29">
            <w:pPr>
              <w:rPr>
                <w:color w:val="000000" w:themeColor="text1"/>
              </w:rPr>
            </w:pPr>
            <w:r w:rsidRPr="00714216">
              <w:rPr>
                <w:color w:val="000000" w:themeColor="text1"/>
              </w:rPr>
              <w:t>Wysokość: 850 mm</w:t>
            </w:r>
          </w:p>
          <w:p w14:paraId="082EAE6A" w14:textId="77777777" w:rsidR="00854E29" w:rsidRPr="00714216" w:rsidRDefault="00854E29" w:rsidP="00854E29">
            <w:pPr>
              <w:rPr>
                <w:b/>
                <w:bCs/>
                <w:color w:val="000000" w:themeColor="text1"/>
              </w:rPr>
            </w:pPr>
          </w:p>
          <w:p w14:paraId="01E5C864" w14:textId="0BD42CF2" w:rsidR="00854E29" w:rsidRPr="00714216" w:rsidRDefault="00854E29" w:rsidP="00854E29">
            <w:pPr>
              <w:rPr>
                <w:b/>
                <w:bCs/>
                <w:i/>
                <w:iCs/>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projektowanego pomieszczenia. </w:t>
            </w:r>
          </w:p>
          <w:p w14:paraId="06CAAE7C" w14:textId="77777777" w:rsidR="00854E29" w:rsidRPr="00714216" w:rsidRDefault="00854E29" w:rsidP="00854E29">
            <w:pPr>
              <w:rPr>
                <w:b/>
                <w:bCs/>
                <w:color w:val="000000" w:themeColor="text1"/>
              </w:rPr>
            </w:pPr>
          </w:p>
        </w:tc>
        <w:tc>
          <w:tcPr>
            <w:tcW w:w="3447" w:type="dxa"/>
          </w:tcPr>
          <w:p w14:paraId="5A920897"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6EF153E4" w14:textId="77777777" w:rsidR="00854E29" w:rsidRPr="00714216" w:rsidRDefault="00854E29" w:rsidP="00854E29">
            <w:pPr>
              <w:rPr>
                <w:color w:val="000000" w:themeColor="text1"/>
              </w:rPr>
            </w:pPr>
            <w:r w:rsidRPr="00714216">
              <w:rPr>
                <w:color w:val="000000" w:themeColor="text1"/>
              </w:rPr>
              <w:t>Krawędzie stołu i blatu, a także ranty blatu (minimum 40 mm) powinny być zaokrąglone lub osłonięte, aby minimalizować ryzyko urazów.</w:t>
            </w:r>
          </w:p>
          <w:p w14:paraId="3B2C4212" w14:textId="77777777" w:rsidR="00854E29" w:rsidRPr="00714216" w:rsidRDefault="00854E29" w:rsidP="00854E29">
            <w:pPr>
              <w:rPr>
                <w:color w:val="000000" w:themeColor="text1"/>
              </w:rPr>
            </w:pPr>
          </w:p>
          <w:p w14:paraId="2BEF8A47" w14:textId="77777777" w:rsidR="00854E29" w:rsidRPr="00714216" w:rsidRDefault="00854E29" w:rsidP="00854E29">
            <w:pPr>
              <w:rPr>
                <w:color w:val="000000" w:themeColor="text1"/>
              </w:rPr>
            </w:pPr>
            <w:r w:rsidRPr="00714216">
              <w:rPr>
                <w:color w:val="000000" w:themeColor="text1"/>
              </w:rPr>
              <w:t>Stół powinien być stabilny dzięki regulowanym stopkom (+25 mm / -5 mm), zapobiegającym chwianiu lub przewracaniu się urządzenia.</w:t>
            </w:r>
          </w:p>
          <w:p w14:paraId="2437C47A" w14:textId="77777777" w:rsidR="00854E29" w:rsidRPr="00714216" w:rsidRDefault="00854E29" w:rsidP="00854E29">
            <w:pPr>
              <w:rPr>
                <w:color w:val="000000" w:themeColor="text1"/>
              </w:rPr>
            </w:pPr>
          </w:p>
          <w:p w14:paraId="4C49EE0A" w14:textId="2F6080BE" w:rsidR="00854E29" w:rsidRPr="00714216" w:rsidRDefault="00854E29" w:rsidP="00854E29">
            <w:pPr>
              <w:rPr>
                <w:color w:val="000000" w:themeColor="text1"/>
              </w:rPr>
            </w:pPr>
            <w:r w:rsidRPr="00714216">
              <w:rPr>
                <w:color w:val="000000" w:themeColor="text1"/>
              </w:rPr>
              <w:t>Półki i zlew muszą być łatwe do czyszczenia i konserwacji.</w:t>
            </w:r>
          </w:p>
          <w:p w14:paraId="4B3DCA14" w14:textId="77777777" w:rsidR="00854E29" w:rsidRPr="00714216" w:rsidRDefault="00854E29" w:rsidP="00854E29">
            <w:pPr>
              <w:rPr>
                <w:color w:val="000000" w:themeColor="text1"/>
              </w:rPr>
            </w:pPr>
          </w:p>
          <w:p w14:paraId="1C7E2FF1" w14:textId="77777777" w:rsidR="00854E29" w:rsidRPr="00714216" w:rsidRDefault="00854E29" w:rsidP="00854E29">
            <w:pPr>
              <w:rPr>
                <w:color w:val="000000" w:themeColor="text1"/>
              </w:rPr>
            </w:pPr>
            <w:r w:rsidRPr="00714216">
              <w:rPr>
                <w:color w:val="000000" w:themeColor="text1"/>
              </w:rPr>
              <w:t>Blat z rantem zapewnia utrzymanie higieny i minimalizuje rozlewanie produktów, co ułatwia pracę osobom z ograniczeniami ruchowymi.</w:t>
            </w:r>
          </w:p>
          <w:p w14:paraId="3001FFC0" w14:textId="77777777" w:rsidR="00854E29" w:rsidRPr="00714216" w:rsidRDefault="00854E29" w:rsidP="00854E29">
            <w:pPr>
              <w:rPr>
                <w:b/>
                <w:bCs/>
                <w:color w:val="000000" w:themeColor="text1"/>
              </w:rPr>
            </w:pPr>
          </w:p>
          <w:p w14:paraId="4A6D12C3" w14:textId="77777777" w:rsidR="00854E29" w:rsidRPr="00714216" w:rsidRDefault="00854E29" w:rsidP="00854E29">
            <w:pPr>
              <w:rPr>
                <w:color w:val="000000" w:themeColor="text1"/>
              </w:rPr>
            </w:pPr>
            <w:r w:rsidRPr="00714216">
              <w:rPr>
                <w:color w:val="000000" w:themeColor="text1"/>
              </w:rPr>
              <w:t>Wysokość blatu (minimum 850 mm) powinna umożliwiać ergonomiczne korzystanie ze stołu w pozycji stojącej.</w:t>
            </w:r>
          </w:p>
          <w:p w14:paraId="28946F3D" w14:textId="77777777" w:rsidR="00854E29" w:rsidRPr="00714216" w:rsidRDefault="00854E29" w:rsidP="00854E29">
            <w:pPr>
              <w:rPr>
                <w:color w:val="000000" w:themeColor="text1"/>
              </w:rPr>
            </w:pPr>
          </w:p>
        </w:tc>
        <w:tc>
          <w:tcPr>
            <w:tcW w:w="1476" w:type="dxa"/>
          </w:tcPr>
          <w:p w14:paraId="40E90EFD" w14:textId="77777777" w:rsidR="00854E29" w:rsidRPr="00714216" w:rsidRDefault="00854E29" w:rsidP="00854E29">
            <w:pPr>
              <w:rPr>
                <w:b/>
                <w:bCs/>
                <w:color w:val="000000" w:themeColor="text1"/>
              </w:rPr>
            </w:pPr>
          </w:p>
        </w:tc>
        <w:tc>
          <w:tcPr>
            <w:tcW w:w="1417" w:type="dxa"/>
          </w:tcPr>
          <w:p w14:paraId="2855C7EB" w14:textId="77777777" w:rsidR="00854E29" w:rsidRPr="00714216" w:rsidRDefault="00854E29" w:rsidP="00854E29">
            <w:pPr>
              <w:rPr>
                <w:b/>
                <w:bCs/>
                <w:color w:val="000000" w:themeColor="text1"/>
              </w:rPr>
            </w:pPr>
          </w:p>
        </w:tc>
        <w:tc>
          <w:tcPr>
            <w:tcW w:w="1418" w:type="dxa"/>
          </w:tcPr>
          <w:p w14:paraId="18811647" w14:textId="77777777" w:rsidR="00854E29" w:rsidRPr="00714216" w:rsidRDefault="00854E29" w:rsidP="00854E29">
            <w:pPr>
              <w:rPr>
                <w:b/>
                <w:bCs/>
                <w:color w:val="000000" w:themeColor="text1"/>
              </w:rPr>
            </w:pPr>
          </w:p>
        </w:tc>
        <w:tc>
          <w:tcPr>
            <w:tcW w:w="1134" w:type="dxa"/>
          </w:tcPr>
          <w:p w14:paraId="2B40556C" w14:textId="77777777" w:rsidR="00854E29" w:rsidRPr="00714216" w:rsidRDefault="00854E29" w:rsidP="00854E29">
            <w:pPr>
              <w:rPr>
                <w:b/>
                <w:bCs/>
                <w:color w:val="000000" w:themeColor="text1"/>
              </w:rPr>
            </w:pPr>
          </w:p>
        </w:tc>
        <w:tc>
          <w:tcPr>
            <w:tcW w:w="1842" w:type="dxa"/>
          </w:tcPr>
          <w:p w14:paraId="357CED20" w14:textId="77777777" w:rsidR="00854E29" w:rsidRPr="00714216" w:rsidRDefault="00854E29" w:rsidP="00854E29">
            <w:pPr>
              <w:rPr>
                <w:b/>
                <w:bCs/>
                <w:color w:val="000000" w:themeColor="text1"/>
              </w:rPr>
            </w:pPr>
          </w:p>
        </w:tc>
      </w:tr>
      <w:tr w:rsidR="00714216" w:rsidRPr="00714216" w14:paraId="2F6BDED0" w14:textId="14A1B267" w:rsidTr="00045C3C">
        <w:tc>
          <w:tcPr>
            <w:tcW w:w="568" w:type="dxa"/>
          </w:tcPr>
          <w:p w14:paraId="548D44FC" w14:textId="37ED2031" w:rsidR="00854E29" w:rsidRPr="00714216" w:rsidRDefault="00854E29" w:rsidP="00854E29">
            <w:pPr>
              <w:rPr>
                <w:color w:val="000000" w:themeColor="text1"/>
              </w:rPr>
            </w:pPr>
            <w:r w:rsidRPr="00714216">
              <w:rPr>
                <w:color w:val="000000" w:themeColor="text1"/>
              </w:rPr>
              <w:t>3</w:t>
            </w:r>
          </w:p>
        </w:tc>
        <w:tc>
          <w:tcPr>
            <w:tcW w:w="3260" w:type="dxa"/>
          </w:tcPr>
          <w:p w14:paraId="4DFB0E06" w14:textId="77777777" w:rsidR="00854E29" w:rsidRPr="00714216" w:rsidRDefault="00854E29" w:rsidP="00854E29">
            <w:pPr>
              <w:rPr>
                <w:b/>
                <w:bCs/>
                <w:color w:val="000000" w:themeColor="text1"/>
              </w:rPr>
            </w:pPr>
            <w:r w:rsidRPr="00714216">
              <w:rPr>
                <w:b/>
                <w:bCs/>
                <w:color w:val="000000" w:themeColor="text1"/>
              </w:rPr>
              <w:t xml:space="preserve">BATERIA UMYWALKOWA  </w:t>
            </w:r>
          </w:p>
          <w:p w14:paraId="4A9C483F" w14:textId="3355D665" w:rsidR="00854E29" w:rsidRPr="00714216" w:rsidRDefault="00854E29" w:rsidP="00854E29">
            <w:pPr>
              <w:rPr>
                <w:b/>
                <w:bCs/>
                <w:color w:val="000000" w:themeColor="text1"/>
              </w:rPr>
            </w:pPr>
            <w:r w:rsidRPr="00714216">
              <w:rPr>
                <w:noProof/>
                <w:color w:val="000000" w:themeColor="text1"/>
              </w:rPr>
              <w:drawing>
                <wp:inline distT="0" distB="0" distL="0" distR="0" wp14:anchorId="7F0EAED7" wp14:editId="540966E9">
                  <wp:extent cx="1867407" cy="1600200"/>
                  <wp:effectExtent l="0" t="0" r="0" b="0"/>
                  <wp:docPr id="112913511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3765" cy="1605648"/>
                          </a:xfrm>
                          <a:prstGeom prst="rect">
                            <a:avLst/>
                          </a:prstGeom>
                          <a:noFill/>
                          <a:ln>
                            <a:noFill/>
                          </a:ln>
                        </pic:spPr>
                      </pic:pic>
                    </a:graphicData>
                  </a:graphic>
                </wp:inline>
              </w:drawing>
            </w:r>
          </w:p>
        </w:tc>
        <w:tc>
          <w:tcPr>
            <w:tcW w:w="850" w:type="dxa"/>
          </w:tcPr>
          <w:p w14:paraId="688C646A" w14:textId="25FC48DC" w:rsidR="00854E29" w:rsidRPr="00714216" w:rsidRDefault="00854E29" w:rsidP="00854E29">
            <w:pPr>
              <w:rPr>
                <w:b/>
                <w:bCs/>
                <w:color w:val="000000" w:themeColor="text1"/>
              </w:rPr>
            </w:pPr>
            <w:r w:rsidRPr="00714216">
              <w:rPr>
                <w:b/>
                <w:bCs/>
                <w:color w:val="000000" w:themeColor="text1"/>
              </w:rPr>
              <w:t>1</w:t>
            </w:r>
          </w:p>
        </w:tc>
        <w:tc>
          <w:tcPr>
            <w:tcW w:w="5529" w:type="dxa"/>
          </w:tcPr>
          <w:p w14:paraId="6ECE0070" w14:textId="77777777" w:rsidR="00854E29" w:rsidRPr="00714216" w:rsidRDefault="00854E29" w:rsidP="00854E29">
            <w:pPr>
              <w:rPr>
                <w:b/>
                <w:bCs/>
                <w:color w:val="000000" w:themeColor="text1"/>
              </w:rPr>
            </w:pPr>
            <w:r w:rsidRPr="00714216">
              <w:rPr>
                <w:b/>
                <w:bCs/>
                <w:color w:val="000000" w:themeColor="text1"/>
              </w:rPr>
              <w:t>Bateria umywalkowa, jednootworowa, łokciowa.</w:t>
            </w:r>
          </w:p>
          <w:p w14:paraId="6FF3C5D1" w14:textId="77777777" w:rsidR="00854E29" w:rsidRPr="00714216" w:rsidRDefault="00854E29" w:rsidP="00854E29">
            <w:pPr>
              <w:pStyle w:val="Akapitzlist"/>
              <w:numPr>
                <w:ilvl w:val="0"/>
                <w:numId w:val="7"/>
              </w:numPr>
              <w:rPr>
                <w:color w:val="000000" w:themeColor="text1"/>
              </w:rPr>
            </w:pPr>
            <w:r w:rsidRPr="00714216">
              <w:rPr>
                <w:color w:val="000000" w:themeColor="text1"/>
              </w:rPr>
              <w:t>Obsługa za pomocą dźwigni łokciowej umożliwiającej uruchamianie i regulację strumienia wody bez użycia dłoni.</w:t>
            </w:r>
          </w:p>
          <w:p w14:paraId="75F8C9F3" w14:textId="77777777" w:rsidR="00854E29" w:rsidRPr="00714216" w:rsidRDefault="00854E29" w:rsidP="00854E29">
            <w:pPr>
              <w:pStyle w:val="Akapitzlist"/>
              <w:numPr>
                <w:ilvl w:val="0"/>
                <w:numId w:val="7"/>
              </w:numPr>
              <w:rPr>
                <w:color w:val="000000" w:themeColor="text1"/>
              </w:rPr>
            </w:pPr>
            <w:r w:rsidRPr="00714216">
              <w:rPr>
                <w:color w:val="000000" w:themeColor="text1"/>
              </w:rPr>
              <w:t>Możliwość płynnej regulacji temperatury i siły strumienia wody (mieszacz jednouchwytowy). Konstrukcja umożliwiająca łatwe utrzymanie w czystości.</w:t>
            </w:r>
          </w:p>
          <w:p w14:paraId="64686630" w14:textId="77777777" w:rsidR="00854E29" w:rsidRPr="00714216" w:rsidRDefault="00854E29" w:rsidP="00854E29">
            <w:pPr>
              <w:pStyle w:val="Akapitzlist"/>
              <w:numPr>
                <w:ilvl w:val="0"/>
                <w:numId w:val="7"/>
              </w:numPr>
              <w:rPr>
                <w:color w:val="000000" w:themeColor="text1"/>
              </w:rPr>
            </w:pPr>
            <w:r w:rsidRPr="00714216">
              <w:rPr>
                <w:color w:val="000000" w:themeColor="text1"/>
              </w:rPr>
              <w:t>Przystosowanie do intensywnej eksploatacji w warunkach profesjonalnych.</w:t>
            </w:r>
          </w:p>
          <w:p w14:paraId="66A0FDB0" w14:textId="6B4BB6FC" w:rsidR="00854E29" w:rsidRPr="00714216" w:rsidRDefault="00854E29" w:rsidP="00854E29">
            <w:pPr>
              <w:rPr>
                <w:color w:val="000000" w:themeColor="text1"/>
              </w:rPr>
            </w:pPr>
            <w:r w:rsidRPr="00714216">
              <w:rPr>
                <w:color w:val="000000" w:themeColor="text1"/>
              </w:rPr>
              <w:t>Bateria do montażu przy stole spawanym ze zlewem.</w:t>
            </w:r>
          </w:p>
          <w:p w14:paraId="6CF513F1" w14:textId="77777777" w:rsidR="00854E29" w:rsidRPr="00714216" w:rsidRDefault="00854E29" w:rsidP="00854E29">
            <w:pPr>
              <w:rPr>
                <w:b/>
                <w:bCs/>
                <w:color w:val="000000" w:themeColor="text1"/>
              </w:rPr>
            </w:pPr>
          </w:p>
        </w:tc>
        <w:tc>
          <w:tcPr>
            <w:tcW w:w="1881" w:type="dxa"/>
          </w:tcPr>
          <w:p w14:paraId="14252378" w14:textId="0DF1C784" w:rsidR="00854E29" w:rsidRPr="00714216" w:rsidRDefault="00854E29" w:rsidP="00854E29">
            <w:pPr>
              <w:rPr>
                <w:color w:val="000000" w:themeColor="text1"/>
              </w:rPr>
            </w:pPr>
            <w:r w:rsidRPr="00714216">
              <w:rPr>
                <w:b/>
                <w:bCs/>
                <w:color w:val="000000" w:themeColor="text1"/>
              </w:rPr>
              <w:t xml:space="preserve">WYMIARY I PARAMETRY TECHNICZNE  </w:t>
            </w:r>
          </w:p>
          <w:p w14:paraId="6FCE78E0" w14:textId="77777777" w:rsidR="00854E29" w:rsidRPr="00714216" w:rsidRDefault="00854E29" w:rsidP="00854E29">
            <w:pPr>
              <w:rPr>
                <w:color w:val="000000" w:themeColor="text1"/>
              </w:rPr>
            </w:pPr>
          </w:p>
          <w:p w14:paraId="5F0011C0" w14:textId="77777777" w:rsidR="00854E29" w:rsidRPr="00714216" w:rsidRDefault="00854E29" w:rsidP="00854E29">
            <w:pPr>
              <w:rPr>
                <w:i/>
                <w:iCs/>
                <w:color w:val="000000" w:themeColor="text1"/>
              </w:rPr>
            </w:pPr>
            <w:proofErr w:type="gramStart"/>
            <w:r w:rsidRPr="00714216">
              <w:rPr>
                <w:i/>
                <w:iCs/>
                <w:color w:val="000000" w:themeColor="text1"/>
              </w:rPr>
              <w:t xml:space="preserve">Wymagana  </w:t>
            </w:r>
            <w:r w:rsidRPr="00714216">
              <w:rPr>
                <w:rFonts w:cstheme="minorHAnsi"/>
                <w:i/>
                <w:iCs/>
                <w:color w:val="000000" w:themeColor="text1"/>
              </w:rPr>
              <w:t>Ø</w:t>
            </w:r>
            <w:proofErr w:type="gramEnd"/>
            <w:r w:rsidRPr="00714216">
              <w:rPr>
                <w:rFonts w:cstheme="minorHAnsi"/>
                <w:i/>
                <w:iCs/>
                <w:color w:val="000000" w:themeColor="text1"/>
              </w:rPr>
              <w:t xml:space="preserve"> </w:t>
            </w:r>
            <w:r w:rsidRPr="00714216">
              <w:rPr>
                <w:i/>
                <w:iCs/>
                <w:color w:val="000000" w:themeColor="text1"/>
              </w:rPr>
              <w:t>otworu 33-36 mm</w:t>
            </w:r>
          </w:p>
          <w:p w14:paraId="20B5CDA4" w14:textId="77777777" w:rsidR="00854E29" w:rsidRPr="00714216" w:rsidRDefault="00854E29" w:rsidP="00854E29">
            <w:pPr>
              <w:rPr>
                <w:i/>
                <w:iCs/>
                <w:color w:val="000000" w:themeColor="text1"/>
              </w:rPr>
            </w:pPr>
          </w:p>
          <w:p w14:paraId="799ECCB7" w14:textId="66C9D1B6"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 pomieszczenia.</w:t>
            </w:r>
          </w:p>
          <w:p w14:paraId="110AF1CD" w14:textId="77777777" w:rsidR="00854E29" w:rsidRPr="00714216" w:rsidRDefault="00854E29" w:rsidP="00854E29">
            <w:pPr>
              <w:rPr>
                <w:b/>
                <w:bCs/>
                <w:color w:val="000000" w:themeColor="text1"/>
              </w:rPr>
            </w:pPr>
          </w:p>
        </w:tc>
        <w:tc>
          <w:tcPr>
            <w:tcW w:w="3447" w:type="dxa"/>
          </w:tcPr>
          <w:p w14:paraId="5C2074E6"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64319576" w14:textId="77777777" w:rsidR="00854E29" w:rsidRPr="00714216" w:rsidRDefault="00854E29" w:rsidP="00854E29">
            <w:pPr>
              <w:rPr>
                <w:color w:val="000000" w:themeColor="text1"/>
              </w:rPr>
            </w:pPr>
          </w:p>
          <w:p w14:paraId="5D3FBE03" w14:textId="77777777" w:rsidR="00854E29" w:rsidRPr="00714216" w:rsidRDefault="00854E29" w:rsidP="00854E29">
            <w:pPr>
              <w:rPr>
                <w:color w:val="000000" w:themeColor="text1"/>
              </w:rPr>
            </w:pPr>
            <w:r w:rsidRPr="00714216">
              <w:rPr>
                <w:color w:val="000000" w:themeColor="text1"/>
              </w:rPr>
              <w:t>Konstrukcja baterii powinna umożliwiać obsługę bez konieczności użycia siły chwytu dłoni, w sposób intuicyjny i bezpieczny (np. poprzez zastosowanie dźwigni łokciowej).</w:t>
            </w:r>
          </w:p>
          <w:p w14:paraId="71695360" w14:textId="77777777" w:rsidR="00854E29" w:rsidRPr="00714216" w:rsidRDefault="00854E29" w:rsidP="00854E29">
            <w:pPr>
              <w:rPr>
                <w:color w:val="000000" w:themeColor="text1"/>
              </w:rPr>
            </w:pPr>
            <w:r w:rsidRPr="00714216">
              <w:rPr>
                <w:color w:val="000000" w:themeColor="text1"/>
              </w:rPr>
              <w:t>Elementy sterujące powinny:</w:t>
            </w:r>
          </w:p>
          <w:p w14:paraId="70B0855B" w14:textId="77777777" w:rsidR="00854E29" w:rsidRPr="00714216" w:rsidRDefault="00854E29" w:rsidP="00854E29">
            <w:pPr>
              <w:numPr>
                <w:ilvl w:val="0"/>
                <w:numId w:val="8"/>
              </w:numPr>
              <w:rPr>
                <w:color w:val="000000" w:themeColor="text1"/>
              </w:rPr>
            </w:pPr>
            <w:r w:rsidRPr="00714216">
              <w:rPr>
                <w:color w:val="000000" w:themeColor="text1"/>
              </w:rPr>
              <w:t>być łatwo dostępne,</w:t>
            </w:r>
          </w:p>
          <w:p w14:paraId="3EF8DB16" w14:textId="77777777" w:rsidR="00854E29" w:rsidRPr="00714216" w:rsidRDefault="00854E29" w:rsidP="00854E29">
            <w:pPr>
              <w:numPr>
                <w:ilvl w:val="0"/>
                <w:numId w:val="8"/>
              </w:numPr>
              <w:rPr>
                <w:color w:val="000000" w:themeColor="text1"/>
              </w:rPr>
            </w:pPr>
            <w:r w:rsidRPr="00714216">
              <w:rPr>
                <w:color w:val="000000" w:themeColor="text1"/>
              </w:rPr>
              <w:t>umożliwiać obsługę jedną ręką lub przedramieniem,</w:t>
            </w:r>
          </w:p>
          <w:p w14:paraId="6BF9AB8A" w14:textId="77777777" w:rsidR="00854E29" w:rsidRPr="00714216" w:rsidRDefault="00854E29" w:rsidP="00854E29">
            <w:pPr>
              <w:numPr>
                <w:ilvl w:val="0"/>
                <w:numId w:val="8"/>
              </w:numPr>
              <w:rPr>
                <w:color w:val="000000" w:themeColor="text1"/>
              </w:rPr>
            </w:pPr>
            <w:r w:rsidRPr="00714216">
              <w:rPr>
                <w:color w:val="000000" w:themeColor="text1"/>
              </w:rPr>
              <w:t>nie wymagać precyzyjnych ruchów ani znacznej siły nacisku.</w:t>
            </w:r>
          </w:p>
          <w:p w14:paraId="6BEAF2A7" w14:textId="77777777" w:rsidR="00854E29" w:rsidRPr="00714216" w:rsidRDefault="00854E29" w:rsidP="00854E29">
            <w:pPr>
              <w:rPr>
                <w:b/>
                <w:bCs/>
                <w:color w:val="000000" w:themeColor="text1"/>
              </w:rPr>
            </w:pPr>
          </w:p>
        </w:tc>
        <w:tc>
          <w:tcPr>
            <w:tcW w:w="1476" w:type="dxa"/>
          </w:tcPr>
          <w:p w14:paraId="7FD295EA" w14:textId="77777777" w:rsidR="00854E29" w:rsidRPr="00714216" w:rsidRDefault="00854E29" w:rsidP="00854E29">
            <w:pPr>
              <w:rPr>
                <w:b/>
                <w:bCs/>
                <w:color w:val="000000" w:themeColor="text1"/>
              </w:rPr>
            </w:pPr>
          </w:p>
        </w:tc>
        <w:tc>
          <w:tcPr>
            <w:tcW w:w="1417" w:type="dxa"/>
          </w:tcPr>
          <w:p w14:paraId="143EAD59" w14:textId="77777777" w:rsidR="00854E29" w:rsidRPr="00714216" w:rsidRDefault="00854E29" w:rsidP="00854E29">
            <w:pPr>
              <w:rPr>
                <w:b/>
                <w:bCs/>
                <w:color w:val="000000" w:themeColor="text1"/>
              </w:rPr>
            </w:pPr>
          </w:p>
        </w:tc>
        <w:tc>
          <w:tcPr>
            <w:tcW w:w="1418" w:type="dxa"/>
          </w:tcPr>
          <w:p w14:paraId="1E5344D5" w14:textId="77777777" w:rsidR="00854E29" w:rsidRPr="00714216" w:rsidRDefault="00854E29" w:rsidP="00854E29">
            <w:pPr>
              <w:rPr>
                <w:b/>
                <w:bCs/>
                <w:color w:val="000000" w:themeColor="text1"/>
              </w:rPr>
            </w:pPr>
          </w:p>
        </w:tc>
        <w:tc>
          <w:tcPr>
            <w:tcW w:w="1134" w:type="dxa"/>
          </w:tcPr>
          <w:p w14:paraId="7B846E5A" w14:textId="77777777" w:rsidR="00854E29" w:rsidRPr="00714216" w:rsidRDefault="00854E29" w:rsidP="00854E29">
            <w:pPr>
              <w:rPr>
                <w:b/>
                <w:bCs/>
                <w:color w:val="000000" w:themeColor="text1"/>
              </w:rPr>
            </w:pPr>
          </w:p>
        </w:tc>
        <w:tc>
          <w:tcPr>
            <w:tcW w:w="1842" w:type="dxa"/>
          </w:tcPr>
          <w:p w14:paraId="1A45E1BA" w14:textId="77777777" w:rsidR="00854E29" w:rsidRPr="00714216" w:rsidRDefault="00854E29" w:rsidP="00854E29">
            <w:pPr>
              <w:rPr>
                <w:b/>
                <w:bCs/>
                <w:color w:val="000000" w:themeColor="text1"/>
              </w:rPr>
            </w:pPr>
          </w:p>
        </w:tc>
      </w:tr>
      <w:tr w:rsidR="00714216" w:rsidRPr="00714216" w14:paraId="0E6DCAF9" w14:textId="05F15AEA" w:rsidTr="00045C3C">
        <w:tc>
          <w:tcPr>
            <w:tcW w:w="568" w:type="dxa"/>
          </w:tcPr>
          <w:p w14:paraId="35A99132" w14:textId="1EF8BCAA" w:rsidR="00854E29" w:rsidRPr="00714216" w:rsidRDefault="00854E29" w:rsidP="00854E29">
            <w:pPr>
              <w:rPr>
                <w:color w:val="000000" w:themeColor="text1"/>
              </w:rPr>
            </w:pPr>
            <w:r w:rsidRPr="00714216">
              <w:rPr>
                <w:color w:val="000000" w:themeColor="text1"/>
              </w:rPr>
              <w:t>4</w:t>
            </w:r>
          </w:p>
        </w:tc>
        <w:tc>
          <w:tcPr>
            <w:tcW w:w="3260" w:type="dxa"/>
          </w:tcPr>
          <w:p w14:paraId="42F8B24F" w14:textId="1A706B20" w:rsidR="00854E29" w:rsidRPr="00714216" w:rsidRDefault="00854E29" w:rsidP="00854E29">
            <w:pPr>
              <w:rPr>
                <w:b/>
                <w:bCs/>
                <w:color w:val="000000" w:themeColor="text1"/>
              </w:rPr>
            </w:pPr>
            <w:r w:rsidRPr="00714216">
              <w:rPr>
                <w:b/>
                <w:bCs/>
                <w:color w:val="000000" w:themeColor="text1"/>
              </w:rPr>
              <w:t>UMYWALKA WRAZ Z BATERIĄ SZTORCOWĄ</w:t>
            </w:r>
          </w:p>
          <w:p w14:paraId="4533EF59" w14:textId="59DD4A47" w:rsidR="00854E29" w:rsidRPr="00714216" w:rsidRDefault="00854E29" w:rsidP="00854E29">
            <w:pPr>
              <w:rPr>
                <w:b/>
                <w:bCs/>
                <w:color w:val="000000" w:themeColor="text1"/>
              </w:rPr>
            </w:pPr>
            <w:r w:rsidRPr="00714216">
              <w:rPr>
                <w:b/>
                <w:bCs/>
                <w:noProof/>
                <w:color w:val="000000" w:themeColor="text1"/>
              </w:rPr>
              <w:drawing>
                <wp:inline distT="0" distB="0" distL="0" distR="0" wp14:anchorId="19776DDF" wp14:editId="15BEC2F4">
                  <wp:extent cx="1156778" cy="708338"/>
                  <wp:effectExtent l="0" t="0" r="5715" b="0"/>
                  <wp:docPr id="730612644"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66123" cy="714061"/>
                          </a:xfrm>
                          <a:prstGeom prst="rect">
                            <a:avLst/>
                          </a:prstGeom>
                          <a:noFill/>
                          <a:ln>
                            <a:noFill/>
                          </a:ln>
                        </pic:spPr>
                      </pic:pic>
                    </a:graphicData>
                  </a:graphic>
                </wp:inline>
              </w:drawing>
            </w:r>
            <w:r w:rsidRPr="00714216">
              <w:rPr>
                <w:b/>
                <w:bCs/>
                <w:noProof/>
                <w:color w:val="000000" w:themeColor="text1"/>
              </w:rPr>
              <w:drawing>
                <wp:inline distT="0" distB="0" distL="0" distR="0" wp14:anchorId="5249D44B" wp14:editId="75623049">
                  <wp:extent cx="657484" cy="753414"/>
                  <wp:effectExtent l="0" t="0" r="0" b="8890"/>
                  <wp:docPr id="54475339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1882" cy="758454"/>
                          </a:xfrm>
                          <a:prstGeom prst="rect">
                            <a:avLst/>
                          </a:prstGeom>
                          <a:noFill/>
                          <a:ln>
                            <a:noFill/>
                          </a:ln>
                        </pic:spPr>
                      </pic:pic>
                    </a:graphicData>
                  </a:graphic>
                </wp:inline>
              </w:drawing>
            </w:r>
          </w:p>
        </w:tc>
        <w:tc>
          <w:tcPr>
            <w:tcW w:w="850" w:type="dxa"/>
          </w:tcPr>
          <w:p w14:paraId="74720E68" w14:textId="52E36810" w:rsidR="00854E29" w:rsidRPr="00714216" w:rsidRDefault="00854E29" w:rsidP="00854E29">
            <w:pPr>
              <w:rPr>
                <w:b/>
                <w:bCs/>
                <w:color w:val="000000" w:themeColor="text1"/>
              </w:rPr>
            </w:pPr>
            <w:r w:rsidRPr="00714216">
              <w:rPr>
                <w:b/>
                <w:bCs/>
                <w:color w:val="000000" w:themeColor="text1"/>
              </w:rPr>
              <w:t>1</w:t>
            </w:r>
          </w:p>
        </w:tc>
        <w:tc>
          <w:tcPr>
            <w:tcW w:w="5529" w:type="dxa"/>
          </w:tcPr>
          <w:p w14:paraId="791C1E47" w14:textId="77777777" w:rsidR="00854E29" w:rsidRPr="00714216" w:rsidRDefault="00854E29" w:rsidP="00854E29">
            <w:pPr>
              <w:rPr>
                <w:color w:val="000000" w:themeColor="text1"/>
              </w:rPr>
            </w:pPr>
            <w:r w:rsidRPr="00714216">
              <w:rPr>
                <w:color w:val="000000" w:themeColor="text1"/>
              </w:rPr>
              <w:t>Parametry techniczne:</w:t>
            </w:r>
          </w:p>
          <w:p w14:paraId="46C27C49" w14:textId="77777777" w:rsidR="00854E29" w:rsidRPr="00714216" w:rsidRDefault="00854E29" w:rsidP="00854E29">
            <w:pPr>
              <w:numPr>
                <w:ilvl w:val="0"/>
                <w:numId w:val="70"/>
              </w:numPr>
              <w:rPr>
                <w:color w:val="000000" w:themeColor="text1"/>
              </w:rPr>
            </w:pPr>
            <w:r w:rsidRPr="00714216">
              <w:rPr>
                <w:color w:val="000000" w:themeColor="text1"/>
              </w:rPr>
              <w:t>typ: umywalka spawana ze stali nierdzewnej,</w:t>
            </w:r>
          </w:p>
          <w:p w14:paraId="2E26C4FA" w14:textId="77777777" w:rsidR="00854E29" w:rsidRPr="00714216" w:rsidRDefault="00854E29" w:rsidP="00854E29">
            <w:pPr>
              <w:numPr>
                <w:ilvl w:val="0"/>
                <w:numId w:val="70"/>
              </w:numPr>
              <w:rPr>
                <w:color w:val="000000" w:themeColor="text1"/>
              </w:rPr>
            </w:pPr>
            <w:r w:rsidRPr="00714216">
              <w:rPr>
                <w:color w:val="000000" w:themeColor="text1"/>
              </w:rPr>
              <w:t>otwór pod baterię zlokalizowany centralnie w komorze,</w:t>
            </w:r>
          </w:p>
          <w:p w14:paraId="205F7719" w14:textId="77777777" w:rsidR="00854E29" w:rsidRPr="00714216" w:rsidRDefault="00854E29" w:rsidP="00854E29">
            <w:pPr>
              <w:numPr>
                <w:ilvl w:val="0"/>
                <w:numId w:val="70"/>
              </w:numPr>
              <w:rPr>
                <w:color w:val="000000" w:themeColor="text1"/>
              </w:rPr>
            </w:pPr>
            <w:r w:rsidRPr="00714216">
              <w:rPr>
                <w:color w:val="000000" w:themeColor="text1"/>
              </w:rPr>
              <w:t>średnica otworu pod baterię: Ø 33 mm,</w:t>
            </w:r>
          </w:p>
          <w:p w14:paraId="0968D07A" w14:textId="77777777" w:rsidR="00854E29" w:rsidRPr="00714216" w:rsidRDefault="00854E29" w:rsidP="00854E29">
            <w:pPr>
              <w:numPr>
                <w:ilvl w:val="0"/>
                <w:numId w:val="70"/>
              </w:numPr>
              <w:rPr>
                <w:color w:val="000000" w:themeColor="text1"/>
              </w:rPr>
            </w:pPr>
            <w:r w:rsidRPr="00714216">
              <w:rPr>
                <w:color w:val="000000" w:themeColor="text1"/>
              </w:rPr>
              <w:t>konstrukcja spawana zapewniająca trwałość i szczelność,</w:t>
            </w:r>
          </w:p>
          <w:p w14:paraId="15129C5C" w14:textId="77777777" w:rsidR="00854E29" w:rsidRPr="00714216" w:rsidRDefault="00854E29" w:rsidP="00854E29">
            <w:pPr>
              <w:numPr>
                <w:ilvl w:val="0"/>
                <w:numId w:val="70"/>
              </w:numPr>
              <w:rPr>
                <w:color w:val="000000" w:themeColor="text1"/>
              </w:rPr>
            </w:pPr>
            <w:r w:rsidRPr="00714216">
              <w:rPr>
                <w:color w:val="000000" w:themeColor="text1"/>
              </w:rPr>
              <w:t>powierzchnia łatwa do utrzymania w czystości, odporna na korozję i działanie środków myjących.</w:t>
            </w:r>
          </w:p>
          <w:p w14:paraId="06052634" w14:textId="77777777" w:rsidR="00854E29" w:rsidRPr="00714216" w:rsidRDefault="00854E29" w:rsidP="00854E29">
            <w:pPr>
              <w:rPr>
                <w:color w:val="000000" w:themeColor="text1"/>
              </w:rPr>
            </w:pPr>
            <w:r w:rsidRPr="00714216">
              <w:rPr>
                <w:color w:val="000000" w:themeColor="text1"/>
              </w:rPr>
              <w:t>Umywalka powinna być wykonana z materiałów dopuszczonych do kontaktu z wodą użytkową, spełniających wymagania obowiązujących norm higienicznych i sanitarnych.</w:t>
            </w:r>
          </w:p>
          <w:p w14:paraId="0E9755E3" w14:textId="77777777" w:rsidR="00854E29" w:rsidRPr="00714216" w:rsidRDefault="00854E29" w:rsidP="00854E29">
            <w:pPr>
              <w:rPr>
                <w:color w:val="000000" w:themeColor="text1"/>
              </w:rPr>
            </w:pPr>
          </w:p>
          <w:p w14:paraId="5EC69365" w14:textId="77777777" w:rsidR="00854E29" w:rsidRPr="00714216" w:rsidRDefault="00854E29" w:rsidP="00854E29">
            <w:pPr>
              <w:rPr>
                <w:b/>
                <w:bCs/>
                <w:color w:val="000000" w:themeColor="text1"/>
              </w:rPr>
            </w:pPr>
            <w:r w:rsidRPr="00714216">
              <w:rPr>
                <w:b/>
                <w:bCs/>
                <w:color w:val="000000" w:themeColor="text1"/>
              </w:rPr>
              <w:t>Bateria sztorcowa</w:t>
            </w:r>
          </w:p>
          <w:p w14:paraId="031170CC" w14:textId="77777777" w:rsidR="00854E29" w:rsidRPr="00714216" w:rsidRDefault="00854E29" w:rsidP="00854E29">
            <w:pPr>
              <w:rPr>
                <w:color w:val="000000" w:themeColor="text1"/>
              </w:rPr>
            </w:pPr>
            <w:r w:rsidRPr="00714216">
              <w:rPr>
                <w:color w:val="000000" w:themeColor="text1"/>
              </w:rPr>
              <w:t>baterii umywalkowej jednootworowej (sztorcowej), kompatybilnej z otworem Ø 33 mm w umywalce.</w:t>
            </w:r>
          </w:p>
          <w:p w14:paraId="4F20F330" w14:textId="77777777" w:rsidR="00854E29" w:rsidRPr="00714216" w:rsidRDefault="00854E29" w:rsidP="00854E29">
            <w:pPr>
              <w:rPr>
                <w:color w:val="000000" w:themeColor="text1"/>
              </w:rPr>
            </w:pPr>
            <w:r w:rsidRPr="00714216">
              <w:rPr>
                <w:color w:val="000000" w:themeColor="text1"/>
              </w:rPr>
              <w:t>Parametry techniczne:</w:t>
            </w:r>
          </w:p>
          <w:p w14:paraId="3E1E514E" w14:textId="77777777" w:rsidR="00854E29" w:rsidRPr="00714216" w:rsidRDefault="00854E29" w:rsidP="00854E29">
            <w:pPr>
              <w:numPr>
                <w:ilvl w:val="0"/>
                <w:numId w:val="71"/>
              </w:numPr>
              <w:rPr>
                <w:color w:val="000000" w:themeColor="text1"/>
              </w:rPr>
            </w:pPr>
            <w:r w:rsidRPr="00714216">
              <w:rPr>
                <w:color w:val="000000" w:themeColor="text1"/>
              </w:rPr>
              <w:lastRenderedPageBreak/>
              <w:t>typ: bateria umywalkowa sztorcowa, jednootworowa,</w:t>
            </w:r>
          </w:p>
          <w:p w14:paraId="2C21F827" w14:textId="77777777" w:rsidR="00854E29" w:rsidRPr="00714216" w:rsidRDefault="00854E29" w:rsidP="00854E29">
            <w:pPr>
              <w:numPr>
                <w:ilvl w:val="0"/>
                <w:numId w:val="71"/>
              </w:numPr>
              <w:rPr>
                <w:color w:val="000000" w:themeColor="text1"/>
              </w:rPr>
            </w:pPr>
            <w:r w:rsidRPr="00714216">
              <w:rPr>
                <w:color w:val="000000" w:themeColor="text1"/>
              </w:rPr>
              <w:t>montaż w otworze Ø 33 mm,</w:t>
            </w:r>
          </w:p>
          <w:p w14:paraId="2E39A957" w14:textId="77777777" w:rsidR="00854E29" w:rsidRPr="00714216" w:rsidRDefault="00854E29" w:rsidP="00854E29">
            <w:pPr>
              <w:numPr>
                <w:ilvl w:val="0"/>
                <w:numId w:val="71"/>
              </w:numPr>
              <w:rPr>
                <w:color w:val="000000" w:themeColor="text1"/>
              </w:rPr>
            </w:pPr>
            <w:r w:rsidRPr="00714216">
              <w:rPr>
                <w:color w:val="000000" w:themeColor="text1"/>
              </w:rPr>
              <w:t>sterowanie jednouchwytowe,</w:t>
            </w:r>
          </w:p>
          <w:p w14:paraId="752238C8" w14:textId="77777777" w:rsidR="00854E29" w:rsidRPr="00714216" w:rsidRDefault="00854E29" w:rsidP="00854E29">
            <w:pPr>
              <w:numPr>
                <w:ilvl w:val="0"/>
                <w:numId w:val="71"/>
              </w:numPr>
              <w:rPr>
                <w:color w:val="000000" w:themeColor="text1"/>
              </w:rPr>
            </w:pPr>
            <w:r w:rsidRPr="00714216">
              <w:rPr>
                <w:color w:val="000000" w:themeColor="text1"/>
              </w:rPr>
              <w:t>przystosowana do podłączenia ciepłej i zimnej wody,</w:t>
            </w:r>
          </w:p>
          <w:p w14:paraId="3CE94A1E" w14:textId="77777777" w:rsidR="00854E29" w:rsidRPr="00714216" w:rsidRDefault="00854E29" w:rsidP="00854E29">
            <w:pPr>
              <w:numPr>
                <w:ilvl w:val="0"/>
                <w:numId w:val="71"/>
              </w:numPr>
              <w:rPr>
                <w:color w:val="000000" w:themeColor="text1"/>
              </w:rPr>
            </w:pPr>
            <w:r w:rsidRPr="00714216">
              <w:rPr>
                <w:color w:val="000000" w:themeColor="text1"/>
              </w:rPr>
              <w:t>mieszacz umożliwiający regulację temperatury wody (ciepła/zimna),</w:t>
            </w:r>
          </w:p>
          <w:p w14:paraId="5CCD254E" w14:textId="77777777" w:rsidR="00854E29" w:rsidRPr="00714216" w:rsidRDefault="00854E29" w:rsidP="00854E29">
            <w:pPr>
              <w:numPr>
                <w:ilvl w:val="0"/>
                <w:numId w:val="71"/>
              </w:numPr>
              <w:rPr>
                <w:color w:val="000000" w:themeColor="text1"/>
              </w:rPr>
            </w:pPr>
            <w:r w:rsidRPr="00714216">
              <w:rPr>
                <w:color w:val="000000" w:themeColor="text1"/>
              </w:rPr>
              <w:t>materiał wykonania: mosiądz chromowany lub stal nierdzewna,</w:t>
            </w:r>
          </w:p>
          <w:p w14:paraId="451D1B52" w14:textId="77777777" w:rsidR="00854E29" w:rsidRPr="00714216" w:rsidRDefault="00854E29" w:rsidP="00854E29">
            <w:pPr>
              <w:numPr>
                <w:ilvl w:val="0"/>
                <w:numId w:val="71"/>
              </w:numPr>
              <w:rPr>
                <w:color w:val="000000" w:themeColor="text1"/>
              </w:rPr>
            </w:pPr>
            <w:r w:rsidRPr="00714216">
              <w:rPr>
                <w:color w:val="000000" w:themeColor="text1"/>
              </w:rPr>
              <w:t>odporność na intensywną eksploatację.</w:t>
            </w:r>
          </w:p>
          <w:p w14:paraId="6E7FAC91" w14:textId="77777777" w:rsidR="00854E29" w:rsidRPr="00714216" w:rsidRDefault="00854E29" w:rsidP="00854E29">
            <w:pPr>
              <w:rPr>
                <w:color w:val="000000" w:themeColor="text1"/>
              </w:rPr>
            </w:pPr>
          </w:p>
          <w:p w14:paraId="569FAD42" w14:textId="3F2235AD" w:rsidR="00854E29" w:rsidRPr="00714216" w:rsidRDefault="00854E29" w:rsidP="00854E29">
            <w:pPr>
              <w:rPr>
                <w:b/>
                <w:bCs/>
                <w:color w:val="000000" w:themeColor="text1"/>
              </w:rPr>
            </w:pPr>
            <w:r w:rsidRPr="00714216">
              <w:rPr>
                <w:color w:val="000000" w:themeColor="text1"/>
              </w:rPr>
              <w:t>Dodatkowe wyposażenie: dystrybutory mydła i ręczników papierowych, kosz na śmieci. Urządzenia te winny stanowić spójny element projektowanej linii technologicznej w pomieszczeniu.</w:t>
            </w:r>
            <w:r w:rsidRPr="00714216">
              <w:rPr>
                <w:b/>
                <w:bCs/>
                <w:color w:val="000000" w:themeColor="text1"/>
              </w:rPr>
              <w:t xml:space="preserve"> </w:t>
            </w:r>
          </w:p>
        </w:tc>
        <w:tc>
          <w:tcPr>
            <w:tcW w:w="1881" w:type="dxa"/>
          </w:tcPr>
          <w:p w14:paraId="08ADE78B" w14:textId="3E638F5B" w:rsidR="00854E29" w:rsidRPr="00714216" w:rsidRDefault="00854E29" w:rsidP="00854E29">
            <w:pPr>
              <w:rPr>
                <w:b/>
                <w:bCs/>
                <w:color w:val="000000" w:themeColor="text1"/>
              </w:rPr>
            </w:pPr>
            <w:r w:rsidRPr="00714216">
              <w:rPr>
                <w:b/>
                <w:bCs/>
                <w:color w:val="000000" w:themeColor="text1"/>
              </w:rPr>
              <w:lastRenderedPageBreak/>
              <w:t xml:space="preserve">WYMIARY I PARAMETRY TECHNICZNE  </w:t>
            </w:r>
          </w:p>
          <w:p w14:paraId="0FD21DC8" w14:textId="77777777" w:rsidR="00854E29" w:rsidRPr="00714216" w:rsidRDefault="00854E29" w:rsidP="00854E29">
            <w:pPr>
              <w:rPr>
                <w:b/>
                <w:bCs/>
                <w:color w:val="000000" w:themeColor="text1"/>
              </w:rPr>
            </w:pPr>
          </w:p>
          <w:p w14:paraId="7F1458A8" w14:textId="52922194" w:rsidR="00854E29" w:rsidRPr="00714216" w:rsidRDefault="00854E29" w:rsidP="00854E29">
            <w:pPr>
              <w:rPr>
                <w:color w:val="000000" w:themeColor="text1"/>
              </w:rPr>
            </w:pPr>
            <w:r w:rsidRPr="00714216">
              <w:rPr>
                <w:b/>
                <w:bCs/>
                <w:color w:val="000000" w:themeColor="text1"/>
              </w:rPr>
              <w:t>Urządzenie powinno być dopasowane wymiarowo do pomieszczenia.</w:t>
            </w:r>
          </w:p>
          <w:p w14:paraId="12986F4E" w14:textId="77777777" w:rsidR="00854E29" w:rsidRPr="00714216" w:rsidRDefault="00854E29" w:rsidP="00854E29">
            <w:pPr>
              <w:rPr>
                <w:color w:val="000000" w:themeColor="text1"/>
              </w:rPr>
            </w:pPr>
          </w:p>
          <w:p w14:paraId="5E0F8510" w14:textId="77777777" w:rsidR="00854E29" w:rsidRPr="00714216" w:rsidRDefault="00854E29" w:rsidP="00854E29">
            <w:pPr>
              <w:rPr>
                <w:color w:val="000000" w:themeColor="text1"/>
              </w:rPr>
            </w:pPr>
          </w:p>
          <w:p w14:paraId="403AE52B" w14:textId="72FCFC4D"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pomieszczenia. </w:t>
            </w:r>
          </w:p>
          <w:p w14:paraId="3DCEC3D0" w14:textId="77777777" w:rsidR="00854E29" w:rsidRPr="00714216" w:rsidRDefault="00854E29" w:rsidP="00854E29">
            <w:pPr>
              <w:rPr>
                <w:color w:val="000000" w:themeColor="text1"/>
              </w:rPr>
            </w:pPr>
          </w:p>
          <w:p w14:paraId="46C69205" w14:textId="77777777" w:rsidR="00854E29" w:rsidRPr="00714216" w:rsidRDefault="00854E29" w:rsidP="00854E29">
            <w:pPr>
              <w:rPr>
                <w:b/>
                <w:bCs/>
                <w:color w:val="000000" w:themeColor="text1"/>
              </w:rPr>
            </w:pPr>
          </w:p>
        </w:tc>
        <w:tc>
          <w:tcPr>
            <w:tcW w:w="3447" w:type="dxa"/>
          </w:tcPr>
          <w:p w14:paraId="05B562BD" w14:textId="77777777" w:rsidR="00854E29" w:rsidRPr="00714216" w:rsidRDefault="00854E29" w:rsidP="00854E29">
            <w:pPr>
              <w:rPr>
                <w:color w:val="000000" w:themeColor="text1"/>
              </w:rPr>
            </w:pPr>
            <w:r w:rsidRPr="00714216">
              <w:rPr>
                <w:color w:val="000000" w:themeColor="text1"/>
              </w:rPr>
              <w:lastRenderedPageBreak/>
              <w:t>brak ostrych krawędzi i elementów mogących powodować urazy,</w:t>
            </w:r>
          </w:p>
          <w:p w14:paraId="1A99A888" w14:textId="77777777" w:rsidR="00854E29" w:rsidRPr="00714216" w:rsidRDefault="00854E29" w:rsidP="00854E29">
            <w:pPr>
              <w:rPr>
                <w:color w:val="000000" w:themeColor="text1"/>
              </w:rPr>
            </w:pPr>
          </w:p>
          <w:p w14:paraId="13E321E8" w14:textId="77777777" w:rsidR="00854E29" w:rsidRPr="00714216" w:rsidRDefault="00854E29" w:rsidP="00854E29">
            <w:pPr>
              <w:rPr>
                <w:color w:val="000000" w:themeColor="text1"/>
              </w:rPr>
            </w:pPr>
            <w:r w:rsidRPr="00714216">
              <w:rPr>
                <w:color w:val="000000" w:themeColor="text1"/>
              </w:rPr>
              <w:t>stabilne i trwałe mocowanie do ściany,</w:t>
            </w:r>
          </w:p>
          <w:p w14:paraId="0B98731D" w14:textId="77777777" w:rsidR="00854E29" w:rsidRPr="00714216" w:rsidRDefault="00854E29" w:rsidP="00854E29">
            <w:pPr>
              <w:rPr>
                <w:color w:val="000000" w:themeColor="text1"/>
              </w:rPr>
            </w:pPr>
          </w:p>
          <w:p w14:paraId="7284CAFE" w14:textId="77777777" w:rsidR="00854E29" w:rsidRPr="00714216" w:rsidRDefault="00854E29" w:rsidP="00854E29">
            <w:pPr>
              <w:rPr>
                <w:color w:val="000000" w:themeColor="text1"/>
              </w:rPr>
            </w:pPr>
            <w:r w:rsidRPr="00714216">
              <w:rPr>
                <w:color w:val="000000" w:themeColor="text1"/>
              </w:rPr>
              <w:t>możliwość montażu poręczy uchylnych lub stałych w bezpośrednim sąsiedztwie umywalki (jeżeli wymagane w danym obiekcie).</w:t>
            </w:r>
          </w:p>
          <w:p w14:paraId="6B6C5999" w14:textId="77777777" w:rsidR="00854E29" w:rsidRPr="00714216" w:rsidRDefault="00854E29" w:rsidP="00854E29">
            <w:pPr>
              <w:rPr>
                <w:color w:val="000000" w:themeColor="text1"/>
              </w:rPr>
            </w:pPr>
          </w:p>
          <w:p w14:paraId="36B62F01" w14:textId="77777777" w:rsidR="00854E29" w:rsidRPr="00714216" w:rsidRDefault="00854E29" w:rsidP="00854E29">
            <w:pPr>
              <w:rPr>
                <w:color w:val="000000" w:themeColor="text1"/>
              </w:rPr>
            </w:pPr>
            <w:r w:rsidRPr="00714216">
              <w:rPr>
                <w:color w:val="000000" w:themeColor="text1"/>
              </w:rPr>
              <w:t>Wymagania dotyczące baterii:</w:t>
            </w:r>
          </w:p>
          <w:p w14:paraId="06360CEA" w14:textId="77777777" w:rsidR="00854E29" w:rsidRPr="00714216" w:rsidRDefault="00854E29" w:rsidP="00854E29">
            <w:pPr>
              <w:rPr>
                <w:color w:val="000000" w:themeColor="text1"/>
              </w:rPr>
            </w:pPr>
            <w:r w:rsidRPr="00714216">
              <w:rPr>
                <w:color w:val="000000" w:themeColor="text1"/>
              </w:rPr>
              <w:t>bateria jednouchwytowa umożliwiająca łatwą obsługę jedną ręką,</w:t>
            </w:r>
          </w:p>
          <w:p w14:paraId="629A0E6D" w14:textId="77777777" w:rsidR="00854E29" w:rsidRPr="00714216" w:rsidRDefault="00854E29" w:rsidP="00854E29">
            <w:pPr>
              <w:rPr>
                <w:color w:val="000000" w:themeColor="text1"/>
              </w:rPr>
            </w:pPr>
          </w:p>
          <w:p w14:paraId="4B2845E3" w14:textId="77777777" w:rsidR="00854E29" w:rsidRPr="00714216" w:rsidRDefault="00854E29" w:rsidP="00854E29">
            <w:pPr>
              <w:rPr>
                <w:color w:val="000000" w:themeColor="text1"/>
              </w:rPr>
            </w:pPr>
            <w:r w:rsidRPr="00714216">
              <w:rPr>
                <w:color w:val="000000" w:themeColor="text1"/>
              </w:rPr>
              <w:lastRenderedPageBreak/>
              <w:t>przystosowana do podłączenia ciepłej i zimnej wody,</w:t>
            </w:r>
          </w:p>
          <w:p w14:paraId="630DEA95" w14:textId="77777777" w:rsidR="00854E29" w:rsidRPr="00714216" w:rsidRDefault="00854E29" w:rsidP="00854E29">
            <w:pPr>
              <w:rPr>
                <w:color w:val="000000" w:themeColor="text1"/>
              </w:rPr>
            </w:pPr>
          </w:p>
          <w:p w14:paraId="27ED3D28" w14:textId="77777777" w:rsidR="00854E29" w:rsidRPr="00714216" w:rsidRDefault="00854E29" w:rsidP="00854E29">
            <w:pPr>
              <w:rPr>
                <w:color w:val="000000" w:themeColor="text1"/>
              </w:rPr>
            </w:pPr>
            <w:r w:rsidRPr="00714216">
              <w:rPr>
                <w:color w:val="000000" w:themeColor="text1"/>
              </w:rPr>
              <w:t>mieszacz umożliwiający płynną regulację temperatury wody,</w:t>
            </w:r>
          </w:p>
          <w:p w14:paraId="534FF801" w14:textId="77777777" w:rsidR="00854E29" w:rsidRPr="00714216" w:rsidRDefault="00854E29" w:rsidP="00854E29">
            <w:pPr>
              <w:rPr>
                <w:color w:val="000000" w:themeColor="text1"/>
              </w:rPr>
            </w:pPr>
          </w:p>
          <w:p w14:paraId="3DEA1B5A" w14:textId="77777777" w:rsidR="00854E29" w:rsidRPr="00714216" w:rsidRDefault="00854E29" w:rsidP="00854E29">
            <w:pPr>
              <w:rPr>
                <w:color w:val="000000" w:themeColor="text1"/>
              </w:rPr>
            </w:pPr>
            <w:r w:rsidRPr="00714216">
              <w:rPr>
                <w:color w:val="000000" w:themeColor="text1"/>
              </w:rPr>
              <w:t>uchwyt o wydłużonym ramieniu (zalecany) ułatwiający obsługę osobom z ograniczoną sprawnością dłoni,</w:t>
            </w:r>
          </w:p>
          <w:p w14:paraId="59280F21" w14:textId="77777777" w:rsidR="00854E29" w:rsidRPr="00714216" w:rsidRDefault="00854E29" w:rsidP="00854E29">
            <w:pPr>
              <w:rPr>
                <w:color w:val="000000" w:themeColor="text1"/>
              </w:rPr>
            </w:pPr>
          </w:p>
          <w:p w14:paraId="70D9511B" w14:textId="77777777" w:rsidR="00854E29" w:rsidRPr="00714216" w:rsidRDefault="00854E29" w:rsidP="00854E29">
            <w:pPr>
              <w:rPr>
                <w:color w:val="000000" w:themeColor="text1"/>
              </w:rPr>
            </w:pPr>
            <w:r w:rsidRPr="00714216">
              <w:rPr>
                <w:color w:val="000000" w:themeColor="text1"/>
              </w:rPr>
              <w:t>możliwość regulacji siły strumienia bez konieczności użycia dużej siły.</w:t>
            </w:r>
          </w:p>
          <w:p w14:paraId="4ADCA9E0" w14:textId="77777777" w:rsidR="00854E29" w:rsidRPr="00714216" w:rsidRDefault="00854E29" w:rsidP="00854E29">
            <w:pPr>
              <w:rPr>
                <w:b/>
                <w:bCs/>
                <w:color w:val="000000" w:themeColor="text1"/>
              </w:rPr>
            </w:pPr>
          </w:p>
        </w:tc>
        <w:tc>
          <w:tcPr>
            <w:tcW w:w="1476" w:type="dxa"/>
          </w:tcPr>
          <w:p w14:paraId="1F1DFFB5" w14:textId="77777777" w:rsidR="00854E29" w:rsidRPr="00714216" w:rsidRDefault="00854E29" w:rsidP="00854E29">
            <w:pPr>
              <w:rPr>
                <w:color w:val="000000" w:themeColor="text1"/>
              </w:rPr>
            </w:pPr>
          </w:p>
        </w:tc>
        <w:tc>
          <w:tcPr>
            <w:tcW w:w="1417" w:type="dxa"/>
          </w:tcPr>
          <w:p w14:paraId="0EB7F2F2" w14:textId="77777777" w:rsidR="00854E29" w:rsidRPr="00714216" w:rsidRDefault="00854E29" w:rsidP="00854E29">
            <w:pPr>
              <w:rPr>
                <w:color w:val="000000" w:themeColor="text1"/>
              </w:rPr>
            </w:pPr>
          </w:p>
        </w:tc>
        <w:tc>
          <w:tcPr>
            <w:tcW w:w="1418" w:type="dxa"/>
          </w:tcPr>
          <w:p w14:paraId="313C17C6" w14:textId="77777777" w:rsidR="00854E29" w:rsidRPr="00714216" w:rsidRDefault="00854E29" w:rsidP="00854E29">
            <w:pPr>
              <w:rPr>
                <w:color w:val="000000" w:themeColor="text1"/>
              </w:rPr>
            </w:pPr>
          </w:p>
        </w:tc>
        <w:tc>
          <w:tcPr>
            <w:tcW w:w="1134" w:type="dxa"/>
          </w:tcPr>
          <w:p w14:paraId="6968CC29" w14:textId="77777777" w:rsidR="00854E29" w:rsidRPr="00714216" w:rsidRDefault="00854E29" w:rsidP="00854E29">
            <w:pPr>
              <w:rPr>
                <w:color w:val="000000" w:themeColor="text1"/>
              </w:rPr>
            </w:pPr>
          </w:p>
        </w:tc>
        <w:tc>
          <w:tcPr>
            <w:tcW w:w="1842" w:type="dxa"/>
          </w:tcPr>
          <w:p w14:paraId="17397B48" w14:textId="77777777" w:rsidR="00854E29" w:rsidRPr="00714216" w:rsidRDefault="00854E29" w:rsidP="00854E29">
            <w:pPr>
              <w:rPr>
                <w:color w:val="000000" w:themeColor="text1"/>
              </w:rPr>
            </w:pPr>
          </w:p>
        </w:tc>
      </w:tr>
      <w:tr w:rsidR="00714216" w:rsidRPr="00714216" w14:paraId="3C643513" w14:textId="133B3C72" w:rsidTr="00045C3C">
        <w:tc>
          <w:tcPr>
            <w:tcW w:w="568" w:type="dxa"/>
          </w:tcPr>
          <w:p w14:paraId="7865B2EB" w14:textId="476A7676" w:rsidR="00854E29" w:rsidRPr="00714216" w:rsidRDefault="00854E29" w:rsidP="00854E29">
            <w:pPr>
              <w:rPr>
                <w:color w:val="000000" w:themeColor="text1"/>
              </w:rPr>
            </w:pPr>
            <w:r w:rsidRPr="00714216">
              <w:rPr>
                <w:color w:val="000000" w:themeColor="text1"/>
              </w:rPr>
              <w:t>5</w:t>
            </w:r>
          </w:p>
        </w:tc>
        <w:tc>
          <w:tcPr>
            <w:tcW w:w="3260" w:type="dxa"/>
          </w:tcPr>
          <w:p w14:paraId="5C38675C" w14:textId="77777777" w:rsidR="00854E29" w:rsidRPr="00714216" w:rsidRDefault="00854E29" w:rsidP="00854E29">
            <w:pPr>
              <w:rPr>
                <w:b/>
                <w:bCs/>
                <w:noProof/>
                <w:color w:val="000000" w:themeColor="text1"/>
              </w:rPr>
            </w:pPr>
            <w:r w:rsidRPr="00714216">
              <w:rPr>
                <w:b/>
                <w:bCs/>
                <w:color w:val="000000" w:themeColor="text1"/>
              </w:rPr>
              <w:t xml:space="preserve">REGAL MAGAZYNOWY, 4 PÓŁKI PEŁNE </w:t>
            </w:r>
          </w:p>
          <w:p w14:paraId="387D7DB7" w14:textId="77777777" w:rsidR="00854E29" w:rsidRPr="00714216" w:rsidRDefault="00854E29" w:rsidP="00854E29">
            <w:pPr>
              <w:rPr>
                <w:b/>
                <w:bCs/>
                <w:noProof/>
                <w:color w:val="000000" w:themeColor="text1"/>
              </w:rPr>
            </w:pPr>
          </w:p>
          <w:p w14:paraId="708DCBEB" w14:textId="414CB53D" w:rsidR="00854E29" w:rsidRPr="00714216" w:rsidRDefault="00854E29" w:rsidP="00854E29">
            <w:pPr>
              <w:rPr>
                <w:b/>
                <w:bCs/>
                <w:color w:val="000000" w:themeColor="text1"/>
              </w:rPr>
            </w:pPr>
            <w:r w:rsidRPr="00714216">
              <w:rPr>
                <w:b/>
                <w:bCs/>
                <w:noProof/>
                <w:color w:val="000000" w:themeColor="text1"/>
              </w:rPr>
              <w:drawing>
                <wp:inline distT="0" distB="0" distL="0" distR="0" wp14:anchorId="36D1C43F" wp14:editId="28626B9F">
                  <wp:extent cx="1079157" cy="1802749"/>
                  <wp:effectExtent l="0" t="0" r="6985" b="7620"/>
                  <wp:docPr id="15938155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3398" cy="1809833"/>
                          </a:xfrm>
                          <a:prstGeom prst="rect">
                            <a:avLst/>
                          </a:prstGeom>
                          <a:noFill/>
                          <a:ln>
                            <a:noFill/>
                          </a:ln>
                        </pic:spPr>
                      </pic:pic>
                    </a:graphicData>
                  </a:graphic>
                </wp:inline>
              </w:drawing>
            </w:r>
          </w:p>
        </w:tc>
        <w:tc>
          <w:tcPr>
            <w:tcW w:w="850" w:type="dxa"/>
          </w:tcPr>
          <w:p w14:paraId="0AD4DB9A" w14:textId="08FA61B1" w:rsidR="00854E29" w:rsidRPr="00714216" w:rsidRDefault="00854E29" w:rsidP="00854E29">
            <w:pPr>
              <w:rPr>
                <w:b/>
                <w:bCs/>
                <w:color w:val="000000" w:themeColor="text1"/>
              </w:rPr>
            </w:pPr>
            <w:r w:rsidRPr="00714216">
              <w:rPr>
                <w:b/>
                <w:bCs/>
                <w:color w:val="000000" w:themeColor="text1"/>
              </w:rPr>
              <w:t>2</w:t>
            </w:r>
          </w:p>
        </w:tc>
        <w:tc>
          <w:tcPr>
            <w:tcW w:w="5529" w:type="dxa"/>
          </w:tcPr>
          <w:p w14:paraId="0882874D" w14:textId="77777777" w:rsidR="00854E29" w:rsidRPr="00714216" w:rsidRDefault="00854E29" w:rsidP="00854E29">
            <w:pPr>
              <w:rPr>
                <w:b/>
                <w:bCs/>
                <w:color w:val="000000" w:themeColor="text1"/>
              </w:rPr>
            </w:pPr>
            <w:r w:rsidRPr="00714216">
              <w:rPr>
                <w:b/>
                <w:bCs/>
                <w:color w:val="000000" w:themeColor="text1"/>
              </w:rPr>
              <w:t xml:space="preserve">Regał magazynowy 4-półkowy </w:t>
            </w:r>
          </w:p>
          <w:p w14:paraId="128D5574" w14:textId="77777777" w:rsidR="00854E29" w:rsidRPr="00714216" w:rsidRDefault="00854E29" w:rsidP="00854E29">
            <w:pPr>
              <w:pStyle w:val="Akapitzlist"/>
              <w:numPr>
                <w:ilvl w:val="0"/>
                <w:numId w:val="77"/>
              </w:numPr>
              <w:rPr>
                <w:color w:val="000000" w:themeColor="text1"/>
              </w:rPr>
            </w:pPr>
            <w:r w:rsidRPr="00714216">
              <w:rPr>
                <w:color w:val="000000" w:themeColor="text1"/>
              </w:rPr>
              <w:t>Regał magazynowy wyposażony w cztery pełne półki, przeznaczony do przechowywania produktów oraz materiałów w pomieszczeniach magazynowych, zapleczach gastronomicznych i gospodarczych.</w:t>
            </w:r>
          </w:p>
          <w:p w14:paraId="5313EF03" w14:textId="77777777" w:rsidR="00854E29" w:rsidRPr="00714216" w:rsidRDefault="00854E29" w:rsidP="00854E29">
            <w:pPr>
              <w:pStyle w:val="Akapitzlist"/>
              <w:numPr>
                <w:ilvl w:val="0"/>
                <w:numId w:val="77"/>
              </w:numPr>
              <w:rPr>
                <w:color w:val="000000" w:themeColor="text1"/>
              </w:rPr>
            </w:pPr>
            <w:r w:rsidRPr="00714216">
              <w:rPr>
                <w:color w:val="000000" w:themeColor="text1"/>
              </w:rPr>
              <w:t>Półki wzmocnione poprzez zagięcie krawędzi do wewnątrz oraz zastosowanie metalowych profili usztywniających, zapewniających zwiększoną wytrzymałość konstrukcji oraz stabilność podczas użytkowania.</w:t>
            </w:r>
          </w:p>
          <w:p w14:paraId="3EC51A32" w14:textId="77777777" w:rsidR="00854E29" w:rsidRPr="00714216" w:rsidRDefault="00854E29" w:rsidP="00854E29">
            <w:pPr>
              <w:pStyle w:val="Akapitzlist"/>
              <w:numPr>
                <w:ilvl w:val="0"/>
                <w:numId w:val="77"/>
              </w:numPr>
              <w:rPr>
                <w:color w:val="000000" w:themeColor="text1"/>
              </w:rPr>
            </w:pPr>
            <w:r w:rsidRPr="00714216">
              <w:rPr>
                <w:color w:val="000000" w:themeColor="text1"/>
              </w:rPr>
              <w:t>Maksymalne równomierne obciążenie półek do 70 kg/m², umożliwiające bezpieczne składowanie towarów o zróżnicowanej masie.</w:t>
            </w:r>
          </w:p>
          <w:p w14:paraId="2A8AD911" w14:textId="77777777" w:rsidR="00854E29" w:rsidRPr="00714216" w:rsidRDefault="00854E29" w:rsidP="00854E29">
            <w:pPr>
              <w:pStyle w:val="Akapitzlist"/>
              <w:numPr>
                <w:ilvl w:val="0"/>
                <w:numId w:val="77"/>
              </w:numPr>
              <w:rPr>
                <w:color w:val="000000" w:themeColor="text1"/>
              </w:rPr>
            </w:pPr>
            <w:r w:rsidRPr="00714216">
              <w:rPr>
                <w:color w:val="000000" w:themeColor="text1"/>
              </w:rPr>
              <w:t>Nogi wykonane z profili kwadratowych, zapewniające stabilność całej konstrukcji oraz odporność na odkształcenia w trakcie eksploatacji.</w:t>
            </w:r>
          </w:p>
          <w:p w14:paraId="22F965B5" w14:textId="77777777" w:rsidR="00854E29" w:rsidRPr="00714216" w:rsidRDefault="00854E29" w:rsidP="00854E29">
            <w:pPr>
              <w:rPr>
                <w:color w:val="000000" w:themeColor="text1"/>
              </w:rPr>
            </w:pPr>
          </w:p>
        </w:tc>
        <w:tc>
          <w:tcPr>
            <w:tcW w:w="1881" w:type="dxa"/>
          </w:tcPr>
          <w:p w14:paraId="2BB6200B" w14:textId="31E9B2C9"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04F808B0" w14:textId="77777777" w:rsidR="00854E29" w:rsidRPr="00714216" w:rsidRDefault="00854E29" w:rsidP="00854E29">
            <w:pPr>
              <w:rPr>
                <w:color w:val="000000" w:themeColor="text1"/>
              </w:rPr>
            </w:pPr>
          </w:p>
          <w:p w14:paraId="3A71EE60" w14:textId="3A6600D5" w:rsidR="00854E29" w:rsidRPr="00714216" w:rsidRDefault="00854E29" w:rsidP="00854E29">
            <w:pPr>
              <w:rPr>
                <w:color w:val="000000" w:themeColor="text1"/>
              </w:rPr>
            </w:pPr>
            <w:r w:rsidRPr="00714216">
              <w:rPr>
                <w:color w:val="000000" w:themeColor="text1"/>
              </w:rPr>
              <w:t>Wymiary (szer. x gł. x wys.): 800 x głębokość od 600 mm do 700 mm x 1800 mm.</w:t>
            </w:r>
          </w:p>
          <w:p w14:paraId="3FD2B9AF" w14:textId="77777777" w:rsidR="00854E29" w:rsidRPr="00714216" w:rsidRDefault="00854E29" w:rsidP="00854E29">
            <w:pPr>
              <w:rPr>
                <w:color w:val="000000" w:themeColor="text1"/>
              </w:rPr>
            </w:pPr>
          </w:p>
          <w:p w14:paraId="54BFA486" w14:textId="4CC84CBC" w:rsidR="00854E29" w:rsidRPr="00714216" w:rsidRDefault="00854E29" w:rsidP="00854E29">
            <w:pPr>
              <w:rPr>
                <w:b/>
                <w:bCs/>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 pomieszczenia.</w:t>
            </w:r>
          </w:p>
        </w:tc>
        <w:tc>
          <w:tcPr>
            <w:tcW w:w="3447" w:type="dxa"/>
          </w:tcPr>
          <w:p w14:paraId="79517163"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4477D408" w14:textId="77777777" w:rsidR="00854E29" w:rsidRPr="00714216" w:rsidRDefault="00854E29" w:rsidP="00854E29">
            <w:pPr>
              <w:rPr>
                <w:color w:val="000000" w:themeColor="text1"/>
              </w:rPr>
            </w:pPr>
            <w:r w:rsidRPr="00714216">
              <w:rPr>
                <w:color w:val="000000" w:themeColor="text1"/>
              </w:rPr>
              <w:t>Regał magazynowy zaprojektowany w sposób zapewniający bezpieczne użytkowanie również przez osoby z niepełnosprawnościami, w szczególności z ograniczeniami ruchowymi.</w:t>
            </w:r>
          </w:p>
          <w:p w14:paraId="440E147E" w14:textId="77777777" w:rsidR="00854E29" w:rsidRPr="00714216" w:rsidRDefault="00854E29" w:rsidP="00854E29">
            <w:pPr>
              <w:rPr>
                <w:color w:val="000000" w:themeColor="text1"/>
              </w:rPr>
            </w:pPr>
          </w:p>
          <w:p w14:paraId="6B34FA97" w14:textId="77777777" w:rsidR="00854E29" w:rsidRPr="00714216" w:rsidRDefault="00854E29" w:rsidP="00854E29">
            <w:pPr>
              <w:rPr>
                <w:color w:val="000000" w:themeColor="text1"/>
              </w:rPr>
            </w:pPr>
            <w:r w:rsidRPr="00714216">
              <w:rPr>
                <w:color w:val="000000" w:themeColor="text1"/>
              </w:rPr>
              <w:t xml:space="preserve">Stabilna konstrukcja oparta na nogach wykonanych z profili kwadratowych zapewniająca wysoką sztywność oraz ograniczenie ryzyka przechyłu podczas załadunku i rozładunku. </w:t>
            </w:r>
          </w:p>
          <w:p w14:paraId="6A7E645F" w14:textId="77777777" w:rsidR="00854E29" w:rsidRPr="00714216" w:rsidRDefault="00854E29" w:rsidP="00854E29">
            <w:pPr>
              <w:rPr>
                <w:color w:val="000000" w:themeColor="text1"/>
              </w:rPr>
            </w:pPr>
          </w:p>
          <w:p w14:paraId="0DDD718C" w14:textId="77777777" w:rsidR="00854E29" w:rsidRPr="00714216" w:rsidRDefault="00854E29" w:rsidP="00854E29">
            <w:pPr>
              <w:rPr>
                <w:color w:val="000000" w:themeColor="text1"/>
              </w:rPr>
            </w:pPr>
            <w:r w:rsidRPr="00714216">
              <w:rPr>
                <w:color w:val="000000" w:themeColor="text1"/>
              </w:rPr>
              <w:t>Możliwość trwałego kotwienia do podłoża lub ściany zapewniająca dodatkowe zabezpieczenie przed przewróceniem.</w:t>
            </w:r>
          </w:p>
          <w:p w14:paraId="0359C3F5" w14:textId="77777777" w:rsidR="00854E29" w:rsidRPr="00714216" w:rsidRDefault="00854E29" w:rsidP="00854E29">
            <w:pPr>
              <w:rPr>
                <w:color w:val="000000" w:themeColor="text1"/>
              </w:rPr>
            </w:pPr>
            <w:r w:rsidRPr="00714216">
              <w:rPr>
                <w:color w:val="000000" w:themeColor="text1"/>
              </w:rPr>
              <w:t xml:space="preserve">Półki wzmocnione poprzez zagięcie krawędzi do środka oraz metalowe profile usztywniające zapewniające odpowiednią </w:t>
            </w:r>
            <w:r w:rsidRPr="00714216">
              <w:rPr>
                <w:color w:val="000000" w:themeColor="text1"/>
              </w:rPr>
              <w:lastRenderedPageBreak/>
              <w:t>nośność (oraz ograniczenie ryzyka odkształceń konstrukcji.</w:t>
            </w:r>
          </w:p>
          <w:p w14:paraId="25BF350B" w14:textId="77777777" w:rsidR="00854E29" w:rsidRPr="00714216" w:rsidRDefault="00854E29" w:rsidP="00854E29">
            <w:pPr>
              <w:rPr>
                <w:color w:val="000000" w:themeColor="text1"/>
              </w:rPr>
            </w:pPr>
          </w:p>
          <w:p w14:paraId="3362B2D3" w14:textId="77777777" w:rsidR="00854E29" w:rsidRPr="00714216" w:rsidRDefault="00854E29" w:rsidP="00854E29">
            <w:pPr>
              <w:rPr>
                <w:color w:val="000000" w:themeColor="text1"/>
              </w:rPr>
            </w:pPr>
            <w:r w:rsidRPr="00714216">
              <w:rPr>
                <w:color w:val="000000" w:themeColor="text1"/>
              </w:rPr>
              <w:t xml:space="preserve">Krawędzie półek zagięte do wewnątrz, bez ostrych elementów wystających, zapewniające ograniczenie ryzyka skaleczeń i urazów. </w:t>
            </w:r>
          </w:p>
          <w:p w14:paraId="6C731B98" w14:textId="77777777" w:rsidR="00854E29" w:rsidRPr="00714216" w:rsidRDefault="00854E29" w:rsidP="00854E29">
            <w:pPr>
              <w:rPr>
                <w:color w:val="000000" w:themeColor="text1"/>
              </w:rPr>
            </w:pPr>
          </w:p>
          <w:p w14:paraId="16F69959" w14:textId="77777777" w:rsidR="00854E29" w:rsidRPr="00714216" w:rsidRDefault="00854E29" w:rsidP="00854E29">
            <w:pPr>
              <w:rPr>
                <w:color w:val="000000" w:themeColor="text1"/>
              </w:rPr>
            </w:pPr>
            <w:r w:rsidRPr="00714216">
              <w:rPr>
                <w:color w:val="000000" w:themeColor="text1"/>
              </w:rPr>
              <w:t xml:space="preserve">Konstrukcja umożliwiająca ergonomiczne rozmieszczenie półek, pozwalające na dostosowanie wysokości składowania </w:t>
            </w:r>
          </w:p>
          <w:p w14:paraId="0D659A04" w14:textId="77777777" w:rsidR="00854E29" w:rsidRPr="00714216" w:rsidRDefault="00854E29" w:rsidP="00854E29">
            <w:pPr>
              <w:rPr>
                <w:color w:val="000000" w:themeColor="text1"/>
              </w:rPr>
            </w:pPr>
          </w:p>
          <w:p w14:paraId="0DD24527" w14:textId="77777777" w:rsidR="00854E29" w:rsidRPr="00714216" w:rsidRDefault="00854E29" w:rsidP="00854E29">
            <w:pPr>
              <w:rPr>
                <w:color w:val="000000" w:themeColor="text1"/>
              </w:rPr>
            </w:pPr>
            <w:r w:rsidRPr="00714216">
              <w:rPr>
                <w:color w:val="000000" w:themeColor="text1"/>
              </w:rPr>
              <w:t>Odpowiednia głębokość i szerokość półek zapewniająca stabilne ułożenie przechowywanych przedmiotów oraz ograniczenie ryzyka ich zsunięcia się.</w:t>
            </w:r>
          </w:p>
          <w:p w14:paraId="5717855D" w14:textId="77777777" w:rsidR="00854E29" w:rsidRPr="00714216" w:rsidRDefault="00854E29" w:rsidP="00854E29">
            <w:pPr>
              <w:rPr>
                <w:color w:val="000000" w:themeColor="text1"/>
              </w:rPr>
            </w:pPr>
          </w:p>
        </w:tc>
        <w:tc>
          <w:tcPr>
            <w:tcW w:w="1476" w:type="dxa"/>
          </w:tcPr>
          <w:p w14:paraId="3B866F5E" w14:textId="77777777" w:rsidR="00854E29" w:rsidRPr="00714216" w:rsidRDefault="00854E29" w:rsidP="00854E29">
            <w:pPr>
              <w:rPr>
                <w:b/>
                <w:bCs/>
                <w:color w:val="000000" w:themeColor="text1"/>
              </w:rPr>
            </w:pPr>
          </w:p>
        </w:tc>
        <w:tc>
          <w:tcPr>
            <w:tcW w:w="1417" w:type="dxa"/>
          </w:tcPr>
          <w:p w14:paraId="28F75E67" w14:textId="77777777" w:rsidR="00854E29" w:rsidRPr="00714216" w:rsidRDefault="00854E29" w:rsidP="00854E29">
            <w:pPr>
              <w:rPr>
                <w:b/>
                <w:bCs/>
                <w:color w:val="000000" w:themeColor="text1"/>
              </w:rPr>
            </w:pPr>
          </w:p>
        </w:tc>
        <w:tc>
          <w:tcPr>
            <w:tcW w:w="1418" w:type="dxa"/>
          </w:tcPr>
          <w:p w14:paraId="1D75B89F" w14:textId="77777777" w:rsidR="00854E29" w:rsidRPr="00714216" w:rsidRDefault="00854E29" w:rsidP="00854E29">
            <w:pPr>
              <w:rPr>
                <w:b/>
                <w:bCs/>
                <w:color w:val="000000" w:themeColor="text1"/>
              </w:rPr>
            </w:pPr>
          </w:p>
        </w:tc>
        <w:tc>
          <w:tcPr>
            <w:tcW w:w="1134" w:type="dxa"/>
          </w:tcPr>
          <w:p w14:paraId="48385FD6" w14:textId="77777777" w:rsidR="00854E29" w:rsidRPr="00714216" w:rsidRDefault="00854E29" w:rsidP="00854E29">
            <w:pPr>
              <w:rPr>
                <w:b/>
                <w:bCs/>
                <w:color w:val="000000" w:themeColor="text1"/>
              </w:rPr>
            </w:pPr>
          </w:p>
        </w:tc>
        <w:tc>
          <w:tcPr>
            <w:tcW w:w="1842" w:type="dxa"/>
          </w:tcPr>
          <w:p w14:paraId="628A993C" w14:textId="77777777" w:rsidR="00854E29" w:rsidRPr="00714216" w:rsidRDefault="00854E29" w:rsidP="00854E29">
            <w:pPr>
              <w:rPr>
                <w:b/>
                <w:bCs/>
                <w:color w:val="000000" w:themeColor="text1"/>
              </w:rPr>
            </w:pPr>
          </w:p>
        </w:tc>
      </w:tr>
      <w:tr w:rsidR="00714216" w:rsidRPr="00714216" w14:paraId="163F829B" w14:textId="7A2578FF" w:rsidTr="00045C3C">
        <w:tc>
          <w:tcPr>
            <w:tcW w:w="568" w:type="dxa"/>
            <w:shd w:val="clear" w:color="auto" w:fill="FFFF00"/>
          </w:tcPr>
          <w:p w14:paraId="7E5398B8" w14:textId="77777777" w:rsidR="00854E29" w:rsidRPr="00714216" w:rsidRDefault="00854E29" w:rsidP="00854E29">
            <w:pPr>
              <w:rPr>
                <w:color w:val="000000" w:themeColor="text1"/>
              </w:rPr>
            </w:pPr>
          </w:p>
        </w:tc>
        <w:tc>
          <w:tcPr>
            <w:tcW w:w="3260" w:type="dxa"/>
            <w:shd w:val="clear" w:color="auto" w:fill="FFFF00"/>
          </w:tcPr>
          <w:p w14:paraId="6816BAA2" w14:textId="5C0EC446" w:rsidR="00854E29" w:rsidRPr="00714216" w:rsidRDefault="00854E29" w:rsidP="00854E29">
            <w:pPr>
              <w:rPr>
                <w:b/>
                <w:bCs/>
                <w:color w:val="000000" w:themeColor="text1"/>
              </w:rPr>
            </w:pPr>
            <w:r w:rsidRPr="00714216">
              <w:rPr>
                <w:b/>
                <w:bCs/>
                <w:color w:val="000000" w:themeColor="text1"/>
              </w:rPr>
              <w:t>POMIESZCZENIE STERYLIZACJI JAJ</w:t>
            </w:r>
            <w:r w:rsidR="001107F9" w:rsidRPr="00714216">
              <w:rPr>
                <w:b/>
                <w:bCs/>
                <w:color w:val="000000" w:themeColor="text1"/>
              </w:rPr>
              <w:t xml:space="preserve"> – 1.08</w:t>
            </w:r>
          </w:p>
        </w:tc>
        <w:tc>
          <w:tcPr>
            <w:tcW w:w="850" w:type="dxa"/>
            <w:shd w:val="clear" w:color="auto" w:fill="FFFF00"/>
          </w:tcPr>
          <w:p w14:paraId="4B02D95A" w14:textId="77777777" w:rsidR="00854E29" w:rsidRPr="00714216" w:rsidRDefault="00854E29" w:rsidP="00854E29">
            <w:pPr>
              <w:rPr>
                <w:color w:val="000000" w:themeColor="text1"/>
              </w:rPr>
            </w:pPr>
          </w:p>
        </w:tc>
        <w:tc>
          <w:tcPr>
            <w:tcW w:w="5529" w:type="dxa"/>
            <w:shd w:val="clear" w:color="auto" w:fill="FFFF00"/>
          </w:tcPr>
          <w:p w14:paraId="47593F3E" w14:textId="77777777" w:rsidR="00854E29" w:rsidRPr="00714216" w:rsidRDefault="00854E29" w:rsidP="00854E29">
            <w:pPr>
              <w:rPr>
                <w:color w:val="000000" w:themeColor="text1"/>
              </w:rPr>
            </w:pPr>
          </w:p>
        </w:tc>
        <w:tc>
          <w:tcPr>
            <w:tcW w:w="1881" w:type="dxa"/>
            <w:shd w:val="clear" w:color="auto" w:fill="FFFF00"/>
          </w:tcPr>
          <w:p w14:paraId="45DBF66E" w14:textId="77777777" w:rsidR="00854E29" w:rsidRPr="00714216" w:rsidRDefault="00854E29" w:rsidP="00854E29">
            <w:pPr>
              <w:rPr>
                <w:b/>
                <w:bCs/>
                <w:color w:val="000000" w:themeColor="text1"/>
              </w:rPr>
            </w:pPr>
          </w:p>
        </w:tc>
        <w:tc>
          <w:tcPr>
            <w:tcW w:w="3447" w:type="dxa"/>
            <w:shd w:val="clear" w:color="auto" w:fill="FFFF00"/>
          </w:tcPr>
          <w:p w14:paraId="2289A9B0" w14:textId="77777777" w:rsidR="00854E29" w:rsidRPr="00714216" w:rsidRDefault="00854E29" w:rsidP="00854E29">
            <w:pPr>
              <w:rPr>
                <w:color w:val="000000" w:themeColor="text1"/>
              </w:rPr>
            </w:pPr>
          </w:p>
        </w:tc>
        <w:tc>
          <w:tcPr>
            <w:tcW w:w="1476" w:type="dxa"/>
          </w:tcPr>
          <w:p w14:paraId="3F2CAA25" w14:textId="77777777" w:rsidR="00854E29" w:rsidRPr="00714216" w:rsidRDefault="00854E29" w:rsidP="00854E29">
            <w:pPr>
              <w:rPr>
                <w:color w:val="000000" w:themeColor="text1"/>
              </w:rPr>
            </w:pPr>
          </w:p>
        </w:tc>
        <w:tc>
          <w:tcPr>
            <w:tcW w:w="1417" w:type="dxa"/>
          </w:tcPr>
          <w:p w14:paraId="0EA7C424" w14:textId="77777777" w:rsidR="00854E29" w:rsidRPr="00714216" w:rsidRDefault="00854E29" w:rsidP="00854E29">
            <w:pPr>
              <w:rPr>
                <w:color w:val="000000" w:themeColor="text1"/>
              </w:rPr>
            </w:pPr>
          </w:p>
        </w:tc>
        <w:tc>
          <w:tcPr>
            <w:tcW w:w="1418" w:type="dxa"/>
          </w:tcPr>
          <w:p w14:paraId="5A1DABE4" w14:textId="77777777" w:rsidR="00854E29" w:rsidRPr="00714216" w:rsidRDefault="00854E29" w:rsidP="00854E29">
            <w:pPr>
              <w:rPr>
                <w:color w:val="000000" w:themeColor="text1"/>
              </w:rPr>
            </w:pPr>
          </w:p>
        </w:tc>
        <w:tc>
          <w:tcPr>
            <w:tcW w:w="1134" w:type="dxa"/>
          </w:tcPr>
          <w:p w14:paraId="3F58416A" w14:textId="77777777" w:rsidR="00854E29" w:rsidRPr="00714216" w:rsidRDefault="00854E29" w:rsidP="00854E29">
            <w:pPr>
              <w:rPr>
                <w:color w:val="000000" w:themeColor="text1"/>
              </w:rPr>
            </w:pPr>
          </w:p>
        </w:tc>
        <w:tc>
          <w:tcPr>
            <w:tcW w:w="1842" w:type="dxa"/>
          </w:tcPr>
          <w:p w14:paraId="0A9FC58D" w14:textId="77777777" w:rsidR="00854E29" w:rsidRPr="00714216" w:rsidRDefault="00854E29" w:rsidP="00854E29">
            <w:pPr>
              <w:rPr>
                <w:color w:val="000000" w:themeColor="text1"/>
              </w:rPr>
            </w:pPr>
          </w:p>
        </w:tc>
      </w:tr>
      <w:tr w:rsidR="00714216" w:rsidRPr="00714216" w14:paraId="07F6726D" w14:textId="2E6A6FE4" w:rsidTr="00045C3C">
        <w:tc>
          <w:tcPr>
            <w:tcW w:w="568" w:type="dxa"/>
          </w:tcPr>
          <w:p w14:paraId="1FCFBFB5" w14:textId="5A4F6941" w:rsidR="00854E29" w:rsidRPr="00714216" w:rsidRDefault="00854E29" w:rsidP="00854E29">
            <w:pPr>
              <w:rPr>
                <w:color w:val="000000" w:themeColor="text1"/>
              </w:rPr>
            </w:pPr>
            <w:r w:rsidRPr="00714216">
              <w:rPr>
                <w:color w:val="000000" w:themeColor="text1"/>
              </w:rPr>
              <w:t>1</w:t>
            </w:r>
          </w:p>
        </w:tc>
        <w:tc>
          <w:tcPr>
            <w:tcW w:w="3260" w:type="dxa"/>
          </w:tcPr>
          <w:p w14:paraId="0B6F5AC5" w14:textId="77777777" w:rsidR="00854E29" w:rsidRPr="00714216" w:rsidRDefault="00854E29" w:rsidP="00854E29">
            <w:pPr>
              <w:rPr>
                <w:b/>
                <w:bCs/>
                <w:color w:val="000000" w:themeColor="text1"/>
              </w:rPr>
            </w:pPr>
            <w:r w:rsidRPr="00714216">
              <w:rPr>
                <w:b/>
                <w:bCs/>
                <w:color w:val="000000" w:themeColor="text1"/>
              </w:rPr>
              <w:t>STÓŁ SPAWANY ZE ZLEWEM</w:t>
            </w:r>
          </w:p>
          <w:p w14:paraId="7FFA3447" w14:textId="49F9E6C5" w:rsidR="00854E29" w:rsidRPr="00714216" w:rsidRDefault="00854E29" w:rsidP="00854E29">
            <w:pPr>
              <w:rPr>
                <w:b/>
                <w:bCs/>
                <w:color w:val="000000" w:themeColor="text1"/>
              </w:rPr>
            </w:pPr>
            <w:r w:rsidRPr="00714216">
              <w:rPr>
                <w:b/>
                <w:bCs/>
                <w:noProof/>
                <w:color w:val="000000" w:themeColor="text1"/>
              </w:rPr>
              <w:drawing>
                <wp:inline distT="0" distB="0" distL="0" distR="0" wp14:anchorId="1316FE0B" wp14:editId="741CA3BD">
                  <wp:extent cx="1296354" cy="1416676"/>
                  <wp:effectExtent l="0" t="0" r="0" b="0"/>
                  <wp:docPr id="941167546"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04993" cy="1426117"/>
                          </a:xfrm>
                          <a:prstGeom prst="rect">
                            <a:avLst/>
                          </a:prstGeom>
                          <a:noFill/>
                          <a:ln>
                            <a:noFill/>
                          </a:ln>
                        </pic:spPr>
                      </pic:pic>
                    </a:graphicData>
                  </a:graphic>
                </wp:inline>
              </w:drawing>
            </w:r>
          </w:p>
        </w:tc>
        <w:tc>
          <w:tcPr>
            <w:tcW w:w="850" w:type="dxa"/>
          </w:tcPr>
          <w:p w14:paraId="316BA8FD" w14:textId="3F7267A1" w:rsidR="00854E29" w:rsidRPr="00714216" w:rsidRDefault="00854E29" w:rsidP="00854E29">
            <w:pPr>
              <w:rPr>
                <w:b/>
                <w:bCs/>
                <w:color w:val="000000" w:themeColor="text1"/>
              </w:rPr>
            </w:pPr>
            <w:r w:rsidRPr="00714216">
              <w:rPr>
                <w:b/>
                <w:bCs/>
                <w:color w:val="000000" w:themeColor="text1"/>
              </w:rPr>
              <w:t>1</w:t>
            </w:r>
          </w:p>
        </w:tc>
        <w:tc>
          <w:tcPr>
            <w:tcW w:w="5529" w:type="dxa"/>
          </w:tcPr>
          <w:p w14:paraId="09C28F43" w14:textId="4B8E6954" w:rsidR="00854E29" w:rsidRPr="00714216" w:rsidRDefault="00854E29" w:rsidP="00854E29">
            <w:pPr>
              <w:rPr>
                <w:b/>
                <w:bCs/>
                <w:color w:val="000000" w:themeColor="text1"/>
              </w:rPr>
            </w:pPr>
            <w:r w:rsidRPr="00714216">
              <w:rPr>
                <w:b/>
                <w:bCs/>
                <w:color w:val="000000" w:themeColor="text1"/>
              </w:rPr>
              <w:t>Konstrukcja i wykonanie</w:t>
            </w:r>
          </w:p>
          <w:p w14:paraId="07FEABB9" w14:textId="77777777" w:rsidR="00854E29" w:rsidRPr="00714216" w:rsidRDefault="00854E29" w:rsidP="00854E29">
            <w:pPr>
              <w:numPr>
                <w:ilvl w:val="0"/>
                <w:numId w:val="69"/>
              </w:numPr>
              <w:rPr>
                <w:color w:val="000000" w:themeColor="text1"/>
              </w:rPr>
            </w:pPr>
            <w:r w:rsidRPr="00714216">
              <w:rPr>
                <w:color w:val="000000" w:themeColor="text1"/>
              </w:rPr>
              <w:t>Konstrukcja w całości wykonana ze stali nierdzewnej, odpornej na korozję oraz intensywną eksploatację w warunkach gastronomicznych.</w:t>
            </w:r>
          </w:p>
          <w:p w14:paraId="500E9C64" w14:textId="77777777" w:rsidR="00854E29" w:rsidRPr="00714216" w:rsidRDefault="00854E29" w:rsidP="00854E29">
            <w:pPr>
              <w:numPr>
                <w:ilvl w:val="0"/>
                <w:numId w:val="69"/>
              </w:numPr>
              <w:rPr>
                <w:color w:val="000000" w:themeColor="text1"/>
              </w:rPr>
            </w:pPr>
            <w:r w:rsidRPr="00714216">
              <w:rPr>
                <w:color w:val="000000" w:themeColor="text1"/>
              </w:rPr>
              <w:t>Konstrukcja spawana – zapewniająca wysoką sztywność, trwałość oraz stabilność użytkowania.</w:t>
            </w:r>
          </w:p>
          <w:p w14:paraId="5B928D68" w14:textId="77777777" w:rsidR="00854E29" w:rsidRPr="00714216" w:rsidRDefault="00854E29" w:rsidP="00854E29">
            <w:pPr>
              <w:numPr>
                <w:ilvl w:val="0"/>
                <w:numId w:val="69"/>
              </w:numPr>
              <w:rPr>
                <w:color w:val="000000" w:themeColor="text1"/>
              </w:rPr>
            </w:pPr>
            <w:r w:rsidRPr="00714216">
              <w:rPr>
                <w:color w:val="000000" w:themeColor="text1"/>
              </w:rPr>
              <w:t>Blat roboczy z rantem tylnym zabezpieczającym ścianę przed zabrudzeniem min. 40 mm.</w:t>
            </w:r>
          </w:p>
          <w:p w14:paraId="2047A9E5" w14:textId="77777777" w:rsidR="00854E29" w:rsidRPr="00714216" w:rsidRDefault="00854E29" w:rsidP="00854E29">
            <w:pPr>
              <w:numPr>
                <w:ilvl w:val="0"/>
                <w:numId w:val="69"/>
              </w:numPr>
              <w:rPr>
                <w:color w:val="000000" w:themeColor="text1"/>
              </w:rPr>
            </w:pPr>
            <w:r w:rsidRPr="00714216">
              <w:rPr>
                <w:color w:val="000000" w:themeColor="text1"/>
              </w:rPr>
              <w:t>Blat obniżony po obwodzie w stosunku do górnej krawędzi – zapobiegający rozlewaniu się wody poza powierzchnię roboczą.</w:t>
            </w:r>
          </w:p>
          <w:p w14:paraId="784D8B3B" w14:textId="487E8A21" w:rsidR="00854E29" w:rsidRPr="00714216" w:rsidRDefault="00854E29" w:rsidP="00854E29">
            <w:pPr>
              <w:numPr>
                <w:ilvl w:val="0"/>
                <w:numId w:val="69"/>
              </w:numPr>
              <w:rPr>
                <w:b/>
                <w:bCs/>
                <w:color w:val="000000" w:themeColor="text1"/>
              </w:rPr>
            </w:pPr>
            <w:r w:rsidRPr="00714216">
              <w:rPr>
                <w:b/>
                <w:bCs/>
                <w:color w:val="000000" w:themeColor="text1"/>
              </w:rPr>
              <w:t xml:space="preserve">Zlew umieszczony po prawej lub lewej stronie blatu – do ustalenia z Zamawiającym </w:t>
            </w:r>
          </w:p>
          <w:p w14:paraId="51E35CDB" w14:textId="77777777" w:rsidR="00854E29" w:rsidRPr="00714216" w:rsidRDefault="00854E29" w:rsidP="00854E29">
            <w:pPr>
              <w:numPr>
                <w:ilvl w:val="0"/>
                <w:numId w:val="69"/>
              </w:numPr>
              <w:rPr>
                <w:color w:val="000000" w:themeColor="text1"/>
              </w:rPr>
            </w:pPr>
            <w:r w:rsidRPr="00714216">
              <w:rPr>
                <w:color w:val="000000" w:themeColor="text1"/>
              </w:rPr>
              <w:t>Wyposażony w niezaślepiony otwór pod baterię o średnicy ø 33 mm.</w:t>
            </w:r>
          </w:p>
          <w:p w14:paraId="1A6E124E" w14:textId="77777777" w:rsidR="00854E29" w:rsidRPr="00714216" w:rsidRDefault="00854E29" w:rsidP="00854E29">
            <w:pPr>
              <w:numPr>
                <w:ilvl w:val="0"/>
                <w:numId w:val="69"/>
              </w:numPr>
              <w:rPr>
                <w:color w:val="000000" w:themeColor="text1"/>
              </w:rPr>
            </w:pPr>
            <w:r w:rsidRPr="00714216">
              <w:rPr>
                <w:color w:val="000000" w:themeColor="text1"/>
              </w:rPr>
              <w:lastRenderedPageBreak/>
              <w:t>Półka dolna wzmacniająca konstrukcję oraz umożliwiająca przechowywanie sprzętu i akcesoriów.</w:t>
            </w:r>
          </w:p>
          <w:p w14:paraId="3CB48A78" w14:textId="77777777" w:rsidR="00854E29" w:rsidRPr="00714216" w:rsidRDefault="00854E29" w:rsidP="00854E29">
            <w:pPr>
              <w:rPr>
                <w:b/>
                <w:bCs/>
                <w:color w:val="000000" w:themeColor="text1"/>
              </w:rPr>
            </w:pPr>
          </w:p>
        </w:tc>
        <w:tc>
          <w:tcPr>
            <w:tcW w:w="1881" w:type="dxa"/>
          </w:tcPr>
          <w:p w14:paraId="0BC0FE86" w14:textId="5CFFF774"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05F11966" w14:textId="77777777" w:rsidR="00854E29" w:rsidRPr="00714216" w:rsidRDefault="00854E29" w:rsidP="00854E29">
            <w:pPr>
              <w:rPr>
                <w:b/>
                <w:bCs/>
                <w:color w:val="000000" w:themeColor="text1"/>
              </w:rPr>
            </w:pPr>
          </w:p>
          <w:p w14:paraId="0D6812CF" w14:textId="77777777" w:rsidR="00854E29" w:rsidRPr="00714216" w:rsidRDefault="00854E29" w:rsidP="00854E29">
            <w:pPr>
              <w:rPr>
                <w:b/>
                <w:bCs/>
                <w:color w:val="000000" w:themeColor="text1"/>
              </w:rPr>
            </w:pPr>
          </w:p>
          <w:p w14:paraId="6CA63DE1" w14:textId="77777777" w:rsidR="00854E29" w:rsidRPr="00714216" w:rsidRDefault="00854E29" w:rsidP="00854E29">
            <w:pPr>
              <w:rPr>
                <w:b/>
                <w:bCs/>
                <w:color w:val="000000" w:themeColor="text1"/>
              </w:rPr>
            </w:pPr>
            <w:r w:rsidRPr="00714216">
              <w:rPr>
                <w:b/>
                <w:bCs/>
                <w:color w:val="000000" w:themeColor="text1"/>
              </w:rPr>
              <w:t>Wymiary</w:t>
            </w:r>
          </w:p>
          <w:p w14:paraId="40A0C0CC" w14:textId="5C0E6627" w:rsidR="00854E29" w:rsidRPr="00714216" w:rsidRDefault="00854E29" w:rsidP="00854E29">
            <w:pPr>
              <w:rPr>
                <w:color w:val="000000" w:themeColor="text1"/>
                <w:u w:val="single"/>
              </w:rPr>
            </w:pPr>
            <w:r w:rsidRPr="00714216">
              <w:rPr>
                <w:color w:val="000000" w:themeColor="text1"/>
                <w:u w:val="single"/>
              </w:rPr>
              <w:t>Szerokość: 1250</w:t>
            </w:r>
          </w:p>
          <w:p w14:paraId="721126DA" w14:textId="4B8F41B0" w:rsidR="00854E29" w:rsidRPr="00714216" w:rsidRDefault="00854E29" w:rsidP="00854E29">
            <w:pPr>
              <w:rPr>
                <w:color w:val="000000" w:themeColor="text1"/>
              </w:rPr>
            </w:pPr>
            <w:r w:rsidRPr="00714216">
              <w:rPr>
                <w:color w:val="000000" w:themeColor="text1"/>
              </w:rPr>
              <w:t>Głębokość: od 600 mm do 700 mm</w:t>
            </w:r>
          </w:p>
          <w:p w14:paraId="5C1D8827" w14:textId="77777777" w:rsidR="00854E29" w:rsidRPr="00714216" w:rsidRDefault="00854E29" w:rsidP="00854E29">
            <w:pPr>
              <w:rPr>
                <w:b/>
                <w:bCs/>
                <w:color w:val="000000" w:themeColor="text1"/>
              </w:rPr>
            </w:pPr>
          </w:p>
          <w:p w14:paraId="52231625" w14:textId="77777777" w:rsidR="00854E29" w:rsidRPr="00714216" w:rsidRDefault="00854E29" w:rsidP="00854E29">
            <w:pPr>
              <w:rPr>
                <w:b/>
                <w:bCs/>
                <w:color w:val="000000" w:themeColor="text1"/>
              </w:rPr>
            </w:pPr>
          </w:p>
          <w:p w14:paraId="27156A53" w14:textId="77777777"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w:t>
            </w:r>
            <w:r w:rsidRPr="00714216">
              <w:rPr>
                <w:b/>
                <w:bCs/>
                <w:i/>
                <w:iCs/>
                <w:color w:val="000000" w:themeColor="text1"/>
              </w:rPr>
              <w:lastRenderedPageBreak/>
              <w:t xml:space="preserve">technologicznej pomieszczenia. </w:t>
            </w:r>
          </w:p>
          <w:p w14:paraId="7530EF0A" w14:textId="77777777" w:rsidR="00854E29" w:rsidRPr="00714216" w:rsidRDefault="00854E29" w:rsidP="00854E29">
            <w:pPr>
              <w:rPr>
                <w:b/>
                <w:bCs/>
                <w:color w:val="000000" w:themeColor="text1"/>
              </w:rPr>
            </w:pPr>
          </w:p>
        </w:tc>
        <w:tc>
          <w:tcPr>
            <w:tcW w:w="3447" w:type="dxa"/>
          </w:tcPr>
          <w:p w14:paraId="37E2614D" w14:textId="77777777" w:rsidR="00854E29" w:rsidRPr="00714216" w:rsidRDefault="00854E29" w:rsidP="00854E29">
            <w:pPr>
              <w:rPr>
                <w:b/>
                <w:bCs/>
                <w:color w:val="000000" w:themeColor="text1"/>
              </w:rPr>
            </w:pPr>
          </w:p>
          <w:p w14:paraId="313CD947"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7120F3BC" w14:textId="77777777" w:rsidR="00854E29" w:rsidRPr="00714216" w:rsidRDefault="00854E29" w:rsidP="00854E29">
            <w:pPr>
              <w:rPr>
                <w:color w:val="000000" w:themeColor="text1"/>
              </w:rPr>
            </w:pPr>
            <w:r w:rsidRPr="00714216">
              <w:rPr>
                <w:color w:val="000000" w:themeColor="text1"/>
              </w:rPr>
              <w:t>Krawędzie stołu i blatu, a także ranty blatu (minimum 40 mm) powinny być zaokrąglone lub osłonięte, aby minimalizować ryzyko urazów.</w:t>
            </w:r>
          </w:p>
          <w:p w14:paraId="18336737" w14:textId="77777777" w:rsidR="00854E29" w:rsidRPr="00714216" w:rsidRDefault="00854E29" w:rsidP="00854E29">
            <w:pPr>
              <w:rPr>
                <w:color w:val="000000" w:themeColor="text1"/>
              </w:rPr>
            </w:pPr>
          </w:p>
          <w:p w14:paraId="070B7363" w14:textId="77777777" w:rsidR="00854E29" w:rsidRPr="00714216" w:rsidRDefault="00854E29" w:rsidP="00854E29">
            <w:pPr>
              <w:rPr>
                <w:color w:val="000000" w:themeColor="text1"/>
              </w:rPr>
            </w:pPr>
            <w:r w:rsidRPr="00714216">
              <w:rPr>
                <w:color w:val="000000" w:themeColor="text1"/>
              </w:rPr>
              <w:t>Stół powinien być stabilny dzięki regulowanym stopkom (+25 mm / -5 mm), zapobiegającym chwianiu lub przewracaniu się urządzenia.</w:t>
            </w:r>
          </w:p>
          <w:p w14:paraId="5D565E9A" w14:textId="77777777" w:rsidR="00854E29" w:rsidRPr="00714216" w:rsidRDefault="00854E29" w:rsidP="00854E29">
            <w:pPr>
              <w:rPr>
                <w:b/>
                <w:bCs/>
                <w:color w:val="000000" w:themeColor="text1"/>
              </w:rPr>
            </w:pPr>
          </w:p>
          <w:p w14:paraId="7B484FEE" w14:textId="77777777" w:rsidR="00854E29" w:rsidRPr="00714216" w:rsidRDefault="00854E29" w:rsidP="00854E29">
            <w:pPr>
              <w:rPr>
                <w:color w:val="000000" w:themeColor="text1"/>
              </w:rPr>
            </w:pPr>
            <w:r w:rsidRPr="00714216">
              <w:rPr>
                <w:color w:val="000000" w:themeColor="text1"/>
              </w:rPr>
              <w:t>Półki i zlew muszą być łatwe do czyszczenia i konserwacji.</w:t>
            </w:r>
          </w:p>
          <w:p w14:paraId="202F4C22" w14:textId="77777777" w:rsidR="00854E29" w:rsidRPr="00714216" w:rsidRDefault="00854E29" w:rsidP="00854E29">
            <w:pPr>
              <w:rPr>
                <w:color w:val="000000" w:themeColor="text1"/>
              </w:rPr>
            </w:pPr>
          </w:p>
          <w:p w14:paraId="518872C4" w14:textId="77777777" w:rsidR="00854E29" w:rsidRPr="00714216" w:rsidRDefault="00854E29" w:rsidP="00854E29">
            <w:pPr>
              <w:rPr>
                <w:color w:val="000000" w:themeColor="text1"/>
              </w:rPr>
            </w:pPr>
            <w:r w:rsidRPr="00714216">
              <w:rPr>
                <w:color w:val="000000" w:themeColor="text1"/>
              </w:rPr>
              <w:lastRenderedPageBreak/>
              <w:t>Blat z rantem zapewnia utrzymanie higieny i minimalizuje rozlewanie produktów, co ułatwia pracę osobom z ograniczeniami ruchowymi.</w:t>
            </w:r>
          </w:p>
          <w:p w14:paraId="7AA7AECD" w14:textId="77777777" w:rsidR="00854E29" w:rsidRPr="00714216" w:rsidRDefault="00854E29" w:rsidP="00854E29">
            <w:pPr>
              <w:rPr>
                <w:b/>
                <w:bCs/>
                <w:color w:val="000000" w:themeColor="text1"/>
              </w:rPr>
            </w:pPr>
          </w:p>
          <w:p w14:paraId="0DE9FA5E" w14:textId="77777777" w:rsidR="00854E29" w:rsidRPr="00714216" w:rsidRDefault="00854E29" w:rsidP="00854E29">
            <w:pPr>
              <w:rPr>
                <w:b/>
                <w:bCs/>
                <w:color w:val="000000" w:themeColor="text1"/>
              </w:rPr>
            </w:pPr>
            <w:r w:rsidRPr="00714216">
              <w:rPr>
                <w:b/>
                <w:bCs/>
                <w:color w:val="000000" w:themeColor="text1"/>
              </w:rPr>
              <w:t>Wysokość i dostęp do funkcji stołu:</w:t>
            </w:r>
          </w:p>
          <w:p w14:paraId="6436A06B" w14:textId="77777777" w:rsidR="00854E29" w:rsidRPr="00714216" w:rsidRDefault="00854E29" w:rsidP="00854E29">
            <w:pPr>
              <w:rPr>
                <w:color w:val="000000" w:themeColor="text1"/>
              </w:rPr>
            </w:pPr>
            <w:r w:rsidRPr="00714216">
              <w:rPr>
                <w:b/>
                <w:bCs/>
                <w:color w:val="000000" w:themeColor="text1"/>
              </w:rPr>
              <w:t xml:space="preserve"> </w:t>
            </w:r>
          </w:p>
          <w:p w14:paraId="1EB51286" w14:textId="77777777" w:rsidR="00854E29" w:rsidRPr="00714216" w:rsidRDefault="00854E29" w:rsidP="00854E29">
            <w:pPr>
              <w:rPr>
                <w:color w:val="000000" w:themeColor="text1"/>
              </w:rPr>
            </w:pPr>
            <w:r w:rsidRPr="00714216">
              <w:rPr>
                <w:color w:val="000000" w:themeColor="text1"/>
              </w:rPr>
              <w:t>Wysokość blatu (minimum 850 mm) powinna umożliwiać ergonomiczne korzystanie ze stołu w pozycji stojącej.</w:t>
            </w:r>
          </w:p>
          <w:p w14:paraId="714F3D7A" w14:textId="77777777" w:rsidR="00854E29" w:rsidRPr="00714216" w:rsidRDefault="00854E29" w:rsidP="00854E29">
            <w:pPr>
              <w:rPr>
                <w:color w:val="000000" w:themeColor="text1"/>
              </w:rPr>
            </w:pPr>
          </w:p>
        </w:tc>
        <w:tc>
          <w:tcPr>
            <w:tcW w:w="1476" w:type="dxa"/>
          </w:tcPr>
          <w:p w14:paraId="15BC624E" w14:textId="77777777" w:rsidR="00854E29" w:rsidRPr="00714216" w:rsidRDefault="00854E29" w:rsidP="00854E29">
            <w:pPr>
              <w:rPr>
                <w:b/>
                <w:bCs/>
                <w:color w:val="000000" w:themeColor="text1"/>
              </w:rPr>
            </w:pPr>
          </w:p>
        </w:tc>
        <w:tc>
          <w:tcPr>
            <w:tcW w:w="1417" w:type="dxa"/>
          </w:tcPr>
          <w:p w14:paraId="3C01DA9E" w14:textId="77777777" w:rsidR="00854E29" w:rsidRPr="00714216" w:rsidRDefault="00854E29" w:rsidP="00854E29">
            <w:pPr>
              <w:rPr>
                <w:b/>
                <w:bCs/>
                <w:color w:val="000000" w:themeColor="text1"/>
              </w:rPr>
            </w:pPr>
          </w:p>
        </w:tc>
        <w:tc>
          <w:tcPr>
            <w:tcW w:w="1418" w:type="dxa"/>
          </w:tcPr>
          <w:p w14:paraId="1B2503BB" w14:textId="77777777" w:rsidR="00854E29" w:rsidRPr="00714216" w:rsidRDefault="00854E29" w:rsidP="00854E29">
            <w:pPr>
              <w:rPr>
                <w:b/>
                <w:bCs/>
                <w:color w:val="000000" w:themeColor="text1"/>
              </w:rPr>
            </w:pPr>
          </w:p>
        </w:tc>
        <w:tc>
          <w:tcPr>
            <w:tcW w:w="1134" w:type="dxa"/>
          </w:tcPr>
          <w:p w14:paraId="760CE66F" w14:textId="77777777" w:rsidR="00854E29" w:rsidRPr="00714216" w:rsidRDefault="00854E29" w:rsidP="00854E29">
            <w:pPr>
              <w:rPr>
                <w:b/>
                <w:bCs/>
                <w:color w:val="000000" w:themeColor="text1"/>
              </w:rPr>
            </w:pPr>
          </w:p>
        </w:tc>
        <w:tc>
          <w:tcPr>
            <w:tcW w:w="1842" w:type="dxa"/>
          </w:tcPr>
          <w:p w14:paraId="4453441C" w14:textId="77777777" w:rsidR="00854E29" w:rsidRPr="00714216" w:rsidRDefault="00854E29" w:rsidP="00854E29">
            <w:pPr>
              <w:rPr>
                <w:b/>
                <w:bCs/>
                <w:color w:val="000000" w:themeColor="text1"/>
              </w:rPr>
            </w:pPr>
          </w:p>
        </w:tc>
      </w:tr>
      <w:tr w:rsidR="00714216" w:rsidRPr="00714216" w14:paraId="086D5CA2" w14:textId="4968CE8C" w:rsidTr="00045C3C">
        <w:tc>
          <w:tcPr>
            <w:tcW w:w="568" w:type="dxa"/>
          </w:tcPr>
          <w:p w14:paraId="5CDD43F3" w14:textId="3385BB08" w:rsidR="00854E29" w:rsidRPr="00714216" w:rsidRDefault="00854E29" w:rsidP="00854E29">
            <w:pPr>
              <w:rPr>
                <w:color w:val="000000" w:themeColor="text1"/>
              </w:rPr>
            </w:pPr>
            <w:r w:rsidRPr="00714216">
              <w:rPr>
                <w:color w:val="000000" w:themeColor="text1"/>
              </w:rPr>
              <w:t>2</w:t>
            </w:r>
          </w:p>
        </w:tc>
        <w:tc>
          <w:tcPr>
            <w:tcW w:w="3260" w:type="dxa"/>
          </w:tcPr>
          <w:p w14:paraId="3386DB19" w14:textId="48B4140F" w:rsidR="00854E29" w:rsidRPr="00714216" w:rsidRDefault="00854E29" w:rsidP="00854E29">
            <w:pPr>
              <w:rPr>
                <w:b/>
                <w:bCs/>
                <w:color w:val="000000" w:themeColor="text1"/>
              </w:rPr>
            </w:pPr>
            <w:r w:rsidRPr="00714216">
              <w:rPr>
                <w:b/>
                <w:bCs/>
                <w:color w:val="000000" w:themeColor="text1"/>
              </w:rPr>
              <w:t xml:space="preserve">BATERIA UMYWALKOWA  </w:t>
            </w:r>
          </w:p>
          <w:p w14:paraId="2F84B1BD" w14:textId="57900D3F" w:rsidR="00854E29" w:rsidRPr="00714216" w:rsidRDefault="00854E29" w:rsidP="00854E29">
            <w:pPr>
              <w:rPr>
                <w:b/>
                <w:bCs/>
                <w:color w:val="000000" w:themeColor="text1"/>
              </w:rPr>
            </w:pPr>
            <w:r w:rsidRPr="00714216">
              <w:rPr>
                <w:noProof/>
                <w:color w:val="000000" w:themeColor="text1"/>
              </w:rPr>
              <w:drawing>
                <wp:inline distT="0" distB="0" distL="0" distR="0" wp14:anchorId="4C590872" wp14:editId="099E2D69">
                  <wp:extent cx="1922984" cy="1647825"/>
                  <wp:effectExtent l="0" t="0" r="1270" b="0"/>
                  <wp:docPr id="145208068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30930" cy="1654634"/>
                          </a:xfrm>
                          <a:prstGeom prst="rect">
                            <a:avLst/>
                          </a:prstGeom>
                          <a:noFill/>
                          <a:ln>
                            <a:noFill/>
                          </a:ln>
                        </pic:spPr>
                      </pic:pic>
                    </a:graphicData>
                  </a:graphic>
                </wp:inline>
              </w:drawing>
            </w:r>
          </w:p>
        </w:tc>
        <w:tc>
          <w:tcPr>
            <w:tcW w:w="850" w:type="dxa"/>
          </w:tcPr>
          <w:p w14:paraId="22865FAE" w14:textId="4EFC862C" w:rsidR="00854E29" w:rsidRPr="00714216" w:rsidRDefault="00854E29" w:rsidP="00854E29">
            <w:pPr>
              <w:rPr>
                <w:b/>
                <w:bCs/>
                <w:color w:val="000000" w:themeColor="text1"/>
              </w:rPr>
            </w:pPr>
            <w:r w:rsidRPr="00714216">
              <w:rPr>
                <w:b/>
                <w:bCs/>
                <w:color w:val="000000" w:themeColor="text1"/>
              </w:rPr>
              <w:t>2</w:t>
            </w:r>
          </w:p>
        </w:tc>
        <w:tc>
          <w:tcPr>
            <w:tcW w:w="5529" w:type="dxa"/>
          </w:tcPr>
          <w:p w14:paraId="0C92DB07" w14:textId="0A3EB3DA" w:rsidR="00854E29" w:rsidRPr="00714216" w:rsidRDefault="00854E29" w:rsidP="00854E29">
            <w:pPr>
              <w:rPr>
                <w:b/>
                <w:bCs/>
                <w:color w:val="000000" w:themeColor="text1"/>
              </w:rPr>
            </w:pPr>
            <w:r w:rsidRPr="00714216">
              <w:rPr>
                <w:b/>
                <w:bCs/>
                <w:color w:val="000000" w:themeColor="text1"/>
              </w:rPr>
              <w:t>Bateria umywalkowa, jednootworowa, łokciowa.</w:t>
            </w:r>
          </w:p>
          <w:p w14:paraId="78E95B01" w14:textId="77777777" w:rsidR="00854E29" w:rsidRPr="00714216" w:rsidRDefault="00854E29" w:rsidP="00854E29">
            <w:pPr>
              <w:pStyle w:val="Akapitzlist"/>
              <w:numPr>
                <w:ilvl w:val="0"/>
                <w:numId w:val="7"/>
              </w:numPr>
              <w:rPr>
                <w:color w:val="000000" w:themeColor="text1"/>
              </w:rPr>
            </w:pPr>
            <w:r w:rsidRPr="00714216">
              <w:rPr>
                <w:color w:val="000000" w:themeColor="text1"/>
              </w:rPr>
              <w:t>Obsługa za pomocą dźwigni łokciowej umożliwiającej uruchamianie i regulację strumienia wody bez użycia dłoni.</w:t>
            </w:r>
          </w:p>
          <w:p w14:paraId="2B552FCC" w14:textId="77777777" w:rsidR="00854E29" w:rsidRPr="00714216" w:rsidRDefault="00854E29" w:rsidP="00854E29">
            <w:pPr>
              <w:pStyle w:val="Akapitzlist"/>
              <w:numPr>
                <w:ilvl w:val="0"/>
                <w:numId w:val="7"/>
              </w:numPr>
              <w:rPr>
                <w:color w:val="000000" w:themeColor="text1"/>
              </w:rPr>
            </w:pPr>
            <w:r w:rsidRPr="00714216">
              <w:rPr>
                <w:color w:val="000000" w:themeColor="text1"/>
              </w:rPr>
              <w:t>Możliwość płynnej regulacji temperatury i siły strumienia wody (mieszacz jednouchwytowy). Konstrukcja umożliwiająca łatwe utrzymanie w czystości.</w:t>
            </w:r>
          </w:p>
          <w:p w14:paraId="7E177774" w14:textId="77777777" w:rsidR="00854E29" w:rsidRPr="00714216" w:rsidRDefault="00854E29" w:rsidP="00854E29">
            <w:pPr>
              <w:pStyle w:val="Akapitzlist"/>
              <w:numPr>
                <w:ilvl w:val="0"/>
                <w:numId w:val="7"/>
              </w:numPr>
              <w:rPr>
                <w:color w:val="000000" w:themeColor="text1"/>
              </w:rPr>
            </w:pPr>
            <w:r w:rsidRPr="00714216">
              <w:rPr>
                <w:color w:val="000000" w:themeColor="text1"/>
              </w:rPr>
              <w:t>Przystosowanie do intensywnej eksploatacji w warunkach profesjonalnych.</w:t>
            </w:r>
          </w:p>
          <w:p w14:paraId="10A35C81" w14:textId="77777777" w:rsidR="00854E29" w:rsidRPr="00714216" w:rsidRDefault="00854E29" w:rsidP="00854E29">
            <w:pPr>
              <w:rPr>
                <w:b/>
                <w:bCs/>
                <w:color w:val="000000" w:themeColor="text1"/>
              </w:rPr>
            </w:pPr>
          </w:p>
        </w:tc>
        <w:tc>
          <w:tcPr>
            <w:tcW w:w="1881" w:type="dxa"/>
          </w:tcPr>
          <w:p w14:paraId="0B480C2A" w14:textId="62C4F987" w:rsidR="00854E29" w:rsidRPr="00714216" w:rsidRDefault="00854E29" w:rsidP="00854E29">
            <w:pPr>
              <w:rPr>
                <w:color w:val="000000" w:themeColor="text1"/>
              </w:rPr>
            </w:pPr>
            <w:r w:rsidRPr="00714216">
              <w:rPr>
                <w:b/>
                <w:bCs/>
                <w:color w:val="000000" w:themeColor="text1"/>
              </w:rPr>
              <w:t xml:space="preserve">WYMIARY I PARAMETRY TECHNICZNE  </w:t>
            </w:r>
          </w:p>
          <w:p w14:paraId="11CC43C1" w14:textId="77777777" w:rsidR="00854E29" w:rsidRPr="00714216" w:rsidRDefault="00854E29" w:rsidP="00854E29">
            <w:pPr>
              <w:rPr>
                <w:color w:val="000000" w:themeColor="text1"/>
              </w:rPr>
            </w:pPr>
          </w:p>
          <w:p w14:paraId="644FF9CF" w14:textId="77777777" w:rsidR="00854E29" w:rsidRPr="00714216" w:rsidRDefault="00854E29" w:rsidP="00854E29">
            <w:pPr>
              <w:rPr>
                <w:i/>
                <w:iCs/>
                <w:color w:val="000000" w:themeColor="text1"/>
              </w:rPr>
            </w:pPr>
            <w:proofErr w:type="gramStart"/>
            <w:r w:rsidRPr="00714216">
              <w:rPr>
                <w:i/>
                <w:iCs/>
                <w:color w:val="000000" w:themeColor="text1"/>
              </w:rPr>
              <w:t xml:space="preserve">Wymagana  </w:t>
            </w:r>
            <w:r w:rsidRPr="00714216">
              <w:rPr>
                <w:rFonts w:cstheme="minorHAnsi"/>
                <w:i/>
                <w:iCs/>
                <w:color w:val="000000" w:themeColor="text1"/>
              </w:rPr>
              <w:t>Ø</w:t>
            </w:r>
            <w:proofErr w:type="gramEnd"/>
            <w:r w:rsidRPr="00714216">
              <w:rPr>
                <w:rFonts w:cstheme="minorHAnsi"/>
                <w:i/>
                <w:iCs/>
                <w:color w:val="000000" w:themeColor="text1"/>
              </w:rPr>
              <w:t xml:space="preserve"> </w:t>
            </w:r>
            <w:r w:rsidRPr="00714216">
              <w:rPr>
                <w:i/>
                <w:iCs/>
                <w:color w:val="000000" w:themeColor="text1"/>
              </w:rPr>
              <w:t>otworu 33-36 mm</w:t>
            </w:r>
          </w:p>
          <w:p w14:paraId="6B2F6AF7" w14:textId="77777777" w:rsidR="00854E29" w:rsidRPr="00714216" w:rsidRDefault="00854E29" w:rsidP="00854E29">
            <w:pPr>
              <w:rPr>
                <w:i/>
                <w:iCs/>
                <w:color w:val="000000" w:themeColor="text1"/>
              </w:rPr>
            </w:pPr>
          </w:p>
          <w:p w14:paraId="15276DBC" w14:textId="77777777"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w:t>
            </w:r>
          </w:p>
          <w:p w14:paraId="66208738" w14:textId="77777777" w:rsidR="00854E29" w:rsidRPr="00714216" w:rsidRDefault="00854E29" w:rsidP="00854E29">
            <w:pPr>
              <w:rPr>
                <w:b/>
                <w:bCs/>
                <w:color w:val="000000" w:themeColor="text1"/>
              </w:rPr>
            </w:pPr>
          </w:p>
        </w:tc>
        <w:tc>
          <w:tcPr>
            <w:tcW w:w="3447" w:type="dxa"/>
          </w:tcPr>
          <w:p w14:paraId="06684992"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15378DD8" w14:textId="77777777" w:rsidR="00854E29" w:rsidRPr="00714216" w:rsidRDefault="00854E29" w:rsidP="00854E29">
            <w:pPr>
              <w:rPr>
                <w:color w:val="000000" w:themeColor="text1"/>
              </w:rPr>
            </w:pPr>
          </w:p>
          <w:p w14:paraId="0F495FC7" w14:textId="77777777" w:rsidR="00854E29" w:rsidRPr="00714216" w:rsidRDefault="00854E29" w:rsidP="00854E29">
            <w:pPr>
              <w:rPr>
                <w:color w:val="000000" w:themeColor="text1"/>
              </w:rPr>
            </w:pPr>
            <w:r w:rsidRPr="00714216">
              <w:rPr>
                <w:color w:val="000000" w:themeColor="text1"/>
              </w:rPr>
              <w:t>Konstrukcja baterii powinna umożliwiać obsługę bez konieczności użycia siły chwytu dłoni, w sposób intuicyjny i bezpieczny (np. poprzez zastosowanie dźwigni łokciowej).</w:t>
            </w:r>
          </w:p>
          <w:p w14:paraId="0CEC13A3" w14:textId="77777777" w:rsidR="00854E29" w:rsidRPr="00714216" w:rsidRDefault="00854E29" w:rsidP="00854E29">
            <w:pPr>
              <w:rPr>
                <w:color w:val="000000" w:themeColor="text1"/>
              </w:rPr>
            </w:pPr>
            <w:r w:rsidRPr="00714216">
              <w:rPr>
                <w:color w:val="000000" w:themeColor="text1"/>
              </w:rPr>
              <w:t>Elementy sterujące powinny:</w:t>
            </w:r>
          </w:p>
          <w:p w14:paraId="57BA0C7C" w14:textId="77777777" w:rsidR="00854E29" w:rsidRPr="00714216" w:rsidRDefault="00854E29" w:rsidP="00854E29">
            <w:pPr>
              <w:numPr>
                <w:ilvl w:val="0"/>
                <w:numId w:val="8"/>
              </w:numPr>
              <w:rPr>
                <w:color w:val="000000" w:themeColor="text1"/>
              </w:rPr>
            </w:pPr>
            <w:r w:rsidRPr="00714216">
              <w:rPr>
                <w:color w:val="000000" w:themeColor="text1"/>
              </w:rPr>
              <w:t>być łatwo dostępne,</w:t>
            </w:r>
          </w:p>
          <w:p w14:paraId="177DDAB3" w14:textId="77777777" w:rsidR="00854E29" w:rsidRPr="00714216" w:rsidRDefault="00854E29" w:rsidP="00854E29">
            <w:pPr>
              <w:numPr>
                <w:ilvl w:val="0"/>
                <w:numId w:val="8"/>
              </w:numPr>
              <w:rPr>
                <w:color w:val="000000" w:themeColor="text1"/>
              </w:rPr>
            </w:pPr>
            <w:r w:rsidRPr="00714216">
              <w:rPr>
                <w:color w:val="000000" w:themeColor="text1"/>
              </w:rPr>
              <w:t>umożliwiać obsługę jedną ręką lub przedramieniem,</w:t>
            </w:r>
          </w:p>
          <w:p w14:paraId="523BBCD9" w14:textId="77777777" w:rsidR="00854E29" w:rsidRPr="00714216" w:rsidRDefault="00854E29" w:rsidP="00854E29">
            <w:pPr>
              <w:numPr>
                <w:ilvl w:val="0"/>
                <w:numId w:val="8"/>
              </w:numPr>
              <w:rPr>
                <w:color w:val="000000" w:themeColor="text1"/>
              </w:rPr>
            </w:pPr>
            <w:r w:rsidRPr="00714216">
              <w:rPr>
                <w:color w:val="000000" w:themeColor="text1"/>
              </w:rPr>
              <w:t>nie wymagać precyzyjnych ruchów ani znacznej siły nacisku.</w:t>
            </w:r>
          </w:p>
          <w:p w14:paraId="08F05EB1" w14:textId="77777777" w:rsidR="00854E29" w:rsidRPr="00714216" w:rsidRDefault="00854E29" w:rsidP="00854E29">
            <w:pPr>
              <w:rPr>
                <w:b/>
                <w:bCs/>
                <w:color w:val="000000" w:themeColor="text1"/>
              </w:rPr>
            </w:pPr>
          </w:p>
        </w:tc>
        <w:tc>
          <w:tcPr>
            <w:tcW w:w="1476" w:type="dxa"/>
          </w:tcPr>
          <w:p w14:paraId="564D371A" w14:textId="77777777" w:rsidR="00854E29" w:rsidRPr="00714216" w:rsidRDefault="00854E29" w:rsidP="00854E29">
            <w:pPr>
              <w:rPr>
                <w:b/>
                <w:bCs/>
                <w:color w:val="000000" w:themeColor="text1"/>
              </w:rPr>
            </w:pPr>
          </w:p>
        </w:tc>
        <w:tc>
          <w:tcPr>
            <w:tcW w:w="1417" w:type="dxa"/>
          </w:tcPr>
          <w:p w14:paraId="03FC3426" w14:textId="77777777" w:rsidR="00854E29" w:rsidRPr="00714216" w:rsidRDefault="00854E29" w:rsidP="00854E29">
            <w:pPr>
              <w:rPr>
                <w:b/>
                <w:bCs/>
                <w:color w:val="000000" w:themeColor="text1"/>
              </w:rPr>
            </w:pPr>
          </w:p>
        </w:tc>
        <w:tc>
          <w:tcPr>
            <w:tcW w:w="1418" w:type="dxa"/>
          </w:tcPr>
          <w:p w14:paraId="2BF6502C" w14:textId="77777777" w:rsidR="00854E29" w:rsidRPr="00714216" w:rsidRDefault="00854E29" w:rsidP="00854E29">
            <w:pPr>
              <w:rPr>
                <w:b/>
                <w:bCs/>
                <w:color w:val="000000" w:themeColor="text1"/>
              </w:rPr>
            </w:pPr>
          </w:p>
        </w:tc>
        <w:tc>
          <w:tcPr>
            <w:tcW w:w="1134" w:type="dxa"/>
          </w:tcPr>
          <w:p w14:paraId="236E7144" w14:textId="77777777" w:rsidR="00854E29" w:rsidRPr="00714216" w:rsidRDefault="00854E29" w:rsidP="00854E29">
            <w:pPr>
              <w:rPr>
                <w:b/>
                <w:bCs/>
                <w:color w:val="000000" w:themeColor="text1"/>
              </w:rPr>
            </w:pPr>
          </w:p>
        </w:tc>
        <w:tc>
          <w:tcPr>
            <w:tcW w:w="1842" w:type="dxa"/>
          </w:tcPr>
          <w:p w14:paraId="54C8ABAC" w14:textId="77777777" w:rsidR="00854E29" w:rsidRPr="00714216" w:rsidRDefault="00854E29" w:rsidP="00854E29">
            <w:pPr>
              <w:rPr>
                <w:b/>
                <w:bCs/>
                <w:color w:val="000000" w:themeColor="text1"/>
              </w:rPr>
            </w:pPr>
          </w:p>
        </w:tc>
      </w:tr>
      <w:tr w:rsidR="00714216" w:rsidRPr="00714216" w14:paraId="4A3FAD8D" w14:textId="316EC505" w:rsidTr="00045C3C">
        <w:tc>
          <w:tcPr>
            <w:tcW w:w="568" w:type="dxa"/>
          </w:tcPr>
          <w:p w14:paraId="434C45AC" w14:textId="2C64E245" w:rsidR="00854E29" w:rsidRPr="00714216" w:rsidRDefault="00854E29" w:rsidP="00854E29">
            <w:pPr>
              <w:rPr>
                <w:color w:val="000000" w:themeColor="text1"/>
              </w:rPr>
            </w:pPr>
            <w:r w:rsidRPr="00714216">
              <w:rPr>
                <w:color w:val="000000" w:themeColor="text1"/>
              </w:rPr>
              <w:t>3</w:t>
            </w:r>
          </w:p>
        </w:tc>
        <w:tc>
          <w:tcPr>
            <w:tcW w:w="3260" w:type="dxa"/>
          </w:tcPr>
          <w:p w14:paraId="6EEE3160" w14:textId="77777777" w:rsidR="00854E29" w:rsidRPr="00714216" w:rsidRDefault="00854E29" w:rsidP="00854E29">
            <w:pPr>
              <w:rPr>
                <w:b/>
                <w:bCs/>
                <w:color w:val="000000" w:themeColor="text1"/>
              </w:rPr>
            </w:pPr>
            <w:r w:rsidRPr="00714216">
              <w:rPr>
                <w:b/>
                <w:bCs/>
                <w:color w:val="000000" w:themeColor="text1"/>
              </w:rPr>
              <w:t>UMYWALKA WRAZ Z BATERIĄ SZTORCOWĄ</w:t>
            </w:r>
          </w:p>
          <w:p w14:paraId="6019B66B" w14:textId="42E934CC" w:rsidR="00854E29" w:rsidRPr="00714216" w:rsidRDefault="00854E29" w:rsidP="00854E29">
            <w:pPr>
              <w:rPr>
                <w:b/>
                <w:bCs/>
                <w:color w:val="000000" w:themeColor="text1"/>
              </w:rPr>
            </w:pPr>
            <w:r w:rsidRPr="00714216">
              <w:rPr>
                <w:b/>
                <w:bCs/>
                <w:noProof/>
                <w:color w:val="000000" w:themeColor="text1"/>
              </w:rPr>
              <w:drawing>
                <wp:inline distT="0" distB="0" distL="0" distR="0" wp14:anchorId="079B58F2" wp14:editId="6DAFDF6D">
                  <wp:extent cx="1156778" cy="708338"/>
                  <wp:effectExtent l="0" t="0" r="5715" b="0"/>
                  <wp:docPr id="66071641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66123" cy="714061"/>
                          </a:xfrm>
                          <a:prstGeom prst="rect">
                            <a:avLst/>
                          </a:prstGeom>
                          <a:noFill/>
                          <a:ln>
                            <a:noFill/>
                          </a:ln>
                        </pic:spPr>
                      </pic:pic>
                    </a:graphicData>
                  </a:graphic>
                </wp:inline>
              </w:drawing>
            </w:r>
            <w:r w:rsidRPr="00714216">
              <w:rPr>
                <w:b/>
                <w:bCs/>
                <w:noProof/>
                <w:color w:val="000000" w:themeColor="text1"/>
              </w:rPr>
              <w:drawing>
                <wp:inline distT="0" distB="0" distL="0" distR="0" wp14:anchorId="0F1B5C8D" wp14:editId="27BA3BC1">
                  <wp:extent cx="657484" cy="753414"/>
                  <wp:effectExtent l="0" t="0" r="0" b="8890"/>
                  <wp:docPr id="3934425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1882" cy="758454"/>
                          </a:xfrm>
                          <a:prstGeom prst="rect">
                            <a:avLst/>
                          </a:prstGeom>
                          <a:noFill/>
                          <a:ln>
                            <a:noFill/>
                          </a:ln>
                        </pic:spPr>
                      </pic:pic>
                    </a:graphicData>
                  </a:graphic>
                </wp:inline>
              </w:drawing>
            </w:r>
          </w:p>
        </w:tc>
        <w:tc>
          <w:tcPr>
            <w:tcW w:w="850" w:type="dxa"/>
          </w:tcPr>
          <w:p w14:paraId="6BBD45AA" w14:textId="2E932D3C" w:rsidR="00854E29" w:rsidRPr="00714216" w:rsidRDefault="00854E29" w:rsidP="00854E29">
            <w:pPr>
              <w:rPr>
                <w:b/>
                <w:bCs/>
                <w:color w:val="000000" w:themeColor="text1"/>
              </w:rPr>
            </w:pPr>
            <w:r w:rsidRPr="00714216">
              <w:rPr>
                <w:b/>
                <w:bCs/>
                <w:color w:val="000000" w:themeColor="text1"/>
              </w:rPr>
              <w:t>1</w:t>
            </w:r>
          </w:p>
        </w:tc>
        <w:tc>
          <w:tcPr>
            <w:tcW w:w="5529" w:type="dxa"/>
          </w:tcPr>
          <w:p w14:paraId="5F3B33A2" w14:textId="77777777" w:rsidR="00854E29" w:rsidRPr="00714216" w:rsidRDefault="00854E29" w:rsidP="00854E29">
            <w:pPr>
              <w:rPr>
                <w:color w:val="000000" w:themeColor="text1"/>
              </w:rPr>
            </w:pPr>
            <w:r w:rsidRPr="00714216">
              <w:rPr>
                <w:color w:val="000000" w:themeColor="text1"/>
              </w:rPr>
              <w:t>Parametry techniczne:</w:t>
            </w:r>
          </w:p>
          <w:p w14:paraId="7D38A9B6" w14:textId="77777777" w:rsidR="00854E29" w:rsidRPr="00714216" w:rsidRDefault="00854E29" w:rsidP="00854E29">
            <w:pPr>
              <w:numPr>
                <w:ilvl w:val="0"/>
                <w:numId w:val="70"/>
              </w:numPr>
              <w:rPr>
                <w:color w:val="000000" w:themeColor="text1"/>
              </w:rPr>
            </w:pPr>
            <w:r w:rsidRPr="00714216">
              <w:rPr>
                <w:color w:val="000000" w:themeColor="text1"/>
              </w:rPr>
              <w:t>typ: umywalka spawana ze stali nierdzewnej,</w:t>
            </w:r>
          </w:p>
          <w:p w14:paraId="01D39F7C" w14:textId="77777777" w:rsidR="00854E29" w:rsidRPr="00714216" w:rsidRDefault="00854E29" w:rsidP="00854E29">
            <w:pPr>
              <w:numPr>
                <w:ilvl w:val="0"/>
                <w:numId w:val="70"/>
              </w:numPr>
              <w:rPr>
                <w:color w:val="000000" w:themeColor="text1"/>
              </w:rPr>
            </w:pPr>
            <w:r w:rsidRPr="00714216">
              <w:rPr>
                <w:color w:val="000000" w:themeColor="text1"/>
              </w:rPr>
              <w:t>otwór pod baterię zlokalizowany centralnie w komorze,</w:t>
            </w:r>
          </w:p>
          <w:p w14:paraId="2E9A0EF9" w14:textId="77777777" w:rsidR="00854E29" w:rsidRPr="00714216" w:rsidRDefault="00854E29" w:rsidP="00854E29">
            <w:pPr>
              <w:numPr>
                <w:ilvl w:val="0"/>
                <w:numId w:val="70"/>
              </w:numPr>
              <w:rPr>
                <w:color w:val="000000" w:themeColor="text1"/>
              </w:rPr>
            </w:pPr>
            <w:r w:rsidRPr="00714216">
              <w:rPr>
                <w:color w:val="000000" w:themeColor="text1"/>
              </w:rPr>
              <w:t>średnica otworu pod baterię: Ø 33 mm,</w:t>
            </w:r>
          </w:p>
          <w:p w14:paraId="673D1F67" w14:textId="77777777" w:rsidR="00854E29" w:rsidRPr="00714216" w:rsidRDefault="00854E29" w:rsidP="00854E29">
            <w:pPr>
              <w:numPr>
                <w:ilvl w:val="0"/>
                <w:numId w:val="70"/>
              </w:numPr>
              <w:rPr>
                <w:color w:val="000000" w:themeColor="text1"/>
              </w:rPr>
            </w:pPr>
            <w:r w:rsidRPr="00714216">
              <w:rPr>
                <w:color w:val="000000" w:themeColor="text1"/>
              </w:rPr>
              <w:t>konstrukcja spawana zapewniająca trwałość i szczelność,</w:t>
            </w:r>
          </w:p>
          <w:p w14:paraId="2EEAA50F" w14:textId="77777777" w:rsidR="00854E29" w:rsidRPr="00714216" w:rsidRDefault="00854E29" w:rsidP="00854E29">
            <w:pPr>
              <w:numPr>
                <w:ilvl w:val="0"/>
                <w:numId w:val="70"/>
              </w:numPr>
              <w:rPr>
                <w:color w:val="000000" w:themeColor="text1"/>
              </w:rPr>
            </w:pPr>
            <w:r w:rsidRPr="00714216">
              <w:rPr>
                <w:color w:val="000000" w:themeColor="text1"/>
              </w:rPr>
              <w:t>powierzchnia łatwa do utrzymania w czystości, odporna na korozję i działanie środków myjących.</w:t>
            </w:r>
          </w:p>
          <w:p w14:paraId="7ACB06D7" w14:textId="77777777" w:rsidR="00854E29" w:rsidRPr="00714216" w:rsidRDefault="00854E29" w:rsidP="00854E29">
            <w:pPr>
              <w:rPr>
                <w:color w:val="000000" w:themeColor="text1"/>
              </w:rPr>
            </w:pPr>
            <w:r w:rsidRPr="00714216">
              <w:rPr>
                <w:color w:val="000000" w:themeColor="text1"/>
              </w:rPr>
              <w:lastRenderedPageBreak/>
              <w:t>Umywalka powinna być wykonana z materiałów dopuszczonych do kontaktu z wodą użytkową, spełniających wymagania obowiązujących norm higienicznych i sanitarnych.</w:t>
            </w:r>
          </w:p>
          <w:p w14:paraId="59D25081" w14:textId="77777777" w:rsidR="00854E29" w:rsidRPr="00714216" w:rsidRDefault="00854E29" w:rsidP="00854E29">
            <w:pPr>
              <w:rPr>
                <w:color w:val="000000" w:themeColor="text1"/>
              </w:rPr>
            </w:pPr>
          </w:p>
          <w:p w14:paraId="74673C01" w14:textId="77777777" w:rsidR="00854E29" w:rsidRPr="00714216" w:rsidRDefault="00854E29" w:rsidP="00854E29">
            <w:pPr>
              <w:rPr>
                <w:b/>
                <w:bCs/>
                <w:color w:val="000000" w:themeColor="text1"/>
              </w:rPr>
            </w:pPr>
            <w:r w:rsidRPr="00714216">
              <w:rPr>
                <w:b/>
                <w:bCs/>
                <w:color w:val="000000" w:themeColor="text1"/>
              </w:rPr>
              <w:t>Bateria sztorcowa</w:t>
            </w:r>
          </w:p>
          <w:p w14:paraId="3775D5B8" w14:textId="77777777" w:rsidR="00854E29" w:rsidRPr="00714216" w:rsidRDefault="00854E29" w:rsidP="00854E29">
            <w:pPr>
              <w:rPr>
                <w:color w:val="000000" w:themeColor="text1"/>
              </w:rPr>
            </w:pPr>
            <w:r w:rsidRPr="00714216">
              <w:rPr>
                <w:color w:val="000000" w:themeColor="text1"/>
              </w:rPr>
              <w:t>baterii umywalkowej jednootworowej (sztorcowej), kompatybilnej z otworem Ø 33 mm w umywalce.</w:t>
            </w:r>
          </w:p>
          <w:p w14:paraId="3E94C84A" w14:textId="77777777" w:rsidR="00854E29" w:rsidRPr="00714216" w:rsidRDefault="00854E29" w:rsidP="00854E29">
            <w:pPr>
              <w:rPr>
                <w:color w:val="000000" w:themeColor="text1"/>
              </w:rPr>
            </w:pPr>
            <w:r w:rsidRPr="00714216">
              <w:rPr>
                <w:color w:val="000000" w:themeColor="text1"/>
              </w:rPr>
              <w:t>Parametry techniczne:</w:t>
            </w:r>
          </w:p>
          <w:p w14:paraId="6CD48D8E" w14:textId="77777777" w:rsidR="00854E29" w:rsidRPr="00714216" w:rsidRDefault="00854E29" w:rsidP="00854E29">
            <w:pPr>
              <w:numPr>
                <w:ilvl w:val="0"/>
                <w:numId w:val="71"/>
              </w:numPr>
              <w:rPr>
                <w:color w:val="000000" w:themeColor="text1"/>
              </w:rPr>
            </w:pPr>
            <w:r w:rsidRPr="00714216">
              <w:rPr>
                <w:color w:val="000000" w:themeColor="text1"/>
              </w:rPr>
              <w:t>typ: bateria umywalkowa sztorcowa, jednootworowa,</w:t>
            </w:r>
          </w:p>
          <w:p w14:paraId="31477626" w14:textId="77777777" w:rsidR="00854E29" w:rsidRPr="00714216" w:rsidRDefault="00854E29" w:rsidP="00854E29">
            <w:pPr>
              <w:numPr>
                <w:ilvl w:val="0"/>
                <w:numId w:val="71"/>
              </w:numPr>
              <w:rPr>
                <w:color w:val="000000" w:themeColor="text1"/>
              </w:rPr>
            </w:pPr>
            <w:r w:rsidRPr="00714216">
              <w:rPr>
                <w:color w:val="000000" w:themeColor="text1"/>
              </w:rPr>
              <w:t>montaż w otworze Ø 33 mm,</w:t>
            </w:r>
          </w:p>
          <w:p w14:paraId="1D8C697F" w14:textId="77777777" w:rsidR="00854E29" w:rsidRPr="00714216" w:rsidRDefault="00854E29" w:rsidP="00854E29">
            <w:pPr>
              <w:numPr>
                <w:ilvl w:val="0"/>
                <w:numId w:val="71"/>
              </w:numPr>
              <w:rPr>
                <w:color w:val="000000" w:themeColor="text1"/>
              </w:rPr>
            </w:pPr>
            <w:r w:rsidRPr="00714216">
              <w:rPr>
                <w:color w:val="000000" w:themeColor="text1"/>
              </w:rPr>
              <w:t>sterowanie jednouchwytowe,</w:t>
            </w:r>
          </w:p>
          <w:p w14:paraId="2EB7F0E0" w14:textId="77777777" w:rsidR="00854E29" w:rsidRPr="00714216" w:rsidRDefault="00854E29" w:rsidP="00854E29">
            <w:pPr>
              <w:numPr>
                <w:ilvl w:val="0"/>
                <w:numId w:val="71"/>
              </w:numPr>
              <w:rPr>
                <w:color w:val="000000" w:themeColor="text1"/>
              </w:rPr>
            </w:pPr>
            <w:r w:rsidRPr="00714216">
              <w:rPr>
                <w:color w:val="000000" w:themeColor="text1"/>
              </w:rPr>
              <w:t>przystosowana do podłączenia ciepłej i zimnej wody,</w:t>
            </w:r>
          </w:p>
          <w:p w14:paraId="61A07CA4" w14:textId="77777777" w:rsidR="00854E29" w:rsidRPr="00714216" w:rsidRDefault="00854E29" w:rsidP="00854E29">
            <w:pPr>
              <w:numPr>
                <w:ilvl w:val="0"/>
                <w:numId w:val="71"/>
              </w:numPr>
              <w:rPr>
                <w:color w:val="000000" w:themeColor="text1"/>
              </w:rPr>
            </w:pPr>
            <w:r w:rsidRPr="00714216">
              <w:rPr>
                <w:color w:val="000000" w:themeColor="text1"/>
              </w:rPr>
              <w:t>mieszacz umożliwiający regulację temperatury wody (ciepła/zimna),</w:t>
            </w:r>
          </w:p>
          <w:p w14:paraId="64DA936A" w14:textId="77777777" w:rsidR="00854E29" w:rsidRPr="00714216" w:rsidRDefault="00854E29" w:rsidP="00854E29">
            <w:pPr>
              <w:numPr>
                <w:ilvl w:val="0"/>
                <w:numId w:val="71"/>
              </w:numPr>
              <w:rPr>
                <w:color w:val="000000" w:themeColor="text1"/>
              </w:rPr>
            </w:pPr>
            <w:r w:rsidRPr="00714216">
              <w:rPr>
                <w:color w:val="000000" w:themeColor="text1"/>
              </w:rPr>
              <w:t>materiał wykonania: mosiądz chromowany lub stal nierdzewna,</w:t>
            </w:r>
          </w:p>
          <w:p w14:paraId="305642AB" w14:textId="77777777" w:rsidR="00854E29" w:rsidRPr="00714216" w:rsidRDefault="00854E29" w:rsidP="00854E29">
            <w:pPr>
              <w:numPr>
                <w:ilvl w:val="0"/>
                <w:numId w:val="71"/>
              </w:numPr>
              <w:rPr>
                <w:color w:val="000000" w:themeColor="text1"/>
              </w:rPr>
            </w:pPr>
            <w:r w:rsidRPr="00714216">
              <w:rPr>
                <w:color w:val="000000" w:themeColor="text1"/>
              </w:rPr>
              <w:t>odporność na intensywną eksploatację.</w:t>
            </w:r>
          </w:p>
          <w:p w14:paraId="784868F1" w14:textId="77777777" w:rsidR="00854E29" w:rsidRPr="00714216" w:rsidRDefault="00854E29" w:rsidP="00854E29">
            <w:pPr>
              <w:rPr>
                <w:color w:val="000000" w:themeColor="text1"/>
              </w:rPr>
            </w:pPr>
          </w:p>
          <w:p w14:paraId="55780607" w14:textId="0CEEE90E" w:rsidR="00854E29" w:rsidRPr="00714216" w:rsidRDefault="00854E29" w:rsidP="00854E29">
            <w:pPr>
              <w:rPr>
                <w:color w:val="000000" w:themeColor="text1"/>
              </w:rPr>
            </w:pPr>
            <w:r w:rsidRPr="00714216">
              <w:rPr>
                <w:color w:val="000000" w:themeColor="text1"/>
              </w:rPr>
              <w:t>Dodatkowe wyposażenie: dystrybutory mydła i ręczników papierowych, kosz na śmieci. Urządzenia te winny stanowić spójny element projektowanej linii technologicznej w pomieszczeniu.</w:t>
            </w:r>
            <w:r w:rsidRPr="00714216">
              <w:rPr>
                <w:b/>
                <w:bCs/>
                <w:color w:val="000000" w:themeColor="text1"/>
              </w:rPr>
              <w:t xml:space="preserve"> </w:t>
            </w:r>
          </w:p>
        </w:tc>
        <w:tc>
          <w:tcPr>
            <w:tcW w:w="1881" w:type="dxa"/>
          </w:tcPr>
          <w:p w14:paraId="446F692B" w14:textId="388FB29B" w:rsidR="00854E29" w:rsidRPr="00714216" w:rsidRDefault="00854E29" w:rsidP="00854E29">
            <w:pPr>
              <w:rPr>
                <w:color w:val="000000" w:themeColor="text1"/>
              </w:rPr>
            </w:pPr>
            <w:r w:rsidRPr="00714216">
              <w:rPr>
                <w:b/>
                <w:bCs/>
                <w:color w:val="000000" w:themeColor="text1"/>
              </w:rPr>
              <w:lastRenderedPageBreak/>
              <w:t xml:space="preserve">WYMIARY I PARAMETRY TECHNICZNE  </w:t>
            </w:r>
          </w:p>
          <w:p w14:paraId="23CDB32F" w14:textId="7BC3AFFC" w:rsidR="00854E29" w:rsidRPr="00714216" w:rsidRDefault="00854E29" w:rsidP="00854E29">
            <w:pPr>
              <w:rPr>
                <w:color w:val="000000" w:themeColor="text1"/>
              </w:rPr>
            </w:pPr>
          </w:p>
          <w:p w14:paraId="3844B973" w14:textId="77777777" w:rsidR="00854E29" w:rsidRPr="00714216" w:rsidRDefault="00854E29" w:rsidP="00854E29">
            <w:pPr>
              <w:rPr>
                <w:color w:val="000000" w:themeColor="text1"/>
              </w:rPr>
            </w:pPr>
          </w:p>
          <w:p w14:paraId="24D7D112" w14:textId="77777777" w:rsidR="00854E29" w:rsidRPr="00714216" w:rsidRDefault="00854E29" w:rsidP="00854E29">
            <w:pPr>
              <w:rPr>
                <w:color w:val="000000" w:themeColor="text1"/>
              </w:rPr>
            </w:pPr>
            <w:r w:rsidRPr="00714216">
              <w:rPr>
                <w:b/>
                <w:bCs/>
                <w:color w:val="000000" w:themeColor="text1"/>
              </w:rPr>
              <w:t>Urządzenie powinno być dopasowane wymiarowo do pomieszczenia.</w:t>
            </w:r>
          </w:p>
          <w:p w14:paraId="5DEB3EDF" w14:textId="77777777" w:rsidR="00854E29" w:rsidRPr="00714216" w:rsidRDefault="00854E29" w:rsidP="00854E29">
            <w:pPr>
              <w:rPr>
                <w:color w:val="000000" w:themeColor="text1"/>
              </w:rPr>
            </w:pPr>
          </w:p>
          <w:p w14:paraId="255FDCB5" w14:textId="77777777" w:rsidR="00854E29" w:rsidRPr="00714216" w:rsidRDefault="00854E29" w:rsidP="00854E29">
            <w:pPr>
              <w:rPr>
                <w:color w:val="000000" w:themeColor="text1"/>
              </w:rPr>
            </w:pPr>
          </w:p>
          <w:p w14:paraId="69A2C76F" w14:textId="77777777"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pomieszczenia. </w:t>
            </w:r>
          </w:p>
          <w:p w14:paraId="24C9CDF2" w14:textId="77777777" w:rsidR="00854E29" w:rsidRPr="00714216" w:rsidRDefault="00854E29" w:rsidP="00854E29">
            <w:pPr>
              <w:rPr>
                <w:color w:val="000000" w:themeColor="text1"/>
              </w:rPr>
            </w:pPr>
          </w:p>
          <w:p w14:paraId="788C2E9B" w14:textId="77777777" w:rsidR="00854E29" w:rsidRPr="00714216" w:rsidRDefault="00854E29" w:rsidP="00854E29">
            <w:pPr>
              <w:rPr>
                <w:b/>
                <w:bCs/>
                <w:color w:val="000000" w:themeColor="text1"/>
              </w:rPr>
            </w:pPr>
          </w:p>
        </w:tc>
        <w:tc>
          <w:tcPr>
            <w:tcW w:w="3447" w:type="dxa"/>
          </w:tcPr>
          <w:p w14:paraId="6CEE8C30" w14:textId="77777777" w:rsidR="00854E29" w:rsidRPr="00714216" w:rsidRDefault="00854E29" w:rsidP="00854E29">
            <w:pPr>
              <w:rPr>
                <w:color w:val="000000" w:themeColor="text1"/>
              </w:rPr>
            </w:pPr>
            <w:r w:rsidRPr="00714216">
              <w:rPr>
                <w:color w:val="000000" w:themeColor="text1"/>
              </w:rPr>
              <w:lastRenderedPageBreak/>
              <w:t>brak ostrych krawędzi i elementów mogących powodować urazy,</w:t>
            </w:r>
          </w:p>
          <w:p w14:paraId="1684EE06" w14:textId="77777777" w:rsidR="00854E29" w:rsidRPr="00714216" w:rsidRDefault="00854E29" w:rsidP="00854E29">
            <w:pPr>
              <w:rPr>
                <w:color w:val="000000" w:themeColor="text1"/>
              </w:rPr>
            </w:pPr>
          </w:p>
          <w:p w14:paraId="04AC14E8" w14:textId="77777777" w:rsidR="00854E29" w:rsidRPr="00714216" w:rsidRDefault="00854E29" w:rsidP="00854E29">
            <w:pPr>
              <w:rPr>
                <w:color w:val="000000" w:themeColor="text1"/>
              </w:rPr>
            </w:pPr>
            <w:r w:rsidRPr="00714216">
              <w:rPr>
                <w:color w:val="000000" w:themeColor="text1"/>
              </w:rPr>
              <w:t>stabilne i trwałe mocowanie do ściany,</w:t>
            </w:r>
          </w:p>
          <w:p w14:paraId="58AAA8A6" w14:textId="77777777" w:rsidR="00854E29" w:rsidRPr="00714216" w:rsidRDefault="00854E29" w:rsidP="00854E29">
            <w:pPr>
              <w:rPr>
                <w:color w:val="000000" w:themeColor="text1"/>
              </w:rPr>
            </w:pPr>
          </w:p>
          <w:p w14:paraId="2614D421" w14:textId="77777777" w:rsidR="00854E29" w:rsidRPr="00714216" w:rsidRDefault="00854E29" w:rsidP="00854E29">
            <w:pPr>
              <w:rPr>
                <w:color w:val="000000" w:themeColor="text1"/>
              </w:rPr>
            </w:pPr>
            <w:r w:rsidRPr="00714216">
              <w:rPr>
                <w:color w:val="000000" w:themeColor="text1"/>
              </w:rPr>
              <w:t xml:space="preserve">możliwość montażu poręczy uchylnych lub stałych w bezpośrednim sąsiedztwie </w:t>
            </w:r>
            <w:r w:rsidRPr="00714216">
              <w:rPr>
                <w:color w:val="000000" w:themeColor="text1"/>
              </w:rPr>
              <w:lastRenderedPageBreak/>
              <w:t>umywalki (jeżeli wymagane w danym obiekcie).</w:t>
            </w:r>
          </w:p>
          <w:p w14:paraId="081AB814" w14:textId="77777777" w:rsidR="00854E29" w:rsidRPr="00714216" w:rsidRDefault="00854E29" w:rsidP="00854E29">
            <w:pPr>
              <w:rPr>
                <w:color w:val="000000" w:themeColor="text1"/>
              </w:rPr>
            </w:pPr>
          </w:p>
          <w:p w14:paraId="041492B0" w14:textId="77777777" w:rsidR="00854E29" w:rsidRPr="00714216" w:rsidRDefault="00854E29" w:rsidP="00854E29">
            <w:pPr>
              <w:rPr>
                <w:color w:val="000000" w:themeColor="text1"/>
              </w:rPr>
            </w:pPr>
            <w:r w:rsidRPr="00714216">
              <w:rPr>
                <w:color w:val="000000" w:themeColor="text1"/>
              </w:rPr>
              <w:t>Wymagania dotyczące baterii:</w:t>
            </w:r>
          </w:p>
          <w:p w14:paraId="244C1EFD" w14:textId="77777777" w:rsidR="00854E29" w:rsidRPr="00714216" w:rsidRDefault="00854E29" w:rsidP="00854E29">
            <w:pPr>
              <w:rPr>
                <w:color w:val="000000" w:themeColor="text1"/>
              </w:rPr>
            </w:pPr>
            <w:r w:rsidRPr="00714216">
              <w:rPr>
                <w:color w:val="000000" w:themeColor="text1"/>
              </w:rPr>
              <w:t>bateria jednouchwytowa umożliwiająca łatwą obsługę jedną ręką,</w:t>
            </w:r>
          </w:p>
          <w:p w14:paraId="174D9A77" w14:textId="77777777" w:rsidR="00854E29" w:rsidRPr="00714216" w:rsidRDefault="00854E29" w:rsidP="00854E29">
            <w:pPr>
              <w:rPr>
                <w:color w:val="000000" w:themeColor="text1"/>
              </w:rPr>
            </w:pPr>
          </w:p>
          <w:p w14:paraId="172B96CF" w14:textId="77777777" w:rsidR="00854E29" w:rsidRPr="00714216" w:rsidRDefault="00854E29" w:rsidP="00854E29">
            <w:pPr>
              <w:rPr>
                <w:color w:val="000000" w:themeColor="text1"/>
              </w:rPr>
            </w:pPr>
            <w:r w:rsidRPr="00714216">
              <w:rPr>
                <w:color w:val="000000" w:themeColor="text1"/>
              </w:rPr>
              <w:t>przystosowana do podłączenia ciepłej i zimnej wody,</w:t>
            </w:r>
          </w:p>
          <w:p w14:paraId="7E4532ED" w14:textId="77777777" w:rsidR="00854E29" w:rsidRPr="00714216" w:rsidRDefault="00854E29" w:rsidP="00854E29">
            <w:pPr>
              <w:rPr>
                <w:color w:val="000000" w:themeColor="text1"/>
              </w:rPr>
            </w:pPr>
          </w:p>
          <w:p w14:paraId="3FBFA2FC" w14:textId="77777777" w:rsidR="00854E29" w:rsidRPr="00714216" w:rsidRDefault="00854E29" w:rsidP="00854E29">
            <w:pPr>
              <w:rPr>
                <w:color w:val="000000" w:themeColor="text1"/>
              </w:rPr>
            </w:pPr>
            <w:r w:rsidRPr="00714216">
              <w:rPr>
                <w:color w:val="000000" w:themeColor="text1"/>
              </w:rPr>
              <w:t>mieszacz umożliwiający płynną regulację temperatury wody,</w:t>
            </w:r>
          </w:p>
          <w:p w14:paraId="35DC852C" w14:textId="77777777" w:rsidR="00854E29" w:rsidRPr="00714216" w:rsidRDefault="00854E29" w:rsidP="00854E29">
            <w:pPr>
              <w:rPr>
                <w:color w:val="000000" w:themeColor="text1"/>
              </w:rPr>
            </w:pPr>
          </w:p>
          <w:p w14:paraId="67EDCAD7" w14:textId="77777777" w:rsidR="00854E29" w:rsidRPr="00714216" w:rsidRDefault="00854E29" w:rsidP="00854E29">
            <w:pPr>
              <w:rPr>
                <w:color w:val="000000" w:themeColor="text1"/>
              </w:rPr>
            </w:pPr>
            <w:r w:rsidRPr="00714216">
              <w:rPr>
                <w:color w:val="000000" w:themeColor="text1"/>
              </w:rPr>
              <w:t>uchwyt o wydłużonym ramieniu (zalecany) ułatwiający obsługę osobom z ograniczoną sprawnością dłoni,</w:t>
            </w:r>
          </w:p>
          <w:p w14:paraId="288B7C7D" w14:textId="77777777" w:rsidR="00854E29" w:rsidRPr="00714216" w:rsidRDefault="00854E29" w:rsidP="00854E29">
            <w:pPr>
              <w:rPr>
                <w:color w:val="000000" w:themeColor="text1"/>
              </w:rPr>
            </w:pPr>
          </w:p>
          <w:p w14:paraId="0A338DD9" w14:textId="77777777" w:rsidR="00854E29" w:rsidRPr="00714216" w:rsidRDefault="00854E29" w:rsidP="00854E29">
            <w:pPr>
              <w:rPr>
                <w:color w:val="000000" w:themeColor="text1"/>
              </w:rPr>
            </w:pPr>
            <w:r w:rsidRPr="00714216">
              <w:rPr>
                <w:color w:val="000000" w:themeColor="text1"/>
              </w:rPr>
              <w:t>możliwość regulacji siły strumienia bez konieczności użycia dużej siły.</w:t>
            </w:r>
          </w:p>
          <w:p w14:paraId="34E4D803" w14:textId="77777777" w:rsidR="00854E29" w:rsidRPr="00714216" w:rsidRDefault="00854E29" w:rsidP="00854E29">
            <w:pPr>
              <w:rPr>
                <w:color w:val="000000" w:themeColor="text1"/>
              </w:rPr>
            </w:pPr>
          </w:p>
        </w:tc>
        <w:tc>
          <w:tcPr>
            <w:tcW w:w="1476" w:type="dxa"/>
          </w:tcPr>
          <w:p w14:paraId="3C2F3842" w14:textId="77777777" w:rsidR="00854E29" w:rsidRPr="00714216" w:rsidRDefault="00854E29" w:rsidP="00854E29">
            <w:pPr>
              <w:rPr>
                <w:color w:val="000000" w:themeColor="text1"/>
              </w:rPr>
            </w:pPr>
          </w:p>
        </w:tc>
        <w:tc>
          <w:tcPr>
            <w:tcW w:w="1417" w:type="dxa"/>
          </w:tcPr>
          <w:p w14:paraId="4994F331" w14:textId="77777777" w:rsidR="00854E29" w:rsidRPr="00714216" w:rsidRDefault="00854E29" w:rsidP="00854E29">
            <w:pPr>
              <w:rPr>
                <w:color w:val="000000" w:themeColor="text1"/>
              </w:rPr>
            </w:pPr>
          </w:p>
        </w:tc>
        <w:tc>
          <w:tcPr>
            <w:tcW w:w="1418" w:type="dxa"/>
          </w:tcPr>
          <w:p w14:paraId="0614D8B6" w14:textId="77777777" w:rsidR="00854E29" w:rsidRPr="00714216" w:rsidRDefault="00854E29" w:rsidP="00854E29">
            <w:pPr>
              <w:rPr>
                <w:color w:val="000000" w:themeColor="text1"/>
              </w:rPr>
            </w:pPr>
          </w:p>
        </w:tc>
        <w:tc>
          <w:tcPr>
            <w:tcW w:w="1134" w:type="dxa"/>
          </w:tcPr>
          <w:p w14:paraId="68CA5FE8" w14:textId="77777777" w:rsidR="00854E29" w:rsidRPr="00714216" w:rsidRDefault="00854E29" w:rsidP="00854E29">
            <w:pPr>
              <w:rPr>
                <w:color w:val="000000" w:themeColor="text1"/>
              </w:rPr>
            </w:pPr>
          </w:p>
        </w:tc>
        <w:tc>
          <w:tcPr>
            <w:tcW w:w="1842" w:type="dxa"/>
          </w:tcPr>
          <w:p w14:paraId="01891B00" w14:textId="77777777" w:rsidR="00854E29" w:rsidRPr="00714216" w:rsidRDefault="00854E29" w:rsidP="00854E29">
            <w:pPr>
              <w:rPr>
                <w:color w:val="000000" w:themeColor="text1"/>
              </w:rPr>
            </w:pPr>
          </w:p>
        </w:tc>
      </w:tr>
      <w:tr w:rsidR="00714216" w:rsidRPr="00714216" w14:paraId="1414D022" w14:textId="03DD7BBC" w:rsidTr="00045C3C">
        <w:tc>
          <w:tcPr>
            <w:tcW w:w="568" w:type="dxa"/>
          </w:tcPr>
          <w:p w14:paraId="326A734C" w14:textId="35494C08" w:rsidR="00854E29" w:rsidRPr="00714216" w:rsidRDefault="00854E29" w:rsidP="00854E29">
            <w:pPr>
              <w:rPr>
                <w:color w:val="000000" w:themeColor="text1"/>
              </w:rPr>
            </w:pPr>
            <w:r w:rsidRPr="00714216">
              <w:rPr>
                <w:color w:val="000000" w:themeColor="text1"/>
              </w:rPr>
              <w:t>4</w:t>
            </w:r>
          </w:p>
        </w:tc>
        <w:tc>
          <w:tcPr>
            <w:tcW w:w="3260" w:type="dxa"/>
          </w:tcPr>
          <w:p w14:paraId="38D606FF" w14:textId="29F08E5C" w:rsidR="00854E29" w:rsidRPr="00714216" w:rsidRDefault="00854E29" w:rsidP="00854E29">
            <w:pPr>
              <w:rPr>
                <w:b/>
                <w:bCs/>
                <w:color w:val="000000" w:themeColor="text1"/>
              </w:rPr>
            </w:pPr>
            <w:r w:rsidRPr="00714216">
              <w:rPr>
                <w:b/>
                <w:bCs/>
                <w:noProof/>
                <w:color w:val="000000" w:themeColor="text1"/>
              </w:rPr>
              <w:t>SZAFA CHŁODNICZA ZE STALI NIERDZEWNEJ NA JAJKA.</w:t>
            </w:r>
            <w:r w:rsidRPr="00714216">
              <w:rPr>
                <w:b/>
                <w:bCs/>
                <w:noProof/>
                <w:color w:val="000000" w:themeColor="text1"/>
              </w:rPr>
              <w:drawing>
                <wp:inline distT="0" distB="0" distL="0" distR="0" wp14:anchorId="4A6F7F4E" wp14:editId="3273B771">
                  <wp:extent cx="1821275" cy="2002665"/>
                  <wp:effectExtent l="0" t="0" r="7620" b="0"/>
                  <wp:docPr id="153037058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30840" cy="2013183"/>
                          </a:xfrm>
                          <a:prstGeom prst="rect">
                            <a:avLst/>
                          </a:prstGeom>
                          <a:noFill/>
                          <a:ln>
                            <a:noFill/>
                          </a:ln>
                        </pic:spPr>
                      </pic:pic>
                    </a:graphicData>
                  </a:graphic>
                </wp:inline>
              </w:drawing>
            </w:r>
          </w:p>
        </w:tc>
        <w:tc>
          <w:tcPr>
            <w:tcW w:w="850" w:type="dxa"/>
          </w:tcPr>
          <w:p w14:paraId="296EA9D6" w14:textId="2539159A" w:rsidR="00854E29" w:rsidRPr="00714216" w:rsidRDefault="00854E29" w:rsidP="00854E29">
            <w:pPr>
              <w:rPr>
                <w:b/>
                <w:bCs/>
                <w:color w:val="000000" w:themeColor="text1"/>
              </w:rPr>
            </w:pPr>
            <w:r w:rsidRPr="00714216">
              <w:rPr>
                <w:b/>
                <w:bCs/>
                <w:color w:val="000000" w:themeColor="text1"/>
              </w:rPr>
              <w:t>1</w:t>
            </w:r>
          </w:p>
        </w:tc>
        <w:tc>
          <w:tcPr>
            <w:tcW w:w="5529" w:type="dxa"/>
          </w:tcPr>
          <w:p w14:paraId="4CF2A31D" w14:textId="2D657CBA" w:rsidR="00854E29" w:rsidRPr="00714216" w:rsidRDefault="00854E29" w:rsidP="00854E29">
            <w:pPr>
              <w:rPr>
                <w:color w:val="000000" w:themeColor="text1"/>
              </w:rPr>
            </w:pPr>
            <w:r w:rsidRPr="00714216">
              <w:rPr>
                <w:b/>
                <w:bCs/>
                <w:color w:val="000000" w:themeColor="text1"/>
              </w:rPr>
              <w:t>Wymagania techniczne i funkcjonalne</w:t>
            </w:r>
            <w:r w:rsidRPr="00714216">
              <w:rPr>
                <w:color w:val="000000" w:themeColor="text1"/>
              </w:rPr>
              <w:t>:</w:t>
            </w:r>
          </w:p>
          <w:p w14:paraId="1368693A" w14:textId="77777777" w:rsidR="00854E29" w:rsidRPr="00714216" w:rsidRDefault="00854E29" w:rsidP="00854E29">
            <w:pPr>
              <w:numPr>
                <w:ilvl w:val="0"/>
                <w:numId w:val="72"/>
              </w:numPr>
              <w:rPr>
                <w:color w:val="000000" w:themeColor="text1"/>
              </w:rPr>
            </w:pPr>
            <w:r w:rsidRPr="00714216">
              <w:rPr>
                <w:color w:val="000000" w:themeColor="text1"/>
              </w:rPr>
              <w:t>przeznaczenie: przechowywanie próbek żywności,</w:t>
            </w:r>
          </w:p>
          <w:p w14:paraId="279999CF" w14:textId="77777777" w:rsidR="00854E29" w:rsidRPr="00714216" w:rsidRDefault="00854E29" w:rsidP="00854E29">
            <w:pPr>
              <w:numPr>
                <w:ilvl w:val="0"/>
                <w:numId w:val="72"/>
              </w:numPr>
              <w:rPr>
                <w:color w:val="000000" w:themeColor="text1"/>
              </w:rPr>
            </w:pPr>
            <w:r w:rsidRPr="00714216">
              <w:rPr>
                <w:color w:val="000000" w:themeColor="text1"/>
              </w:rPr>
              <w:t>wnętrze komory wykonane z trwałego tworzywa sztucznego, łatwego do utrzymania w czystości,</w:t>
            </w:r>
          </w:p>
          <w:p w14:paraId="4AAE5578" w14:textId="77777777" w:rsidR="00854E29" w:rsidRPr="00714216" w:rsidRDefault="00854E29" w:rsidP="00854E29">
            <w:pPr>
              <w:numPr>
                <w:ilvl w:val="0"/>
                <w:numId w:val="72"/>
              </w:numPr>
              <w:rPr>
                <w:color w:val="000000" w:themeColor="text1"/>
              </w:rPr>
            </w:pPr>
            <w:r w:rsidRPr="00714216">
              <w:rPr>
                <w:color w:val="000000" w:themeColor="text1"/>
              </w:rPr>
              <w:t>dynamiczny obieg powietrza zapewniający równomierne rozprowadzenie temperatury w całej komorze,</w:t>
            </w:r>
          </w:p>
          <w:p w14:paraId="1D11AA12" w14:textId="77777777" w:rsidR="00854E29" w:rsidRPr="00714216" w:rsidRDefault="00854E29" w:rsidP="00854E29">
            <w:pPr>
              <w:numPr>
                <w:ilvl w:val="0"/>
                <w:numId w:val="72"/>
              </w:numPr>
              <w:rPr>
                <w:color w:val="000000" w:themeColor="text1"/>
              </w:rPr>
            </w:pPr>
            <w:r w:rsidRPr="00714216">
              <w:rPr>
                <w:color w:val="000000" w:themeColor="text1"/>
              </w:rPr>
              <w:t>oświetlenie LED wnętrza komory,</w:t>
            </w:r>
          </w:p>
          <w:p w14:paraId="49B64756" w14:textId="77777777" w:rsidR="00854E29" w:rsidRPr="00714216" w:rsidRDefault="00854E29" w:rsidP="00854E29">
            <w:pPr>
              <w:numPr>
                <w:ilvl w:val="0"/>
                <w:numId w:val="72"/>
              </w:numPr>
              <w:rPr>
                <w:color w:val="000000" w:themeColor="text1"/>
              </w:rPr>
            </w:pPr>
            <w:r w:rsidRPr="00714216">
              <w:rPr>
                <w:color w:val="000000" w:themeColor="text1"/>
              </w:rPr>
              <w:t>cyfrowy termostat z wyświetlaczem LCD umożliwiający precyzyjne ustawienie i kontrolę temperatury,</w:t>
            </w:r>
          </w:p>
          <w:p w14:paraId="2F59D250" w14:textId="77777777" w:rsidR="00854E29" w:rsidRPr="00714216" w:rsidRDefault="00854E29" w:rsidP="00854E29">
            <w:pPr>
              <w:numPr>
                <w:ilvl w:val="0"/>
                <w:numId w:val="72"/>
              </w:numPr>
              <w:rPr>
                <w:color w:val="000000" w:themeColor="text1"/>
              </w:rPr>
            </w:pPr>
            <w:r w:rsidRPr="00714216">
              <w:rPr>
                <w:color w:val="000000" w:themeColor="text1"/>
              </w:rPr>
              <w:t>minimum 6 poziomów prowadnic,</w:t>
            </w:r>
          </w:p>
          <w:p w14:paraId="23E61883" w14:textId="77777777" w:rsidR="00854E29" w:rsidRPr="00714216" w:rsidRDefault="00854E29" w:rsidP="00854E29">
            <w:pPr>
              <w:numPr>
                <w:ilvl w:val="0"/>
                <w:numId w:val="72"/>
              </w:numPr>
              <w:rPr>
                <w:color w:val="000000" w:themeColor="text1"/>
              </w:rPr>
            </w:pPr>
            <w:r w:rsidRPr="00714216">
              <w:rPr>
                <w:color w:val="000000" w:themeColor="text1"/>
              </w:rPr>
              <w:t>minimum 3 półki w komplecie,</w:t>
            </w:r>
          </w:p>
          <w:p w14:paraId="3C59997E" w14:textId="77777777" w:rsidR="00854E29" w:rsidRPr="00714216" w:rsidRDefault="00854E29" w:rsidP="00854E29">
            <w:pPr>
              <w:numPr>
                <w:ilvl w:val="0"/>
                <w:numId w:val="72"/>
              </w:numPr>
              <w:rPr>
                <w:color w:val="000000" w:themeColor="text1"/>
              </w:rPr>
            </w:pPr>
            <w:r w:rsidRPr="00714216">
              <w:rPr>
                <w:color w:val="000000" w:themeColor="text1"/>
              </w:rPr>
              <w:t>regulowane nóżki do poziomowania urządzenia,</w:t>
            </w:r>
          </w:p>
          <w:p w14:paraId="54624167" w14:textId="77777777" w:rsidR="00854E29" w:rsidRPr="00714216" w:rsidRDefault="00854E29" w:rsidP="00854E29">
            <w:pPr>
              <w:numPr>
                <w:ilvl w:val="0"/>
                <w:numId w:val="72"/>
              </w:numPr>
              <w:rPr>
                <w:color w:val="000000" w:themeColor="text1"/>
              </w:rPr>
            </w:pPr>
            <w:r w:rsidRPr="00714216">
              <w:rPr>
                <w:color w:val="000000" w:themeColor="text1"/>
              </w:rPr>
              <w:lastRenderedPageBreak/>
              <w:t>samodomykające się drzwi.</w:t>
            </w:r>
          </w:p>
          <w:p w14:paraId="5873E2F5" w14:textId="77777777" w:rsidR="00854E29" w:rsidRPr="00714216" w:rsidRDefault="00854E29" w:rsidP="00854E29">
            <w:pPr>
              <w:rPr>
                <w:color w:val="000000" w:themeColor="text1"/>
              </w:rPr>
            </w:pPr>
          </w:p>
          <w:p w14:paraId="432EF482" w14:textId="3B15A861" w:rsidR="00854E29" w:rsidRPr="00714216" w:rsidRDefault="00854E29" w:rsidP="00854E29">
            <w:pPr>
              <w:rPr>
                <w:b/>
                <w:bCs/>
                <w:color w:val="000000" w:themeColor="text1"/>
                <w:u w:val="single"/>
              </w:rPr>
            </w:pPr>
            <w:r w:rsidRPr="00714216">
              <w:rPr>
                <w:b/>
                <w:bCs/>
                <w:color w:val="000000" w:themeColor="text1"/>
              </w:rPr>
              <w:t xml:space="preserve">Urządzenie musi być dostosowane wymiarowo do ustawienia pod standardowym stołem przyściennym ze stali nierdzewnej, umożliwiając ergonomiczne zagospodarowanie przestrzeni roboczej w pomieszczeniu gastronomicznym. </w:t>
            </w:r>
            <w:r w:rsidRPr="00714216">
              <w:rPr>
                <w:b/>
                <w:bCs/>
                <w:color w:val="000000" w:themeColor="text1"/>
                <w:u w:val="single"/>
              </w:rPr>
              <w:t>Zamawiający dopuszcza zwiększenie wysokości blatu.</w:t>
            </w:r>
          </w:p>
          <w:p w14:paraId="05D73D0E" w14:textId="70D6C956" w:rsidR="00854E29" w:rsidRPr="00714216" w:rsidRDefault="00854E29" w:rsidP="00854E29">
            <w:pPr>
              <w:rPr>
                <w:b/>
                <w:bCs/>
                <w:color w:val="000000" w:themeColor="text1"/>
              </w:rPr>
            </w:pPr>
          </w:p>
        </w:tc>
        <w:tc>
          <w:tcPr>
            <w:tcW w:w="1881" w:type="dxa"/>
          </w:tcPr>
          <w:p w14:paraId="52A1FD06" w14:textId="1E70D73C"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04C8A057" w14:textId="77777777" w:rsidR="00854E29" w:rsidRPr="00714216" w:rsidRDefault="00854E29" w:rsidP="00854E29">
            <w:pPr>
              <w:rPr>
                <w:color w:val="000000" w:themeColor="text1"/>
              </w:rPr>
            </w:pPr>
          </w:p>
          <w:p w14:paraId="02460106" w14:textId="77777777" w:rsidR="00854E29" w:rsidRPr="00714216" w:rsidRDefault="00854E29" w:rsidP="00854E29">
            <w:pPr>
              <w:rPr>
                <w:color w:val="000000" w:themeColor="text1"/>
              </w:rPr>
            </w:pPr>
          </w:p>
          <w:p w14:paraId="6E35B44A" w14:textId="1FBBCA20" w:rsidR="00854E29" w:rsidRPr="00714216" w:rsidRDefault="00854E29" w:rsidP="00854E29">
            <w:pPr>
              <w:rPr>
                <w:color w:val="000000" w:themeColor="text1"/>
              </w:rPr>
            </w:pPr>
            <w:proofErr w:type="gramStart"/>
            <w:r w:rsidRPr="00714216">
              <w:rPr>
                <w:color w:val="000000" w:themeColor="text1"/>
              </w:rPr>
              <w:t>Wymiary:  600</w:t>
            </w:r>
            <w:proofErr w:type="gramEnd"/>
            <w:r w:rsidRPr="00714216">
              <w:rPr>
                <w:color w:val="000000" w:themeColor="text1"/>
              </w:rPr>
              <w:t xml:space="preserve"> x 640x 850 cm</w:t>
            </w:r>
          </w:p>
          <w:p w14:paraId="1354E38E" w14:textId="77777777" w:rsidR="00854E29" w:rsidRPr="00714216" w:rsidRDefault="00854E29" w:rsidP="00854E29">
            <w:pPr>
              <w:rPr>
                <w:color w:val="000000" w:themeColor="text1"/>
              </w:rPr>
            </w:pPr>
            <w:r w:rsidRPr="00714216">
              <w:rPr>
                <w:color w:val="000000" w:themeColor="text1"/>
              </w:rPr>
              <w:t>Pojemność min. 115 litrów.</w:t>
            </w:r>
          </w:p>
          <w:p w14:paraId="3696509E" w14:textId="77777777" w:rsidR="00854E29" w:rsidRPr="00714216" w:rsidRDefault="00854E29" w:rsidP="00854E29">
            <w:pPr>
              <w:rPr>
                <w:color w:val="000000" w:themeColor="text1"/>
              </w:rPr>
            </w:pPr>
          </w:p>
          <w:p w14:paraId="2D4E0273" w14:textId="3F9F863B" w:rsidR="00854E29" w:rsidRPr="00714216" w:rsidRDefault="00854E29" w:rsidP="00854E29">
            <w:pPr>
              <w:rPr>
                <w:b/>
                <w:bCs/>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w:t>
            </w:r>
            <w:r w:rsidRPr="00714216">
              <w:rPr>
                <w:b/>
                <w:bCs/>
                <w:i/>
                <w:iCs/>
                <w:color w:val="000000" w:themeColor="text1"/>
              </w:rPr>
              <w:lastRenderedPageBreak/>
              <w:t>technologicznej pomieszczenia</w:t>
            </w:r>
          </w:p>
        </w:tc>
        <w:tc>
          <w:tcPr>
            <w:tcW w:w="3447" w:type="dxa"/>
          </w:tcPr>
          <w:p w14:paraId="7C65CD4C"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5A963700" w14:textId="77777777" w:rsidR="00854E29" w:rsidRPr="00714216" w:rsidRDefault="00854E29" w:rsidP="00854E29">
            <w:pPr>
              <w:rPr>
                <w:color w:val="000000" w:themeColor="text1"/>
              </w:rPr>
            </w:pPr>
          </w:p>
          <w:p w14:paraId="24C0D0BE" w14:textId="6881E760" w:rsidR="00854E29" w:rsidRPr="00714216" w:rsidRDefault="00854E29" w:rsidP="00854E29">
            <w:pPr>
              <w:rPr>
                <w:color w:val="000000" w:themeColor="text1"/>
              </w:rPr>
            </w:pPr>
            <w:r w:rsidRPr="00714216">
              <w:rPr>
                <w:color w:val="000000" w:themeColor="text1"/>
              </w:rPr>
              <w:t>Drzwi powinny otwierać się lekko, a uchwyt oraz elektroniczny panel sterowania z wyświetlaczem temperatury muszą być czytelne i łatwe w obsłudze dla osób z ograniczoną sprawnością manualną. Ustawienie urządzenia nie może ograniczać przestrzeni manewrowej wymaganej dla użytkowników ze szczególnymi potrzebami.</w:t>
            </w:r>
          </w:p>
        </w:tc>
        <w:tc>
          <w:tcPr>
            <w:tcW w:w="1476" w:type="dxa"/>
          </w:tcPr>
          <w:p w14:paraId="36B15291" w14:textId="77777777" w:rsidR="00854E29" w:rsidRPr="00714216" w:rsidRDefault="00854E29" w:rsidP="00854E29">
            <w:pPr>
              <w:rPr>
                <w:b/>
                <w:bCs/>
                <w:color w:val="000000" w:themeColor="text1"/>
              </w:rPr>
            </w:pPr>
          </w:p>
        </w:tc>
        <w:tc>
          <w:tcPr>
            <w:tcW w:w="1417" w:type="dxa"/>
          </w:tcPr>
          <w:p w14:paraId="7C7F6D36" w14:textId="77777777" w:rsidR="00854E29" w:rsidRPr="00714216" w:rsidRDefault="00854E29" w:rsidP="00854E29">
            <w:pPr>
              <w:rPr>
                <w:b/>
                <w:bCs/>
                <w:color w:val="000000" w:themeColor="text1"/>
              </w:rPr>
            </w:pPr>
          </w:p>
        </w:tc>
        <w:tc>
          <w:tcPr>
            <w:tcW w:w="1418" w:type="dxa"/>
          </w:tcPr>
          <w:p w14:paraId="22235706" w14:textId="77777777" w:rsidR="00854E29" w:rsidRPr="00714216" w:rsidRDefault="00854E29" w:rsidP="00854E29">
            <w:pPr>
              <w:rPr>
                <w:b/>
                <w:bCs/>
                <w:color w:val="000000" w:themeColor="text1"/>
              </w:rPr>
            </w:pPr>
          </w:p>
        </w:tc>
        <w:tc>
          <w:tcPr>
            <w:tcW w:w="1134" w:type="dxa"/>
          </w:tcPr>
          <w:p w14:paraId="40CE43B7" w14:textId="77777777" w:rsidR="00854E29" w:rsidRPr="00714216" w:rsidRDefault="00854E29" w:rsidP="00854E29">
            <w:pPr>
              <w:rPr>
                <w:b/>
                <w:bCs/>
                <w:color w:val="000000" w:themeColor="text1"/>
              </w:rPr>
            </w:pPr>
          </w:p>
        </w:tc>
        <w:tc>
          <w:tcPr>
            <w:tcW w:w="1842" w:type="dxa"/>
          </w:tcPr>
          <w:p w14:paraId="62E09FA1" w14:textId="77777777" w:rsidR="00854E29" w:rsidRPr="00714216" w:rsidRDefault="00854E29" w:rsidP="00854E29">
            <w:pPr>
              <w:rPr>
                <w:b/>
                <w:bCs/>
                <w:color w:val="000000" w:themeColor="text1"/>
              </w:rPr>
            </w:pPr>
          </w:p>
        </w:tc>
      </w:tr>
      <w:tr w:rsidR="00714216" w:rsidRPr="00714216" w14:paraId="0B44640A" w14:textId="5E58E200" w:rsidTr="00045C3C">
        <w:tc>
          <w:tcPr>
            <w:tcW w:w="568" w:type="dxa"/>
          </w:tcPr>
          <w:p w14:paraId="4A6C08FA" w14:textId="57F69603" w:rsidR="00854E29" w:rsidRPr="00714216" w:rsidRDefault="00854E29" w:rsidP="00854E29">
            <w:pPr>
              <w:rPr>
                <w:color w:val="000000" w:themeColor="text1"/>
              </w:rPr>
            </w:pPr>
            <w:r w:rsidRPr="00714216">
              <w:rPr>
                <w:color w:val="000000" w:themeColor="text1"/>
              </w:rPr>
              <w:t>5</w:t>
            </w:r>
          </w:p>
        </w:tc>
        <w:tc>
          <w:tcPr>
            <w:tcW w:w="3260" w:type="dxa"/>
          </w:tcPr>
          <w:p w14:paraId="6E286ED5" w14:textId="78BAC9C8" w:rsidR="00854E29" w:rsidRPr="00714216" w:rsidRDefault="00854E29" w:rsidP="00854E29">
            <w:pPr>
              <w:rPr>
                <w:b/>
                <w:bCs/>
                <w:color w:val="000000" w:themeColor="text1"/>
              </w:rPr>
            </w:pPr>
            <w:r w:rsidRPr="00714216">
              <w:rPr>
                <w:b/>
                <w:bCs/>
                <w:color w:val="000000" w:themeColor="text1"/>
              </w:rPr>
              <w:t>STÓŁ PRZYŚCIENNY Z MIEJSCEM NA LODÓWKĘ</w:t>
            </w:r>
          </w:p>
          <w:p w14:paraId="2DA14D0B" w14:textId="0C31D48D" w:rsidR="00854E29" w:rsidRPr="00714216" w:rsidRDefault="00854E29" w:rsidP="00854E29">
            <w:pPr>
              <w:rPr>
                <w:b/>
                <w:bCs/>
                <w:color w:val="000000" w:themeColor="text1"/>
              </w:rPr>
            </w:pPr>
            <w:r w:rsidRPr="00714216">
              <w:rPr>
                <w:b/>
                <w:bCs/>
                <w:noProof/>
                <w:color w:val="000000" w:themeColor="text1"/>
              </w:rPr>
              <w:drawing>
                <wp:inline distT="0" distB="0" distL="0" distR="0" wp14:anchorId="035FFD84" wp14:editId="26252CA2">
                  <wp:extent cx="1629177" cy="1906542"/>
                  <wp:effectExtent l="0" t="0" r="9525" b="0"/>
                  <wp:docPr id="485777688"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37645" cy="1916452"/>
                          </a:xfrm>
                          <a:prstGeom prst="rect">
                            <a:avLst/>
                          </a:prstGeom>
                          <a:noFill/>
                          <a:ln>
                            <a:noFill/>
                          </a:ln>
                        </pic:spPr>
                      </pic:pic>
                    </a:graphicData>
                  </a:graphic>
                </wp:inline>
              </w:drawing>
            </w:r>
          </w:p>
        </w:tc>
        <w:tc>
          <w:tcPr>
            <w:tcW w:w="850" w:type="dxa"/>
          </w:tcPr>
          <w:p w14:paraId="76AAD98C" w14:textId="24712F87" w:rsidR="00854E29" w:rsidRPr="00714216" w:rsidRDefault="00854E29" w:rsidP="00854E29">
            <w:pPr>
              <w:rPr>
                <w:b/>
                <w:bCs/>
                <w:color w:val="000000" w:themeColor="text1"/>
              </w:rPr>
            </w:pPr>
            <w:r w:rsidRPr="00714216">
              <w:rPr>
                <w:b/>
                <w:bCs/>
                <w:color w:val="000000" w:themeColor="text1"/>
              </w:rPr>
              <w:t>1</w:t>
            </w:r>
          </w:p>
        </w:tc>
        <w:tc>
          <w:tcPr>
            <w:tcW w:w="5529" w:type="dxa"/>
          </w:tcPr>
          <w:p w14:paraId="37F0FBED" w14:textId="15764E69" w:rsidR="00854E29" w:rsidRPr="00714216" w:rsidRDefault="00854E29" w:rsidP="00854E29">
            <w:pPr>
              <w:rPr>
                <w:b/>
                <w:bCs/>
                <w:color w:val="000000" w:themeColor="text1"/>
              </w:rPr>
            </w:pPr>
            <w:r w:rsidRPr="00714216">
              <w:rPr>
                <w:b/>
                <w:bCs/>
                <w:color w:val="000000" w:themeColor="text1"/>
              </w:rPr>
              <w:t>Wymagania techniczne:</w:t>
            </w:r>
          </w:p>
          <w:p w14:paraId="32FD720A" w14:textId="77777777" w:rsidR="00854E29" w:rsidRPr="00714216" w:rsidRDefault="00854E29" w:rsidP="00854E29">
            <w:pPr>
              <w:numPr>
                <w:ilvl w:val="0"/>
                <w:numId w:val="73"/>
              </w:numPr>
              <w:rPr>
                <w:color w:val="000000" w:themeColor="text1"/>
              </w:rPr>
            </w:pPr>
            <w:r w:rsidRPr="00714216">
              <w:rPr>
                <w:color w:val="000000" w:themeColor="text1"/>
              </w:rPr>
              <w:t>konstrukcja spawana,</w:t>
            </w:r>
          </w:p>
          <w:p w14:paraId="400CB34A" w14:textId="77777777" w:rsidR="00854E29" w:rsidRPr="00714216" w:rsidRDefault="00854E29" w:rsidP="00854E29">
            <w:pPr>
              <w:numPr>
                <w:ilvl w:val="0"/>
                <w:numId w:val="73"/>
              </w:numPr>
              <w:rPr>
                <w:color w:val="000000" w:themeColor="text1"/>
              </w:rPr>
            </w:pPr>
            <w:r w:rsidRPr="00714216">
              <w:rPr>
                <w:color w:val="000000" w:themeColor="text1"/>
              </w:rPr>
              <w:t>wykonany w całości ze stali nierdzewnej,</w:t>
            </w:r>
          </w:p>
          <w:p w14:paraId="4246E690" w14:textId="15372723" w:rsidR="00854E29" w:rsidRPr="00714216" w:rsidRDefault="00854E29" w:rsidP="00854E29">
            <w:pPr>
              <w:numPr>
                <w:ilvl w:val="0"/>
                <w:numId w:val="73"/>
              </w:numPr>
              <w:rPr>
                <w:color w:val="000000" w:themeColor="text1"/>
              </w:rPr>
            </w:pPr>
            <w:r w:rsidRPr="00714216">
              <w:rPr>
                <w:color w:val="000000" w:themeColor="text1"/>
              </w:rPr>
              <w:t>blat roboczy wzmocniony od spodu płytą</w:t>
            </w:r>
            <w:r w:rsidR="00E90190" w:rsidRPr="00714216">
              <w:rPr>
                <w:color w:val="000000" w:themeColor="text1"/>
              </w:rPr>
              <w:t xml:space="preserve"> podwójnie</w:t>
            </w:r>
            <w:r w:rsidRPr="00714216">
              <w:rPr>
                <w:color w:val="000000" w:themeColor="text1"/>
              </w:rPr>
              <w:t xml:space="preserve"> laminowaną,</w:t>
            </w:r>
          </w:p>
          <w:p w14:paraId="3508037F" w14:textId="33B508EC" w:rsidR="00854E29" w:rsidRPr="00714216" w:rsidRDefault="00854E29" w:rsidP="00854E29">
            <w:pPr>
              <w:numPr>
                <w:ilvl w:val="0"/>
                <w:numId w:val="73"/>
              </w:numPr>
              <w:rPr>
                <w:color w:val="000000" w:themeColor="text1"/>
              </w:rPr>
            </w:pPr>
            <w:r w:rsidRPr="00714216">
              <w:rPr>
                <w:color w:val="000000" w:themeColor="text1"/>
              </w:rPr>
              <w:t>rant tylny zabezpieczający przed zsuwaniem się produktów i zabrudzeniem ściany min. 40mm,</w:t>
            </w:r>
          </w:p>
          <w:p w14:paraId="794FDBC7" w14:textId="77777777" w:rsidR="00854E29" w:rsidRPr="00714216" w:rsidRDefault="00854E29" w:rsidP="00854E29">
            <w:pPr>
              <w:numPr>
                <w:ilvl w:val="0"/>
                <w:numId w:val="73"/>
              </w:numPr>
              <w:rPr>
                <w:color w:val="000000" w:themeColor="text1"/>
              </w:rPr>
            </w:pPr>
            <w:r w:rsidRPr="00714216">
              <w:rPr>
                <w:color w:val="000000" w:themeColor="text1"/>
              </w:rPr>
              <w:t>stabilna i trwała konstrukcja przystosowana do intensywnej eksploatacji w warunkach gastronomicznych,</w:t>
            </w:r>
          </w:p>
          <w:p w14:paraId="07AF543D" w14:textId="77777777" w:rsidR="00854E29" w:rsidRPr="00714216" w:rsidRDefault="00854E29" w:rsidP="00854E29">
            <w:pPr>
              <w:numPr>
                <w:ilvl w:val="0"/>
                <w:numId w:val="73"/>
              </w:numPr>
              <w:rPr>
                <w:color w:val="000000" w:themeColor="text1"/>
              </w:rPr>
            </w:pPr>
            <w:r w:rsidRPr="00714216">
              <w:rPr>
                <w:color w:val="000000" w:themeColor="text1"/>
              </w:rPr>
              <w:t>powierzchnie gładkie, łatwe do utrzymania w czystości i odporne na działanie środków myjących.</w:t>
            </w:r>
          </w:p>
          <w:p w14:paraId="58D11F1F" w14:textId="77777777" w:rsidR="00854E29" w:rsidRPr="00714216" w:rsidRDefault="00854E29" w:rsidP="00854E29">
            <w:pPr>
              <w:ind w:left="720"/>
              <w:rPr>
                <w:color w:val="000000" w:themeColor="text1"/>
              </w:rPr>
            </w:pPr>
          </w:p>
          <w:p w14:paraId="201559E4" w14:textId="77777777" w:rsidR="00854E29" w:rsidRPr="00714216" w:rsidRDefault="00854E29" w:rsidP="00854E29">
            <w:pPr>
              <w:rPr>
                <w:b/>
                <w:bCs/>
                <w:color w:val="000000" w:themeColor="text1"/>
              </w:rPr>
            </w:pPr>
          </w:p>
        </w:tc>
        <w:tc>
          <w:tcPr>
            <w:tcW w:w="1881" w:type="dxa"/>
          </w:tcPr>
          <w:p w14:paraId="444B666A" w14:textId="48BD8929"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6CBCAEB6" w14:textId="77777777" w:rsidR="00854E29" w:rsidRPr="00714216" w:rsidRDefault="00854E29" w:rsidP="00854E29">
            <w:pPr>
              <w:rPr>
                <w:color w:val="000000" w:themeColor="text1"/>
              </w:rPr>
            </w:pPr>
          </w:p>
          <w:p w14:paraId="36D27E7E" w14:textId="77777777" w:rsidR="00854E29" w:rsidRPr="00714216" w:rsidRDefault="00854E29" w:rsidP="00854E29">
            <w:pPr>
              <w:rPr>
                <w:color w:val="000000" w:themeColor="text1"/>
              </w:rPr>
            </w:pPr>
          </w:p>
          <w:p w14:paraId="6F324134" w14:textId="49A30582" w:rsidR="00854E29" w:rsidRPr="00714216" w:rsidRDefault="00854E29" w:rsidP="00854E29">
            <w:pPr>
              <w:rPr>
                <w:color w:val="000000" w:themeColor="text1"/>
              </w:rPr>
            </w:pPr>
            <w:r w:rsidRPr="00714216">
              <w:rPr>
                <w:color w:val="000000" w:themeColor="text1"/>
              </w:rPr>
              <w:t>wymiary: min 1000 × 600 × 850 mm,</w:t>
            </w:r>
          </w:p>
          <w:p w14:paraId="5BDD6F96" w14:textId="77777777" w:rsidR="00854E29" w:rsidRPr="00714216" w:rsidRDefault="00854E29" w:rsidP="00854E29">
            <w:pPr>
              <w:rPr>
                <w:b/>
                <w:bCs/>
                <w:color w:val="000000" w:themeColor="text1"/>
              </w:rPr>
            </w:pPr>
          </w:p>
          <w:p w14:paraId="6E2650D3" w14:textId="590EB9C3" w:rsidR="00854E29" w:rsidRPr="00714216" w:rsidRDefault="00854E29" w:rsidP="00854E29">
            <w:pPr>
              <w:rPr>
                <w:b/>
                <w:bCs/>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 pomieszczenia</w:t>
            </w:r>
          </w:p>
        </w:tc>
        <w:tc>
          <w:tcPr>
            <w:tcW w:w="3447" w:type="dxa"/>
          </w:tcPr>
          <w:p w14:paraId="5AC7E38A"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65B13840" w14:textId="77777777" w:rsidR="00854E29" w:rsidRPr="00714216" w:rsidRDefault="00854E29" w:rsidP="00854E29">
            <w:pPr>
              <w:rPr>
                <w:b/>
                <w:bCs/>
                <w:color w:val="000000" w:themeColor="text1"/>
              </w:rPr>
            </w:pPr>
          </w:p>
          <w:p w14:paraId="27380FB7" w14:textId="77777777" w:rsidR="00854E29" w:rsidRPr="00714216" w:rsidRDefault="00854E29" w:rsidP="00854E29">
            <w:pPr>
              <w:rPr>
                <w:color w:val="000000" w:themeColor="text1"/>
              </w:rPr>
            </w:pPr>
            <w:r w:rsidRPr="00714216">
              <w:rPr>
                <w:color w:val="000000" w:themeColor="text1"/>
              </w:rPr>
              <w:t>Krawędzie stołu i blatu, a także ranty blatu (minimum 40 mm) powinny być zaokrąglone lub osłonięte, aby minimalizować ryzyko urazów.</w:t>
            </w:r>
          </w:p>
          <w:p w14:paraId="2CBFAFA8" w14:textId="77777777" w:rsidR="00854E29" w:rsidRPr="00714216" w:rsidRDefault="00854E29" w:rsidP="00854E29">
            <w:pPr>
              <w:rPr>
                <w:color w:val="000000" w:themeColor="text1"/>
              </w:rPr>
            </w:pPr>
          </w:p>
          <w:p w14:paraId="50C28125" w14:textId="77777777" w:rsidR="00854E29" w:rsidRPr="00714216" w:rsidRDefault="00854E29" w:rsidP="00854E29">
            <w:pPr>
              <w:rPr>
                <w:color w:val="000000" w:themeColor="text1"/>
              </w:rPr>
            </w:pPr>
            <w:r w:rsidRPr="00714216">
              <w:rPr>
                <w:color w:val="000000" w:themeColor="text1"/>
              </w:rPr>
              <w:t>Stół powinien być stabilny dzięki regulowanym stopkom (+25 mm / -5 mm), zapobiegającym chwianiu lub przewracaniu się urządzenia.</w:t>
            </w:r>
          </w:p>
          <w:p w14:paraId="50E13C5C" w14:textId="77777777" w:rsidR="00854E29" w:rsidRPr="00714216" w:rsidRDefault="00854E29" w:rsidP="00854E29">
            <w:pPr>
              <w:rPr>
                <w:b/>
                <w:bCs/>
                <w:color w:val="000000" w:themeColor="text1"/>
              </w:rPr>
            </w:pPr>
          </w:p>
          <w:p w14:paraId="6B49AD24" w14:textId="77777777" w:rsidR="00854E29" w:rsidRPr="00714216" w:rsidRDefault="00854E29" w:rsidP="00854E29">
            <w:pPr>
              <w:rPr>
                <w:color w:val="000000" w:themeColor="text1"/>
              </w:rPr>
            </w:pPr>
            <w:r w:rsidRPr="00714216">
              <w:rPr>
                <w:color w:val="000000" w:themeColor="text1"/>
              </w:rPr>
              <w:t>Blat z rantem zapewnia utrzymanie higieny i minimalizuje rozlewanie produktów, co ułatwia pracę osobom z ograniczeniami ruchowymi.</w:t>
            </w:r>
          </w:p>
          <w:p w14:paraId="04843FB5" w14:textId="77777777" w:rsidR="00854E29" w:rsidRPr="00714216" w:rsidRDefault="00854E29" w:rsidP="00854E29">
            <w:pPr>
              <w:rPr>
                <w:b/>
                <w:bCs/>
                <w:color w:val="000000" w:themeColor="text1"/>
              </w:rPr>
            </w:pPr>
          </w:p>
          <w:p w14:paraId="0DF97AA5" w14:textId="4EE7C555" w:rsidR="00854E29" w:rsidRPr="00714216" w:rsidRDefault="00854E29" w:rsidP="00854E29">
            <w:pPr>
              <w:rPr>
                <w:color w:val="000000" w:themeColor="text1"/>
              </w:rPr>
            </w:pPr>
            <w:r w:rsidRPr="00714216">
              <w:rPr>
                <w:color w:val="000000" w:themeColor="text1"/>
              </w:rPr>
              <w:t>Wysokość blatu (minimum 850 mm) powinna umożliwiać ergonomiczne korzystanie ze stołu w pozycji stojącej.</w:t>
            </w:r>
          </w:p>
          <w:p w14:paraId="4EF7960E" w14:textId="77777777" w:rsidR="00854E29" w:rsidRPr="00714216" w:rsidRDefault="00854E29" w:rsidP="00854E29">
            <w:pPr>
              <w:rPr>
                <w:b/>
                <w:bCs/>
                <w:color w:val="000000" w:themeColor="text1"/>
              </w:rPr>
            </w:pPr>
          </w:p>
        </w:tc>
        <w:tc>
          <w:tcPr>
            <w:tcW w:w="1476" w:type="dxa"/>
          </w:tcPr>
          <w:p w14:paraId="1F15DA87" w14:textId="77777777" w:rsidR="00854E29" w:rsidRPr="00714216" w:rsidRDefault="00854E29" w:rsidP="00854E29">
            <w:pPr>
              <w:rPr>
                <w:b/>
                <w:bCs/>
                <w:color w:val="000000" w:themeColor="text1"/>
              </w:rPr>
            </w:pPr>
          </w:p>
        </w:tc>
        <w:tc>
          <w:tcPr>
            <w:tcW w:w="1417" w:type="dxa"/>
          </w:tcPr>
          <w:p w14:paraId="37E24FC3" w14:textId="77777777" w:rsidR="00854E29" w:rsidRPr="00714216" w:rsidRDefault="00854E29" w:rsidP="00854E29">
            <w:pPr>
              <w:rPr>
                <w:b/>
                <w:bCs/>
                <w:color w:val="000000" w:themeColor="text1"/>
              </w:rPr>
            </w:pPr>
          </w:p>
        </w:tc>
        <w:tc>
          <w:tcPr>
            <w:tcW w:w="1418" w:type="dxa"/>
          </w:tcPr>
          <w:p w14:paraId="1B3D10CE" w14:textId="77777777" w:rsidR="00854E29" w:rsidRPr="00714216" w:rsidRDefault="00854E29" w:rsidP="00854E29">
            <w:pPr>
              <w:rPr>
                <w:b/>
                <w:bCs/>
                <w:color w:val="000000" w:themeColor="text1"/>
              </w:rPr>
            </w:pPr>
          </w:p>
        </w:tc>
        <w:tc>
          <w:tcPr>
            <w:tcW w:w="1134" w:type="dxa"/>
          </w:tcPr>
          <w:p w14:paraId="10BA7BA4" w14:textId="77777777" w:rsidR="00854E29" w:rsidRPr="00714216" w:rsidRDefault="00854E29" w:rsidP="00854E29">
            <w:pPr>
              <w:rPr>
                <w:b/>
                <w:bCs/>
                <w:color w:val="000000" w:themeColor="text1"/>
              </w:rPr>
            </w:pPr>
          </w:p>
        </w:tc>
        <w:tc>
          <w:tcPr>
            <w:tcW w:w="1842" w:type="dxa"/>
          </w:tcPr>
          <w:p w14:paraId="12E2F3EB" w14:textId="77777777" w:rsidR="00854E29" w:rsidRPr="00714216" w:rsidRDefault="00854E29" w:rsidP="00854E29">
            <w:pPr>
              <w:rPr>
                <w:b/>
                <w:bCs/>
                <w:color w:val="000000" w:themeColor="text1"/>
              </w:rPr>
            </w:pPr>
          </w:p>
        </w:tc>
      </w:tr>
      <w:tr w:rsidR="00714216" w:rsidRPr="00714216" w14:paraId="3D5A6639" w14:textId="27B430A6" w:rsidTr="00045C3C">
        <w:tc>
          <w:tcPr>
            <w:tcW w:w="568" w:type="dxa"/>
          </w:tcPr>
          <w:p w14:paraId="49A14128" w14:textId="29E5D964" w:rsidR="00854E29" w:rsidRPr="00714216" w:rsidRDefault="00854E29" w:rsidP="00854E29">
            <w:pPr>
              <w:rPr>
                <w:color w:val="000000" w:themeColor="text1"/>
              </w:rPr>
            </w:pPr>
            <w:r w:rsidRPr="00714216">
              <w:rPr>
                <w:color w:val="000000" w:themeColor="text1"/>
              </w:rPr>
              <w:lastRenderedPageBreak/>
              <w:t>6</w:t>
            </w:r>
          </w:p>
        </w:tc>
        <w:tc>
          <w:tcPr>
            <w:tcW w:w="3260" w:type="dxa"/>
          </w:tcPr>
          <w:p w14:paraId="4A4D7119" w14:textId="5FAE485A" w:rsidR="00854E29" w:rsidRPr="00714216" w:rsidRDefault="00854E29" w:rsidP="00854E29">
            <w:pPr>
              <w:rPr>
                <w:b/>
                <w:bCs/>
                <w:color w:val="000000" w:themeColor="text1"/>
              </w:rPr>
            </w:pPr>
            <w:r w:rsidRPr="00714216">
              <w:rPr>
                <w:b/>
                <w:bCs/>
                <w:noProof/>
                <w:color w:val="000000" w:themeColor="text1"/>
              </w:rPr>
              <w:drawing>
                <wp:anchor distT="0" distB="0" distL="114300" distR="114300" simplePos="0" relativeHeight="251953152" behindDoc="0" locked="0" layoutInCell="1" allowOverlap="1" wp14:anchorId="0CDBDAF0" wp14:editId="3C6CA738">
                  <wp:simplePos x="0" y="0"/>
                  <wp:positionH relativeFrom="column">
                    <wp:posOffset>-62865</wp:posOffset>
                  </wp:positionH>
                  <wp:positionV relativeFrom="paragraph">
                    <wp:posOffset>480060</wp:posOffset>
                  </wp:positionV>
                  <wp:extent cx="1978660" cy="1352550"/>
                  <wp:effectExtent l="0" t="0" r="2540" b="0"/>
                  <wp:wrapSquare wrapText="bothSides"/>
                  <wp:docPr id="1256413798"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78660"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4216">
              <w:rPr>
                <w:b/>
                <w:bCs/>
                <w:noProof/>
                <w:color w:val="000000" w:themeColor="text1"/>
              </w:rPr>
              <w:t xml:space="preserve">NAŚWIETLACZ SZUFLADOWY DO JAJEK I NOŻY </w:t>
            </w:r>
          </w:p>
        </w:tc>
        <w:tc>
          <w:tcPr>
            <w:tcW w:w="850" w:type="dxa"/>
          </w:tcPr>
          <w:p w14:paraId="379B20A2" w14:textId="6F90E369" w:rsidR="00854E29" w:rsidRPr="00714216" w:rsidRDefault="00854E29" w:rsidP="00854E29">
            <w:pPr>
              <w:rPr>
                <w:b/>
                <w:bCs/>
                <w:color w:val="000000" w:themeColor="text1"/>
              </w:rPr>
            </w:pPr>
            <w:r w:rsidRPr="00714216">
              <w:rPr>
                <w:b/>
                <w:bCs/>
                <w:color w:val="000000" w:themeColor="text1"/>
              </w:rPr>
              <w:t>1</w:t>
            </w:r>
          </w:p>
        </w:tc>
        <w:tc>
          <w:tcPr>
            <w:tcW w:w="5529" w:type="dxa"/>
          </w:tcPr>
          <w:p w14:paraId="6DFEAA21" w14:textId="77777777" w:rsidR="00854E29" w:rsidRPr="00714216" w:rsidRDefault="00854E29" w:rsidP="00854E29">
            <w:pPr>
              <w:rPr>
                <w:b/>
                <w:bCs/>
                <w:color w:val="000000" w:themeColor="text1"/>
              </w:rPr>
            </w:pPr>
            <w:r w:rsidRPr="00714216">
              <w:rPr>
                <w:b/>
                <w:bCs/>
                <w:color w:val="000000" w:themeColor="text1"/>
              </w:rPr>
              <w:t>KONSTRUKCJA I MATERIAŁY</w:t>
            </w:r>
          </w:p>
          <w:p w14:paraId="5DD1A1D5" w14:textId="77777777" w:rsidR="00854E29" w:rsidRPr="00714216" w:rsidRDefault="00854E29" w:rsidP="00854E29">
            <w:pPr>
              <w:numPr>
                <w:ilvl w:val="0"/>
                <w:numId w:val="82"/>
              </w:numPr>
              <w:rPr>
                <w:color w:val="000000" w:themeColor="text1"/>
              </w:rPr>
            </w:pPr>
            <w:r w:rsidRPr="00714216">
              <w:rPr>
                <w:color w:val="000000" w:themeColor="text1"/>
              </w:rPr>
              <w:t>Urządzenie wykonane w całości ze stali nierdzewnej, zapewniającej trwałość, odporność na korozję i łatwość utrzymania w czystości.</w:t>
            </w:r>
          </w:p>
          <w:p w14:paraId="4E3A4D4F" w14:textId="77777777" w:rsidR="00854E29" w:rsidRPr="00714216" w:rsidRDefault="00854E29" w:rsidP="00854E29">
            <w:pPr>
              <w:numPr>
                <w:ilvl w:val="0"/>
                <w:numId w:val="82"/>
              </w:numPr>
              <w:rPr>
                <w:color w:val="000000" w:themeColor="text1"/>
              </w:rPr>
            </w:pPr>
            <w:r w:rsidRPr="00714216">
              <w:rPr>
                <w:color w:val="000000" w:themeColor="text1"/>
              </w:rPr>
              <w:t>Kratka do dezynfekcji wykonana ze stali chromowanej, zapewniająca stabilne podparcie dla jaj i noży podczas cyklu sterylizacji.</w:t>
            </w:r>
          </w:p>
          <w:p w14:paraId="2DB49CE0" w14:textId="77777777" w:rsidR="00854E29" w:rsidRPr="00714216" w:rsidRDefault="00854E29" w:rsidP="00854E29">
            <w:pPr>
              <w:numPr>
                <w:ilvl w:val="0"/>
                <w:numId w:val="82"/>
              </w:numPr>
              <w:rPr>
                <w:color w:val="000000" w:themeColor="text1"/>
              </w:rPr>
            </w:pPr>
            <w:r w:rsidRPr="00714216">
              <w:rPr>
                <w:color w:val="000000" w:themeColor="text1"/>
              </w:rPr>
              <w:t>Kompaktowa, ergonomiczna konstrukcja umożliwiająca ustawienie urządzenia w stanowisku pracy w kuchni lub zakładzie przetwórstwa żywności.</w:t>
            </w:r>
          </w:p>
          <w:p w14:paraId="04F31AAA" w14:textId="77777777" w:rsidR="00854E29" w:rsidRPr="00714216" w:rsidRDefault="00854E29" w:rsidP="00854E29">
            <w:pPr>
              <w:rPr>
                <w:b/>
                <w:bCs/>
                <w:color w:val="000000" w:themeColor="text1"/>
              </w:rPr>
            </w:pPr>
            <w:r w:rsidRPr="00714216">
              <w:rPr>
                <w:b/>
                <w:bCs/>
                <w:color w:val="000000" w:themeColor="text1"/>
              </w:rPr>
              <w:t>PARAMETRY TECHNICZNE I FUNKCJONALNOŚĆ</w:t>
            </w:r>
          </w:p>
          <w:p w14:paraId="7D52A4B3" w14:textId="77777777" w:rsidR="00854E29" w:rsidRPr="00714216" w:rsidRDefault="00854E29" w:rsidP="00854E29">
            <w:pPr>
              <w:numPr>
                <w:ilvl w:val="0"/>
                <w:numId w:val="83"/>
              </w:numPr>
              <w:rPr>
                <w:color w:val="000000" w:themeColor="text1"/>
              </w:rPr>
            </w:pPr>
            <w:r w:rsidRPr="00714216">
              <w:rPr>
                <w:color w:val="000000" w:themeColor="text1"/>
              </w:rPr>
              <w:t>Urządzenie przeznaczone do powierzchniowej dezynfekcji jaj i noży.</w:t>
            </w:r>
          </w:p>
          <w:p w14:paraId="66856907" w14:textId="5CE54B66" w:rsidR="00854E29" w:rsidRPr="00714216" w:rsidRDefault="00854E29" w:rsidP="00854E29">
            <w:pPr>
              <w:numPr>
                <w:ilvl w:val="0"/>
                <w:numId w:val="83"/>
              </w:numPr>
              <w:rPr>
                <w:color w:val="000000" w:themeColor="text1"/>
              </w:rPr>
            </w:pPr>
            <w:r w:rsidRPr="00714216">
              <w:rPr>
                <w:color w:val="000000" w:themeColor="text1"/>
              </w:rPr>
              <w:t>Pojemność dezynfekcji: jednorazowo do 30 sztuk jaj lub do 15 sztuk noży o długości do 320 mm, szerokości 350 mm i wysokości do 40 mm.</w:t>
            </w:r>
          </w:p>
          <w:p w14:paraId="271B1114" w14:textId="75317E21" w:rsidR="00854E29" w:rsidRPr="00714216" w:rsidRDefault="00854E29" w:rsidP="00854E29">
            <w:pPr>
              <w:numPr>
                <w:ilvl w:val="0"/>
                <w:numId w:val="83"/>
              </w:numPr>
              <w:rPr>
                <w:color w:val="000000" w:themeColor="text1"/>
              </w:rPr>
            </w:pPr>
            <w:r w:rsidRPr="00714216">
              <w:rPr>
                <w:color w:val="000000" w:themeColor="text1"/>
              </w:rPr>
              <w:t>Czas cyklu naświetlania (sterylizacji): do 150 sekund.</w:t>
            </w:r>
          </w:p>
          <w:p w14:paraId="546AF672" w14:textId="77777777" w:rsidR="00854E29" w:rsidRPr="00714216" w:rsidRDefault="00854E29" w:rsidP="00854E29">
            <w:pPr>
              <w:numPr>
                <w:ilvl w:val="0"/>
                <w:numId w:val="83"/>
              </w:numPr>
              <w:rPr>
                <w:color w:val="000000" w:themeColor="text1"/>
              </w:rPr>
            </w:pPr>
            <w:r w:rsidRPr="00714216">
              <w:rPr>
                <w:color w:val="000000" w:themeColor="text1"/>
              </w:rPr>
              <w:t>Lampy UV zapewniające skuteczną dezynfekcję powierzchni.</w:t>
            </w:r>
          </w:p>
          <w:p w14:paraId="634144C2" w14:textId="77777777" w:rsidR="00854E29" w:rsidRPr="00714216" w:rsidRDefault="00854E29" w:rsidP="00854E29">
            <w:pPr>
              <w:rPr>
                <w:b/>
                <w:bCs/>
                <w:color w:val="000000" w:themeColor="text1"/>
              </w:rPr>
            </w:pPr>
          </w:p>
          <w:p w14:paraId="267D4683" w14:textId="081330BC" w:rsidR="00854E29" w:rsidRPr="00714216" w:rsidRDefault="00854E29" w:rsidP="00854E29">
            <w:pPr>
              <w:rPr>
                <w:b/>
                <w:bCs/>
                <w:color w:val="000000" w:themeColor="text1"/>
              </w:rPr>
            </w:pPr>
            <w:r w:rsidRPr="00714216">
              <w:rPr>
                <w:b/>
                <w:bCs/>
                <w:color w:val="000000" w:themeColor="text1"/>
              </w:rPr>
              <w:t>BEZPIECZEŃSTWO UŻYTKOWANIA</w:t>
            </w:r>
          </w:p>
          <w:p w14:paraId="2F06D3ED" w14:textId="77777777" w:rsidR="00854E29" w:rsidRPr="00714216" w:rsidRDefault="00854E29" w:rsidP="00854E29">
            <w:pPr>
              <w:numPr>
                <w:ilvl w:val="0"/>
                <w:numId w:val="84"/>
              </w:numPr>
              <w:rPr>
                <w:color w:val="000000" w:themeColor="text1"/>
              </w:rPr>
            </w:pPr>
            <w:r w:rsidRPr="00714216">
              <w:rPr>
                <w:color w:val="000000" w:themeColor="text1"/>
              </w:rPr>
              <w:t>Urządzenie powinno posiadać system automatycznego wyłączenia lamp UV przy otwarciu szuflady, zapewniający bezpieczeństwo operatora.</w:t>
            </w:r>
          </w:p>
          <w:p w14:paraId="33FCF7C0" w14:textId="77777777" w:rsidR="00854E29" w:rsidRPr="00714216" w:rsidRDefault="00854E29" w:rsidP="00854E29">
            <w:pPr>
              <w:numPr>
                <w:ilvl w:val="0"/>
                <w:numId w:val="84"/>
              </w:numPr>
              <w:rPr>
                <w:color w:val="000000" w:themeColor="text1"/>
              </w:rPr>
            </w:pPr>
            <w:r w:rsidRPr="00714216">
              <w:rPr>
                <w:color w:val="000000" w:themeColor="text1"/>
              </w:rPr>
              <w:t>Konstrukcja i materiały powinny zapewniać łatwe czyszczenie i ograniczać ryzyko kontaktu z promieniowaniem UV.</w:t>
            </w:r>
          </w:p>
          <w:p w14:paraId="0AB953A0" w14:textId="77777777" w:rsidR="00854E29" w:rsidRPr="00714216" w:rsidRDefault="00854E29" w:rsidP="00854E29">
            <w:pPr>
              <w:rPr>
                <w:b/>
                <w:bCs/>
                <w:color w:val="000000" w:themeColor="text1"/>
              </w:rPr>
            </w:pPr>
            <w:r w:rsidRPr="00714216">
              <w:rPr>
                <w:b/>
                <w:bCs/>
                <w:color w:val="000000" w:themeColor="text1"/>
              </w:rPr>
              <w:t>WYDAJNOŚĆ I SKUTECZNOŚĆ</w:t>
            </w:r>
          </w:p>
          <w:p w14:paraId="02C9D08F" w14:textId="77777777" w:rsidR="00854E29" w:rsidRPr="00714216" w:rsidRDefault="00854E29" w:rsidP="00854E29">
            <w:pPr>
              <w:numPr>
                <w:ilvl w:val="0"/>
                <w:numId w:val="85"/>
              </w:numPr>
              <w:rPr>
                <w:color w:val="000000" w:themeColor="text1"/>
              </w:rPr>
            </w:pPr>
            <w:r w:rsidRPr="00714216">
              <w:rPr>
                <w:color w:val="000000" w:themeColor="text1"/>
              </w:rPr>
              <w:t>Dezynfekcja powierzchni jaj i noży powinno zapewniać eliminację do 100% bakterii Salmonella, E. coli, ziarenkowców, laseczek tlenowych, pałeczek okrężnicy oraz grzybów.</w:t>
            </w:r>
          </w:p>
          <w:p w14:paraId="17F8B68F" w14:textId="1368D409" w:rsidR="00854E29" w:rsidRPr="00714216" w:rsidRDefault="00854E29" w:rsidP="00854E29">
            <w:pPr>
              <w:rPr>
                <w:b/>
                <w:bCs/>
                <w:color w:val="000000" w:themeColor="text1"/>
              </w:rPr>
            </w:pPr>
          </w:p>
        </w:tc>
        <w:tc>
          <w:tcPr>
            <w:tcW w:w="1881" w:type="dxa"/>
          </w:tcPr>
          <w:p w14:paraId="1BA4C4A8" w14:textId="06E39C03"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623E38BA" w14:textId="77777777" w:rsidR="00854E29" w:rsidRPr="00714216" w:rsidRDefault="00854E29" w:rsidP="00854E29">
            <w:pPr>
              <w:rPr>
                <w:color w:val="000000" w:themeColor="text1"/>
              </w:rPr>
            </w:pPr>
          </w:p>
          <w:p w14:paraId="2A6141CF" w14:textId="7FD9D145" w:rsidR="00854E29" w:rsidRPr="00714216" w:rsidRDefault="00854E29" w:rsidP="00854E29">
            <w:pPr>
              <w:rPr>
                <w:color w:val="000000" w:themeColor="text1"/>
              </w:rPr>
            </w:pPr>
            <w:r w:rsidRPr="00714216">
              <w:rPr>
                <w:color w:val="000000" w:themeColor="text1"/>
              </w:rPr>
              <w:t>wymiary: 420 × 430 × 280 mm,</w:t>
            </w:r>
          </w:p>
          <w:p w14:paraId="3B8043B2" w14:textId="77777777" w:rsidR="00854E29" w:rsidRPr="00714216" w:rsidRDefault="00854E29" w:rsidP="00854E29">
            <w:pPr>
              <w:rPr>
                <w:color w:val="000000" w:themeColor="text1"/>
              </w:rPr>
            </w:pPr>
          </w:p>
        </w:tc>
        <w:tc>
          <w:tcPr>
            <w:tcW w:w="3447" w:type="dxa"/>
          </w:tcPr>
          <w:p w14:paraId="26686E57"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33959F86" w14:textId="77777777" w:rsidR="00854E29" w:rsidRPr="00714216" w:rsidRDefault="00854E29" w:rsidP="00854E29">
            <w:pPr>
              <w:rPr>
                <w:color w:val="000000" w:themeColor="text1"/>
              </w:rPr>
            </w:pPr>
            <w:r w:rsidRPr="00714216">
              <w:rPr>
                <w:color w:val="000000" w:themeColor="text1"/>
              </w:rPr>
              <w:t>Automatyczny system wyłączania lamp UV przy otwarciu szuflady, zapewniający bezpieczeństwo operatora, w tym osób z ograniczoną mobilnością lub problemami sensorycznymi.</w:t>
            </w:r>
          </w:p>
          <w:p w14:paraId="1980B4BC" w14:textId="77777777" w:rsidR="00854E29" w:rsidRPr="00714216" w:rsidRDefault="00854E29" w:rsidP="00854E29">
            <w:pPr>
              <w:rPr>
                <w:color w:val="000000" w:themeColor="text1"/>
              </w:rPr>
            </w:pPr>
          </w:p>
          <w:p w14:paraId="6E03929F" w14:textId="0F5DB8A1" w:rsidR="00854E29" w:rsidRPr="00714216" w:rsidRDefault="00854E29" w:rsidP="00854E29">
            <w:pPr>
              <w:rPr>
                <w:color w:val="000000" w:themeColor="text1"/>
              </w:rPr>
            </w:pPr>
            <w:r w:rsidRPr="00714216">
              <w:rPr>
                <w:color w:val="000000" w:themeColor="text1"/>
              </w:rPr>
              <w:t>Stabilną konstrukcję z antypoślizgowymi nóżkami lub podstawą, ograniczającą ryzyko przesunięcia lub przewrócenia urządzenia podczas obsługi.</w:t>
            </w:r>
          </w:p>
          <w:p w14:paraId="1A1CC11F" w14:textId="77777777" w:rsidR="00854E29" w:rsidRPr="00714216" w:rsidRDefault="00854E29" w:rsidP="00854E29">
            <w:pPr>
              <w:rPr>
                <w:color w:val="000000" w:themeColor="text1"/>
              </w:rPr>
            </w:pPr>
            <w:r w:rsidRPr="00714216">
              <w:rPr>
                <w:color w:val="000000" w:themeColor="text1"/>
              </w:rPr>
              <w:t>Gładkie powierzchnie i łatwo demontowalne elementy (kratka do dezynfekcji), umożliwiające bezpieczne i higieniczne czyszczenie bez nadmiernego wysiłku, co jest szczególnie istotne dla osób z ograniczoną sprawnością dłoni.</w:t>
            </w:r>
          </w:p>
          <w:p w14:paraId="61485203" w14:textId="77777777" w:rsidR="00854E29" w:rsidRPr="00714216" w:rsidRDefault="00854E29" w:rsidP="00854E29">
            <w:pPr>
              <w:rPr>
                <w:color w:val="000000" w:themeColor="text1"/>
              </w:rPr>
            </w:pPr>
          </w:p>
          <w:p w14:paraId="5C297057" w14:textId="79A24545" w:rsidR="00854E29" w:rsidRPr="00714216" w:rsidRDefault="00854E29" w:rsidP="00854E29">
            <w:pPr>
              <w:rPr>
                <w:color w:val="000000" w:themeColor="text1"/>
              </w:rPr>
            </w:pPr>
            <w:r w:rsidRPr="00714216">
              <w:rPr>
                <w:color w:val="000000" w:themeColor="text1"/>
              </w:rPr>
              <w:t>Brak ostrych krawędzi i wystających elementów, minimalizujący ryzyko urazów podczas pracy.</w:t>
            </w:r>
          </w:p>
          <w:p w14:paraId="61794243" w14:textId="77777777" w:rsidR="00854E29" w:rsidRPr="00714216" w:rsidRDefault="00854E29" w:rsidP="00854E29">
            <w:pPr>
              <w:rPr>
                <w:color w:val="000000" w:themeColor="text1"/>
              </w:rPr>
            </w:pPr>
          </w:p>
          <w:p w14:paraId="3CC7AEA5" w14:textId="2E7F374D" w:rsidR="00854E29" w:rsidRPr="00714216" w:rsidRDefault="00854E29" w:rsidP="00854E29">
            <w:pPr>
              <w:rPr>
                <w:color w:val="000000" w:themeColor="text1"/>
              </w:rPr>
            </w:pPr>
            <w:r w:rsidRPr="00714216">
              <w:rPr>
                <w:color w:val="000000" w:themeColor="text1"/>
              </w:rPr>
              <w:t>Rozwiązania te powinny zapewniać ergonomię pracy, stabilność i bezpieczeństwo użytkowania, zgodnie z zasadami projektowania uniwersalnego oraz dostępności stanowisk pracy dla osób z niepełnosprawnościami.</w:t>
            </w:r>
          </w:p>
          <w:p w14:paraId="42B1E2E6" w14:textId="77777777" w:rsidR="00854E29" w:rsidRPr="00714216" w:rsidRDefault="00854E29" w:rsidP="00854E29">
            <w:pPr>
              <w:rPr>
                <w:b/>
                <w:bCs/>
                <w:color w:val="000000" w:themeColor="text1"/>
              </w:rPr>
            </w:pPr>
          </w:p>
        </w:tc>
        <w:tc>
          <w:tcPr>
            <w:tcW w:w="1476" w:type="dxa"/>
          </w:tcPr>
          <w:p w14:paraId="0B6E0A02" w14:textId="77777777" w:rsidR="00854E29" w:rsidRPr="00714216" w:rsidRDefault="00854E29" w:rsidP="00854E29">
            <w:pPr>
              <w:rPr>
                <w:b/>
                <w:bCs/>
                <w:color w:val="000000" w:themeColor="text1"/>
              </w:rPr>
            </w:pPr>
          </w:p>
        </w:tc>
        <w:tc>
          <w:tcPr>
            <w:tcW w:w="1417" w:type="dxa"/>
          </w:tcPr>
          <w:p w14:paraId="1F5D8788" w14:textId="77777777" w:rsidR="00854E29" w:rsidRPr="00714216" w:rsidRDefault="00854E29" w:rsidP="00854E29">
            <w:pPr>
              <w:rPr>
                <w:b/>
                <w:bCs/>
                <w:color w:val="000000" w:themeColor="text1"/>
              </w:rPr>
            </w:pPr>
          </w:p>
        </w:tc>
        <w:tc>
          <w:tcPr>
            <w:tcW w:w="1418" w:type="dxa"/>
          </w:tcPr>
          <w:p w14:paraId="15689CBC" w14:textId="77777777" w:rsidR="00854E29" w:rsidRPr="00714216" w:rsidRDefault="00854E29" w:rsidP="00854E29">
            <w:pPr>
              <w:rPr>
                <w:b/>
                <w:bCs/>
                <w:color w:val="000000" w:themeColor="text1"/>
              </w:rPr>
            </w:pPr>
          </w:p>
        </w:tc>
        <w:tc>
          <w:tcPr>
            <w:tcW w:w="1134" w:type="dxa"/>
          </w:tcPr>
          <w:p w14:paraId="69518BB2" w14:textId="77777777" w:rsidR="00854E29" w:rsidRPr="00714216" w:rsidRDefault="00854E29" w:rsidP="00854E29">
            <w:pPr>
              <w:rPr>
                <w:b/>
                <w:bCs/>
                <w:color w:val="000000" w:themeColor="text1"/>
              </w:rPr>
            </w:pPr>
          </w:p>
        </w:tc>
        <w:tc>
          <w:tcPr>
            <w:tcW w:w="1842" w:type="dxa"/>
          </w:tcPr>
          <w:p w14:paraId="46BB2593" w14:textId="77777777" w:rsidR="00854E29" w:rsidRPr="00714216" w:rsidRDefault="00854E29" w:rsidP="00854E29">
            <w:pPr>
              <w:rPr>
                <w:b/>
                <w:bCs/>
                <w:color w:val="000000" w:themeColor="text1"/>
              </w:rPr>
            </w:pPr>
          </w:p>
        </w:tc>
      </w:tr>
      <w:tr w:rsidR="00714216" w:rsidRPr="00714216" w14:paraId="697967BF" w14:textId="149D4701" w:rsidTr="00045C3C">
        <w:tc>
          <w:tcPr>
            <w:tcW w:w="568" w:type="dxa"/>
            <w:shd w:val="clear" w:color="auto" w:fill="FFFF00"/>
          </w:tcPr>
          <w:p w14:paraId="2DAFB6B7" w14:textId="77777777" w:rsidR="00854E29" w:rsidRPr="00714216" w:rsidRDefault="00854E29" w:rsidP="00854E29">
            <w:pPr>
              <w:rPr>
                <w:color w:val="000000" w:themeColor="text1"/>
              </w:rPr>
            </w:pPr>
          </w:p>
        </w:tc>
        <w:tc>
          <w:tcPr>
            <w:tcW w:w="3260" w:type="dxa"/>
            <w:shd w:val="clear" w:color="auto" w:fill="FFFF00"/>
          </w:tcPr>
          <w:p w14:paraId="49015688" w14:textId="1AE54131" w:rsidR="00854E29" w:rsidRPr="00714216" w:rsidRDefault="00854E29" w:rsidP="00854E29">
            <w:pPr>
              <w:rPr>
                <w:b/>
                <w:bCs/>
                <w:color w:val="000000" w:themeColor="text1"/>
              </w:rPr>
            </w:pPr>
            <w:r w:rsidRPr="00714216">
              <w:rPr>
                <w:b/>
                <w:bCs/>
                <w:color w:val="000000" w:themeColor="text1"/>
              </w:rPr>
              <w:t>POMIESZCZENIE URZĄDZEŃ CHŁODNICZYCH i MAGAZYN PRODUKTÓW SUCHYCH</w:t>
            </w:r>
            <w:r w:rsidR="0040364D" w:rsidRPr="00714216">
              <w:rPr>
                <w:b/>
                <w:bCs/>
                <w:color w:val="000000" w:themeColor="text1"/>
              </w:rPr>
              <w:t xml:space="preserve"> – 1.05</w:t>
            </w:r>
          </w:p>
        </w:tc>
        <w:tc>
          <w:tcPr>
            <w:tcW w:w="850" w:type="dxa"/>
            <w:shd w:val="clear" w:color="auto" w:fill="FFFF00"/>
          </w:tcPr>
          <w:p w14:paraId="05C266AA" w14:textId="77777777" w:rsidR="00854E29" w:rsidRPr="00714216" w:rsidRDefault="00854E29" w:rsidP="00854E29">
            <w:pPr>
              <w:rPr>
                <w:b/>
                <w:bCs/>
                <w:color w:val="000000" w:themeColor="text1"/>
              </w:rPr>
            </w:pPr>
          </w:p>
        </w:tc>
        <w:tc>
          <w:tcPr>
            <w:tcW w:w="5529" w:type="dxa"/>
            <w:shd w:val="clear" w:color="auto" w:fill="FFFF00"/>
          </w:tcPr>
          <w:p w14:paraId="53618742" w14:textId="5C98194D" w:rsidR="00854E29" w:rsidRPr="00714216" w:rsidRDefault="00854E29" w:rsidP="00854E29">
            <w:pPr>
              <w:rPr>
                <w:b/>
                <w:bCs/>
                <w:color w:val="000000" w:themeColor="text1"/>
              </w:rPr>
            </w:pPr>
          </w:p>
        </w:tc>
        <w:tc>
          <w:tcPr>
            <w:tcW w:w="1881" w:type="dxa"/>
            <w:shd w:val="clear" w:color="auto" w:fill="FFFF00"/>
          </w:tcPr>
          <w:p w14:paraId="5F8EBF5F" w14:textId="77777777" w:rsidR="00854E29" w:rsidRPr="00714216" w:rsidRDefault="00854E29" w:rsidP="00854E29">
            <w:pPr>
              <w:rPr>
                <w:b/>
                <w:bCs/>
                <w:color w:val="000000" w:themeColor="text1"/>
              </w:rPr>
            </w:pPr>
          </w:p>
        </w:tc>
        <w:tc>
          <w:tcPr>
            <w:tcW w:w="3447" w:type="dxa"/>
            <w:shd w:val="clear" w:color="auto" w:fill="FFFF00"/>
          </w:tcPr>
          <w:p w14:paraId="02509BE6" w14:textId="77777777" w:rsidR="00854E29" w:rsidRPr="00714216" w:rsidRDefault="00854E29" w:rsidP="00854E29">
            <w:pPr>
              <w:rPr>
                <w:b/>
                <w:bCs/>
                <w:color w:val="000000" w:themeColor="text1"/>
              </w:rPr>
            </w:pPr>
          </w:p>
        </w:tc>
        <w:tc>
          <w:tcPr>
            <w:tcW w:w="1476" w:type="dxa"/>
          </w:tcPr>
          <w:p w14:paraId="080308AC" w14:textId="77777777" w:rsidR="00854E29" w:rsidRPr="00714216" w:rsidRDefault="00854E29" w:rsidP="00854E29">
            <w:pPr>
              <w:rPr>
                <w:b/>
                <w:bCs/>
                <w:color w:val="000000" w:themeColor="text1"/>
              </w:rPr>
            </w:pPr>
          </w:p>
        </w:tc>
        <w:tc>
          <w:tcPr>
            <w:tcW w:w="1417" w:type="dxa"/>
          </w:tcPr>
          <w:p w14:paraId="45A3DCE4" w14:textId="77777777" w:rsidR="00854E29" w:rsidRPr="00714216" w:rsidRDefault="00854E29" w:rsidP="00854E29">
            <w:pPr>
              <w:rPr>
                <w:b/>
                <w:bCs/>
                <w:color w:val="000000" w:themeColor="text1"/>
              </w:rPr>
            </w:pPr>
          </w:p>
        </w:tc>
        <w:tc>
          <w:tcPr>
            <w:tcW w:w="1418" w:type="dxa"/>
          </w:tcPr>
          <w:p w14:paraId="73800F71" w14:textId="77777777" w:rsidR="00854E29" w:rsidRPr="00714216" w:rsidRDefault="00854E29" w:rsidP="00854E29">
            <w:pPr>
              <w:rPr>
                <w:b/>
                <w:bCs/>
                <w:color w:val="000000" w:themeColor="text1"/>
              </w:rPr>
            </w:pPr>
          </w:p>
        </w:tc>
        <w:tc>
          <w:tcPr>
            <w:tcW w:w="1134" w:type="dxa"/>
          </w:tcPr>
          <w:p w14:paraId="12DD5645" w14:textId="77777777" w:rsidR="00854E29" w:rsidRPr="00714216" w:rsidRDefault="00854E29" w:rsidP="00854E29">
            <w:pPr>
              <w:rPr>
                <w:b/>
                <w:bCs/>
                <w:color w:val="000000" w:themeColor="text1"/>
              </w:rPr>
            </w:pPr>
          </w:p>
        </w:tc>
        <w:tc>
          <w:tcPr>
            <w:tcW w:w="1842" w:type="dxa"/>
          </w:tcPr>
          <w:p w14:paraId="70B9B997" w14:textId="77777777" w:rsidR="00854E29" w:rsidRPr="00714216" w:rsidRDefault="00854E29" w:rsidP="00854E29">
            <w:pPr>
              <w:rPr>
                <w:b/>
                <w:bCs/>
                <w:color w:val="000000" w:themeColor="text1"/>
              </w:rPr>
            </w:pPr>
          </w:p>
        </w:tc>
      </w:tr>
      <w:tr w:rsidR="00714216" w:rsidRPr="00714216" w14:paraId="208ED4A5" w14:textId="2011D9F5" w:rsidTr="00045C3C">
        <w:tc>
          <w:tcPr>
            <w:tcW w:w="568" w:type="dxa"/>
          </w:tcPr>
          <w:p w14:paraId="0885C798" w14:textId="71D1A52C" w:rsidR="00854E29" w:rsidRPr="00714216" w:rsidRDefault="00854E29" w:rsidP="00854E29">
            <w:pPr>
              <w:rPr>
                <w:color w:val="000000" w:themeColor="text1"/>
              </w:rPr>
            </w:pPr>
            <w:r w:rsidRPr="00714216">
              <w:rPr>
                <w:color w:val="000000" w:themeColor="text1"/>
              </w:rPr>
              <w:lastRenderedPageBreak/>
              <w:t>1</w:t>
            </w:r>
          </w:p>
        </w:tc>
        <w:tc>
          <w:tcPr>
            <w:tcW w:w="3260" w:type="dxa"/>
          </w:tcPr>
          <w:p w14:paraId="7DAE5D12" w14:textId="6954A6D3" w:rsidR="00854E29" w:rsidRPr="00714216" w:rsidRDefault="00854E29" w:rsidP="00854E29">
            <w:pPr>
              <w:rPr>
                <w:b/>
                <w:bCs/>
                <w:color w:val="000000" w:themeColor="text1"/>
              </w:rPr>
            </w:pPr>
            <w:r w:rsidRPr="00714216">
              <w:rPr>
                <w:b/>
                <w:bCs/>
                <w:color w:val="000000" w:themeColor="text1"/>
              </w:rPr>
              <w:t xml:space="preserve">SZAFA CHŁODNICZA </w:t>
            </w:r>
          </w:p>
          <w:p w14:paraId="0F46BDE8" w14:textId="25356411" w:rsidR="00854E29" w:rsidRPr="00714216" w:rsidRDefault="00854E29" w:rsidP="00854E29">
            <w:pPr>
              <w:rPr>
                <w:b/>
                <w:bCs/>
                <w:color w:val="000000" w:themeColor="text1"/>
              </w:rPr>
            </w:pPr>
            <w:r w:rsidRPr="00714216">
              <w:rPr>
                <w:noProof/>
                <w:color w:val="000000" w:themeColor="text1"/>
              </w:rPr>
              <w:drawing>
                <wp:inline distT="0" distB="0" distL="0" distR="0" wp14:anchorId="0C4CA2A4" wp14:editId="73082579">
                  <wp:extent cx="1138689" cy="3195044"/>
                  <wp:effectExtent l="0" t="0" r="4445" b="5715"/>
                  <wp:docPr id="79505025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flipH="1">
                            <a:off x="0" y="0"/>
                            <a:ext cx="1142685" cy="3206258"/>
                          </a:xfrm>
                          <a:prstGeom prst="rect">
                            <a:avLst/>
                          </a:prstGeom>
                          <a:noFill/>
                          <a:ln>
                            <a:noFill/>
                          </a:ln>
                        </pic:spPr>
                      </pic:pic>
                    </a:graphicData>
                  </a:graphic>
                </wp:inline>
              </w:drawing>
            </w:r>
          </w:p>
        </w:tc>
        <w:tc>
          <w:tcPr>
            <w:tcW w:w="850" w:type="dxa"/>
          </w:tcPr>
          <w:p w14:paraId="463C2DDC" w14:textId="42419742" w:rsidR="00854E29" w:rsidRPr="00714216" w:rsidRDefault="00854E29" w:rsidP="00854E29">
            <w:pPr>
              <w:rPr>
                <w:b/>
                <w:bCs/>
                <w:color w:val="000000" w:themeColor="text1"/>
              </w:rPr>
            </w:pPr>
            <w:r w:rsidRPr="00714216">
              <w:rPr>
                <w:b/>
                <w:bCs/>
                <w:color w:val="000000" w:themeColor="text1"/>
              </w:rPr>
              <w:t>1</w:t>
            </w:r>
          </w:p>
        </w:tc>
        <w:tc>
          <w:tcPr>
            <w:tcW w:w="5529" w:type="dxa"/>
          </w:tcPr>
          <w:p w14:paraId="5115F7A2" w14:textId="77777777" w:rsidR="00854E29" w:rsidRPr="00714216" w:rsidRDefault="00854E29" w:rsidP="00854E29">
            <w:pPr>
              <w:rPr>
                <w:b/>
                <w:bCs/>
                <w:color w:val="000000" w:themeColor="text1"/>
              </w:rPr>
            </w:pPr>
            <w:r w:rsidRPr="00714216">
              <w:rPr>
                <w:b/>
                <w:bCs/>
                <w:color w:val="000000" w:themeColor="text1"/>
              </w:rPr>
              <w:t>Konstrukcja i materiały:</w:t>
            </w:r>
          </w:p>
          <w:p w14:paraId="52C9F551" w14:textId="77777777" w:rsidR="00854E29" w:rsidRPr="00714216" w:rsidRDefault="00854E29" w:rsidP="00854E29">
            <w:pPr>
              <w:numPr>
                <w:ilvl w:val="0"/>
                <w:numId w:val="1"/>
              </w:numPr>
              <w:rPr>
                <w:color w:val="000000" w:themeColor="text1"/>
              </w:rPr>
            </w:pPr>
            <w:r w:rsidRPr="00714216">
              <w:rPr>
                <w:color w:val="000000" w:themeColor="text1"/>
              </w:rPr>
              <w:t>Konstrukcja wewnętrzna oraz panele zewnętrzne wykonane ze stali nierdzewnej,</w:t>
            </w:r>
          </w:p>
          <w:p w14:paraId="28D4FABF" w14:textId="77777777" w:rsidR="00854E29" w:rsidRPr="00714216" w:rsidRDefault="00854E29" w:rsidP="00854E29">
            <w:pPr>
              <w:numPr>
                <w:ilvl w:val="0"/>
                <w:numId w:val="1"/>
              </w:numPr>
              <w:rPr>
                <w:color w:val="000000" w:themeColor="text1"/>
              </w:rPr>
            </w:pPr>
            <w:r w:rsidRPr="00714216">
              <w:rPr>
                <w:color w:val="000000" w:themeColor="text1"/>
              </w:rPr>
              <w:t>Drzwi samo-zamykające z możliwością pełnego otwarcia do minimum 180° oraz zamykane na klucz.</w:t>
            </w:r>
          </w:p>
          <w:p w14:paraId="0DA42E75" w14:textId="77777777" w:rsidR="00854E29" w:rsidRPr="00714216" w:rsidRDefault="00854E29" w:rsidP="00854E29">
            <w:pPr>
              <w:rPr>
                <w:b/>
                <w:bCs/>
                <w:color w:val="000000" w:themeColor="text1"/>
              </w:rPr>
            </w:pPr>
            <w:r w:rsidRPr="00714216">
              <w:rPr>
                <w:b/>
                <w:bCs/>
                <w:color w:val="000000" w:themeColor="text1"/>
              </w:rPr>
              <w:t>Parametry użytkowe:</w:t>
            </w:r>
          </w:p>
          <w:p w14:paraId="6E96F367" w14:textId="77777777" w:rsidR="00854E29" w:rsidRPr="00714216" w:rsidRDefault="00854E29" w:rsidP="00854E29">
            <w:pPr>
              <w:numPr>
                <w:ilvl w:val="0"/>
                <w:numId w:val="2"/>
              </w:numPr>
              <w:rPr>
                <w:color w:val="000000" w:themeColor="text1"/>
              </w:rPr>
            </w:pPr>
            <w:r w:rsidRPr="00714216">
              <w:rPr>
                <w:color w:val="000000" w:themeColor="text1"/>
              </w:rPr>
              <w:t>Zakres temperatury roboczej: od minimum -2°C do minimum +10°C, umożliwiający przechowywanie różnych rodzajów żywności.</w:t>
            </w:r>
          </w:p>
          <w:p w14:paraId="30049966" w14:textId="77777777" w:rsidR="00854E29" w:rsidRPr="00714216" w:rsidRDefault="00854E29" w:rsidP="00854E29">
            <w:pPr>
              <w:numPr>
                <w:ilvl w:val="0"/>
                <w:numId w:val="2"/>
              </w:numPr>
              <w:rPr>
                <w:color w:val="000000" w:themeColor="text1"/>
              </w:rPr>
            </w:pPr>
            <w:r w:rsidRPr="00714216">
              <w:rPr>
                <w:color w:val="000000" w:themeColor="text1"/>
              </w:rPr>
              <w:t>Duży, czytelny cyfrowy wyświetlacz do kontroli temperatury.</w:t>
            </w:r>
          </w:p>
          <w:p w14:paraId="3B7DB5F2" w14:textId="77777777" w:rsidR="00854E29" w:rsidRPr="00714216" w:rsidRDefault="00854E29" w:rsidP="00854E29">
            <w:pPr>
              <w:numPr>
                <w:ilvl w:val="0"/>
                <w:numId w:val="2"/>
              </w:numPr>
              <w:rPr>
                <w:color w:val="000000" w:themeColor="text1"/>
              </w:rPr>
            </w:pPr>
            <w:r w:rsidRPr="00714216">
              <w:rPr>
                <w:color w:val="000000" w:themeColor="text1"/>
              </w:rPr>
              <w:t>Funkcja automatycznego odmrażania.</w:t>
            </w:r>
          </w:p>
          <w:p w14:paraId="60B9E139" w14:textId="77777777" w:rsidR="00854E29" w:rsidRPr="00714216" w:rsidRDefault="00854E29" w:rsidP="00854E29">
            <w:pPr>
              <w:numPr>
                <w:ilvl w:val="0"/>
                <w:numId w:val="2"/>
              </w:numPr>
              <w:rPr>
                <w:color w:val="000000" w:themeColor="text1"/>
              </w:rPr>
            </w:pPr>
            <w:r w:rsidRPr="00714216">
              <w:rPr>
                <w:color w:val="000000" w:themeColor="text1"/>
              </w:rPr>
              <w:t>System wymuszonego przepływu powietrza od tyłu do przodu, zapewniający równomierny rozkład temperatur i szybkie chłodzenie.</w:t>
            </w:r>
          </w:p>
          <w:p w14:paraId="56023F84" w14:textId="77777777" w:rsidR="00854E29" w:rsidRPr="00714216" w:rsidRDefault="00854E29" w:rsidP="00854E29">
            <w:pPr>
              <w:rPr>
                <w:b/>
                <w:bCs/>
                <w:color w:val="000000" w:themeColor="text1"/>
              </w:rPr>
            </w:pPr>
            <w:r w:rsidRPr="00714216">
              <w:rPr>
                <w:b/>
                <w:bCs/>
                <w:color w:val="000000" w:themeColor="text1"/>
              </w:rPr>
              <w:t>Izolacja i efektywność energetyczna:</w:t>
            </w:r>
          </w:p>
          <w:p w14:paraId="2F4B95CD" w14:textId="312156C6" w:rsidR="00854E29" w:rsidRPr="00714216" w:rsidRDefault="00854E29" w:rsidP="00854E29">
            <w:pPr>
              <w:numPr>
                <w:ilvl w:val="0"/>
                <w:numId w:val="3"/>
              </w:numPr>
              <w:rPr>
                <w:color w:val="000000" w:themeColor="text1"/>
              </w:rPr>
            </w:pPr>
            <w:r w:rsidRPr="00714216">
              <w:rPr>
                <w:color w:val="000000" w:themeColor="text1"/>
              </w:rPr>
              <w:t xml:space="preserve">Izolacja główna wykonana z pianki z ekologicznym gazem cyklopentan o grubości min. 75 mm, przewodzenie ciepła 0,020 W/m*K dla zapewnienia ochrony środowiska. </w:t>
            </w:r>
          </w:p>
          <w:p w14:paraId="01BEB411" w14:textId="77777777" w:rsidR="00854E29" w:rsidRPr="00714216" w:rsidRDefault="00854E29" w:rsidP="00854E29">
            <w:pPr>
              <w:numPr>
                <w:ilvl w:val="0"/>
                <w:numId w:val="3"/>
              </w:numPr>
              <w:rPr>
                <w:color w:val="000000" w:themeColor="text1"/>
              </w:rPr>
            </w:pPr>
            <w:r w:rsidRPr="00714216">
              <w:rPr>
                <w:color w:val="000000" w:themeColor="text1"/>
              </w:rPr>
              <w:t>Izolacja parownika o grubości minimum 60 mm, łatwa do demontażu w trakcie jednej operacji.</w:t>
            </w:r>
          </w:p>
          <w:p w14:paraId="0C0E9472" w14:textId="77777777" w:rsidR="00854E29" w:rsidRPr="00714216" w:rsidRDefault="00854E29" w:rsidP="00854E29">
            <w:pPr>
              <w:numPr>
                <w:ilvl w:val="0"/>
                <w:numId w:val="3"/>
              </w:numPr>
              <w:rPr>
                <w:color w:val="000000" w:themeColor="text1"/>
              </w:rPr>
            </w:pPr>
            <w:r w:rsidRPr="00714216">
              <w:rPr>
                <w:color w:val="000000" w:themeColor="text1"/>
              </w:rPr>
              <w:t>Skraplacz na ramie drucianej ograniczający gromadzenie się pyłu i tłuszczu.</w:t>
            </w:r>
          </w:p>
          <w:p w14:paraId="26618999" w14:textId="77777777" w:rsidR="00854E29" w:rsidRPr="00714216" w:rsidRDefault="00854E29" w:rsidP="00854E29">
            <w:pPr>
              <w:rPr>
                <w:color w:val="000000" w:themeColor="text1"/>
              </w:rPr>
            </w:pPr>
            <w:r w:rsidRPr="00714216">
              <w:rPr>
                <w:color w:val="000000" w:themeColor="text1"/>
              </w:rPr>
              <w:t>Parametry techniczne:</w:t>
            </w:r>
          </w:p>
          <w:p w14:paraId="06E87530" w14:textId="77777777" w:rsidR="00854E29" w:rsidRPr="00714216" w:rsidRDefault="00854E29" w:rsidP="00854E29">
            <w:pPr>
              <w:numPr>
                <w:ilvl w:val="0"/>
                <w:numId w:val="4"/>
              </w:numPr>
              <w:rPr>
                <w:color w:val="000000" w:themeColor="text1"/>
              </w:rPr>
            </w:pPr>
            <w:r w:rsidRPr="00714216">
              <w:rPr>
                <w:color w:val="000000" w:themeColor="text1"/>
              </w:rPr>
              <w:t>Moc: 0,2 kW</w:t>
            </w:r>
          </w:p>
          <w:p w14:paraId="1EE46906" w14:textId="77777777" w:rsidR="00854E29" w:rsidRPr="00714216" w:rsidRDefault="00854E29" w:rsidP="00854E29">
            <w:pPr>
              <w:numPr>
                <w:ilvl w:val="0"/>
                <w:numId w:val="4"/>
              </w:numPr>
              <w:rPr>
                <w:color w:val="000000" w:themeColor="text1"/>
              </w:rPr>
            </w:pPr>
            <w:r w:rsidRPr="00714216">
              <w:rPr>
                <w:color w:val="000000" w:themeColor="text1"/>
              </w:rPr>
              <w:t>Klasa energetyczna: minimum C</w:t>
            </w:r>
          </w:p>
          <w:p w14:paraId="27F01CCA" w14:textId="77777777" w:rsidR="00854E29" w:rsidRPr="00714216" w:rsidRDefault="00854E29" w:rsidP="00854E29">
            <w:pPr>
              <w:rPr>
                <w:b/>
                <w:bCs/>
                <w:color w:val="000000" w:themeColor="text1"/>
              </w:rPr>
            </w:pPr>
          </w:p>
        </w:tc>
        <w:tc>
          <w:tcPr>
            <w:tcW w:w="1881" w:type="dxa"/>
          </w:tcPr>
          <w:p w14:paraId="3B9DDE50" w14:textId="77777777" w:rsidR="00854E29" w:rsidRDefault="00854E29" w:rsidP="00854E29">
            <w:pPr>
              <w:rPr>
                <w:b/>
                <w:bCs/>
                <w:color w:val="000000" w:themeColor="text1"/>
              </w:rPr>
            </w:pPr>
            <w:r w:rsidRPr="00714216">
              <w:rPr>
                <w:b/>
                <w:bCs/>
                <w:color w:val="000000" w:themeColor="text1"/>
              </w:rPr>
              <w:t xml:space="preserve">WYMIARY I PARAMETRY TECHNICZNE  </w:t>
            </w:r>
          </w:p>
          <w:p w14:paraId="5931771F" w14:textId="7098C1F3" w:rsidR="001764F9" w:rsidRPr="00714216" w:rsidRDefault="001764F9" w:rsidP="00854E29">
            <w:pPr>
              <w:rPr>
                <w:color w:val="000000" w:themeColor="text1"/>
              </w:rPr>
            </w:pPr>
          </w:p>
          <w:p w14:paraId="32667E10" w14:textId="77777777" w:rsidR="00854E29" w:rsidRPr="00714216" w:rsidRDefault="00854E29" w:rsidP="00854E29">
            <w:pPr>
              <w:rPr>
                <w:color w:val="000000" w:themeColor="text1"/>
              </w:rPr>
            </w:pPr>
          </w:p>
          <w:p w14:paraId="20FF09A0" w14:textId="77777777" w:rsidR="00854E29" w:rsidRPr="00714216" w:rsidRDefault="00854E29" w:rsidP="00854E29">
            <w:pPr>
              <w:rPr>
                <w:color w:val="000000" w:themeColor="text1"/>
              </w:rPr>
            </w:pPr>
            <w:r w:rsidRPr="00714216">
              <w:rPr>
                <w:color w:val="000000" w:themeColor="text1"/>
              </w:rPr>
              <w:t>Szerokość: minimum 700 mm</w:t>
            </w:r>
          </w:p>
          <w:p w14:paraId="7321027C" w14:textId="77777777" w:rsidR="00854E29" w:rsidRPr="00714216" w:rsidRDefault="00854E29" w:rsidP="00854E29">
            <w:pPr>
              <w:rPr>
                <w:color w:val="000000" w:themeColor="text1"/>
              </w:rPr>
            </w:pPr>
            <w:r w:rsidRPr="00714216">
              <w:rPr>
                <w:color w:val="000000" w:themeColor="text1"/>
              </w:rPr>
              <w:t>Głębokość: minimum 700 mm</w:t>
            </w:r>
          </w:p>
          <w:p w14:paraId="54693433" w14:textId="77777777" w:rsidR="00854E29" w:rsidRPr="00714216" w:rsidRDefault="00854E29" w:rsidP="00854E29">
            <w:pPr>
              <w:rPr>
                <w:color w:val="000000" w:themeColor="text1"/>
              </w:rPr>
            </w:pPr>
            <w:r w:rsidRPr="00714216">
              <w:rPr>
                <w:color w:val="000000" w:themeColor="text1"/>
              </w:rPr>
              <w:t>Wysokość: minimum 2000 mm</w:t>
            </w:r>
          </w:p>
          <w:p w14:paraId="63046AC2" w14:textId="77777777" w:rsidR="00854E29" w:rsidRPr="00714216" w:rsidRDefault="00854E29" w:rsidP="00854E29">
            <w:pPr>
              <w:rPr>
                <w:color w:val="000000" w:themeColor="text1"/>
              </w:rPr>
            </w:pPr>
          </w:p>
          <w:p w14:paraId="3B807356" w14:textId="471C4544"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pomieszczenia. </w:t>
            </w:r>
          </w:p>
          <w:p w14:paraId="418D2B01" w14:textId="77777777" w:rsidR="00854E29" w:rsidRPr="00714216" w:rsidRDefault="00854E29" w:rsidP="00854E29">
            <w:pPr>
              <w:rPr>
                <w:b/>
                <w:bCs/>
                <w:color w:val="000000" w:themeColor="text1"/>
              </w:rPr>
            </w:pPr>
          </w:p>
        </w:tc>
        <w:tc>
          <w:tcPr>
            <w:tcW w:w="3447" w:type="dxa"/>
          </w:tcPr>
          <w:p w14:paraId="49D5826F"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1EF9AE26" w14:textId="77777777" w:rsidR="00854E29" w:rsidRPr="00714216" w:rsidRDefault="00854E29" w:rsidP="00854E29">
            <w:pPr>
              <w:rPr>
                <w:color w:val="000000" w:themeColor="text1"/>
              </w:rPr>
            </w:pPr>
            <w:r w:rsidRPr="00714216">
              <w:rPr>
                <w:b/>
                <w:bCs/>
                <w:color w:val="000000" w:themeColor="text1"/>
              </w:rPr>
              <w:t>Dostęp do drzwi i uchwytów:</w:t>
            </w:r>
          </w:p>
          <w:p w14:paraId="6B9AA8C4" w14:textId="77777777" w:rsidR="00854E29" w:rsidRPr="00714216" w:rsidRDefault="00854E29" w:rsidP="00854E29">
            <w:pPr>
              <w:rPr>
                <w:color w:val="000000" w:themeColor="text1"/>
              </w:rPr>
            </w:pPr>
            <w:r w:rsidRPr="00714216">
              <w:rPr>
                <w:color w:val="000000" w:themeColor="text1"/>
              </w:rPr>
              <w:t>Drzwi powinny być łatwe do otwarcia dla osób o ograniczonej sile ręki.</w:t>
            </w:r>
          </w:p>
          <w:p w14:paraId="2749538D" w14:textId="77777777" w:rsidR="00854E29" w:rsidRPr="00714216" w:rsidRDefault="00854E29" w:rsidP="00854E29">
            <w:pPr>
              <w:rPr>
                <w:color w:val="000000" w:themeColor="text1"/>
              </w:rPr>
            </w:pPr>
          </w:p>
          <w:p w14:paraId="431714E0" w14:textId="77777777" w:rsidR="00854E29" w:rsidRPr="00714216" w:rsidRDefault="00854E29" w:rsidP="00854E29">
            <w:pPr>
              <w:rPr>
                <w:color w:val="000000" w:themeColor="text1"/>
              </w:rPr>
            </w:pPr>
            <w:r w:rsidRPr="00714216">
              <w:rPr>
                <w:b/>
                <w:bCs/>
                <w:color w:val="000000" w:themeColor="text1"/>
              </w:rPr>
              <w:t>Bezdotykowa i ergonomiczna obsługa</w:t>
            </w:r>
            <w:r w:rsidRPr="00714216">
              <w:rPr>
                <w:color w:val="000000" w:themeColor="text1"/>
              </w:rPr>
              <w:t>:</w:t>
            </w:r>
          </w:p>
          <w:p w14:paraId="6788A83E" w14:textId="77777777" w:rsidR="00854E29" w:rsidRPr="00714216" w:rsidRDefault="00854E29" w:rsidP="00854E29">
            <w:pPr>
              <w:rPr>
                <w:color w:val="000000" w:themeColor="text1"/>
              </w:rPr>
            </w:pPr>
          </w:p>
          <w:p w14:paraId="00AB4EAF" w14:textId="77777777" w:rsidR="00854E29" w:rsidRPr="00714216" w:rsidRDefault="00854E29" w:rsidP="00854E29">
            <w:pPr>
              <w:rPr>
                <w:color w:val="000000" w:themeColor="text1"/>
              </w:rPr>
            </w:pPr>
            <w:r w:rsidRPr="00714216">
              <w:rPr>
                <w:color w:val="000000" w:themeColor="text1"/>
              </w:rPr>
              <w:t>Drzwi powinny mieć możliwość lekkiego otwierania, umożliwiając komfortową obsługę osobom z ograniczoną sprawnością ręki.</w:t>
            </w:r>
          </w:p>
          <w:p w14:paraId="46F6423A" w14:textId="77777777" w:rsidR="00854E29" w:rsidRPr="00714216" w:rsidRDefault="00854E29" w:rsidP="00854E29">
            <w:pPr>
              <w:rPr>
                <w:color w:val="000000" w:themeColor="text1"/>
              </w:rPr>
            </w:pPr>
          </w:p>
          <w:p w14:paraId="70577CD1" w14:textId="77777777" w:rsidR="00854E29" w:rsidRPr="00714216" w:rsidRDefault="00854E29" w:rsidP="00854E29">
            <w:pPr>
              <w:rPr>
                <w:color w:val="000000" w:themeColor="text1"/>
              </w:rPr>
            </w:pPr>
            <w:r w:rsidRPr="00714216">
              <w:rPr>
                <w:color w:val="000000" w:themeColor="text1"/>
              </w:rPr>
              <w:t>Cyfrowy wyświetlacz i elementy sterujące temperaturą muszą być czytelne i łatwe w obsłudze bez użycia dużej siły.</w:t>
            </w:r>
          </w:p>
          <w:p w14:paraId="675C49BF" w14:textId="77777777" w:rsidR="00854E29" w:rsidRPr="00714216" w:rsidRDefault="00854E29" w:rsidP="00854E29">
            <w:pPr>
              <w:rPr>
                <w:b/>
                <w:bCs/>
                <w:color w:val="000000" w:themeColor="text1"/>
              </w:rPr>
            </w:pPr>
          </w:p>
          <w:p w14:paraId="5A860CE9" w14:textId="77777777" w:rsidR="00854E29" w:rsidRPr="00714216" w:rsidRDefault="00854E29" w:rsidP="00854E29">
            <w:pPr>
              <w:rPr>
                <w:color w:val="000000" w:themeColor="text1"/>
              </w:rPr>
            </w:pPr>
            <w:r w:rsidRPr="00714216">
              <w:rPr>
                <w:b/>
                <w:bCs/>
                <w:color w:val="000000" w:themeColor="text1"/>
              </w:rPr>
              <w:t>Bezpieczeństwo użytkowania:</w:t>
            </w:r>
          </w:p>
          <w:p w14:paraId="63AA2F64" w14:textId="77777777" w:rsidR="00854E29" w:rsidRPr="00714216" w:rsidRDefault="00854E29" w:rsidP="00854E29">
            <w:pPr>
              <w:rPr>
                <w:color w:val="000000" w:themeColor="text1"/>
              </w:rPr>
            </w:pPr>
            <w:r w:rsidRPr="00714216">
              <w:rPr>
                <w:color w:val="000000" w:themeColor="text1"/>
              </w:rPr>
              <w:t>Drzwi samo-zamykające muszą posiadać mechanizm zabezpieczający przed przypadkowym przytrzaśnięciem, aby minimalizować ryzyko urazów.</w:t>
            </w:r>
          </w:p>
          <w:p w14:paraId="12E90CFC" w14:textId="77777777" w:rsidR="00854E29" w:rsidRPr="00714216" w:rsidRDefault="00854E29" w:rsidP="00854E29">
            <w:pPr>
              <w:rPr>
                <w:color w:val="000000" w:themeColor="text1"/>
              </w:rPr>
            </w:pPr>
          </w:p>
          <w:p w14:paraId="11A3EA7A" w14:textId="77777777" w:rsidR="00854E29" w:rsidRPr="00714216" w:rsidRDefault="00854E29" w:rsidP="00854E29">
            <w:pPr>
              <w:rPr>
                <w:color w:val="000000" w:themeColor="text1"/>
              </w:rPr>
            </w:pPr>
            <w:r w:rsidRPr="00714216">
              <w:rPr>
                <w:color w:val="000000" w:themeColor="text1"/>
              </w:rPr>
              <w:t>Krawędzie i powierzchnie urządzenia powinny być zaokrąglone lub osłonięte, aby zapobiegać skaleczeniom.</w:t>
            </w:r>
          </w:p>
          <w:p w14:paraId="5867165F" w14:textId="77777777" w:rsidR="00854E29" w:rsidRPr="00714216" w:rsidRDefault="00854E29" w:rsidP="00854E29">
            <w:pPr>
              <w:rPr>
                <w:b/>
                <w:bCs/>
                <w:color w:val="000000" w:themeColor="text1"/>
              </w:rPr>
            </w:pPr>
          </w:p>
          <w:p w14:paraId="05D2225E" w14:textId="77777777" w:rsidR="00854E29" w:rsidRPr="00714216" w:rsidRDefault="00854E29" w:rsidP="00854E29">
            <w:pPr>
              <w:rPr>
                <w:color w:val="000000" w:themeColor="text1"/>
              </w:rPr>
            </w:pPr>
            <w:r w:rsidRPr="00714216">
              <w:rPr>
                <w:b/>
                <w:bCs/>
                <w:color w:val="000000" w:themeColor="text1"/>
              </w:rPr>
              <w:t>Dostęp do wnętrza szafy:</w:t>
            </w:r>
          </w:p>
          <w:p w14:paraId="697D1A2E" w14:textId="77777777" w:rsidR="00854E29" w:rsidRPr="00714216" w:rsidRDefault="00854E29" w:rsidP="00854E29">
            <w:pPr>
              <w:rPr>
                <w:color w:val="000000" w:themeColor="text1"/>
              </w:rPr>
            </w:pPr>
            <w:r w:rsidRPr="00714216">
              <w:rPr>
                <w:color w:val="000000" w:themeColor="text1"/>
              </w:rPr>
              <w:t>Półki, szuflady i komory wewnętrzne powinny być rozmieszczone w taki sposób, aby umożliwiały wygodne korzystanie z urządzenia każdemu użytkownikowi.</w:t>
            </w:r>
          </w:p>
          <w:p w14:paraId="5FB792FD" w14:textId="77777777" w:rsidR="00854E29" w:rsidRPr="00714216" w:rsidRDefault="00854E29" w:rsidP="00854E29">
            <w:pPr>
              <w:rPr>
                <w:b/>
                <w:bCs/>
                <w:color w:val="000000" w:themeColor="text1"/>
              </w:rPr>
            </w:pPr>
          </w:p>
        </w:tc>
        <w:tc>
          <w:tcPr>
            <w:tcW w:w="1476" w:type="dxa"/>
          </w:tcPr>
          <w:p w14:paraId="2D932A3B" w14:textId="77777777" w:rsidR="00854E29" w:rsidRPr="00714216" w:rsidRDefault="00854E29" w:rsidP="00854E29">
            <w:pPr>
              <w:rPr>
                <w:b/>
                <w:bCs/>
                <w:color w:val="000000" w:themeColor="text1"/>
              </w:rPr>
            </w:pPr>
          </w:p>
        </w:tc>
        <w:tc>
          <w:tcPr>
            <w:tcW w:w="1417" w:type="dxa"/>
          </w:tcPr>
          <w:p w14:paraId="42BB2CB7" w14:textId="77777777" w:rsidR="00854E29" w:rsidRPr="00714216" w:rsidRDefault="00854E29" w:rsidP="00854E29">
            <w:pPr>
              <w:rPr>
                <w:b/>
                <w:bCs/>
                <w:color w:val="000000" w:themeColor="text1"/>
              </w:rPr>
            </w:pPr>
          </w:p>
        </w:tc>
        <w:tc>
          <w:tcPr>
            <w:tcW w:w="1418" w:type="dxa"/>
          </w:tcPr>
          <w:p w14:paraId="3EB06046" w14:textId="77777777" w:rsidR="00854E29" w:rsidRPr="00714216" w:rsidRDefault="00854E29" w:rsidP="00854E29">
            <w:pPr>
              <w:rPr>
                <w:b/>
                <w:bCs/>
                <w:color w:val="000000" w:themeColor="text1"/>
              </w:rPr>
            </w:pPr>
          </w:p>
        </w:tc>
        <w:tc>
          <w:tcPr>
            <w:tcW w:w="1134" w:type="dxa"/>
          </w:tcPr>
          <w:p w14:paraId="0F6A3852" w14:textId="77777777" w:rsidR="00854E29" w:rsidRPr="00714216" w:rsidRDefault="00854E29" w:rsidP="00854E29">
            <w:pPr>
              <w:rPr>
                <w:b/>
                <w:bCs/>
                <w:color w:val="000000" w:themeColor="text1"/>
              </w:rPr>
            </w:pPr>
          </w:p>
        </w:tc>
        <w:tc>
          <w:tcPr>
            <w:tcW w:w="1842" w:type="dxa"/>
          </w:tcPr>
          <w:p w14:paraId="67E34878" w14:textId="77777777" w:rsidR="00854E29" w:rsidRPr="00714216" w:rsidRDefault="00854E29" w:rsidP="00854E29">
            <w:pPr>
              <w:rPr>
                <w:b/>
                <w:bCs/>
                <w:color w:val="000000" w:themeColor="text1"/>
              </w:rPr>
            </w:pPr>
          </w:p>
        </w:tc>
      </w:tr>
      <w:tr w:rsidR="00714216" w:rsidRPr="00714216" w14:paraId="5CF113A6" w14:textId="156013D7" w:rsidTr="00045C3C">
        <w:tc>
          <w:tcPr>
            <w:tcW w:w="568" w:type="dxa"/>
          </w:tcPr>
          <w:p w14:paraId="233D9614" w14:textId="12BA6CA4" w:rsidR="00854E29" w:rsidRPr="00714216" w:rsidRDefault="00854E29" w:rsidP="00854E29">
            <w:pPr>
              <w:rPr>
                <w:color w:val="000000" w:themeColor="text1"/>
              </w:rPr>
            </w:pPr>
            <w:r w:rsidRPr="00714216">
              <w:rPr>
                <w:color w:val="000000" w:themeColor="text1"/>
              </w:rPr>
              <w:lastRenderedPageBreak/>
              <w:t>2</w:t>
            </w:r>
          </w:p>
        </w:tc>
        <w:tc>
          <w:tcPr>
            <w:tcW w:w="3260" w:type="dxa"/>
          </w:tcPr>
          <w:p w14:paraId="5B6EF2AC" w14:textId="77777777" w:rsidR="00854E29" w:rsidRPr="00714216" w:rsidRDefault="00854E29" w:rsidP="00854E29">
            <w:pPr>
              <w:rPr>
                <w:b/>
                <w:bCs/>
                <w:color w:val="000000" w:themeColor="text1"/>
              </w:rPr>
            </w:pPr>
            <w:r w:rsidRPr="00714216">
              <w:rPr>
                <w:b/>
                <w:bCs/>
                <w:color w:val="000000" w:themeColor="text1"/>
              </w:rPr>
              <w:t xml:space="preserve">Szafa mroźnicza – 670 l </w:t>
            </w:r>
          </w:p>
          <w:p w14:paraId="76FD48EC" w14:textId="77777777" w:rsidR="00854E29" w:rsidRPr="00714216" w:rsidRDefault="00854E29" w:rsidP="00854E29">
            <w:pPr>
              <w:rPr>
                <w:b/>
                <w:bCs/>
                <w:color w:val="000000" w:themeColor="text1"/>
              </w:rPr>
            </w:pPr>
          </w:p>
          <w:p w14:paraId="0CB35203" w14:textId="6DE3784C" w:rsidR="00854E29" w:rsidRPr="00714216" w:rsidRDefault="00854E29" w:rsidP="00854E29">
            <w:pPr>
              <w:rPr>
                <w:b/>
                <w:bCs/>
                <w:color w:val="000000" w:themeColor="text1"/>
              </w:rPr>
            </w:pPr>
            <w:r w:rsidRPr="00714216">
              <w:rPr>
                <w:noProof/>
                <w:color w:val="000000" w:themeColor="text1"/>
              </w:rPr>
              <w:drawing>
                <wp:inline distT="0" distB="0" distL="0" distR="0" wp14:anchorId="4A8AF179" wp14:editId="4F5E7E28">
                  <wp:extent cx="1138689" cy="3195044"/>
                  <wp:effectExtent l="0" t="0" r="4445" b="5715"/>
                  <wp:docPr id="9033601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flipH="1">
                            <a:off x="0" y="0"/>
                            <a:ext cx="1142685" cy="3206258"/>
                          </a:xfrm>
                          <a:prstGeom prst="rect">
                            <a:avLst/>
                          </a:prstGeom>
                          <a:noFill/>
                          <a:ln>
                            <a:noFill/>
                          </a:ln>
                        </pic:spPr>
                      </pic:pic>
                    </a:graphicData>
                  </a:graphic>
                </wp:inline>
              </w:drawing>
            </w:r>
          </w:p>
        </w:tc>
        <w:tc>
          <w:tcPr>
            <w:tcW w:w="850" w:type="dxa"/>
          </w:tcPr>
          <w:p w14:paraId="6BFCFBA4" w14:textId="157EE6DC" w:rsidR="00854E29" w:rsidRPr="00714216" w:rsidRDefault="00854E29" w:rsidP="00854E29">
            <w:pPr>
              <w:rPr>
                <w:b/>
                <w:bCs/>
                <w:color w:val="000000" w:themeColor="text1"/>
              </w:rPr>
            </w:pPr>
            <w:r w:rsidRPr="00714216">
              <w:rPr>
                <w:b/>
                <w:bCs/>
                <w:color w:val="000000" w:themeColor="text1"/>
              </w:rPr>
              <w:t>2</w:t>
            </w:r>
          </w:p>
        </w:tc>
        <w:tc>
          <w:tcPr>
            <w:tcW w:w="5529" w:type="dxa"/>
          </w:tcPr>
          <w:p w14:paraId="32D968C7" w14:textId="0DB821FF" w:rsidR="00854E29" w:rsidRPr="00714216" w:rsidRDefault="00854E29" w:rsidP="00854E29">
            <w:pPr>
              <w:rPr>
                <w:b/>
                <w:bCs/>
                <w:color w:val="000000" w:themeColor="text1"/>
              </w:rPr>
            </w:pPr>
            <w:r w:rsidRPr="00714216">
              <w:rPr>
                <w:b/>
                <w:bCs/>
                <w:color w:val="000000" w:themeColor="text1"/>
              </w:rPr>
              <w:t>KONSTRUKCJA I MATERIAŁY</w:t>
            </w:r>
          </w:p>
          <w:p w14:paraId="59956512" w14:textId="2A60E011" w:rsidR="00854E29" w:rsidRPr="00714216" w:rsidRDefault="00854E29" w:rsidP="00854E29">
            <w:pPr>
              <w:pStyle w:val="Akapitzlist"/>
              <w:numPr>
                <w:ilvl w:val="0"/>
                <w:numId w:val="74"/>
              </w:numPr>
              <w:rPr>
                <w:color w:val="000000" w:themeColor="text1"/>
              </w:rPr>
            </w:pPr>
            <w:r w:rsidRPr="00714216">
              <w:rPr>
                <w:color w:val="000000" w:themeColor="text1"/>
              </w:rPr>
              <w:t>Konstrukcja wewnętrzna oraz panele zewnętrzne wykonane ze stali nierdzewnej, zapewniającej trwałość, odporność na korozję oraz łatwość utrzymania wysokiego poziomu higieny.</w:t>
            </w:r>
          </w:p>
          <w:p w14:paraId="53534804" w14:textId="77777777" w:rsidR="00854E29" w:rsidRPr="00714216" w:rsidRDefault="00854E29" w:rsidP="00854E29">
            <w:pPr>
              <w:pStyle w:val="Akapitzlist"/>
              <w:numPr>
                <w:ilvl w:val="0"/>
                <w:numId w:val="74"/>
              </w:numPr>
              <w:rPr>
                <w:color w:val="000000" w:themeColor="text1"/>
              </w:rPr>
            </w:pPr>
            <w:r w:rsidRPr="00714216">
              <w:rPr>
                <w:color w:val="000000" w:themeColor="text1"/>
              </w:rPr>
              <w:t>Drzwi samodomykające, z możliwością pełnego otwarcia do 180°, pozwalające na wygodny załadunek i organizację produktów, wyposażone w zamek na klucz zapewniający kontrolę dostępu i bezpieczeństwo przechowywanej żywności.</w:t>
            </w:r>
          </w:p>
          <w:p w14:paraId="3CFEB18C" w14:textId="22C5F116" w:rsidR="00854E29" w:rsidRPr="00714216" w:rsidRDefault="00854E29" w:rsidP="00854E29">
            <w:pPr>
              <w:pStyle w:val="Akapitzlist"/>
              <w:numPr>
                <w:ilvl w:val="0"/>
                <w:numId w:val="74"/>
              </w:numPr>
              <w:rPr>
                <w:color w:val="000000" w:themeColor="text1"/>
              </w:rPr>
            </w:pPr>
            <w:r w:rsidRPr="00714216">
              <w:rPr>
                <w:color w:val="000000" w:themeColor="text1"/>
              </w:rPr>
              <w:t xml:space="preserve">Izolacja z pianki z ekologicznym gazem cyklopentan o grubości min. 75 </w:t>
            </w:r>
            <w:proofErr w:type="gramStart"/>
            <w:r w:rsidRPr="00714216">
              <w:rPr>
                <w:color w:val="000000" w:themeColor="text1"/>
              </w:rPr>
              <w:t>mm,,</w:t>
            </w:r>
            <w:proofErr w:type="gramEnd"/>
            <w:r w:rsidRPr="00714216">
              <w:rPr>
                <w:color w:val="000000" w:themeColor="text1"/>
              </w:rPr>
              <w:t xml:space="preserve"> zapewniająca wysoki poziom izolacyjności (współczynnik przewodzenia ciepła 0,020 W/m*K), pozwalająca na ograniczenie strat energii oraz ochronę środowiska.</w:t>
            </w:r>
          </w:p>
          <w:p w14:paraId="11EE1783" w14:textId="3B22BFCC" w:rsidR="00854E29" w:rsidRPr="00714216" w:rsidRDefault="00854E29" w:rsidP="00854E29">
            <w:pPr>
              <w:pStyle w:val="Akapitzlist"/>
              <w:numPr>
                <w:ilvl w:val="0"/>
                <w:numId w:val="74"/>
              </w:numPr>
              <w:rPr>
                <w:color w:val="000000" w:themeColor="text1"/>
              </w:rPr>
            </w:pPr>
            <w:r w:rsidRPr="00714216">
              <w:rPr>
                <w:color w:val="000000" w:themeColor="text1"/>
              </w:rPr>
              <w:t>Izolacja parownika o grubości min. 60 mm, umożliwiająca łatwy demontaż w ramach jednej operacji serwisowej, zapewniająca wygodę konserwacji i utrzymania urządzenia.</w:t>
            </w:r>
          </w:p>
          <w:p w14:paraId="7608B349" w14:textId="77777777" w:rsidR="00854E29" w:rsidRPr="00714216" w:rsidRDefault="00854E29" w:rsidP="00854E29">
            <w:pPr>
              <w:rPr>
                <w:b/>
                <w:bCs/>
                <w:color w:val="000000" w:themeColor="text1"/>
              </w:rPr>
            </w:pPr>
            <w:r w:rsidRPr="00714216">
              <w:rPr>
                <w:b/>
                <w:bCs/>
                <w:color w:val="000000" w:themeColor="text1"/>
              </w:rPr>
              <w:t>PARAMETRY</w:t>
            </w:r>
          </w:p>
          <w:p w14:paraId="46D2E849" w14:textId="77777777" w:rsidR="00854E29" w:rsidRPr="00714216" w:rsidRDefault="00854E29" w:rsidP="00854E29">
            <w:pPr>
              <w:pStyle w:val="Akapitzlist"/>
              <w:numPr>
                <w:ilvl w:val="0"/>
                <w:numId w:val="75"/>
              </w:numPr>
              <w:rPr>
                <w:color w:val="000000" w:themeColor="text1"/>
              </w:rPr>
            </w:pPr>
            <w:r w:rsidRPr="00714216">
              <w:rPr>
                <w:color w:val="000000" w:themeColor="text1"/>
              </w:rPr>
              <w:t>Zakres regulacji temperatury roboczej od -22°C do -15°C umożliwiający dostosowanie warunków pracy do wymagań przechowywania produktów mrożonych, zapewniający stabilne i bezpieczne magazynowanie.</w:t>
            </w:r>
          </w:p>
          <w:p w14:paraId="24262099" w14:textId="77777777" w:rsidR="00854E29" w:rsidRPr="00714216" w:rsidRDefault="00854E29" w:rsidP="00854E29">
            <w:pPr>
              <w:pStyle w:val="Akapitzlist"/>
              <w:numPr>
                <w:ilvl w:val="0"/>
                <w:numId w:val="75"/>
              </w:numPr>
              <w:rPr>
                <w:color w:val="000000" w:themeColor="text1"/>
              </w:rPr>
            </w:pPr>
            <w:r w:rsidRPr="00714216">
              <w:rPr>
                <w:color w:val="000000" w:themeColor="text1"/>
              </w:rPr>
              <w:t>Pojemność netto 503 l zapewniająca dużą przestrzeń magazynową.</w:t>
            </w:r>
          </w:p>
          <w:p w14:paraId="65BD4C85" w14:textId="77777777" w:rsidR="00854E29" w:rsidRPr="00714216" w:rsidRDefault="00854E29" w:rsidP="00854E29">
            <w:pPr>
              <w:pStyle w:val="Akapitzlist"/>
              <w:numPr>
                <w:ilvl w:val="0"/>
                <w:numId w:val="75"/>
              </w:numPr>
              <w:rPr>
                <w:color w:val="000000" w:themeColor="text1"/>
              </w:rPr>
            </w:pPr>
            <w:r w:rsidRPr="00714216">
              <w:rPr>
                <w:color w:val="000000" w:themeColor="text1"/>
              </w:rPr>
              <w:t>Moc 0,5 kW zapewniająca wydajną pracę urządzenia.</w:t>
            </w:r>
          </w:p>
          <w:p w14:paraId="2A2D7A56" w14:textId="3E976F59" w:rsidR="00854E29" w:rsidRPr="00714216" w:rsidRDefault="00854E29" w:rsidP="00854E29">
            <w:pPr>
              <w:pStyle w:val="Akapitzlist"/>
              <w:numPr>
                <w:ilvl w:val="0"/>
                <w:numId w:val="75"/>
              </w:numPr>
              <w:rPr>
                <w:color w:val="000000" w:themeColor="text1"/>
              </w:rPr>
            </w:pPr>
            <w:r w:rsidRPr="00714216">
              <w:rPr>
                <w:color w:val="000000" w:themeColor="text1"/>
              </w:rPr>
              <w:t>Klasa energetyczna min. D.</w:t>
            </w:r>
          </w:p>
          <w:p w14:paraId="79AC27EA" w14:textId="77777777" w:rsidR="00854E29" w:rsidRPr="00714216" w:rsidRDefault="00854E29" w:rsidP="00854E29">
            <w:pPr>
              <w:rPr>
                <w:b/>
                <w:bCs/>
                <w:color w:val="000000" w:themeColor="text1"/>
              </w:rPr>
            </w:pPr>
            <w:r w:rsidRPr="00714216">
              <w:rPr>
                <w:b/>
                <w:bCs/>
                <w:color w:val="000000" w:themeColor="text1"/>
              </w:rPr>
              <w:t>EFEKTYWNOŚĆ I FUNKCJONALNOŚĆ</w:t>
            </w:r>
          </w:p>
          <w:p w14:paraId="5C842C66" w14:textId="77777777" w:rsidR="00854E29" w:rsidRPr="00714216" w:rsidRDefault="00854E29" w:rsidP="00854E29">
            <w:pPr>
              <w:pStyle w:val="Akapitzlist"/>
              <w:numPr>
                <w:ilvl w:val="0"/>
                <w:numId w:val="76"/>
              </w:numPr>
              <w:rPr>
                <w:color w:val="000000" w:themeColor="text1"/>
              </w:rPr>
            </w:pPr>
            <w:r w:rsidRPr="00714216">
              <w:rPr>
                <w:color w:val="000000" w:themeColor="text1"/>
              </w:rPr>
              <w:t>Duży cyfrowy wyświetlacz zapewniający czytelny i bieżący monitoring temperatury oraz parametrów pracy.</w:t>
            </w:r>
          </w:p>
          <w:p w14:paraId="55A83093" w14:textId="77777777" w:rsidR="00854E29" w:rsidRPr="00714216" w:rsidRDefault="00854E29" w:rsidP="00854E29">
            <w:pPr>
              <w:pStyle w:val="Akapitzlist"/>
              <w:numPr>
                <w:ilvl w:val="0"/>
                <w:numId w:val="76"/>
              </w:numPr>
              <w:rPr>
                <w:color w:val="000000" w:themeColor="text1"/>
              </w:rPr>
            </w:pPr>
            <w:r w:rsidRPr="00714216">
              <w:rPr>
                <w:color w:val="000000" w:themeColor="text1"/>
              </w:rPr>
              <w:t>System automatycznego odmrażania zapewniający bezobsługową eksploatację oraz utrzymanie optymalnej wydajności chłodniczej.</w:t>
            </w:r>
          </w:p>
          <w:p w14:paraId="305C6A58" w14:textId="48040F7C" w:rsidR="00854E29" w:rsidRPr="00714216" w:rsidRDefault="00854E29" w:rsidP="00854E29">
            <w:pPr>
              <w:pStyle w:val="Akapitzlist"/>
              <w:numPr>
                <w:ilvl w:val="0"/>
                <w:numId w:val="76"/>
              </w:numPr>
              <w:rPr>
                <w:color w:val="000000" w:themeColor="text1"/>
              </w:rPr>
            </w:pPr>
            <w:r w:rsidRPr="00714216">
              <w:rPr>
                <w:color w:val="000000" w:themeColor="text1"/>
              </w:rPr>
              <w:lastRenderedPageBreak/>
              <w:t xml:space="preserve">Zoptymalizowany system wymuszonego przepływu powietrza od tyłu do przodu zapewniający równomierny rozkład temperatur w całej komorze oraz szybkie osiąganie zadanych parametrów chłodzenia w każdych warunkach pracy. </w:t>
            </w:r>
          </w:p>
          <w:p w14:paraId="565E0146" w14:textId="77777777" w:rsidR="00854E29" w:rsidRPr="00714216" w:rsidRDefault="00854E29" w:rsidP="00854E29">
            <w:pPr>
              <w:rPr>
                <w:color w:val="000000" w:themeColor="text1"/>
              </w:rPr>
            </w:pPr>
          </w:p>
        </w:tc>
        <w:tc>
          <w:tcPr>
            <w:tcW w:w="1881" w:type="dxa"/>
          </w:tcPr>
          <w:p w14:paraId="2C1AB210" w14:textId="3AE76568"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724ACFAF" w14:textId="77777777" w:rsidR="00854E29" w:rsidRPr="00714216" w:rsidRDefault="00854E29" w:rsidP="00854E29">
            <w:pPr>
              <w:rPr>
                <w:color w:val="000000" w:themeColor="text1"/>
              </w:rPr>
            </w:pPr>
          </w:p>
          <w:p w14:paraId="197901B2" w14:textId="12D78D0C" w:rsidR="00854E29" w:rsidRPr="00714216" w:rsidRDefault="00854E29" w:rsidP="00854E29">
            <w:pPr>
              <w:rPr>
                <w:color w:val="000000" w:themeColor="text1"/>
              </w:rPr>
            </w:pPr>
            <w:r w:rsidRPr="00714216">
              <w:rPr>
                <w:color w:val="000000" w:themeColor="text1"/>
              </w:rPr>
              <w:t>Wymiary (szer. x gł. x wys.): 710 x 835 x 2050 mm.</w:t>
            </w:r>
          </w:p>
          <w:p w14:paraId="48DC41CA" w14:textId="77777777" w:rsidR="00854E29" w:rsidRPr="00714216" w:rsidRDefault="00854E29" w:rsidP="00854E29">
            <w:pPr>
              <w:rPr>
                <w:color w:val="000000" w:themeColor="text1"/>
              </w:rPr>
            </w:pPr>
          </w:p>
          <w:p w14:paraId="1F9B4E69" w14:textId="77777777" w:rsidR="00854E29" w:rsidRPr="00714216" w:rsidRDefault="00854E29" w:rsidP="00854E29">
            <w:pPr>
              <w:rPr>
                <w:i/>
                <w:iCs/>
                <w:color w:val="000000" w:themeColor="text1"/>
              </w:rPr>
            </w:pPr>
          </w:p>
          <w:p w14:paraId="5A78DF6A" w14:textId="77777777" w:rsidR="00854E29" w:rsidRPr="00714216" w:rsidRDefault="00854E29" w:rsidP="00854E29">
            <w:pPr>
              <w:rPr>
                <w:i/>
                <w:iCs/>
                <w:color w:val="000000" w:themeColor="text1"/>
              </w:rPr>
            </w:pPr>
          </w:p>
          <w:p w14:paraId="32A9DC15" w14:textId="241BD2F6"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pomieszczenia. </w:t>
            </w:r>
          </w:p>
          <w:p w14:paraId="6F63BF81" w14:textId="6C4BCAA4" w:rsidR="00854E29" w:rsidRPr="00714216" w:rsidRDefault="00854E29" w:rsidP="00854E29">
            <w:pPr>
              <w:rPr>
                <w:b/>
                <w:bCs/>
                <w:color w:val="000000" w:themeColor="text1"/>
              </w:rPr>
            </w:pPr>
          </w:p>
        </w:tc>
        <w:tc>
          <w:tcPr>
            <w:tcW w:w="3447" w:type="dxa"/>
          </w:tcPr>
          <w:p w14:paraId="371FFE54"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5D9254CB" w14:textId="77777777" w:rsidR="00854E29" w:rsidRPr="00714216" w:rsidRDefault="00854E29" w:rsidP="00854E29">
            <w:pPr>
              <w:rPr>
                <w:color w:val="000000" w:themeColor="text1"/>
              </w:rPr>
            </w:pPr>
            <w:r w:rsidRPr="00714216">
              <w:rPr>
                <w:color w:val="000000" w:themeColor="text1"/>
              </w:rPr>
              <w:t>Konstrukcja zapewniająca wygodny dostęp do komory urządzenia bez konieczności użycia nadmiernej siły.</w:t>
            </w:r>
          </w:p>
          <w:p w14:paraId="51CBDB7E" w14:textId="77777777" w:rsidR="00854E29" w:rsidRPr="00714216" w:rsidRDefault="00854E29" w:rsidP="00854E29">
            <w:pPr>
              <w:rPr>
                <w:color w:val="000000" w:themeColor="text1"/>
              </w:rPr>
            </w:pPr>
            <w:r w:rsidRPr="00714216">
              <w:rPr>
                <w:color w:val="000000" w:themeColor="text1"/>
              </w:rPr>
              <w:t>Drzwi wyposażone w ergonomiczny uchwyt, umożliwiający łatwe otwieranie i zamykanie również osobom z ograniczoną sprawnością dłoni.</w:t>
            </w:r>
          </w:p>
          <w:p w14:paraId="224C165B" w14:textId="77777777" w:rsidR="00854E29" w:rsidRPr="00714216" w:rsidRDefault="00854E29" w:rsidP="00854E29">
            <w:pPr>
              <w:rPr>
                <w:color w:val="000000" w:themeColor="text1"/>
              </w:rPr>
            </w:pPr>
          </w:p>
          <w:p w14:paraId="14B05242" w14:textId="616CB441" w:rsidR="00854E29" w:rsidRPr="00714216" w:rsidRDefault="00854E29" w:rsidP="00854E29">
            <w:pPr>
              <w:rPr>
                <w:color w:val="000000" w:themeColor="text1"/>
              </w:rPr>
            </w:pPr>
            <w:r w:rsidRPr="00714216">
              <w:rPr>
                <w:color w:val="000000" w:themeColor="text1"/>
              </w:rPr>
              <w:t>Możliwość pełnego otwarcia drzwi do 180°, zapewniająca swobodny dostęp do wnętrza także dla osób poruszających się na wózkach inwalidzkich.</w:t>
            </w:r>
          </w:p>
          <w:p w14:paraId="606C1DB3" w14:textId="77777777" w:rsidR="00854E29" w:rsidRPr="00714216" w:rsidRDefault="00854E29" w:rsidP="00854E29">
            <w:pPr>
              <w:rPr>
                <w:color w:val="000000" w:themeColor="text1"/>
              </w:rPr>
            </w:pPr>
          </w:p>
          <w:p w14:paraId="23B84D5A" w14:textId="2EBC3DA9" w:rsidR="00854E29" w:rsidRPr="00714216" w:rsidRDefault="00854E29" w:rsidP="00854E29">
            <w:pPr>
              <w:rPr>
                <w:color w:val="000000" w:themeColor="text1"/>
              </w:rPr>
            </w:pPr>
            <w:r w:rsidRPr="00714216">
              <w:rPr>
                <w:color w:val="000000" w:themeColor="text1"/>
              </w:rPr>
              <w:t>czytelny wyświetlacz cyfrowy zapewniający łatwy odczyt parametrów pracy.</w:t>
            </w:r>
          </w:p>
          <w:p w14:paraId="4E9CC2CF" w14:textId="77777777" w:rsidR="00854E29" w:rsidRPr="00714216" w:rsidRDefault="00854E29" w:rsidP="00854E29">
            <w:pPr>
              <w:rPr>
                <w:color w:val="000000" w:themeColor="text1"/>
              </w:rPr>
            </w:pPr>
          </w:p>
          <w:p w14:paraId="67D0FCCF" w14:textId="069649E0" w:rsidR="00854E29" w:rsidRPr="00714216" w:rsidRDefault="00854E29" w:rsidP="00854E29">
            <w:pPr>
              <w:rPr>
                <w:color w:val="000000" w:themeColor="text1"/>
              </w:rPr>
            </w:pPr>
            <w:r w:rsidRPr="00714216">
              <w:rPr>
                <w:color w:val="000000" w:themeColor="text1"/>
              </w:rPr>
              <w:t>Intuicyjny panel sterowania zapewniający prostą i jednoznaczną obsługę.</w:t>
            </w:r>
          </w:p>
          <w:p w14:paraId="2DC01951" w14:textId="77777777" w:rsidR="00854E29" w:rsidRPr="00714216" w:rsidRDefault="00854E29" w:rsidP="00854E29">
            <w:pPr>
              <w:rPr>
                <w:color w:val="000000" w:themeColor="text1"/>
              </w:rPr>
            </w:pPr>
          </w:p>
          <w:p w14:paraId="4F2BA571" w14:textId="6EEA4E05" w:rsidR="00854E29" w:rsidRPr="00714216" w:rsidRDefault="00854E29" w:rsidP="00854E29">
            <w:pPr>
              <w:rPr>
                <w:color w:val="000000" w:themeColor="text1"/>
              </w:rPr>
            </w:pPr>
            <w:r w:rsidRPr="00714216">
              <w:rPr>
                <w:color w:val="000000" w:themeColor="text1"/>
              </w:rPr>
              <w:t>Stabilna konstrukcja zapewniająca bezpieczne użytkowanie.</w:t>
            </w:r>
          </w:p>
          <w:p w14:paraId="0CBF9ADD" w14:textId="77777777" w:rsidR="00854E29" w:rsidRPr="00714216" w:rsidRDefault="00854E29" w:rsidP="00854E29">
            <w:pPr>
              <w:rPr>
                <w:color w:val="000000" w:themeColor="text1"/>
              </w:rPr>
            </w:pPr>
          </w:p>
          <w:p w14:paraId="5876B88A" w14:textId="77777777" w:rsidR="00854E29" w:rsidRPr="00714216" w:rsidRDefault="00854E29" w:rsidP="00854E29">
            <w:pPr>
              <w:rPr>
                <w:color w:val="000000" w:themeColor="text1"/>
              </w:rPr>
            </w:pPr>
            <w:r w:rsidRPr="00714216">
              <w:rPr>
                <w:color w:val="000000" w:themeColor="text1"/>
              </w:rPr>
              <w:t>System automatycznego domykania drzwi ograniczający ryzyko ich pozostawienia w pozycji otwartej.</w:t>
            </w:r>
          </w:p>
          <w:p w14:paraId="5D9273D4" w14:textId="77777777" w:rsidR="00854E29" w:rsidRPr="00714216" w:rsidRDefault="00854E29" w:rsidP="00854E29">
            <w:pPr>
              <w:rPr>
                <w:color w:val="000000" w:themeColor="text1"/>
              </w:rPr>
            </w:pPr>
            <w:r w:rsidRPr="00714216">
              <w:rPr>
                <w:color w:val="000000" w:themeColor="text1"/>
              </w:rPr>
              <w:t>Automatyczne odmrażanie zapewniające ograniczenie czynności serwisowych wymagających ingerencji użytkownika.</w:t>
            </w:r>
          </w:p>
          <w:p w14:paraId="548412C7" w14:textId="77777777" w:rsidR="00854E29" w:rsidRPr="00714216" w:rsidRDefault="00854E29" w:rsidP="00854E29">
            <w:pPr>
              <w:rPr>
                <w:color w:val="000000" w:themeColor="text1"/>
              </w:rPr>
            </w:pPr>
          </w:p>
          <w:p w14:paraId="567262DB" w14:textId="0292CB0B" w:rsidR="00854E29" w:rsidRPr="00714216" w:rsidRDefault="00854E29" w:rsidP="00854E29">
            <w:pPr>
              <w:rPr>
                <w:color w:val="000000" w:themeColor="text1"/>
              </w:rPr>
            </w:pPr>
            <w:r w:rsidRPr="00714216">
              <w:rPr>
                <w:color w:val="000000" w:themeColor="text1"/>
              </w:rPr>
              <w:t xml:space="preserve">Zabezpieczenie zamkiem na klucz umożliwiające kontrolę </w:t>
            </w:r>
            <w:r w:rsidRPr="00714216">
              <w:rPr>
                <w:color w:val="000000" w:themeColor="text1"/>
              </w:rPr>
              <w:lastRenderedPageBreak/>
              <w:t>dostępu w warunkach pracy zbiorowej.</w:t>
            </w:r>
          </w:p>
          <w:p w14:paraId="43A3EB9D" w14:textId="77777777" w:rsidR="00854E29" w:rsidRPr="00714216" w:rsidRDefault="00854E29" w:rsidP="00854E29">
            <w:pPr>
              <w:rPr>
                <w:color w:val="000000" w:themeColor="text1"/>
              </w:rPr>
            </w:pPr>
          </w:p>
          <w:p w14:paraId="353DA933" w14:textId="0436C157" w:rsidR="00854E29" w:rsidRPr="00714216" w:rsidRDefault="00854E29" w:rsidP="00854E29">
            <w:pPr>
              <w:rPr>
                <w:color w:val="000000" w:themeColor="text1"/>
              </w:rPr>
            </w:pPr>
            <w:r w:rsidRPr="00714216">
              <w:rPr>
                <w:color w:val="000000" w:themeColor="text1"/>
              </w:rPr>
              <w:t>System wymuszonego obiegu powietrza zapewniający szybkie osiąganie zadanej temperatury bez konieczności częstych regulacji.</w:t>
            </w:r>
          </w:p>
          <w:p w14:paraId="12098871" w14:textId="77777777" w:rsidR="00854E29" w:rsidRPr="00714216" w:rsidRDefault="00854E29" w:rsidP="00854E29">
            <w:pPr>
              <w:rPr>
                <w:color w:val="000000" w:themeColor="text1"/>
              </w:rPr>
            </w:pPr>
          </w:p>
          <w:p w14:paraId="1990C8D8" w14:textId="7CF65AE2" w:rsidR="00854E29" w:rsidRPr="00714216" w:rsidRDefault="00854E29" w:rsidP="00854E29">
            <w:pPr>
              <w:rPr>
                <w:color w:val="000000" w:themeColor="text1"/>
              </w:rPr>
            </w:pPr>
            <w:r w:rsidRPr="00714216">
              <w:rPr>
                <w:color w:val="000000" w:themeColor="text1"/>
              </w:rPr>
              <w:t>Wysoki poziom izolacyjności ograniczający wahania temperatury i potrzebę częstej ingerencji w ustawienia.</w:t>
            </w:r>
          </w:p>
          <w:p w14:paraId="60B6B956" w14:textId="77777777" w:rsidR="00854E29" w:rsidRPr="00714216" w:rsidRDefault="00854E29" w:rsidP="00854E29">
            <w:pPr>
              <w:rPr>
                <w:color w:val="000000" w:themeColor="text1"/>
              </w:rPr>
            </w:pPr>
          </w:p>
        </w:tc>
        <w:tc>
          <w:tcPr>
            <w:tcW w:w="1476" w:type="dxa"/>
          </w:tcPr>
          <w:p w14:paraId="6BD5B83E" w14:textId="77777777" w:rsidR="00854E29" w:rsidRPr="00714216" w:rsidRDefault="00854E29" w:rsidP="00854E29">
            <w:pPr>
              <w:rPr>
                <w:b/>
                <w:bCs/>
                <w:color w:val="000000" w:themeColor="text1"/>
              </w:rPr>
            </w:pPr>
          </w:p>
        </w:tc>
        <w:tc>
          <w:tcPr>
            <w:tcW w:w="1417" w:type="dxa"/>
          </w:tcPr>
          <w:p w14:paraId="589097FD" w14:textId="77777777" w:rsidR="00854E29" w:rsidRPr="00714216" w:rsidRDefault="00854E29" w:rsidP="00854E29">
            <w:pPr>
              <w:rPr>
                <w:b/>
                <w:bCs/>
                <w:color w:val="000000" w:themeColor="text1"/>
              </w:rPr>
            </w:pPr>
          </w:p>
        </w:tc>
        <w:tc>
          <w:tcPr>
            <w:tcW w:w="1418" w:type="dxa"/>
          </w:tcPr>
          <w:p w14:paraId="785CAD84" w14:textId="77777777" w:rsidR="00854E29" w:rsidRPr="00714216" w:rsidRDefault="00854E29" w:rsidP="00854E29">
            <w:pPr>
              <w:rPr>
                <w:b/>
                <w:bCs/>
                <w:color w:val="000000" w:themeColor="text1"/>
              </w:rPr>
            </w:pPr>
          </w:p>
        </w:tc>
        <w:tc>
          <w:tcPr>
            <w:tcW w:w="1134" w:type="dxa"/>
          </w:tcPr>
          <w:p w14:paraId="16799ADD" w14:textId="77777777" w:rsidR="00854E29" w:rsidRPr="00714216" w:rsidRDefault="00854E29" w:rsidP="00854E29">
            <w:pPr>
              <w:rPr>
                <w:b/>
                <w:bCs/>
                <w:color w:val="000000" w:themeColor="text1"/>
              </w:rPr>
            </w:pPr>
          </w:p>
        </w:tc>
        <w:tc>
          <w:tcPr>
            <w:tcW w:w="1842" w:type="dxa"/>
          </w:tcPr>
          <w:p w14:paraId="21E5D654" w14:textId="77777777" w:rsidR="00854E29" w:rsidRPr="00714216" w:rsidRDefault="00854E29" w:rsidP="00854E29">
            <w:pPr>
              <w:rPr>
                <w:b/>
                <w:bCs/>
                <w:color w:val="000000" w:themeColor="text1"/>
              </w:rPr>
            </w:pPr>
          </w:p>
        </w:tc>
      </w:tr>
      <w:tr w:rsidR="00714216" w:rsidRPr="00714216" w14:paraId="01B0E655" w14:textId="095C2957" w:rsidTr="00045C3C">
        <w:tc>
          <w:tcPr>
            <w:tcW w:w="568" w:type="dxa"/>
          </w:tcPr>
          <w:p w14:paraId="74E20483" w14:textId="14E69989" w:rsidR="00854E29" w:rsidRPr="00714216" w:rsidRDefault="00854E29" w:rsidP="00854E29">
            <w:pPr>
              <w:rPr>
                <w:color w:val="000000" w:themeColor="text1"/>
              </w:rPr>
            </w:pPr>
            <w:r w:rsidRPr="00714216">
              <w:rPr>
                <w:color w:val="000000" w:themeColor="text1"/>
              </w:rPr>
              <w:t>3</w:t>
            </w:r>
          </w:p>
        </w:tc>
        <w:tc>
          <w:tcPr>
            <w:tcW w:w="3260" w:type="dxa"/>
          </w:tcPr>
          <w:p w14:paraId="64CF0612" w14:textId="77777777" w:rsidR="00854E29" w:rsidRPr="00714216" w:rsidRDefault="00854E29" w:rsidP="00854E29">
            <w:pPr>
              <w:rPr>
                <w:b/>
                <w:bCs/>
                <w:color w:val="000000" w:themeColor="text1"/>
              </w:rPr>
            </w:pPr>
            <w:r w:rsidRPr="00714216">
              <w:rPr>
                <w:b/>
                <w:bCs/>
                <w:color w:val="000000" w:themeColor="text1"/>
              </w:rPr>
              <w:t xml:space="preserve">REGAL MAGAZYNOWY, 4 PÓŁKI PEŁNE </w:t>
            </w:r>
          </w:p>
          <w:p w14:paraId="34DF0801" w14:textId="77777777" w:rsidR="00854E29" w:rsidRPr="00714216" w:rsidRDefault="00854E29" w:rsidP="00854E29">
            <w:pPr>
              <w:rPr>
                <w:b/>
                <w:bCs/>
                <w:color w:val="000000" w:themeColor="text1"/>
              </w:rPr>
            </w:pPr>
          </w:p>
          <w:p w14:paraId="1DD4101A" w14:textId="6B42D71E" w:rsidR="00854E29" w:rsidRPr="00714216" w:rsidRDefault="00854E29" w:rsidP="00854E29">
            <w:pPr>
              <w:rPr>
                <w:b/>
                <w:bCs/>
                <w:color w:val="000000" w:themeColor="text1"/>
              </w:rPr>
            </w:pPr>
            <w:r w:rsidRPr="00714216">
              <w:rPr>
                <w:b/>
                <w:bCs/>
                <w:noProof/>
                <w:color w:val="000000" w:themeColor="text1"/>
              </w:rPr>
              <w:drawing>
                <wp:inline distT="0" distB="0" distL="0" distR="0" wp14:anchorId="7E438D8C" wp14:editId="009A2ED2">
                  <wp:extent cx="1079157" cy="1802749"/>
                  <wp:effectExtent l="0" t="0" r="6985" b="7620"/>
                  <wp:docPr id="720605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3398" cy="1809833"/>
                          </a:xfrm>
                          <a:prstGeom prst="rect">
                            <a:avLst/>
                          </a:prstGeom>
                          <a:noFill/>
                          <a:ln>
                            <a:noFill/>
                          </a:ln>
                        </pic:spPr>
                      </pic:pic>
                    </a:graphicData>
                  </a:graphic>
                </wp:inline>
              </w:drawing>
            </w:r>
          </w:p>
        </w:tc>
        <w:tc>
          <w:tcPr>
            <w:tcW w:w="850" w:type="dxa"/>
          </w:tcPr>
          <w:p w14:paraId="1D93D467" w14:textId="280928F7" w:rsidR="00854E29" w:rsidRPr="00714216" w:rsidRDefault="00854E29" w:rsidP="00854E29">
            <w:pPr>
              <w:rPr>
                <w:b/>
                <w:bCs/>
                <w:color w:val="000000" w:themeColor="text1"/>
              </w:rPr>
            </w:pPr>
            <w:r w:rsidRPr="00714216">
              <w:rPr>
                <w:b/>
                <w:bCs/>
                <w:color w:val="000000" w:themeColor="text1"/>
              </w:rPr>
              <w:t>1</w:t>
            </w:r>
          </w:p>
        </w:tc>
        <w:tc>
          <w:tcPr>
            <w:tcW w:w="5529" w:type="dxa"/>
          </w:tcPr>
          <w:p w14:paraId="360483AF" w14:textId="0060D339" w:rsidR="00854E29" w:rsidRPr="00714216" w:rsidRDefault="00854E29" w:rsidP="00854E29">
            <w:pPr>
              <w:rPr>
                <w:color w:val="000000" w:themeColor="text1"/>
              </w:rPr>
            </w:pPr>
            <w:r w:rsidRPr="00714216">
              <w:rPr>
                <w:color w:val="000000" w:themeColor="text1"/>
              </w:rPr>
              <w:t xml:space="preserve">Regał magazynowy 4-półkowy </w:t>
            </w:r>
          </w:p>
          <w:p w14:paraId="663C9F5C" w14:textId="77777777" w:rsidR="00854E29" w:rsidRPr="00714216" w:rsidRDefault="00854E29" w:rsidP="00854E29">
            <w:pPr>
              <w:pStyle w:val="Akapitzlist"/>
              <w:numPr>
                <w:ilvl w:val="0"/>
                <w:numId w:val="77"/>
              </w:numPr>
              <w:rPr>
                <w:color w:val="000000" w:themeColor="text1"/>
              </w:rPr>
            </w:pPr>
            <w:r w:rsidRPr="00714216">
              <w:rPr>
                <w:color w:val="000000" w:themeColor="text1"/>
              </w:rPr>
              <w:t>Regał magazynowy wyposażony w cztery pełne półki, przeznaczony do przechowywania produktów oraz materiałów w pomieszczeniach magazynowych, zapleczach gastronomicznych i gospodarczych.</w:t>
            </w:r>
          </w:p>
          <w:p w14:paraId="3EBA7938" w14:textId="77777777" w:rsidR="00854E29" w:rsidRPr="00714216" w:rsidRDefault="00854E29" w:rsidP="00854E29">
            <w:pPr>
              <w:pStyle w:val="Akapitzlist"/>
              <w:numPr>
                <w:ilvl w:val="0"/>
                <w:numId w:val="77"/>
              </w:numPr>
              <w:rPr>
                <w:color w:val="000000" w:themeColor="text1"/>
              </w:rPr>
            </w:pPr>
            <w:r w:rsidRPr="00714216">
              <w:rPr>
                <w:color w:val="000000" w:themeColor="text1"/>
              </w:rPr>
              <w:t>Półki wzmocnione poprzez zagięcie krawędzi do wewnątrz oraz zastosowanie metalowych profili usztywniających, zapewniających zwiększoną wytrzymałość konstrukcji oraz stabilność podczas użytkowania.</w:t>
            </w:r>
          </w:p>
          <w:p w14:paraId="12C9294C" w14:textId="77777777" w:rsidR="00854E29" w:rsidRPr="00714216" w:rsidRDefault="00854E29" w:rsidP="00854E29">
            <w:pPr>
              <w:pStyle w:val="Akapitzlist"/>
              <w:numPr>
                <w:ilvl w:val="0"/>
                <w:numId w:val="77"/>
              </w:numPr>
              <w:rPr>
                <w:color w:val="000000" w:themeColor="text1"/>
              </w:rPr>
            </w:pPr>
            <w:r w:rsidRPr="00714216">
              <w:rPr>
                <w:color w:val="000000" w:themeColor="text1"/>
              </w:rPr>
              <w:t>Maksymalne równomierne obciążenie półek do 70 kg/m², umożliwiające bezpieczne składowanie towarów o zróżnicowanej masie.</w:t>
            </w:r>
          </w:p>
          <w:p w14:paraId="4A41F4D1" w14:textId="77777777" w:rsidR="00854E29" w:rsidRPr="00714216" w:rsidRDefault="00854E29" w:rsidP="00854E29">
            <w:pPr>
              <w:pStyle w:val="Akapitzlist"/>
              <w:numPr>
                <w:ilvl w:val="0"/>
                <w:numId w:val="77"/>
              </w:numPr>
              <w:rPr>
                <w:color w:val="000000" w:themeColor="text1"/>
              </w:rPr>
            </w:pPr>
            <w:r w:rsidRPr="00714216">
              <w:rPr>
                <w:color w:val="000000" w:themeColor="text1"/>
              </w:rPr>
              <w:t>Nogi wykonane z profili kwadratowych, zapewniające stabilność całej konstrukcji oraz odporność na odkształcenia w trakcie eksploatacji.</w:t>
            </w:r>
          </w:p>
          <w:p w14:paraId="6B7A6852" w14:textId="77777777" w:rsidR="00854E29" w:rsidRPr="00714216" w:rsidRDefault="00854E29" w:rsidP="00854E29">
            <w:pPr>
              <w:rPr>
                <w:b/>
                <w:bCs/>
                <w:color w:val="000000" w:themeColor="text1"/>
              </w:rPr>
            </w:pPr>
          </w:p>
        </w:tc>
        <w:tc>
          <w:tcPr>
            <w:tcW w:w="1881" w:type="dxa"/>
          </w:tcPr>
          <w:p w14:paraId="57276050" w14:textId="1CB6AAFF"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21EB48C8" w14:textId="77777777" w:rsidR="00854E29" w:rsidRPr="00714216" w:rsidRDefault="00854E29" w:rsidP="00854E29">
            <w:pPr>
              <w:rPr>
                <w:color w:val="000000" w:themeColor="text1"/>
              </w:rPr>
            </w:pPr>
          </w:p>
          <w:p w14:paraId="5A53E4D7" w14:textId="3DD84DF5" w:rsidR="00854E29" w:rsidRPr="00714216" w:rsidRDefault="00854E29" w:rsidP="00854E29">
            <w:pPr>
              <w:rPr>
                <w:color w:val="000000" w:themeColor="text1"/>
              </w:rPr>
            </w:pPr>
            <w:r w:rsidRPr="00714216">
              <w:rPr>
                <w:color w:val="000000" w:themeColor="text1"/>
              </w:rPr>
              <w:t>Wymiary (szer. x gł. x wys.): 1400 x 700 x 1800 mm.</w:t>
            </w:r>
          </w:p>
          <w:p w14:paraId="5F7EF12F" w14:textId="77777777" w:rsidR="00854E29" w:rsidRPr="00714216" w:rsidRDefault="00854E29" w:rsidP="00854E29">
            <w:pPr>
              <w:rPr>
                <w:color w:val="000000" w:themeColor="text1"/>
              </w:rPr>
            </w:pPr>
          </w:p>
          <w:p w14:paraId="5200F871" w14:textId="23F77330" w:rsidR="00854E29" w:rsidRPr="00714216" w:rsidRDefault="00854E29" w:rsidP="00854E29">
            <w:pPr>
              <w:rPr>
                <w:b/>
                <w:bCs/>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w:t>
            </w:r>
          </w:p>
        </w:tc>
        <w:tc>
          <w:tcPr>
            <w:tcW w:w="3447" w:type="dxa"/>
          </w:tcPr>
          <w:p w14:paraId="19FCC031"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0D0874B6" w14:textId="77777777" w:rsidR="00854E29" w:rsidRPr="00714216" w:rsidRDefault="00854E29" w:rsidP="00854E29">
            <w:pPr>
              <w:rPr>
                <w:color w:val="000000" w:themeColor="text1"/>
              </w:rPr>
            </w:pPr>
            <w:r w:rsidRPr="00714216">
              <w:rPr>
                <w:color w:val="000000" w:themeColor="text1"/>
              </w:rPr>
              <w:t>Regał magazynowy zaprojektowany w sposób zapewniający bezpieczne użytkowanie również przez osoby z niepełnosprawnościami, w szczególności z ograniczeniami ruchowymi.</w:t>
            </w:r>
          </w:p>
          <w:p w14:paraId="18722BE8" w14:textId="77777777" w:rsidR="00854E29" w:rsidRPr="00714216" w:rsidRDefault="00854E29" w:rsidP="00854E29">
            <w:pPr>
              <w:rPr>
                <w:color w:val="000000" w:themeColor="text1"/>
              </w:rPr>
            </w:pPr>
          </w:p>
          <w:p w14:paraId="6F0B2930" w14:textId="77777777" w:rsidR="00854E29" w:rsidRPr="00714216" w:rsidRDefault="00854E29" w:rsidP="00854E29">
            <w:pPr>
              <w:rPr>
                <w:color w:val="000000" w:themeColor="text1"/>
              </w:rPr>
            </w:pPr>
            <w:r w:rsidRPr="00714216">
              <w:rPr>
                <w:color w:val="000000" w:themeColor="text1"/>
              </w:rPr>
              <w:t xml:space="preserve">Stabilna konstrukcja oparta na nogach wykonanych z profili kwadratowych zapewniająca wysoką sztywność oraz ograniczenie ryzyka przechyłu podczas załadunku i rozładunku. </w:t>
            </w:r>
          </w:p>
          <w:p w14:paraId="1A380256" w14:textId="77777777" w:rsidR="00854E29" w:rsidRPr="00714216" w:rsidRDefault="00854E29" w:rsidP="00854E29">
            <w:pPr>
              <w:rPr>
                <w:color w:val="000000" w:themeColor="text1"/>
              </w:rPr>
            </w:pPr>
          </w:p>
          <w:p w14:paraId="71BE664B" w14:textId="77777777" w:rsidR="00854E29" w:rsidRPr="00714216" w:rsidRDefault="00854E29" w:rsidP="00854E29">
            <w:pPr>
              <w:rPr>
                <w:color w:val="000000" w:themeColor="text1"/>
              </w:rPr>
            </w:pPr>
            <w:r w:rsidRPr="00714216">
              <w:rPr>
                <w:color w:val="000000" w:themeColor="text1"/>
              </w:rPr>
              <w:t>Możliwość trwałego kotwienia do podłoża lub ściany zapewniająca dodatkowe zabezpieczenie przed przewróceniem.</w:t>
            </w:r>
          </w:p>
          <w:p w14:paraId="30674F45" w14:textId="77777777" w:rsidR="00854E29" w:rsidRPr="00714216" w:rsidRDefault="00854E29" w:rsidP="00854E29">
            <w:pPr>
              <w:rPr>
                <w:color w:val="000000" w:themeColor="text1"/>
              </w:rPr>
            </w:pPr>
            <w:r w:rsidRPr="00714216">
              <w:rPr>
                <w:color w:val="000000" w:themeColor="text1"/>
              </w:rPr>
              <w:t>Półki wzmocnione poprzez zagięcie krawędzi do środka oraz metalowe profile usztywniające zapewniające odpowiednią nośność (oraz ograniczenie ryzyka odkształceń konstrukcji.</w:t>
            </w:r>
          </w:p>
          <w:p w14:paraId="0658E602" w14:textId="77777777" w:rsidR="00854E29" w:rsidRPr="00714216" w:rsidRDefault="00854E29" w:rsidP="00854E29">
            <w:pPr>
              <w:rPr>
                <w:color w:val="000000" w:themeColor="text1"/>
              </w:rPr>
            </w:pPr>
          </w:p>
          <w:p w14:paraId="1B7C8956" w14:textId="77777777" w:rsidR="00854E29" w:rsidRPr="00714216" w:rsidRDefault="00854E29" w:rsidP="00854E29">
            <w:pPr>
              <w:rPr>
                <w:color w:val="000000" w:themeColor="text1"/>
              </w:rPr>
            </w:pPr>
            <w:r w:rsidRPr="00714216">
              <w:rPr>
                <w:color w:val="000000" w:themeColor="text1"/>
              </w:rPr>
              <w:t xml:space="preserve">Krawędzie półek zagięte do wewnątrz, bez ostrych elementów wystających, zapewniające ograniczenie ryzyka skaleczeń i urazów. </w:t>
            </w:r>
          </w:p>
          <w:p w14:paraId="13AD5AF9" w14:textId="77777777" w:rsidR="00854E29" w:rsidRPr="00714216" w:rsidRDefault="00854E29" w:rsidP="00854E29">
            <w:pPr>
              <w:rPr>
                <w:color w:val="000000" w:themeColor="text1"/>
              </w:rPr>
            </w:pPr>
          </w:p>
          <w:p w14:paraId="7C87B4CE" w14:textId="77777777" w:rsidR="00854E29" w:rsidRPr="00714216" w:rsidRDefault="00854E29" w:rsidP="00854E29">
            <w:pPr>
              <w:rPr>
                <w:color w:val="000000" w:themeColor="text1"/>
              </w:rPr>
            </w:pPr>
            <w:r w:rsidRPr="00714216">
              <w:rPr>
                <w:color w:val="000000" w:themeColor="text1"/>
              </w:rPr>
              <w:t xml:space="preserve">Konstrukcja umożliwiająca ergonomiczne rozmieszczenie półek, pozwalające na dostosowanie wysokości składowania </w:t>
            </w:r>
          </w:p>
          <w:p w14:paraId="7D30456F" w14:textId="77777777" w:rsidR="00854E29" w:rsidRPr="00714216" w:rsidRDefault="00854E29" w:rsidP="00854E29">
            <w:pPr>
              <w:rPr>
                <w:color w:val="000000" w:themeColor="text1"/>
              </w:rPr>
            </w:pPr>
          </w:p>
          <w:p w14:paraId="3FE4A43E" w14:textId="77777777" w:rsidR="00854E29" w:rsidRPr="00714216" w:rsidRDefault="00854E29" w:rsidP="00854E29">
            <w:pPr>
              <w:rPr>
                <w:color w:val="000000" w:themeColor="text1"/>
              </w:rPr>
            </w:pPr>
            <w:r w:rsidRPr="00714216">
              <w:rPr>
                <w:color w:val="000000" w:themeColor="text1"/>
              </w:rPr>
              <w:t>Odpowiednia głębokość i szerokość półek zapewniająca stabilne ułożenie przechowywanych przedmiotów oraz ograniczenie ryzyka ich zsunięcia się.</w:t>
            </w:r>
          </w:p>
          <w:p w14:paraId="0A47DB33" w14:textId="77777777" w:rsidR="00854E29" w:rsidRPr="00714216" w:rsidRDefault="00854E29" w:rsidP="00854E29">
            <w:pPr>
              <w:rPr>
                <w:color w:val="000000" w:themeColor="text1"/>
              </w:rPr>
            </w:pPr>
          </w:p>
        </w:tc>
        <w:tc>
          <w:tcPr>
            <w:tcW w:w="1476" w:type="dxa"/>
          </w:tcPr>
          <w:p w14:paraId="79230D70" w14:textId="77777777" w:rsidR="00854E29" w:rsidRPr="00714216" w:rsidRDefault="00854E29" w:rsidP="00854E29">
            <w:pPr>
              <w:rPr>
                <w:b/>
                <w:bCs/>
                <w:color w:val="000000" w:themeColor="text1"/>
              </w:rPr>
            </w:pPr>
          </w:p>
        </w:tc>
        <w:tc>
          <w:tcPr>
            <w:tcW w:w="1417" w:type="dxa"/>
          </w:tcPr>
          <w:p w14:paraId="7B67F10F" w14:textId="77777777" w:rsidR="00854E29" w:rsidRPr="00714216" w:rsidRDefault="00854E29" w:rsidP="00854E29">
            <w:pPr>
              <w:rPr>
                <w:b/>
                <w:bCs/>
                <w:color w:val="000000" w:themeColor="text1"/>
              </w:rPr>
            </w:pPr>
          </w:p>
        </w:tc>
        <w:tc>
          <w:tcPr>
            <w:tcW w:w="1418" w:type="dxa"/>
          </w:tcPr>
          <w:p w14:paraId="1D0EBE56" w14:textId="77777777" w:rsidR="00854E29" w:rsidRPr="00714216" w:rsidRDefault="00854E29" w:rsidP="00854E29">
            <w:pPr>
              <w:rPr>
                <w:b/>
                <w:bCs/>
                <w:color w:val="000000" w:themeColor="text1"/>
              </w:rPr>
            </w:pPr>
          </w:p>
        </w:tc>
        <w:tc>
          <w:tcPr>
            <w:tcW w:w="1134" w:type="dxa"/>
          </w:tcPr>
          <w:p w14:paraId="59A8BA3D" w14:textId="77777777" w:rsidR="00854E29" w:rsidRPr="00714216" w:rsidRDefault="00854E29" w:rsidP="00854E29">
            <w:pPr>
              <w:rPr>
                <w:b/>
                <w:bCs/>
                <w:color w:val="000000" w:themeColor="text1"/>
              </w:rPr>
            </w:pPr>
          </w:p>
        </w:tc>
        <w:tc>
          <w:tcPr>
            <w:tcW w:w="1842" w:type="dxa"/>
          </w:tcPr>
          <w:p w14:paraId="2FAA9366" w14:textId="77777777" w:rsidR="00854E29" w:rsidRPr="00714216" w:rsidRDefault="00854E29" w:rsidP="00854E29">
            <w:pPr>
              <w:rPr>
                <w:b/>
                <w:bCs/>
                <w:color w:val="000000" w:themeColor="text1"/>
              </w:rPr>
            </w:pPr>
          </w:p>
        </w:tc>
      </w:tr>
      <w:tr w:rsidR="00714216" w:rsidRPr="00714216" w14:paraId="52900890" w14:textId="3DE56AA6" w:rsidTr="00045C3C">
        <w:tc>
          <w:tcPr>
            <w:tcW w:w="568" w:type="dxa"/>
            <w:shd w:val="clear" w:color="auto" w:fill="FFFF00"/>
          </w:tcPr>
          <w:p w14:paraId="6C3C8021" w14:textId="77777777" w:rsidR="00854E29" w:rsidRPr="00714216" w:rsidRDefault="00854E29" w:rsidP="00854E29">
            <w:pPr>
              <w:rPr>
                <w:color w:val="000000" w:themeColor="text1"/>
              </w:rPr>
            </w:pPr>
          </w:p>
        </w:tc>
        <w:tc>
          <w:tcPr>
            <w:tcW w:w="3260" w:type="dxa"/>
            <w:shd w:val="clear" w:color="auto" w:fill="FFFF00"/>
          </w:tcPr>
          <w:p w14:paraId="680C5A5C" w14:textId="6866F0B2" w:rsidR="00854E29" w:rsidRPr="00714216" w:rsidRDefault="00854E29" w:rsidP="00854E29">
            <w:pPr>
              <w:rPr>
                <w:b/>
                <w:bCs/>
                <w:color w:val="000000" w:themeColor="text1"/>
              </w:rPr>
            </w:pPr>
            <w:r w:rsidRPr="00714216">
              <w:rPr>
                <w:b/>
                <w:bCs/>
                <w:color w:val="000000" w:themeColor="text1"/>
              </w:rPr>
              <w:t>POMIESZCZENIE GOTOWYCH POSIŁKÓW DO WYDANIA</w:t>
            </w:r>
            <w:r w:rsidR="00AB1537" w:rsidRPr="00714216">
              <w:rPr>
                <w:b/>
                <w:bCs/>
                <w:color w:val="000000" w:themeColor="text1"/>
              </w:rPr>
              <w:t xml:space="preserve"> – 1.02</w:t>
            </w:r>
          </w:p>
        </w:tc>
        <w:tc>
          <w:tcPr>
            <w:tcW w:w="850" w:type="dxa"/>
            <w:shd w:val="clear" w:color="auto" w:fill="FFFF00"/>
          </w:tcPr>
          <w:p w14:paraId="54BB4B6C" w14:textId="77777777" w:rsidR="00854E29" w:rsidRPr="00714216" w:rsidRDefault="00854E29" w:rsidP="00854E29">
            <w:pPr>
              <w:rPr>
                <w:b/>
                <w:bCs/>
                <w:color w:val="000000" w:themeColor="text1"/>
              </w:rPr>
            </w:pPr>
          </w:p>
        </w:tc>
        <w:tc>
          <w:tcPr>
            <w:tcW w:w="5529" w:type="dxa"/>
            <w:shd w:val="clear" w:color="auto" w:fill="FFFF00"/>
          </w:tcPr>
          <w:p w14:paraId="3CF37CAC" w14:textId="527343BC" w:rsidR="00854E29" w:rsidRPr="00714216" w:rsidRDefault="00854E29" w:rsidP="00854E29">
            <w:pPr>
              <w:rPr>
                <w:b/>
                <w:bCs/>
                <w:color w:val="000000" w:themeColor="text1"/>
              </w:rPr>
            </w:pPr>
          </w:p>
        </w:tc>
        <w:tc>
          <w:tcPr>
            <w:tcW w:w="1881" w:type="dxa"/>
            <w:shd w:val="clear" w:color="auto" w:fill="FFFF00"/>
          </w:tcPr>
          <w:p w14:paraId="6402B8FC" w14:textId="77777777" w:rsidR="00854E29" w:rsidRPr="00714216" w:rsidRDefault="00854E29" w:rsidP="00854E29">
            <w:pPr>
              <w:rPr>
                <w:b/>
                <w:bCs/>
                <w:color w:val="000000" w:themeColor="text1"/>
              </w:rPr>
            </w:pPr>
          </w:p>
        </w:tc>
        <w:tc>
          <w:tcPr>
            <w:tcW w:w="3447" w:type="dxa"/>
            <w:shd w:val="clear" w:color="auto" w:fill="FFFF00"/>
          </w:tcPr>
          <w:p w14:paraId="577F87F8" w14:textId="77777777" w:rsidR="00854E29" w:rsidRPr="00714216" w:rsidRDefault="00854E29" w:rsidP="00854E29">
            <w:pPr>
              <w:rPr>
                <w:b/>
                <w:bCs/>
                <w:color w:val="000000" w:themeColor="text1"/>
              </w:rPr>
            </w:pPr>
          </w:p>
        </w:tc>
        <w:tc>
          <w:tcPr>
            <w:tcW w:w="1476" w:type="dxa"/>
          </w:tcPr>
          <w:p w14:paraId="0EAF9D7C" w14:textId="77777777" w:rsidR="00854E29" w:rsidRPr="00714216" w:rsidRDefault="00854E29" w:rsidP="00854E29">
            <w:pPr>
              <w:rPr>
                <w:b/>
                <w:bCs/>
                <w:color w:val="000000" w:themeColor="text1"/>
              </w:rPr>
            </w:pPr>
          </w:p>
        </w:tc>
        <w:tc>
          <w:tcPr>
            <w:tcW w:w="1417" w:type="dxa"/>
          </w:tcPr>
          <w:p w14:paraId="2464CAE7" w14:textId="77777777" w:rsidR="00854E29" w:rsidRPr="00714216" w:rsidRDefault="00854E29" w:rsidP="00854E29">
            <w:pPr>
              <w:rPr>
                <w:b/>
                <w:bCs/>
                <w:color w:val="000000" w:themeColor="text1"/>
              </w:rPr>
            </w:pPr>
          </w:p>
        </w:tc>
        <w:tc>
          <w:tcPr>
            <w:tcW w:w="1418" w:type="dxa"/>
          </w:tcPr>
          <w:p w14:paraId="74926A43" w14:textId="77777777" w:rsidR="00854E29" w:rsidRPr="00714216" w:rsidRDefault="00854E29" w:rsidP="00854E29">
            <w:pPr>
              <w:rPr>
                <w:b/>
                <w:bCs/>
                <w:color w:val="000000" w:themeColor="text1"/>
              </w:rPr>
            </w:pPr>
          </w:p>
        </w:tc>
        <w:tc>
          <w:tcPr>
            <w:tcW w:w="1134" w:type="dxa"/>
          </w:tcPr>
          <w:p w14:paraId="30037B16" w14:textId="77777777" w:rsidR="00854E29" w:rsidRPr="00714216" w:rsidRDefault="00854E29" w:rsidP="00854E29">
            <w:pPr>
              <w:rPr>
                <w:b/>
                <w:bCs/>
                <w:color w:val="000000" w:themeColor="text1"/>
              </w:rPr>
            </w:pPr>
          </w:p>
        </w:tc>
        <w:tc>
          <w:tcPr>
            <w:tcW w:w="1842" w:type="dxa"/>
          </w:tcPr>
          <w:p w14:paraId="25393DCB" w14:textId="77777777" w:rsidR="00854E29" w:rsidRPr="00714216" w:rsidRDefault="00854E29" w:rsidP="00854E29">
            <w:pPr>
              <w:rPr>
                <w:b/>
                <w:bCs/>
                <w:color w:val="000000" w:themeColor="text1"/>
              </w:rPr>
            </w:pPr>
          </w:p>
        </w:tc>
      </w:tr>
      <w:tr w:rsidR="00714216" w:rsidRPr="00714216" w14:paraId="506462F8" w14:textId="20046645" w:rsidTr="00045C3C">
        <w:tc>
          <w:tcPr>
            <w:tcW w:w="568" w:type="dxa"/>
          </w:tcPr>
          <w:p w14:paraId="41858283" w14:textId="6D9CDAF5" w:rsidR="00854E29" w:rsidRPr="00714216" w:rsidRDefault="00854E29" w:rsidP="00854E29">
            <w:pPr>
              <w:rPr>
                <w:color w:val="000000" w:themeColor="text1"/>
              </w:rPr>
            </w:pPr>
            <w:r w:rsidRPr="00714216">
              <w:rPr>
                <w:color w:val="000000" w:themeColor="text1"/>
              </w:rPr>
              <w:t>1</w:t>
            </w:r>
          </w:p>
        </w:tc>
        <w:tc>
          <w:tcPr>
            <w:tcW w:w="3260" w:type="dxa"/>
          </w:tcPr>
          <w:p w14:paraId="4AC561A8" w14:textId="3A71C39F" w:rsidR="00854E29" w:rsidRPr="00714216" w:rsidRDefault="00854E29" w:rsidP="00854E29">
            <w:pPr>
              <w:rPr>
                <w:b/>
                <w:bCs/>
                <w:color w:val="000000" w:themeColor="text1"/>
              </w:rPr>
            </w:pPr>
            <w:r w:rsidRPr="00714216">
              <w:rPr>
                <w:b/>
                <w:bCs/>
                <w:color w:val="000000" w:themeColor="text1"/>
              </w:rPr>
              <w:t xml:space="preserve">SZAFA CHŁODNICZA </w:t>
            </w:r>
          </w:p>
          <w:p w14:paraId="39ECC251" w14:textId="11404898" w:rsidR="00854E29" w:rsidRPr="00714216" w:rsidRDefault="00854E29" w:rsidP="00854E29">
            <w:pPr>
              <w:rPr>
                <w:b/>
                <w:bCs/>
                <w:color w:val="000000" w:themeColor="text1"/>
              </w:rPr>
            </w:pPr>
            <w:r w:rsidRPr="00714216">
              <w:rPr>
                <w:noProof/>
                <w:color w:val="000000" w:themeColor="text1"/>
              </w:rPr>
              <w:drawing>
                <wp:inline distT="0" distB="0" distL="0" distR="0" wp14:anchorId="6A2DAB89" wp14:editId="751A8913">
                  <wp:extent cx="1138689" cy="3195044"/>
                  <wp:effectExtent l="0" t="0" r="4445" b="5715"/>
                  <wp:docPr id="149974400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flipH="1">
                            <a:off x="0" y="0"/>
                            <a:ext cx="1142685" cy="3206258"/>
                          </a:xfrm>
                          <a:prstGeom prst="rect">
                            <a:avLst/>
                          </a:prstGeom>
                          <a:noFill/>
                          <a:ln>
                            <a:noFill/>
                          </a:ln>
                        </pic:spPr>
                      </pic:pic>
                    </a:graphicData>
                  </a:graphic>
                </wp:inline>
              </w:drawing>
            </w:r>
          </w:p>
        </w:tc>
        <w:tc>
          <w:tcPr>
            <w:tcW w:w="850" w:type="dxa"/>
          </w:tcPr>
          <w:p w14:paraId="055EFE17" w14:textId="1661A132" w:rsidR="00854E29" w:rsidRPr="00714216" w:rsidRDefault="00854E29" w:rsidP="00854E29">
            <w:pPr>
              <w:rPr>
                <w:b/>
                <w:bCs/>
                <w:color w:val="000000" w:themeColor="text1"/>
              </w:rPr>
            </w:pPr>
            <w:r w:rsidRPr="00714216">
              <w:rPr>
                <w:b/>
                <w:bCs/>
                <w:color w:val="000000" w:themeColor="text1"/>
              </w:rPr>
              <w:t>1</w:t>
            </w:r>
          </w:p>
        </w:tc>
        <w:tc>
          <w:tcPr>
            <w:tcW w:w="5529" w:type="dxa"/>
          </w:tcPr>
          <w:p w14:paraId="5242EF48" w14:textId="77777777" w:rsidR="00854E29" w:rsidRPr="00714216" w:rsidRDefault="00854E29" w:rsidP="00854E29">
            <w:pPr>
              <w:rPr>
                <w:b/>
                <w:bCs/>
                <w:color w:val="000000" w:themeColor="text1"/>
              </w:rPr>
            </w:pPr>
            <w:r w:rsidRPr="00714216">
              <w:rPr>
                <w:b/>
                <w:bCs/>
                <w:color w:val="000000" w:themeColor="text1"/>
              </w:rPr>
              <w:t>Konstrukcja i materiały:</w:t>
            </w:r>
          </w:p>
          <w:p w14:paraId="6CE26CBA" w14:textId="77777777" w:rsidR="00854E29" w:rsidRPr="00714216" w:rsidRDefault="00854E29" w:rsidP="00854E29">
            <w:pPr>
              <w:numPr>
                <w:ilvl w:val="0"/>
                <w:numId w:val="1"/>
              </w:numPr>
              <w:rPr>
                <w:color w:val="000000" w:themeColor="text1"/>
              </w:rPr>
            </w:pPr>
            <w:r w:rsidRPr="00714216">
              <w:rPr>
                <w:color w:val="000000" w:themeColor="text1"/>
              </w:rPr>
              <w:t>Konstrukcja wewnętrzna oraz panele zewnętrzne wykonane ze stali nierdzewnej,</w:t>
            </w:r>
          </w:p>
          <w:p w14:paraId="45721807" w14:textId="77777777" w:rsidR="00854E29" w:rsidRPr="00714216" w:rsidRDefault="00854E29" w:rsidP="00854E29">
            <w:pPr>
              <w:numPr>
                <w:ilvl w:val="0"/>
                <w:numId w:val="1"/>
              </w:numPr>
              <w:rPr>
                <w:color w:val="000000" w:themeColor="text1"/>
              </w:rPr>
            </w:pPr>
            <w:r w:rsidRPr="00714216">
              <w:rPr>
                <w:color w:val="000000" w:themeColor="text1"/>
              </w:rPr>
              <w:t>Drzwi samo-zamykające z możliwością pełnego otwarcia do minimum 180° oraz zamykane na klucz.</w:t>
            </w:r>
          </w:p>
          <w:p w14:paraId="45109325" w14:textId="77777777" w:rsidR="00854E29" w:rsidRPr="00714216" w:rsidRDefault="00854E29" w:rsidP="00854E29">
            <w:pPr>
              <w:rPr>
                <w:b/>
                <w:bCs/>
                <w:color w:val="000000" w:themeColor="text1"/>
              </w:rPr>
            </w:pPr>
            <w:r w:rsidRPr="00714216">
              <w:rPr>
                <w:b/>
                <w:bCs/>
                <w:color w:val="000000" w:themeColor="text1"/>
              </w:rPr>
              <w:t>Parametry użytkowe:</w:t>
            </w:r>
          </w:p>
          <w:p w14:paraId="27E9BAAD" w14:textId="77777777" w:rsidR="00854E29" w:rsidRPr="00714216" w:rsidRDefault="00854E29" w:rsidP="00854E29">
            <w:pPr>
              <w:numPr>
                <w:ilvl w:val="0"/>
                <w:numId w:val="2"/>
              </w:numPr>
              <w:rPr>
                <w:color w:val="000000" w:themeColor="text1"/>
              </w:rPr>
            </w:pPr>
            <w:r w:rsidRPr="00714216">
              <w:rPr>
                <w:color w:val="000000" w:themeColor="text1"/>
              </w:rPr>
              <w:t>Zakres temperatury roboczej: od minimum -2°C do minimum +10°C, umożliwiający przechowywanie różnych rodzajów żywności.</w:t>
            </w:r>
          </w:p>
          <w:p w14:paraId="4CAB3638" w14:textId="77777777" w:rsidR="00854E29" w:rsidRPr="00714216" w:rsidRDefault="00854E29" w:rsidP="00854E29">
            <w:pPr>
              <w:numPr>
                <w:ilvl w:val="0"/>
                <w:numId w:val="2"/>
              </w:numPr>
              <w:rPr>
                <w:color w:val="000000" w:themeColor="text1"/>
              </w:rPr>
            </w:pPr>
            <w:r w:rsidRPr="00714216">
              <w:rPr>
                <w:color w:val="000000" w:themeColor="text1"/>
              </w:rPr>
              <w:t>Duży, czytelny cyfrowy wyświetlacz do kontroli temperatury.</w:t>
            </w:r>
          </w:p>
          <w:p w14:paraId="5F4BE519" w14:textId="77777777" w:rsidR="00854E29" w:rsidRPr="00714216" w:rsidRDefault="00854E29" w:rsidP="00854E29">
            <w:pPr>
              <w:numPr>
                <w:ilvl w:val="0"/>
                <w:numId w:val="2"/>
              </w:numPr>
              <w:rPr>
                <w:color w:val="000000" w:themeColor="text1"/>
              </w:rPr>
            </w:pPr>
            <w:r w:rsidRPr="00714216">
              <w:rPr>
                <w:color w:val="000000" w:themeColor="text1"/>
              </w:rPr>
              <w:t>Funkcja automatycznego odmrażania.</w:t>
            </w:r>
          </w:p>
          <w:p w14:paraId="7DA0D95A" w14:textId="77777777" w:rsidR="00854E29" w:rsidRPr="00714216" w:rsidRDefault="00854E29" w:rsidP="00854E29">
            <w:pPr>
              <w:numPr>
                <w:ilvl w:val="0"/>
                <w:numId w:val="2"/>
              </w:numPr>
              <w:rPr>
                <w:color w:val="000000" w:themeColor="text1"/>
              </w:rPr>
            </w:pPr>
            <w:r w:rsidRPr="00714216">
              <w:rPr>
                <w:color w:val="000000" w:themeColor="text1"/>
              </w:rPr>
              <w:t>System wymuszonego przepływu powietrza od tyłu do przodu, zapewniający równomierny rozkład temperatur i szybkie chłodzenie.</w:t>
            </w:r>
          </w:p>
          <w:p w14:paraId="1EBF59C4" w14:textId="77777777" w:rsidR="00854E29" w:rsidRPr="00714216" w:rsidRDefault="00854E29" w:rsidP="00854E29">
            <w:pPr>
              <w:rPr>
                <w:b/>
                <w:bCs/>
                <w:color w:val="000000" w:themeColor="text1"/>
              </w:rPr>
            </w:pPr>
            <w:r w:rsidRPr="00714216">
              <w:rPr>
                <w:b/>
                <w:bCs/>
                <w:color w:val="000000" w:themeColor="text1"/>
              </w:rPr>
              <w:t>Izolacja i efektywność energetyczna:</w:t>
            </w:r>
          </w:p>
          <w:p w14:paraId="2DE388A6" w14:textId="562FE369" w:rsidR="00854E29" w:rsidRPr="00714216" w:rsidRDefault="00854E29" w:rsidP="00854E29">
            <w:pPr>
              <w:numPr>
                <w:ilvl w:val="0"/>
                <w:numId w:val="3"/>
              </w:numPr>
              <w:rPr>
                <w:color w:val="000000" w:themeColor="text1"/>
              </w:rPr>
            </w:pPr>
            <w:r w:rsidRPr="00714216">
              <w:rPr>
                <w:color w:val="000000" w:themeColor="text1"/>
              </w:rPr>
              <w:t xml:space="preserve">Izolacja główna wykonana z pianki z ekologicznym gazem cyklopentan o grubości </w:t>
            </w:r>
            <w:r w:rsidRPr="00714216">
              <w:rPr>
                <w:color w:val="000000" w:themeColor="text1"/>
              </w:rPr>
              <w:lastRenderedPageBreak/>
              <w:t xml:space="preserve">min. 75 mm, przewodzenie ciepła 0,020 W/m*K dla zapewnienia ochrony środowiska. </w:t>
            </w:r>
          </w:p>
          <w:p w14:paraId="0CFE16FC" w14:textId="77777777" w:rsidR="00854E29" w:rsidRPr="00714216" w:rsidRDefault="00854E29" w:rsidP="00854E29">
            <w:pPr>
              <w:numPr>
                <w:ilvl w:val="0"/>
                <w:numId w:val="3"/>
              </w:numPr>
              <w:rPr>
                <w:color w:val="000000" w:themeColor="text1"/>
              </w:rPr>
            </w:pPr>
            <w:r w:rsidRPr="00714216">
              <w:rPr>
                <w:color w:val="000000" w:themeColor="text1"/>
              </w:rPr>
              <w:t>Izolacja parownika o grubości minimum 60 mm, łatwa do demontażu w trakcie jednej operacji.</w:t>
            </w:r>
          </w:p>
          <w:p w14:paraId="0AC46A63" w14:textId="77777777" w:rsidR="00854E29" w:rsidRPr="00714216" w:rsidRDefault="00854E29" w:rsidP="00854E29">
            <w:pPr>
              <w:numPr>
                <w:ilvl w:val="0"/>
                <w:numId w:val="3"/>
              </w:numPr>
              <w:rPr>
                <w:color w:val="000000" w:themeColor="text1"/>
              </w:rPr>
            </w:pPr>
            <w:r w:rsidRPr="00714216">
              <w:rPr>
                <w:color w:val="000000" w:themeColor="text1"/>
              </w:rPr>
              <w:t>Skraplacz na ramie drucianej ograniczający gromadzenie się pyłu i tłuszczu.</w:t>
            </w:r>
          </w:p>
          <w:p w14:paraId="2C320B38" w14:textId="77777777" w:rsidR="00854E29" w:rsidRPr="00714216" w:rsidRDefault="00854E29" w:rsidP="00854E29">
            <w:pPr>
              <w:rPr>
                <w:color w:val="000000" w:themeColor="text1"/>
              </w:rPr>
            </w:pPr>
            <w:r w:rsidRPr="00714216">
              <w:rPr>
                <w:color w:val="000000" w:themeColor="text1"/>
              </w:rPr>
              <w:t>Parametry techniczne:</w:t>
            </w:r>
          </w:p>
          <w:p w14:paraId="16E5201D" w14:textId="77777777" w:rsidR="00854E29" w:rsidRPr="00714216" w:rsidRDefault="00854E29" w:rsidP="00854E29">
            <w:pPr>
              <w:numPr>
                <w:ilvl w:val="0"/>
                <w:numId w:val="4"/>
              </w:numPr>
              <w:rPr>
                <w:color w:val="000000" w:themeColor="text1"/>
              </w:rPr>
            </w:pPr>
            <w:r w:rsidRPr="00714216">
              <w:rPr>
                <w:color w:val="000000" w:themeColor="text1"/>
              </w:rPr>
              <w:t>Moc: 0,2 kW</w:t>
            </w:r>
          </w:p>
          <w:p w14:paraId="6F0DB7EC" w14:textId="77777777" w:rsidR="00854E29" w:rsidRPr="00714216" w:rsidRDefault="00854E29" w:rsidP="00854E29">
            <w:pPr>
              <w:numPr>
                <w:ilvl w:val="0"/>
                <w:numId w:val="4"/>
              </w:numPr>
              <w:rPr>
                <w:color w:val="000000" w:themeColor="text1"/>
              </w:rPr>
            </w:pPr>
            <w:r w:rsidRPr="00714216">
              <w:rPr>
                <w:color w:val="000000" w:themeColor="text1"/>
              </w:rPr>
              <w:t>Klasa energetyczna: minimum C</w:t>
            </w:r>
          </w:p>
          <w:p w14:paraId="4AE77863" w14:textId="77777777" w:rsidR="00854E29" w:rsidRPr="00714216" w:rsidRDefault="00854E29" w:rsidP="00854E29">
            <w:pPr>
              <w:rPr>
                <w:b/>
                <w:bCs/>
                <w:color w:val="000000" w:themeColor="text1"/>
              </w:rPr>
            </w:pPr>
          </w:p>
        </w:tc>
        <w:tc>
          <w:tcPr>
            <w:tcW w:w="1881" w:type="dxa"/>
          </w:tcPr>
          <w:p w14:paraId="7C55CC32" w14:textId="77777777" w:rsidR="00854E29" w:rsidRPr="00714216" w:rsidRDefault="00854E29" w:rsidP="00854E29">
            <w:pPr>
              <w:rPr>
                <w:color w:val="000000" w:themeColor="text1"/>
              </w:rPr>
            </w:pPr>
            <w:r w:rsidRPr="00714216">
              <w:rPr>
                <w:b/>
                <w:bCs/>
                <w:color w:val="000000" w:themeColor="text1"/>
              </w:rPr>
              <w:lastRenderedPageBreak/>
              <w:t xml:space="preserve">WYMIARY I PARAMETRY TECHNICZNE  </w:t>
            </w:r>
          </w:p>
          <w:p w14:paraId="028796EC" w14:textId="77777777" w:rsidR="00854E29" w:rsidRPr="00714216" w:rsidRDefault="00854E29" w:rsidP="00854E29">
            <w:pPr>
              <w:rPr>
                <w:color w:val="000000" w:themeColor="text1"/>
              </w:rPr>
            </w:pPr>
          </w:p>
          <w:p w14:paraId="26B59FD9" w14:textId="77777777" w:rsidR="00854E29" w:rsidRPr="00714216" w:rsidRDefault="00854E29" w:rsidP="00854E29">
            <w:pPr>
              <w:rPr>
                <w:color w:val="000000" w:themeColor="text1"/>
              </w:rPr>
            </w:pPr>
            <w:r w:rsidRPr="00714216">
              <w:rPr>
                <w:color w:val="000000" w:themeColor="text1"/>
              </w:rPr>
              <w:t>Szerokość: minimum 700 mm</w:t>
            </w:r>
          </w:p>
          <w:p w14:paraId="20C1FF95" w14:textId="77777777" w:rsidR="00854E29" w:rsidRPr="00714216" w:rsidRDefault="00854E29" w:rsidP="00854E29">
            <w:pPr>
              <w:rPr>
                <w:color w:val="000000" w:themeColor="text1"/>
              </w:rPr>
            </w:pPr>
            <w:r w:rsidRPr="00714216">
              <w:rPr>
                <w:color w:val="000000" w:themeColor="text1"/>
              </w:rPr>
              <w:t>Głębokość: minimum 700 mm</w:t>
            </w:r>
          </w:p>
          <w:p w14:paraId="4D76C701" w14:textId="77777777" w:rsidR="00854E29" w:rsidRPr="00714216" w:rsidRDefault="00854E29" w:rsidP="00854E29">
            <w:pPr>
              <w:rPr>
                <w:color w:val="000000" w:themeColor="text1"/>
              </w:rPr>
            </w:pPr>
            <w:r w:rsidRPr="00714216">
              <w:rPr>
                <w:color w:val="000000" w:themeColor="text1"/>
              </w:rPr>
              <w:t>Wysokość: minimum 2000 mm</w:t>
            </w:r>
          </w:p>
          <w:p w14:paraId="60BD3CF7" w14:textId="77777777" w:rsidR="00854E29" w:rsidRPr="00714216" w:rsidRDefault="00854E29" w:rsidP="00854E29">
            <w:pPr>
              <w:rPr>
                <w:color w:val="000000" w:themeColor="text1"/>
              </w:rPr>
            </w:pPr>
          </w:p>
          <w:p w14:paraId="56D8B422" w14:textId="77777777"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w:t>
            </w:r>
            <w:r w:rsidRPr="00714216">
              <w:rPr>
                <w:b/>
                <w:bCs/>
                <w:i/>
                <w:iCs/>
                <w:color w:val="000000" w:themeColor="text1"/>
              </w:rPr>
              <w:lastRenderedPageBreak/>
              <w:t xml:space="preserve">technologicznej pomieszczenia. </w:t>
            </w:r>
          </w:p>
          <w:p w14:paraId="2D025B70" w14:textId="77777777" w:rsidR="00854E29" w:rsidRPr="00714216" w:rsidRDefault="00854E29" w:rsidP="00854E29">
            <w:pPr>
              <w:rPr>
                <w:b/>
                <w:bCs/>
                <w:color w:val="000000" w:themeColor="text1"/>
              </w:rPr>
            </w:pPr>
          </w:p>
        </w:tc>
        <w:tc>
          <w:tcPr>
            <w:tcW w:w="3447" w:type="dxa"/>
          </w:tcPr>
          <w:p w14:paraId="5283657A"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15D8CD18" w14:textId="77777777" w:rsidR="00854E29" w:rsidRPr="00714216" w:rsidRDefault="00854E29" w:rsidP="00854E29">
            <w:pPr>
              <w:rPr>
                <w:color w:val="000000" w:themeColor="text1"/>
              </w:rPr>
            </w:pPr>
            <w:r w:rsidRPr="00714216">
              <w:rPr>
                <w:b/>
                <w:bCs/>
                <w:color w:val="000000" w:themeColor="text1"/>
              </w:rPr>
              <w:t>Dostęp do drzwi i uchwytów:</w:t>
            </w:r>
          </w:p>
          <w:p w14:paraId="3940C80B" w14:textId="77777777" w:rsidR="00854E29" w:rsidRPr="00714216" w:rsidRDefault="00854E29" w:rsidP="00854E29">
            <w:pPr>
              <w:rPr>
                <w:color w:val="000000" w:themeColor="text1"/>
              </w:rPr>
            </w:pPr>
            <w:r w:rsidRPr="00714216">
              <w:rPr>
                <w:color w:val="000000" w:themeColor="text1"/>
              </w:rPr>
              <w:t>Drzwi powinny być łatwe do otwarcia dla osób o ograniczonej sile ręki.</w:t>
            </w:r>
          </w:p>
          <w:p w14:paraId="05471BED" w14:textId="77777777" w:rsidR="00854E29" w:rsidRPr="00714216" w:rsidRDefault="00854E29" w:rsidP="00854E29">
            <w:pPr>
              <w:rPr>
                <w:color w:val="000000" w:themeColor="text1"/>
              </w:rPr>
            </w:pPr>
          </w:p>
          <w:p w14:paraId="140702FB" w14:textId="77777777" w:rsidR="00854E29" w:rsidRPr="00714216" w:rsidRDefault="00854E29" w:rsidP="00854E29">
            <w:pPr>
              <w:rPr>
                <w:color w:val="000000" w:themeColor="text1"/>
              </w:rPr>
            </w:pPr>
            <w:r w:rsidRPr="00714216">
              <w:rPr>
                <w:b/>
                <w:bCs/>
                <w:color w:val="000000" w:themeColor="text1"/>
              </w:rPr>
              <w:t>Bezdotykowa i ergonomiczna obsługa</w:t>
            </w:r>
            <w:r w:rsidRPr="00714216">
              <w:rPr>
                <w:color w:val="000000" w:themeColor="text1"/>
              </w:rPr>
              <w:t>:</w:t>
            </w:r>
          </w:p>
          <w:p w14:paraId="6C0A0D48" w14:textId="77777777" w:rsidR="00854E29" w:rsidRPr="00714216" w:rsidRDefault="00854E29" w:rsidP="00854E29">
            <w:pPr>
              <w:rPr>
                <w:color w:val="000000" w:themeColor="text1"/>
              </w:rPr>
            </w:pPr>
          </w:p>
          <w:p w14:paraId="58AC628A" w14:textId="77777777" w:rsidR="00854E29" w:rsidRPr="00714216" w:rsidRDefault="00854E29" w:rsidP="00854E29">
            <w:pPr>
              <w:rPr>
                <w:color w:val="000000" w:themeColor="text1"/>
              </w:rPr>
            </w:pPr>
            <w:r w:rsidRPr="00714216">
              <w:rPr>
                <w:color w:val="000000" w:themeColor="text1"/>
              </w:rPr>
              <w:t>Drzwi powinny mieć możliwość lekkiego otwierania, umożliwiając komfortową obsługę osobom z ograniczoną sprawnością ręki.</w:t>
            </w:r>
          </w:p>
          <w:p w14:paraId="684D2AD0" w14:textId="77777777" w:rsidR="00854E29" w:rsidRPr="00714216" w:rsidRDefault="00854E29" w:rsidP="00854E29">
            <w:pPr>
              <w:rPr>
                <w:color w:val="000000" w:themeColor="text1"/>
              </w:rPr>
            </w:pPr>
          </w:p>
          <w:p w14:paraId="73704FDE" w14:textId="77777777" w:rsidR="00854E29" w:rsidRPr="00714216" w:rsidRDefault="00854E29" w:rsidP="00854E29">
            <w:pPr>
              <w:rPr>
                <w:color w:val="000000" w:themeColor="text1"/>
              </w:rPr>
            </w:pPr>
            <w:r w:rsidRPr="00714216">
              <w:rPr>
                <w:color w:val="000000" w:themeColor="text1"/>
              </w:rPr>
              <w:t xml:space="preserve">Cyfrowy wyświetlacz i elementy sterujące temperaturą muszą </w:t>
            </w:r>
            <w:r w:rsidRPr="00714216">
              <w:rPr>
                <w:color w:val="000000" w:themeColor="text1"/>
              </w:rPr>
              <w:lastRenderedPageBreak/>
              <w:t>być czytelne i łatwe w obsłudze bez użycia dużej siły.</w:t>
            </w:r>
          </w:p>
          <w:p w14:paraId="36B4DD7A" w14:textId="77777777" w:rsidR="00854E29" w:rsidRPr="00714216" w:rsidRDefault="00854E29" w:rsidP="00854E29">
            <w:pPr>
              <w:rPr>
                <w:b/>
                <w:bCs/>
                <w:color w:val="000000" w:themeColor="text1"/>
              </w:rPr>
            </w:pPr>
          </w:p>
          <w:p w14:paraId="53A16577" w14:textId="77777777" w:rsidR="00854E29" w:rsidRPr="00714216" w:rsidRDefault="00854E29" w:rsidP="00854E29">
            <w:pPr>
              <w:rPr>
                <w:color w:val="000000" w:themeColor="text1"/>
              </w:rPr>
            </w:pPr>
            <w:r w:rsidRPr="00714216">
              <w:rPr>
                <w:b/>
                <w:bCs/>
                <w:color w:val="000000" w:themeColor="text1"/>
              </w:rPr>
              <w:t>Bezpieczeństwo użytkowania:</w:t>
            </w:r>
          </w:p>
          <w:p w14:paraId="71BE5F64" w14:textId="77777777" w:rsidR="00854E29" w:rsidRPr="00714216" w:rsidRDefault="00854E29" w:rsidP="00854E29">
            <w:pPr>
              <w:rPr>
                <w:color w:val="000000" w:themeColor="text1"/>
              </w:rPr>
            </w:pPr>
            <w:r w:rsidRPr="00714216">
              <w:rPr>
                <w:color w:val="000000" w:themeColor="text1"/>
              </w:rPr>
              <w:t>Drzwi samo-zamykające muszą posiadać mechanizm zabezpieczający przed przypadkowym przytrzaśnięciem, aby minimalizować ryzyko urazów.</w:t>
            </w:r>
          </w:p>
          <w:p w14:paraId="2F5E8560" w14:textId="77777777" w:rsidR="00854E29" w:rsidRPr="00714216" w:rsidRDefault="00854E29" w:rsidP="00854E29">
            <w:pPr>
              <w:rPr>
                <w:color w:val="000000" w:themeColor="text1"/>
              </w:rPr>
            </w:pPr>
          </w:p>
          <w:p w14:paraId="582F8C10" w14:textId="77777777" w:rsidR="00854E29" w:rsidRPr="00714216" w:rsidRDefault="00854E29" w:rsidP="00854E29">
            <w:pPr>
              <w:rPr>
                <w:color w:val="000000" w:themeColor="text1"/>
              </w:rPr>
            </w:pPr>
            <w:r w:rsidRPr="00714216">
              <w:rPr>
                <w:color w:val="000000" w:themeColor="text1"/>
              </w:rPr>
              <w:t>Krawędzie i powierzchnie urządzenia powinny być zaokrąglone lub osłonięte, aby zapobiegać skaleczeniom.</w:t>
            </w:r>
          </w:p>
          <w:p w14:paraId="331D3A00" w14:textId="77777777" w:rsidR="00854E29" w:rsidRPr="00714216" w:rsidRDefault="00854E29" w:rsidP="00854E29">
            <w:pPr>
              <w:rPr>
                <w:b/>
                <w:bCs/>
                <w:color w:val="000000" w:themeColor="text1"/>
              </w:rPr>
            </w:pPr>
          </w:p>
          <w:p w14:paraId="0346D2F8" w14:textId="77777777" w:rsidR="00854E29" w:rsidRPr="00714216" w:rsidRDefault="00854E29" w:rsidP="00854E29">
            <w:pPr>
              <w:rPr>
                <w:color w:val="000000" w:themeColor="text1"/>
              </w:rPr>
            </w:pPr>
            <w:r w:rsidRPr="00714216">
              <w:rPr>
                <w:b/>
                <w:bCs/>
                <w:color w:val="000000" w:themeColor="text1"/>
              </w:rPr>
              <w:t>Dostęp do wnętrza szafy:</w:t>
            </w:r>
          </w:p>
          <w:p w14:paraId="4F1813B7" w14:textId="77777777" w:rsidR="00854E29" w:rsidRPr="00714216" w:rsidRDefault="00854E29" w:rsidP="00854E29">
            <w:pPr>
              <w:rPr>
                <w:color w:val="000000" w:themeColor="text1"/>
              </w:rPr>
            </w:pPr>
            <w:r w:rsidRPr="00714216">
              <w:rPr>
                <w:color w:val="000000" w:themeColor="text1"/>
              </w:rPr>
              <w:t>Półki, szuflady i komory wewnętrzne powinny być rozmieszczone w taki sposób, aby umożliwiały wygodne korzystanie z urządzenia każdemu użytkownikowi.</w:t>
            </w:r>
          </w:p>
          <w:p w14:paraId="4E7A99A0" w14:textId="77777777" w:rsidR="00854E29" w:rsidRPr="00714216" w:rsidRDefault="00854E29" w:rsidP="00854E29">
            <w:pPr>
              <w:rPr>
                <w:b/>
                <w:bCs/>
                <w:color w:val="000000" w:themeColor="text1"/>
              </w:rPr>
            </w:pPr>
          </w:p>
        </w:tc>
        <w:tc>
          <w:tcPr>
            <w:tcW w:w="1476" w:type="dxa"/>
          </w:tcPr>
          <w:p w14:paraId="6D7D61E4" w14:textId="77777777" w:rsidR="00854E29" w:rsidRPr="00714216" w:rsidRDefault="00854E29" w:rsidP="00854E29">
            <w:pPr>
              <w:rPr>
                <w:b/>
                <w:bCs/>
                <w:color w:val="000000" w:themeColor="text1"/>
              </w:rPr>
            </w:pPr>
          </w:p>
        </w:tc>
        <w:tc>
          <w:tcPr>
            <w:tcW w:w="1417" w:type="dxa"/>
          </w:tcPr>
          <w:p w14:paraId="346E91AA" w14:textId="77777777" w:rsidR="00854E29" w:rsidRPr="00714216" w:rsidRDefault="00854E29" w:rsidP="00854E29">
            <w:pPr>
              <w:rPr>
                <w:b/>
                <w:bCs/>
                <w:color w:val="000000" w:themeColor="text1"/>
              </w:rPr>
            </w:pPr>
          </w:p>
        </w:tc>
        <w:tc>
          <w:tcPr>
            <w:tcW w:w="1418" w:type="dxa"/>
          </w:tcPr>
          <w:p w14:paraId="5C04E43A" w14:textId="77777777" w:rsidR="00854E29" w:rsidRPr="00714216" w:rsidRDefault="00854E29" w:rsidP="00854E29">
            <w:pPr>
              <w:rPr>
                <w:b/>
                <w:bCs/>
                <w:color w:val="000000" w:themeColor="text1"/>
              </w:rPr>
            </w:pPr>
          </w:p>
        </w:tc>
        <w:tc>
          <w:tcPr>
            <w:tcW w:w="1134" w:type="dxa"/>
          </w:tcPr>
          <w:p w14:paraId="42B466DA" w14:textId="77777777" w:rsidR="00854E29" w:rsidRPr="00714216" w:rsidRDefault="00854E29" w:rsidP="00854E29">
            <w:pPr>
              <w:rPr>
                <w:b/>
                <w:bCs/>
                <w:color w:val="000000" w:themeColor="text1"/>
              </w:rPr>
            </w:pPr>
          </w:p>
        </w:tc>
        <w:tc>
          <w:tcPr>
            <w:tcW w:w="1842" w:type="dxa"/>
          </w:tcPr>
          <w:p w14:paraId="63D43084" w14:textId="77777777" w:rsidR="00854E29" w:rsidRPr="00714216" w:rsidRDefault="00854E29" w:rsidP="00854E29">
            <w:pPr>
              <w:rPr>
                <w:b/>
                <w:bCs/>
                <w:color w:val="000000" w:themeColor="text1"/>
              </w:rPr>
            </w:pPr>
          </w:p>
        </w:tc>
      </w:tr>
      <w:tr w:rsidR="00714216" w:rsidRPr="00714216" w14:paraId="4AB22F78" w14:textId="5E5634C8" w:rsidTr="00045C3C">
        <w:tc>
          <w:tcPr>
            <w:tcW w:w="568" w:type="dxa"/>
          </w:tcPr>
          <w:p w14:paraId="00C0EC04" w14:textId="3588E011" w:rsidR="00854E29" w:rsidRPr="00714216" w:rsidRDefault="00854E29" w:rsidP="00854E29">
            <w:pPr>
              <w:rPr>
                <w:color w:val="000000" w:themeColor="text1"/>
              </w:rPr>
            </w:pPr>
            <w:r w:rsidRPr="00714216">
              <w:rPr>
                <w:color w:val="000000" w:themeColor="text1"/>
              </w:rPr>
              <w:t>2</w:t>
            </w:r>
          </w:p>
        </w:tc>
        <w:tc>
          <w:tcPr>
            <w:tcW w:w="3260" w:type="dxa"/>
          </w:tcPr>
          <w:p w14:paraId="64F9048E" w14:textId="77777777" w:rsidR="00854E29" w:rsidRPr="00714216" w:rsidRDefault="00854E29" w:rsidP="00854E29">
            <w:pPr>
              <w:rPr>
                <w:b/>
                <w:bCs/>
                <w:color w:val="000000" w:themeColor="text1"/>
              </w:rPr>
            </w:pPr>
            <w:r w:rsidRPr="00714216">
              <w:rPr>
                <w:b/>
                <w:bCs/>
                <w:color w:val="000000" w:themeColor="text1"/>
              </w:rPr>
              <w:t>REGAŁ MAGAZYNOWY, 4 PÓŁKI PEŁNE</w:t>
            </w:r>
          </w:p>
          <w:p w14:paraId="042AF8E6" w14:textId="0A2572D4" w:rsidR="00854E29" w:rsidRPr="00714216" w:rsidRDefault="00854E29" w:rsidP="00854E29">
            <w:pPr>
              <w:rPr>
                <w:b/>
                <w:bCs/>
                <w:color w:val="000000" w:themeColor="text1"/>
              </w:rPr>
            </w:pPr>
            <w:r w:rsidRPr="00714216">
              <w:rPr>
                <w:b/>
                <w:bCs/>
                <w:noProof/>
                <w:color w:val="000000" w:themeColor="text1"/>
              </w:rPr>
              <w:drawing>
                <wp:inline distT="0" distB="0" distL="0" distR="0" wp14:anchorId="59B2E7E3" wp14:editId="3F76C422">
                  <wp:extent cx="1079157" cy="1802749"/>
                  <wp:effectExtent l="0" t="0" r="6985" b="7620"/>
                  <wp:docPr id="9823589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3398" cy="1809833"/>
                          </a:xfrm>
                          <a:prstGeom prst="rect">
                            <a:avLst/>
                          </a:prstGeom>
                          <a:noFill/>
                          <a:ln>
                            <a:noFill/>
                          </a:ln>
                        </pic:spPr>
                      </pic:pic>
                    </a:graphicData>
                  </a:graphic>
                </wp:inline>
              </w:drawing>
            </w:r>
          </w:p>
        </w:tc>
        <w:tc>
          <w:tcPr>
            <w:tcW w:w="850" w:type="dxa"/>
          </w:tcPr>
          <w:p w14:paraId="2E0B99ED" w14:textId="0B109646" w:rsidR="00854E29" w:rsidRPr="00714216" w:rsidRDefault="00854E29" w:rsidP="00854E29">
            <w:pPr>
              <w:rPr>
                <w:b/>
                <w:bCs/>
                <w:color w:val="000000" w:themeColor="text1"/>
              </w:rPr>
            </w:pPr>
            <w:r w:rsidRPr="00714216">
              <w:rPr>
                <w:b/>
                <w:bCs/>
                <w:color w:val="000000" w:themeColor="text1"/>
              </w:rPr>
              <w:t>2</w:t>
            </w:r>
          </w:p>
        </w:tc>
        <w:tc>
          <w:tcPr>
            <w:tcW w:w="5529" w:type="dxa"/>
          </w:tcPr>
          <w:p w14:paraId="5F59D635" w14:textId="28465A86" w:rsidR="00854E29" w:rsidRPr="00714216" w:rsidRDefault="00854E29" w:rsidP="00854E29">
            <w:pPr>
              <w:rPr>
                <w:color w:val="000000" w:themeColor="text1"/>
              </w:rPr>
            </w:pPr>
            <w:r w:rsidRPr="00714216">
              <w:rPr>
                <w:color w:val="000000" w:themeColor="text1"/>
              </w:rPr>
              <w:t xml:space="preserve">Regał magazynowy 4-półkowy </w:t>
            </w:r>
          </w:p>
          <w:p w14:paraId="147B98C2" w14:textId="77777777" w:rsidR="00854E29" w:rsidRPr="00714216" w:rsidRDefault="00854E29" w:rsidP="00854E29">
            <w:pPr>
              <w:pStyle w:val="Akapitzlist"/>
              <w:numPr>
                <w:ilvl w:val="0"/>
                <w:numId w:val="77"/>
              </w:numPr>
              <w:rPr>
                <w:color w:val="000000" w:themeColor="text1"/>
              </w:rPr>
            </w:pPr>
            <w:r w:rsidRPr="00714216">
              <w:rPr>
                <w:color w:val="000000" w:themeColor="text1"/>
              </w:rPr>
              <w:t>Regał magazynowy wyposażony w cztery pełne półki, przeznaczony do przechowywania produktów oraz materiałów w pomieszczeniach magazynowych, zapleczach gastronomicznych i gospodarczych.</w:t>
            </w:r>
          </w:p>
          <w:p w14:paraId="649FF45C" w14:textId="77777777" w:rsidR="00854E29" w:rsidRPr="00714216" w:rsidRDefault="00854E29" w:rsidP="00854E29">
            <w:pPr>
              <w:pStyle w:val="Akapitzlist"/>
              <w:numPr>
                <w:ilvl w:val="0"/>
                <w:numId w:val="77"/>
              </w:numPr>
              <w:rPr>
                <w:color w:val="000000" w:themeColor="text1"/>
              </w:rPr>
            </w:pPr>
            <w:r w:rsidRPr="00714216">
              <w:rPr>
                <w:color w:val="000000" w:themeColor="text1"/>
              </w:rPr>
              <w:t>Półki wzmocnione poprzez zagięcie krawędzi do wewnątrz oraz zastosowanie metalowych profili usztywniających, zapewniających zwiększoną wytrzymałość konstrukcji oraz stabilność podczas użytkowania.</w:t>
            </w:r>
          </w:p>
          <w:p w14:paraId="676E5BDD" w14:textId="77777777" w:rsidR="00854E29" w:rsidRPr="00714216" w:rsidRDefault="00854E29" w:rsidP="00854E29">
            <w:pPr>
              <w:pStyle w:val="Akapitzlist"/>
              <w:numPr>
                <w:ilvl w:val="0"/>
                <w:numId w:val="77"/>
              </w:numPr>
              <w:rPr>
                <w:color w:val="000000" w:themeColor="text1"/>
              </w:rPr>
            </w:pPr>
            <w:r w:rsidRPr="00714216">
              <w:rPr>
                <w:color w:val="000000" w:themeColor="text1"/>
              </w:rPr>
              <w:t>Maksymalne równomierne obciążenie półek do 70 kg/m², umożliwiające bezpieczne składowanie towarów o zróżnicowanej masie.</w:t>
            </w:r>
          </w:p>
          <w:p w14:paraId="0FC72373" w14:textId="77777777" w:rsidR="00854E29" w:rsidRPr="00714216" w:rsidRDefault="00854E29" w:rsidP="00854E29">
            <w:pPr>
              <w:pStyle w:val="Akapitzlist"/>
              <w:numPr>
                <w:ilvl w:val="0"/>
                <w:numId w:val="77"/>
              </w:numPr>
              <w:rPr>
                <w:color w:val="000000" w:themeColor="text1"/>
              </w:rPr>
            </w:pPr>
            <w:r w:rsidRPr="00714216">
              <w:rPr>
                <w:color w:val="000000" w:themeColor="text1"/>
              </w:rPr>
              <w:t>Nogi wykonane z profili kwadratowych, zapewniające stabilność całej konstrukcji oraz odporność na odkształcenia w trakcie eksploatacji.</w:t>
            </w:r>
          </w:p>
          <w:p w14:paraId="7F9B3FCE" w14:textId="77777777" w:rsidR="00854E29" w:rsidRPr="00714216" w:rsidRDefault="00854E29" w:rsidP="00854E29">
            <w:pPr>
              <w:rPr>
                <w:b/>
                <w:bCs/>
                <w:color w:val="000000" w:themeColor="text1"/>
              </w:rPr>
            </w:pPr>
          </w:p>
        </w:tc>
        <w:tc>
          <w:tcPr>
            <w:tcW w:w="1881" w:type="dxa"/>
          </w:tcPr>
          <w:p w14:paraId="1DBEE78E" w14:textId="4BB79DFC"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1C1CD1B3" w14:textId="77777777" w:rsidR="00854E29" w:rsidRPr="00714216" w:rsidRDefault="00854E29" w:rsidP="00854E29">
            <w:pPr>
              <w:rPr>
                <w:color w:val="000000" w:themeColor="text1"/>
              </w:rPr>
            </w:pPr>
          </w:p>
          <w:p w14:paraId="18A58184" w14:textId="10305A86" w:rsidR="00854E29" w:rsidRPr="00714216" w:rsidRDefault="00854E29" w:rsidP="00854E29">
            <w:pPr>
              <w:rPr>
                <w:color w:val="000000" w:themeColor="text1"/>
              </w:rPr>
            </w:pPr>
            <w:r w:rsidRPr="00714216">
              <w:rPr>
                <w:color w:val="000000" w:themeColor="text1"/>
              </w:rPr>
              <w:t>Wymiary (szer. x gł. x wys.): 1000 x 600 x 1800 mm.</w:t>
            </w:r>
          </w:p>
          <w:p w14:paraId="2066755A" w14:textId="77777777" w:rsidR="00854E29" w:rsidRPr="00714216" w:rsidRDefault="00854E29" w:rsidP="00854E29">
            <w:pPr>
              <w:rPr>
                <w:color w:val="000000" w:themeColor="text1"/>
              </w:rPr>
            </w:pPr>
          </w:p>
          <w:p w14:paraId="01EBCCA4" w14:textId="15B0D3B7" w:rsidR="00854E29" w:rsidRPr="00714216" w:rsidRDefault="00854E29" w:rsidP="00854E29">
            <w:pPr>
              <w:rPr>
                <w:b/>
                <w:bCs/>
                <w:color w:val="000000" w:themeColor="text1"/>
              </w:rPr>
            </w:pPr>
            <w:r w:rsidRPr="00714216">
              <w:rPr>
                <w:i/>
                <w:iCs/>
                <w:color w:val="000000" w:themeColor="text1"/>
              </w:rPr>
              <w:t xml:space="preserve">Urządzenie </w:t>
            </w:r>
            <w:r w:rsidRPr="00714216">
              <w:rPr>
                <w:b/>
                <w:bCs/>
                <w:i/>
                <w:iCs/>
                <w:color w:val="000000" w:themeColor="text1"/>
              </w:rPr>
              <w:t>winno stanowić spójny element projektowanej linii technologicznej</w:t>
            </w:r>
          </w:p>
        </w:tc>
        <w:tc>
          <w:tcPr>
            <w:tcW w:w="3447" w:type="dxa"/>
          </w:tcPr>
          <w:p w14:paraId="6BCCD9AD"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0D8FAB0C" w14:textId="77777777" w:rsidR="00854E29" w:rsidRPr="00714216" w:rsidRDefault="00854E29" w:rsidP="00854E29">
            <w:pPr>
              <w:rPr>
                <w:color w:val="000000" w:themeColor="text1"/>
              </w:rPr>
            </w:pPr>
            <w:r w:rsidRPr="00714216">
              <w:rPr>
                <w:color w:val="000000" w:themeColor="text1"/>
              </w:rPr>
              <w:t>Regał magazynowy zaprojektowany w sposób zapewniający bezpieczne użytkowanie również przez osoby z niepełnosprawnościami, w szczególności z ograniczeniami ruchowymi.</w:t>
            </w:r>
          </w:p>
          <w:p w14:paraId="5BA1B5C3" w14:textId="77777777" w:rsidR="00854E29" w:rsidRPr="00714216" w:rsidRDefault="00854E29" w:rsidP="00854E29">
            <w:pPr>
              <w:rPr>
                <w:color w:val="000000" w:themeColor="text1"/>
              </w:rPr>
            </w:pPr>
          </w:p>
          <w:p w14:paraId="65C6E1D7" w14:textId="77777777" w:rsidR="00854E29" w:rsidRPr="00714216" w:rsidRDefault="00854E29" w:rsidP="00854E29">
            <w:pPr>
              <w:rPr>
                <w:color w:val="000000" w:themeColor="text1"/>
              </w:rPr>
            </w:pPr>
            <w:r w:rsidRPr="00714216">
              <w:rPr>
                <w:color w:val="000000" w:themeColor="text1"/>
              </w:rPr>
              <w:t xml:space="preserve">Stabilna konstrukcja oparta na nogach wykonanych z profili kwadratowych zapewniająca wysoką sztywność oraz ograniczenie ryzyka przechyłu podczas załadunku i rozładunku. </w:t>
            </w:r>
          </w:p>
          <w:p w14:paraId="19D2D371" w14:textId="77777777" w:rsidR="00854E29" w:rsidRPr="00714216" w:rsidRDefault="00854E29" w:rsidP="00854E29">
            <w:pPr>
              <w:rPr>
                <w:color w:val="000000" w:themeColor="text1"/>
              </w:rPr>
            </w:pPr>
          </w:p>
          <w:p w14:paraId="480663D4" w14:textId="77777777" w:rsidR="00854E29" w:rsidRPr="00714216" w:rsidRDefault="00854E29" w:rsidP="00854E29">
            <w:pPr>
              <w:rPr>
                <w:color w:val="000000" w:themeColor="text1"/>
              </w:rPr>
            </w:pPr>
            <w:r w:rsidRPr="00714216">
              <w:rPr>
                <w:color w:val="000000" w:themeColor="text1"/>
              </w:rPr>
              <w:lastRenderedPageBreak/>
              <w:t>Możliwość trwałego kotwienia do podłoża lub ściany zapewniająca dodatkowe zabezpieczenie przed przewróceniem.</w:t>
            </w:r>
          </w:p>
          <w:p w14:paraId="0350025F" w14:textId="77777777" w:rsidR="00854E29" w:rsidRPr="00714216" w:rsidRDefault="00854E29" w:rsidP="00854E29">
            <w:pPr>
              <w:rPr>
                <w:color w:val="000000" w:themeColor="text1"/>
              </w:rPr>
            </w:pPr>
          </w:p>
          <w:p w14:paraId="38308452" w14:textId="77777777" w:rsidR="00854E29" w:rsidRPr="00714216" w:rsidRDefault="00854E29" w:rsidP="00854E29">
            <w:pPr>
              <w:rPr>
                <w:color w:val="000000" w:themeColor="text1"/>
              </w:rPr>
            </w:pPr>
            <w:r w:rsidRPr="00714216">
              <w:rPr>
                <w:color w:val="000000" w:themeColor="text1"/>
              </w:rPr>
              <w:t>Półki wzmocnione poprzez zagięcie krawędzi do środka oraz metalowe profile usztywniające zapewniające odpowiednią nośność (oraz ograniczenie ryzyka odkształceń konstrukcji.</w:t>
            </w:r>
          </w:p>
          <w:p w14:paraId="3851227E" w14:textId="77777777" w:rsidR="00854E29" w:rsidRPr="00714216" w:rsidRDefault="00854E29" w:rsidP="00854E29">
            <w:pPr>
              <w:rPr>
                <w:color w:val="000000" w:themeColor="text1"/>
              </w:rPr>
            </w:pPr>
          </w:p>
          <w:p w14:paraId="1BA51A69" w14:textId="77777777" w:rsidR="00854E29" w:rsidRPr="00714216" w:rsidRDefault="00854E29" w:rsidP="00854E29">
            <w:pPr>
              <w:rPr>
                <w:color w:val="000000" w:themeColor="text1"/>
              </w:rPr>
            </w:pPr>
            <w:r w:rsidRPr="00714216">
              <w:rPr>
                <w:color w:val="000000" w:themeColor="text1"/>
              </w:rPr>
              <w:t xml:space="preserve">Krawędzie półek zagięte do wewnątrz, bez ostrych elementów wystających, zapewniające ograniczenie ryzyka skaleczeń i urazów. </w:t>
            </w:r>
          </w:p>
          <w:p w14:paraId="27F2F16F" w14:textId="77777777" w:rsidR="00854E29" w:rsidRPr="00714216" w:rsidRDefault="00854E29" w:rsidP="00854E29">
            <w:pPr>
              <w:rPr>
                <w:color w:val="000000" w:themeColor="text1"/>
              </w:rPr>
            </w:pPr>
          </w:p>
          <w:p w14:paraId="2E24E726" w14:textId="77777777" w:rsidR="00854E29" w:rsidRPr="00714216" w:rsidRDefault="00854E29" w:rsidP="00854E29">
            <w:pPr>
              <w:rPr>
                <w:color w:val="000000" w:themeColor="text1"/>
              </w:rPr>
            </w:pPr>
            <w:r w:rsidRPr="00714216">
              <w:rPr>
                <w:color w:val="000000" w:themeColor="text1"/>
              </w:rPr>
              <w:t xml:space="preserve">Konstrukcja umożliwiająca ergonomiczne rozmieszczenie półek, pozwalające na dostosowanie wysokości składowania </w:t>
            </w:r>
          </w:p>
          <w:p w14:paraId="58C45CA4" w14:textId="77777777" w:rsidR="00854E29" w:rsidRPr="00714216" w:rsidRDefault="00854E29" w:rsidP="00854E29">
            <w:pPr>
              <w:rPr>
                <w:color w:val="000000" w:themeColor="text1"/>
              </w:rPr>
            </w:pPr>
          </w:p>
          <w:p w14:paraId="0022F67E" w14:textId="77777777" w:rsidR="00854E29" w:rsidRPr="00714216" w:rsidRDefault="00854E29" w:rsidP="00854E29">
            <w:pPr>
              <w:rPr>
                <w:color w:val="000000" w:themeColor="text1"/>
              </w:rPr>
            </w:pPr>
            <w:r w:rsidRPr="00714216">
              <w:rPr>
                <w:color w:val="000000" w:themeColor="text1"/>
              </w:rPr>
              <w:t>Odpowiednia głębokość i szerokość półek zapewniająca stabilne ułożenie przechowywanych przedmiotów oraz ograniczenie ryzyka ich zsunięcia się.</w:t>
            </w:r>
          </w:p>
          <w:p w14:paraId="4E165B1C" w14:textId="77777777" w:rsidR="00854E29" w:rsidRPr="00714216" w:rsidRDefault="00854E29" w:rsidP="00854E29">
            <w:pPr>
              <w:rPr>
                <w:b/>
                <w:bCs/>
                <w:color w:val="000000" w:themeColor="text1"/>
              </w:rPr>
            </w:pPr>
          </w:p>
        </w:tc>
        <w:tc>
          <w:tcPr>
            <w:tcW w:w="1476" w:type="dxa"/>
          </w:tcPr>
          <w:p w14:paraId="5FACE5AB" w14:textId="77777777" w:rsidR="00854E29" w:rsidRPr="00714216" w:rsidRDefault="00854E29" w:rsidP="00854E29">
            <w:pPr>
              <w:rPr>
                <w:b/>
                <w:bCs/>
                <w:color w:val="000000" w:themeColor="text1"/>
              </w:rPr>
            </w:pPr>
          </w:p>
        </w:tc>
        <w:tc>
          <w:tcPr>
            <w:tcW w:w="1417" w:type="dxa"/>
          </w:tcPr>
          <w:p w14:paraId="22DA23C8" w14:textId="77777777" w:rsidR="00854E29" w:rsidRPr="00714216" w:rsidRDefault="00854E29" w:rsidP="00854E29">
            <w:pPr>
              <w:rPr>
                <w:b/>
                <w:bCs/>
                <w:color w:val="000000" w:themeColor="text1"/>
              </w:rPr>
            </w:pPr>
          </w:p>
        </w:tc>
        <w:tc>
          <w:tcPr>
            <w:tcW w:w="1418" w:type="dxa"/>
          </w:tcPr>
          <w:p w14:paraId="6583EF39" w14:textId="77777777" w:rsidR="00854E29" w:rsidRPr="00714216" w:rsidRDefault="00854E29" w:rsidP="00854E29">
            <w:pPr>
              <w:rPr>
                <w:b/>
                <w:bCs/>
                <w:color w:val="000000" w:themeColor="text1"/>
              </w:rPr>
            </w:pPr>
          </w:p>
        </w:tc>
        <w:tc>
          <w:tcPr>
            <w:tcW w:w="1134" w:type="dxa"/>
          </w:tcPr>
          <w:p w14:paraId="117D53A6" w14:textId="77777777" w:rsidR="00854E29" w:rsidRPr="00714216" w:rsidRDefault="00854E29" w:rsidP="00854E29">
            <w:pPr>
              <w:rPr>
                <w:b/>
                <w:bCs/>
                <w:color w:val="000000" w:themeColor="text1"/>
              </w:rPr>
            </w:pPr>
          </w:p>
        </w:tc>
        <w:tc>
          <w:tcPr>
            <w:tcW w:w="1842" w:type="dxa"/>
          </w:tcPr>
          <w:p w14:paraId="2C33CE06" w14:textId="77777777" w:rsidR="00854E29" w:rsidRPr="00714216" w:rsidRDefault="00854E29" w:rsidP="00854E29">
            <w:pPr>
              <w:rPr>
                <w:b/>
                <w:bCs/>
                <w:color w:val="000000" w:themeColor="text1"/>
              </w:rPr>
            </w:pPr>
          </w:p>
        </w:tc>
      </w:tr>
      <w:tr w:rsidR="00714216" w:rsidRPr="00714216" w14:paraId="7C89FAE0" w14:textId="5A738F33" w:rsidTr="00045C3C">
        <w:tc>
          <w:tcPr>
            <w:tcW w:w="568" w:type="dxa"/>
          </w:tcPr>
          <w:p w14:paraId="54AC76E6" w14:textId="5F08B7C7" w:rsidR="00854E29" w:rsidRPr="00714216" w:rsidRDefault="00854E29" w:rsidP="00854E29">
            <w:pPr>
              <w:rPr>
                <w:color w:val="000000" w:themeColor="text1"/>
              </w:rPr>
            </w:pPr>
            <w:r w:rsidRPr="00714216">
              <w:rPr>
                <w:color w:val="000000" w:themeColor="text1"/>
              </w:rPr>
              <w:t>3</w:t>
            </w:r>
          </w:p>
        </w:tc>
        <w:tc>
          <w:tcPr>
            <w:tcW w:w="3260" w:type="dxa"/>
          </w:tcPr>
          <w:p w14:paraId="65424EED" w14:textId="77777777" w:rsidR="00854E29" w:rsidRPr="00714216" w:rsidRDefault="00854E29" w:rsidP="00854E29">
            <w:pPr>
              <w:rPr>
                <w:b/>
                <w:bCs/>
                <w:color w:val="000000" w:themeColor="text1"/>
              </w:rPr>
            </w:pPr>
            <w:r w:rsidRPr="00714216">
              <w:rPr>
                <w:b/>
                <w:bCs/>
                <w:color w:val="000000" w:themeColor="text1"/>
              </w:rPr>
              <w:t>REGAŁ MAGAZYNOWY, 4 PÓŁKI PEŁNE</w:t>
            </w:r>
          </w:p>
          <w:p w14:paraId="775A4652" w14:textId="3BDAC505" w:rsidR="00854E29" w:rsidRPr="00714216" w:rsidRDefault="00854E29" w:rsidP="00854E29">
            <w:pPr>
              <w:rPr>
                <w:b/>
                <w:bCs/>
                <w:color w:val="000000" w:themeColor="text1"/>
              </w:rPr>
            </w:pPr>
            <w:r w:rsidRPr="00714216">
              <w:rPr>
                <w:b/>
                <w:bCs/>
                <w:noProof/>
                <w:color w:val="000000" w:themeColor="text1"/>
              </w:rPr>
              <w:lastRenderedPageBreak/>
              <w:drawing>
                <wp:inline distT="0" distB="0" distL="0" distR="0" wp14:anchorId="52C5325F" wp14:editId="722A5361">
                  <wp:extent cx="1079157" cy="1802749"/>
                  <wp:effectExtent l="0" t="0" r="6985" b="7620"/>
                  <wp:docPr id="2159410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3398" cy="1809833"/>
                          </a:xfrm>
                          <a:prstGeom prst="rect">
                            <a:avLst/>
                          </a:prstGeom>
                          <a:noFill/>
                          <a:ln>
                            <a:noFill/>
                          </a:ln>
                        </pic:spPr>
                      </pic:pic>
                    </a:graphicData>
                  </a:graphic>
                </wp:inline>
              </w:drawing>
            </w:r>
          </w:p>
        </w:tc>
        <w:tc>
          <w:tcPr>
            <w:tcW w:w="850" w:type="dxa"/>
          </w:tcPr>
          <w:p w14:paraId="5D489FCA" w14:textId="325CE25F" w:rsidR="00854E29" w:rsidRPr="00714216" w:rsidRDefault="00854E29" w:rsidP="00854E29">
            <w:pPr>
              <w:rPr>
                <w:b/>
                <w:bCs/>
                <w:color w:val="000000" w:themeColor="text1"/>
              </w:rPr>
            </w:pPr>
            <w:r w:rsidRPr="00714216">
              <w:rPr>
                <w:b/>
                <w:bCs/>
                <w:color w:val="000000" w:themeColor="text1"/>
              </w:rPr>
              <w:lastRenderedPageBreak/>
              <w:t>1</w:t>
            </w:r>
          </w:p>
        </w:tc>
        <w:tc>
          <w:tcPr>
            <w:tcW w:w="5529" w:type="dxa"/>
          </w:tcPr>
          <w:p w14:paraId="598695C4" w14:textId="77777777" w:rsidR="00854E29" w:rsidRPr="00714216" w:rsidRDefault="00854E29" w:rsidP="00854E29">
            <w:pPr>
              <w:rPr>
                <w:color w:val="000000" w:themeColor="text1"/>
              </w:rPr>
            </w:pPr>
            <w:r w:rsidRPr="00714216">
              <w:rPr>
                <w:color w:val="000000" w:themeColor="text1"/>
              </w:rPr>
              <w:t xml:space="preserve">Regał magazynowy 4-półkowy </w:t>
            </w:r>
          </w:p>
          <w:p w14:paraId="1B2C60DD" w14:textId="77777777" w:rsidR="00854E29" w:rsidRPr="00714216" w:rsidRDefault="00854E29" w:rsidP="00854E29">
            <w:pPr>
              <w:pStyle w:val="Akapitzlist"/>
              <w:numPr>
                <w:ilvl w:val="0"/>
                <w:numId w:val="77"/>
              </w:numPr>
              <w:rPr>
                <w:color w:val="000000" w:themeColor="text1"/>
              </w:rPr>
            </w:pPr>
            <w:r w:rsidRPr="00714216">
              <w:rPr>
                <w:color w:val="000000" w:themeColor="text1"/>
              </w:rPr>
              <w:t>Regał magazynowy wyposażony w cztery pełne półki, przeznaczony do przechowywania produktów oraz materiałów w pomieszczeniach magazynowych, zapleczach gastronomicznych i gospodarczych.</w:t>
            </w:r>
          </w:p>
          <w:p w14:paraId="108CBDE7" w14:textId="77777777" w:rsidR="00854E29" w:rsidRPr="00714216" w:rsidRDefault="00854E29" w:rsidP="00854E29">
            <w:pPr>
              <w:pStyle w:val="Akapitzlist"/>
              <w:numPr>
                <w:ilvl w:val="0"/>
                <w:numId w:val="77"/>
              </w:numPr>
              <w:rPr>
                <w:color w:val="000000" w:themeColor="text1"/>
              </w:rPr>
            </w:pPr>
            <w:r w:rsidRPr="00714216">
              <w:rPr>
                <w:color w:val="000000" w:themeColor="text1"/>
              </w:rPr>
              <w:t xml:space="preserve">Półki wzmocnione poprzez zagięcie krawędzi do wewnątrz oraz zastosowanie metalowych profili usztywniających, zapewniających </w:t>
            </w:r>
            <w:r w:rsidRPr="00714216">
              <w:rPr>
                <w:color w:val="000000" w:themeColor="text1"/>
              </w:rPr>
              <w:lastRenderedPageBreak/>
              <w:t>zwiększoną wytrzymałość konstrukcji oraz stabilność podczas użytkowania.</w:t>
            </w:r>
          </w:p>
          <w:p w14:paraId="025E0291" w14:textId="77777777" w:rsidR="00854E29" w:rsidRPr="00714216" w:rsidRDefault="00854E29" w:rsidP="00854E29">
            <w:pPr>
              <w:pStyle w:val="Akapitzlist"/>
              <w:numPr>
                <w:ilvl w:val="0"/>
                <w:numId w:val="77"/>
              </w:numPr>
              <w:rPr>
                <w:color w:val="000000" w:themeColor="text1"/>
              </w:rPr>
            </w:pPr>
            <w:r w:rsidRPr="00714216">
              <w:rPr>
                <w:color w:val="000000" w:themeColor="text1"/>
              </w:rPr>
              <w:t>Maksymalne równomierne obciążenie półek do 70 kg/m², umożliwiające bezpieczne składowanie towarów o zróżnicowanej masie.</w:t>
            </w:r>
          </w:p>
          <w:p w14:paraId="6B951844" w14:textId="77777777" w:rsidR="00854E29" w:rsidRPr="00714216" w:rsidRDefault="00854E29" w:rsidP="00854E29">
            <w:pPr>
              <w:pStyle w:val="Akapitzlist"/>
              <w:numPr>
                <w:ilvl w:val="0"/>
                <w:numId w:val="77"/>
              </w:numPr>
              <w:rPr>
                <w:color w:val="000000" w:themeColor="text1"/>
              </w:rPr>
            </w:pPr>
            <w:r w:rsidRPr="00714216">
              <w:rPr>
                <w:color w:val="000000" w:themeColor="text1"/>
              </w:rPr>
              <w:t>Nogi wykonane z profili kwadratowych, zapewniające stabilność całej konstrukcji oraz odporność na odkształcenia w trakcie eksploatacji.</w:t>
            </w:r>
          </w:p>
          <w:p w14:paraId="4626E6B8" w14:textId="77777777" w:rsidR="00854E29" w:rsidRPr="00714216" w:rsidRDefault="00854E29" w:rsidP="00854E29">
            <w:pPr>
              <w:rPr>
                <w:color w:val="000000" w:themeColor="text1"/>
              </w:rPr>
            </w:pPr>
          </w:p>
        </w:tc>
        <w:tc>
          <w:tcPr>
            <w:tcW w:w="1881" w:type="dxa"/>
          </w:tcPr>
          <w:p w14:paraId="51D0CD42" w14:textId="2835AF3B"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525F44C0" w14:textId="77777777" w:rsidR="00854E29" w:rsidRPr="00714216" w:rsidRDefault="00854E29" w:rsidP="00854E29">
            <w:pPr>
              <w:rPr>
                <w:color w:val="000000" w:themeColor="text1"/>
              </w:rPr>
            </w:pPr>
          </w:p>
          <w:p w14:paraId="2BDD698B" w14:textId="215B7866" w:rsidR="00854E29" w:rsidRPr="00714216" w:rsidRDefault="00854E29" w:rsidP="00854E29">
            <w:pPr>
              <w:rPr>
                <w:color w:val="000000" w:themeColor="text1"/>
              </w:rPr>
            </w:pPr>
            <w:r w:rsidRPr="00714216">
              <w:rPr>
                <w:color w:val="000000" w:themeColor="text1"/>
              </w:rPr>
              <w:t>Wymiary (szer. x gł. x wys.): 1400 x od 600 do 800 x 1800 mm.</w:t>
            </w:r>
          </w:p>
          <w:p w14:paraId="6826D3A2" w14:textId="77777777" w:rsidR="00854E29" w:rsidRPr="00714216" w:rsidRDefault="00854E29" w:rsidP="00854E29">
            <w:pPr>
              <w:rPr>
                <w:color w:val="000000" w:themeColor="text1"/>
              </w:rPr>
            </w:pPr>
          </w:p>
          <w:p w14:paraId="5D6DEE9E" w14:textId="3491DB66" w:rsidR="00854E29" w:rsidRPr="00714216" w:rsidRDefault="00854E29" w:rsidP="00854E29">
            <w:pPr>
              <w:rPr>
                <w:b/>
                <w:bCs/>
                <w:color w:val="000000" w:themeColor="text1"/>
              </w:rPr>
            </w:pPr>
            <w:r w:rsidRPr="00714216">
              <w:rPr>
                <w:i/>
                <w:iCs/>
                <w:color w:val="000000" w:themeColor="text1"/>
              </w:rPr>
              <w:lastRenderedPageBreak/>
              <w:t xml:space="preserve">Urządzenie </w:t>
            </w:r>
            <w:r w:rsidRPr="00714216">
              <w:rPr>
                <w:b/>
                <w:bCs/>
                <w:i/>
                <w:iCs/>
                <w:color w:val="000000" w:themeColor="text1"/>
              </w:rPr>
              <w:t>winno stanowić spójny element projektowanej linii technologicznej</w:t>
            </w:r>
          </w:p>
        </w:tc>
        <w:tc>
          <w:tcPr>
            <w:tcW w:w="3447" w:type="dxa"/>
          </w:tcPr>
          <w:p w14:paraId="5D681211" w14:textId="63726176" w:rsidR="00854E29" w:rsidRPr="00714216" w:rsidRDefault="00854E29" w:rsidP="00854E29">
            <w:pPr>
              <w:rPr>
                <w:b/>
                <w:bCs/>
                <w:color w:val="000000" w:themeColor="text1"/>
              </w:rPr>
            </w:pPr>
            <w:r w:rsidRPr="00714216">
              <w:rPr>
                <w:b/>
                <w:bCs/>
                <w:color w:val="000000" w:themeColor="text1"/>
              </w:rPr>
              <w:lastRenderedPageBreak/>
              <w:t>Jak wyżej.</w:t>
            </w:r>
          </w:p>
        </w:tc>
        <w:tc>
          <w:tcPr>
            <w:tcW w:w="1476" w:type="dxa"/>
          </w:tcPr>
          <w:p w14:paraId="4E0664A0" w14:textId="77777777" w:rsidR="00854E29" w:rsidRPr="00714216" w:rsidRDefault="00854E29" w:rsidP="00854E29">
            <w:pPr>
              <w:rPr>
                <w:b/>
                <w:bCs/>
                <w:color w:val="000000" w:themeColor="text1"/>
              </w:rPr>
            </w:pPr>
          </w:p>
        </w:tc>
        <w:tc>
          <w:tcPr>
            <w:tcW w:w="1417" w:type="dxa"/>
          </w:tcPr>
          <w:p w14:paraId="5983CF7E" w14:textId="77777777" w:rsidR="00854E29" w:rsidRPr="00714216" w:rsidRDefault="00854E29" w:rsidP="00854E29">
            <w:pPr>
              <w:rPr>
                <w:b/>
                <w:bCs/>
                <w:color w:val="000000" w:themeColor="text1"/>
              </w:rPr>
            </w:pPr>
          </w:p>
        </w:tc>
        <w:tc>
          <w:tcPr>
            <w:tcW w:w="1418" w:type="dxa"/>
          </w:tcPr>
          <w:p w14:paraId="39C0A2CC" w14:textId="77777777" w:rsidR="00854E29" w:rsidRPr="00714216" w:rsidRDefault="00854E29" w:rsidP="00854E29">
            <w:pPr>
              <w:rPr>
                <w:b/>
                <w:bCs/>
                <w:color w:val="000000" w:themeColor="text1"/>
              </w:rPr>
            </w:pPr>
          </w:p>
        </w:tc>
        <w:tc>
          <w:tcPr>
            <w:tcW w:w="1134" w:type="dxa"/>
          </w:tcPr>
          <w:p w14:paraId="2E322D60" w14:textId="77777777" w:rsidR="00854E29" w:rsidRPr="00714216" w:rsidRDefault="00854E29" w:rsidP="00854E29">
            <w:pPr>
              <w:rPr>
                <w:b/>
                <w:bCs/>
                <w:color w:val="000000" w:themeColor="text1"/>
              </w:rPr>
            </w:pPr>
          </w:p>
        </w:tc>
        <w:tc>
          <w:tcPr>
            <w:tcW w:w="1842" w:type="dxa"/>
          </w:tcPr>
          <w:p w14:paraId="1E497B42" w14:textId="77777777" w:rsidR="00854E29" w:rsidRPr="00714216" w:rsidRDefault="00854E29" w:rsidP="00854E29">
            <w:pPr>
              <w:rPr>
                <w:b/>
                <w:bCs/>
                <w:color w:val="000000" w:themeColor="text1"/>
              </w:rPr>
            </w:pPr>
          </w:p>
        </w:tc>
      </w:tr>
      <w:tr w:rsidR="00714216" w:rsidRPr="00714216" w14:paraId="22E4DDD8" w14:textId="040A63C1" w:rsidTr="00045C3C">
        <w:tc>
          <w:tcPr>
            <w:tcW w:w="568" w:type="dxa"/>
          </w:tcPr>
          <w:p w14:paraId="631CB2EA" w14:textId="77777777" w:rsidR="00854E29" w:rsidRPr="00714216" w:rsidRDefault="00854E29" w:rsidP="00854E29">
            <w:pPr>
              <w:rPr>
                <w:color w:val="000000" w:themeColor="text1"/>
              </w:rPr>
            </w:pPr>
          </w:p>
        </w:tc>
        <w:tc>
          <w:tcPr>
            <w:tcW w:w="3260" w:type="dxa"/>
            <w:shd w:val="clear" w:color="auto" w:fill="FFFF00"/>
          </w:tcPr>
          <w:p w14:paraId="5F08967E" w14:textId="49AF6CC0" w:rsidR="00854E29" w:rsidRPr="00714216" w:rsidRDefault="00854E29" w:rsidP="00854E29">
            <w:pPr>
              <w:rPr>
                <w:b/>
                <w:bCs/>
                <w:color w:val="000000" w:themeColor="text1"/>
              </w:rPr>
            </w:pPr>
            <w:r w:rsidRPr="00714216">
              <w:rPr>
                <w:b/>
                <w:bCs/>
                <w:color w:val="000000" w:themeColor="text1"/>
              </w:rPr>
              <w:t>POMIESZCZENIE DO WYPARZANIA TERMOSÓW I NACZYŃ</w:t>
            </w:r>
            <w:r w:rsidR="00C96333" w:rsidRPr="00714216">
              <w:rPr>
                <w:b/>
                <w:bCs/>
                <w:color w:val="000000" w:themeColor="text1"/>
              </w:rPr>
              <w:t xml:space="preserve"> – 1.03</w:t>
            </w:r>
          </w:p>
        </w:tc>
        <w:tc>
          <w:tcPr>
            <w:tcW w:w="850" w:type="dxa"/>
            <w:shd w:val="clear" w:color="auto" w:fill="FFFF00"/>
          </w:tcPr>
          <w:p w14:paraId="678257A8" w14:textId="77777777" w:rsidR="00854E29" w:rsidRPr="00714216" w:rsidRDefault="00854E29" w:rsidP="00854E29">
            <w:pPr>
              <w:rPr>
                <w:color w:val="000000" w:themeColor="text1"/>
              </w:rPr>
            </w:pPr>
          </w:p>
        </w:tc>
        <w:tc>
          <w:tcPr>
            <w:tcW w:w="5529" w:type="dxa"/>
            <w:shd w:val="clear" w:color="auto" w:fill="FFFF00"/>
          </w:tcPr>
          <w:p w14:paraId="0E69B9DA" w14:textId="77777777" w:rsidR="00854E29" w:rsidRPr="00714216" w:rsidRDefault="00854E29" w:rsidP="00854E29">
            <w:pPr>
              <w:rPr>
                <w:color w:val="000000" w:themeColor="text1"/>
              </w:rPr>
            </w:pPr>
          </w:p>
        </w:tc>
        <w:tc>
          <w:tcPr>
            <w:tcW w:w="1881" w:type="dxa"/>
            <w:shd w:val="clear" w:color="auto" w:fill="FFFF00"/>
          </w:tcPr>
          <w:p w14:paraId="090B904E" w14:textId="77777777" w:rsidR="00854E29" w:rsidRPr="00714216" w:rsidRDefault="00854E29" w:rsidP="00854E29">
            <w:pPr>
              <w:rPr>
                <w:b/>
                <w:bCs/>
                <w:color w:val="000000" w:themeColor="text1"/>
              </w:rPr>
            </w:pPr>
          </w:p>
        </w:tc>
        <w:tc>
          <w:tcPr>
            <w:tcW w:w="3447" w:type="dxa"/>
            <w:shd w:val="clear" w:color="auto" w:fill="FFFF00"/>
          </w:tcPr>
          <w:p w14:paraId="1BABA4FA" w14:textId="77777777" w:rsidR="00854E29" w:rsidRPr="00714216" w:rsidRDefault="00854E29" w:rsidP="00854E29">
            <w:pPr>
              <w:rPr>
                <w:b/>
                <w:bCs/>
                <w:color w:val="000000" w:themeColor="text1"/>
              </w:rPr>
            </w:pPr>
          </w:p>
        </w:tc>
        <w:tc>
          <w:tcPr>
            <w:tcW w:w="1476" w:type="dxa"/>
          </w:tcPr>
          <w:p w14:paraId="03DFD5E0" w14:textId="77777777" w:rsidR="00854E29" w:rsidRPr="00714216" w:rsidRDefault="00854E29" w:rsidP="00854E29">
            <w:pPr>
              <w:rPr>
                <w:b/>
                <w:bCs/>
                <w:color w:val="000000" w:themeColor="text1"/>
              </w:rPr>
            </w:pPr>
          </w:p>
        </w:tc>
        <w:tc>
          <w:tcPr>
            <w:tcW w:w="1417" w:type="dxa"/>
          </w:tcPr>
          <w:p w14:paraId="33DAB8ED" w14:textId="77777777" w:rsidR="00854E29" w:rsidRPr="00714216" w:rsidRDefault="00854E29" w:rsidP="00854E29">
            <w:pPr>
              <w:rPr>
                <w:b/>
                <w:bCs/>
                <w:color w:val="000000" w:themeColor="text1"/>
              </w:rPr>
            </w:pPr>
          </w:p>
        </w:tc>
        <w:tc>
          <w:tcPr>
            <w:tcW w:w="1418" w:type="dxa"/>
          </w:tcPr>
          <w:p w14:paraId="5E073387" w14:textId="77777777" w:rsidR="00854E29" w:rsidRPr="00714216" w:rsidRDefault="00854E29" w:rsidP="00854E29">
            <w:pPr>
              <w:rPr>
                <w:b/>
                <w:bCs/>
                <w:color w:val="000000" w:themeColor="text1"/>
              </w:rPr>
            </w:pPr>
          </w:p>
        </w:tc>
        <w:tc>
          <w:tcPr>
            <w:tcW w:w="1134" w:type="dxa"/>
          </w:tcPr>
          <w:p w14:paraId="5550AED6" w14:textId="77777777" w:rsidR="00854E29" w:rsidRPr="00714216" w:rsidRDefault="00854E29" w:rsidP="00854E29">
            <w:pPr>
              <w:rPr>
                <w:b/>
                <w:bCs/>
                <w:color w:val="000000" w:themeColor="text1"/>
              </w:rPr>
            </w:pPr>
          </w:p>
        </w:tc>
        <w:tc>
          <w:tcPr>
            <w:tcW w:w="1842" w:type="dxa"/>
          </w:tcPr>
          <w:p w14:paraId="1DA18F40" w14:textId="77777777" w:rsidR="00854E29" w:rsidRPr="00714216" w:rsidRDefault="00854E29" w:rsidP="00854E29">
            <w:pPr>
              <w:rPr>
                <w:b/>
                <w:bCs/>
                <w:color w:val="000000" w:themeColor="text1"/>
              </w:rPr>
            </w:pPr>
          </w:p>
        </w:tc>
      </w:tr>
      <w:tr w:rsidR="00714216" w:rsidRPr="00714216" w14:paraId="32EB9D3C" w14:textId="5A013D33" w:rsidTr="00045C3C">
        <w:tc>
          <w:tcPr>
            <w:tcW w:w="568" w:type="dxa"/>
          </w:tcPr>
          <w:p w14:paraId="0165417C" w14:textId="6C7F31B2" w:rsidR="00854E29" w:rsidRPr="00714216" w:rsidRDefault="00854E29" w:rsidP="00854E29">
            <w:pPr>
              <w:rPr>
                <w:color w:val="000000" w:themeColor="text1"/>
              </w:rPr>
            </w:pPr>
            <w:r w:rsidRPr="00714216">
              <w:rPr>
                <w:color w:val="000000" w:themeColor="text1"/>
              </w:rPr>
              <w:t>1</w:t>
            </w:r>
          </w:p>
        </w:tc>
        <w:tc>
          <w:tcPr>
            <w:tcW w:w="3260" w:type="dxa"/>
          </w:tcPr>
          <w:p w14:paraId="54CB746D" w14:textId="77777777" w:rsidR="00854E29" w:rsidRPr="00714216" w:rsidRDefault="00854E29" w:rsidP="00854E29">
            <w:pPr>
              <w:rPr>
                <w:b/>
                <w:bCs/>
                <w:color w:val="000000" w:themeColor="text1"/>
              </w:rPr>
            </w:pPr>
            <w:r w:rsidRPr="00714216">
              <w:rPr>
                <w:b/>
                <w:bCs/>
                <w:color w:val="000000" w:themeColor="text1"/>
              </w:rPr>
              <w:t>UMYWALKA WRAZ Z BATERIĄ SZTORCOWĄ</w:t>
            </w:r>
          </w:p>
          <w:p w14:paraId="248DEA3F" w14:textId="1C3E6725" w:rsidR="00854E29" w:rsidRPr="00714216" w:rsidRDefault="00854E29" w:rsidP="00854E29">
            <w:pPr>
              <w:rPr>
                <w:b/>
                <w:bCs/>
                <w:color w:val="000000" w:themeColor="text1"/>
              </w:rPr>
            </w:pPr>
            <w:r w:rsidRPr="00714216">
              <w:rPr>
                <w:b/>
                <w:bCs/>
                <w:noProof/>
                <w:color w:val="000000" w:themeColor="text1"/>
              </w:rPr>
              <w:drawing>
                <wp:inline distT="0" distB="0" distL="0" distR="0" wp14:anchorId="2107BF59" wp14:editId="4144890E">
                  <wp:extent cx="1156778" cy="708338"/>
                  <wp:effectExtent l="0" t="0" r="5715" b="0"/>
                  <wp:docPr id="558699660"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66123" cy="714061"/>
                          </a:xfrm>
                          <a:prstGeom prst="rect">
                            <a:avLst/>
                          </a:prstGeom>
                          <a:noFill/>
                          <a:ln>
                            <a:noFill/>
                          </a:ln>
                        </pic:spPr>
                      </pic:pic>
                    </a:graphicData>
                  </a:graphic>
                </wp:inline>
              </w:drawing>
            </w:r>
            <w:r w:rsidRPr="00714216">
              <w:rPr>
                <w:b/>
                <w:bCs/>
                <w:noProof/>
                <w:color w:val="000000" w:themeColor="text1"/>
              </w:rPr>
              <w:drawing>
                <wp:inline distT="0" distB="0" distL="0" distR="0" wp14:anchorId="7D4AC21D" wp14:editId="3805BF2F">
                  <wp:extent cx="657484" cy="753414"/>
                  <wp:effectExtent l="0" t="0" r="0" b="8890"/>
                  <wp:docPr id="2121850899"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1882" cy="758454"/>
                          </a:xfrm>
                          <a:prstGeom prst="rect">
                            <a:avLst/>
                          </a:prstGeom>
                          <a:noFill/>
                          <a:ln>
                            <a:noFill/>
                          </a:ln>
                        </pic:spPr>
                      </pic:pic>
                    </a:graphicData>
                  </a:graphic>
                </wp:inline>
              </w:drawing>
            </w:r>
          </w:p>
        </w:tc>
        <w:tc>
          <w:tcPr>
            <w:tcW w:w="850" w:type="dxa"/>
          </w:tcPr>
          <w:p w14:paraId="73602F34" w14:textId="4F84303C" w:rsidR="00854E29" w:rsidRPr="00714216" w:rsidRDefault="00854E29" w:rsidP="00854E29">
            <w:pPr>
              <w:rPr>
                <w:b/>
                <w:bCs/>
                <w:color w:val="000000" w:themeColor="text1"/>
              </w:rPr>
            </w:pPr>
            <w:r w:rsidRPr="00714216">
              <w:rPr>
                <w:b/>
                <w:bCs/>
                <w:color w:val="000000" w:themeColor="text1"/>
              </w:rPr>
              <w:t>1</w:t>
            </w:r>
          </w:p>
        </w:tc>
        <w:tc>
          <w:tcPr>
            <w:tcW w:w="5529" w:type="dxa"/>
          </w:tcPr>
          <w:p w14:paraId="1D3B568D" w14:textId="77777777" w:rsidR="00854E29" w:rsidRPr="00714216" w:rsidRDefault="00854E29" w:rsidP="00854E29">
            <w:pPr>
              <w:rPr>
                <w:color w:val="000000" w:themeColor="text1"/>
              </w:rPr>
            </w:pPr>
            <w:r w:rsidRPr="00714216">
              <w:rPr>
                <w:color w:val="000000" w:themeColor="text1"/>
              </w:rPr>
              <w:t>Parametry techniczne:</w:t>
            </w:r>
          </w:p>
          <w:p w14:paraId="08741028" w14:textId="77777777" w:rsidR="00854E29" w:rsidRPr="00714216" w:rsidRDefault="00854E29" w:rsidP="00854E29">
            <w:pPr>
              <w:numPr>
                <w:ilvl w:val="0"/>
                <w:numId w:val="70"/>
              </w:numPr>
              <w:rPr>
                <w:color w:val="000000" w:themeColor="text1"/>
              </w:rPr>
            </w:pPr>
            <w:r w:rsidRPr="00714216">
              <w:rPr>
                <w:color w:val="000000" w:themeColor="text1"/>
              </w:rPr>
              <w:t>typ: umywalka spawana ze stali nierdzewnej,</w:t>
            </w:r>
          </w:p>
          <w:p w14:paraId="679C7318" w14:textId="77777777" w:rsidR="00854E29" w:rsidRPr="00714216" w:rsidRDefault="00854E29" w:rsidP="00854E29">
            <w:pPr>
              <w:numPr>
                <w:ilvl w:val="0"/>
                <w:numId w:val="70"/>
              </w:numPr>
              <w:rPr>
                <w:color w:val="000000" w:themeColor="text1"/>
              </w:rPr>
            </w:pPr>
            <w:r w:rsidRPr="00714216">
              <w:rPr>
                <w:color w:val="000000" w:themeColor="text1"/>
              </w:rPr>
              <w:t>otwór pod baterię zlokalizowany centralnie w komorze,</w:t>
            </w:r>
          </w:p>
          <w:p w14:paraId="77F85222" w14:textId="77777777" w:rsidR="00854E29" w:rsidRPr="00714216" w:rsidRDefault="00854E29" w:rsidP="00854E29">
            <w:pPr>
              <w:numPr>
                <w:ilvl w:val="0"/>
                <w:numId w:val="70"/>
              </w:numPr>
              <w:rPr>
                <w:color w:val="000000" w:themeColor="text1"/>
              </w:rPr>
            </w:pPr>
            <w:r w:rsidRPr="00714216">
              <w:rPr>
                <w:color w:val="000000" w:themeColor="text1"/>
              </w:rPr>
              <w:t>średnica otworu pod baterię: Ø 33 mm,</w:t>
            </w:r>
          </w:p>
          <w:p w14:paraId="0C73CA35" w14:textId="77777777" w:rsidR="00854E29" w:rsidRPr="00714216" w:rsidRDefault="00854E29" w:rsidP="00854E29">
            <w:pPr>
              <w:numPr>
                <w:ilvl w:val="0"/>
                <w:numId w:val="70"/>
              </w:numPr>
              <w:rPr>
                <w:color w:val="000000" w:themeColor="text1"/>
              </w:rPr>
            </w:pPr>
            <w:r w:rsidRPr="00714216">
              <w:rPr>
                <w:color w:val="000000" w:themeColor="text1"/>
              </w:rPr>
              <w:t>konstrukcja spawana zapewniająca trwałość i szczelność,</w:t>
            </w:r>
          </w:p>
          <w:p w14:paraId="5120FD70" w14:textId="77777777" w:rsidR="00854E29" w:rsidRPr="00714216" w:rsidRDefault="00854E29" w:rsidP="00854E29">
            <w:pPr>
              <w:numPr>
                <w:ilvl w:val="0"/>
                <w:numId w:val="70"/>
              </w:numPr>
              <w:rPr>
                <w:color w:val="000000" w:themeColor="text1"/>
              </w:rPr>
            </w:pPr>
            <w:r w:rsidRPr="00714216">
              <w:rPr>
                <w:color w:val="000000" w:themeColor="text1"/>
              </w:rPr>
              <w:t>powierzchnia łatwa do utrzymania w czystości, odporna na korozję i działanie środków myjących.</w:t>
            </w:r>
          </w:p>
          <w:p w14:paraId="79A795A3" w14:textId="77777777" w:rsidR="00854E29" w:rsidRPr="00714216" w:rsidRDefault="00854E29" w:rsidP="00854E29">
            <w:pPr>
              <w:rPr>
                <w:color w:val="000000" w:themeColor="text1"/>
              </w:rPr>
            </w:pPr>
            <w:r w:rsidRPr="00714216">
              <w:rPr>
                <w:color w:val="000000" w:themeColor="text1"/>
              </w:rPr>
              <w:t>Umywalka powinna być wykonana z materiałów dopuszczonych do kontaktu z wodą użytkową, spełniających wymagania obowiązujących norm higienicznych i sanitarnych.</w:t>
            </w:r>
          </w:p>
          <w:p w14:paraId="2D249A42" w14:textId="77777777" w:rsidR="00854E29" w:rsidRPr="00714216" w:rsidRDefault="00854E29" w:rsidP="00854E29">
            <w:pPr>
              <w:rPr>
                <w:color w:val="000000" w:themeColor="text1"/>
              </w:rPr>
            </w:pPr>
          </w:p>
          <w:p w14:paraId="703E9C2F" w14:textId="77777777" w:rsidR="00854E29" w:rsidRPr="00714216" w:rsidRDefault="00854E29" w:rsidP="00854E29">
            <w:pPr>
              <w:rPr>
                <w:b/>
                <w:bCs/>
                <w:color w:val="000000" w:themeColor="text1"/>
              </w:rPr>
            </w:pPr>
            <w:r w:rsidRPr="00714216">
              <w:rPr>
                <w:b/>
                <w:bCs/>
                <w:color w:val="000000" w:themeColor="text1"/>
              </w:rPr>
              <w:t>Bateria sztorcowa</w:t>
            </w:r>
          </w:p>
          <w:p w14:paraId="2CFA987C" w14:textId="77777777" w:rsidR="00854E29" w:rsidRPr="00714216" w:rsidRDefault="00854E29" w:rsidP="00854E29">
            <w:pPr>
              <w:rPr>
                <w:color w:val="000000" w:themeColor="text1"/>
              </w:rPr>
            </w:pPr>
            <w:r w:rsidRPr="00714216">
              <w:rPr>
                <w:color w:val="000000" w:themeColor="text1"/>
              </w:rPr>
              <w:t>baterii umywalkowej jednootworowej (sztorcowej), kompatybilnej z otworem Ø 33 mm w umywalce.</w:t>
            </w:r>
          </w:p>
          <w:p w14:paraId="24B8859F" w14:textId="77777777" w:rsidR="00854E29" w:rsidRPr="00714216" w:rsidRDefault="00854E29" w:rsidP="00854E29">
            <w:pPr>
              <w:rPr>
                <w:color w:val="000000" w:themeColor="text1"/>
              </w:rPr>
            </w:pPr>
            <w:r w:rsidRPr="00714216">
              <w:rPr>
                <w:color w:val="000000" w:themeColor="text1"/>
              </w:rPr>
              <w:t>Parametry techniczne:</w:t>
            </w:r>
          </w:p>
          <w:p w14:paraId="55EADD8E" w14:textId="77777777" w:rsidR="00854E29" w:rsidRPr="00714216" w:rsidRDefault="00854E29" w:rsidP="00854E29">
            <w:pPr>
              <w:numPr>
                <w:ilvl w:val="0"/>
                <w:numId w:val="71"/>
              </w:numPr>
              <w:rPr>
                <w:color w:val="000000" w:themeColor="text1"/>
              </w:rPr>
            </w:pPr>
            <w:r w:rsidRPr="00714216">
              <w:rPr>
                <w:color w:val="000000" w:themeColor="text1"/>
              </w:rPr>
              <w:t>typ: bateria umywalkowa sztorcowa, jednootworowa,</w:t>
            </w:r>
          </w:p>
          <w:p w14:paraId="2E4284A7" w14:textId="77777777" w:rsidR="00854E29" w:rsidRPr="00714216" w:rsidRDefault="00854E29" w:rsidP="00854E29">
            <w:pPr>
              <w:numPr>
                <w:ilvl w:val="0"/>
                <w:numId w:val="71"/>
              </w:numPr>
              <w:rPr>
                <w:color w:val="000000" w:themeColor="text1"/>
              </w:rPr>
            </w:pPr>
            <w:r w:rsidRPr="00714216">
              <w:rPr>
                <w:color w:val="000000" w:themeColor="text1"/>
              </w:rPr>
              <w:t>montaż w otworze Ø 33 mm,</w:t>
            </w:r>
          </w:p>
          <w:p w14:paraId="48E7BC01" w14:textId="77777777" w:rsidR="00854E29" w:rsidRPr="00714216" w:rsidRDefault="00854E29" w:rsidP="00854E29">
            <w:pPr>
              <w:numPr>
                <w:ilvl w:val="0"/>
                <w:numId w:val="71"/>
              </w:numPr>
              <w:rPr>
                <w:color w:val="000000" w:themeColor="text1"/>
              </w:rPr>
            </w:pPr>
            <w:r w:rsidRPr="00714216">
              <w:rPr>
                <w:color w:val="000000" w:themeColor="text1"/>
              </w:rPr>
              <w:t>sterowanie jednouchwytowe,</w:t>
            </w:r>
          </w:p>
          <w:p w14:paraId="7D245B2F" w14:textId="77777777" w:rsidR="00854E29" w:rsidRPr="00714216" w:rsidRDefault="00854E29" w:rsidP="00854E29">
            <w:pPr>
              <w:numPr>
                <w:ilvl w:val="0"/>
                <w:numId w:val="71"/>
              </w:numPr>
              <w:rPr>
                <w:color w:val="000000" w:themeColor="text1"/>
              </w:rPr>
            </w:pPr>
            <w:r w:rsidRPr="00714216">
              <w:rPr>
                <w:color w:val="000000" w:themeColor="text1"/>
              </w:rPr>
              <w:t>przystosowana do podłączenia ciepłej i zimnej wody,</w:t>
            </w:r>
          </w:p>
          <w:p w14:paraId="76CB1EB2" w14:textId="77777777" w:rsidR="00854E29" w:rsidRPr="00714216" w:rsidRDefault="00854E29" w:rsidP="00854E29">
            <w:pPr>
              <w:numPr>
                <w:ilvl w:val="0"/>
                <w:numId w:val="71"/>
              </w:numPr>
              <w:rPr>
                <w:color w:val="000000" w:themeColor="text1"/>
              </w:rPr>
            </w:pPr>
            <w:r w:rsidRPr="00714216">
              <w:rPr>
                <w:color w:val="000000" w:themeColor="text1"/>
              </w:rPr>
              <w:t>mieszacz umożliwiający regulację temperatury wody (ciepła/zimna),</w:t>
            </w:r>
          </w:p>
          <w:p w14:paraId="69657FFB" w14:textId="77777777" w:rsidR="00854E29" w:rsidRPr="00714216" w:rsidRDefault="00854E29" w:rsidP="00854E29">
            <w:pPr>
              <w:numPr>
                <w:ilvl w:val="0"/>
                <w:numId w:val="71"/>
              </w:numPr>
              <w:rPr>
                <w:color w:val="000000" w:themeColor="text1"/>
              </w:rPr>
            </w:pPr>
            <w:r w:rsidRPr="00714216">
              <w:rPr>
                <w:color w:val="000000" w:themeColor="text1"/>
              </w:rPr>
              <w:t>materiał wykonania: mosiądz chromowany lub stal nierdzewna,</w:t>
            </w:r>
          </w:p>
          <w:p w14:paraId="75EBC0FB" w14:textId="77777777" w:rsidR="00854E29" w:rsidRPr="00714216" w:rsidRDefault="00854E29" w:rsidP="00854E29">
            <w:pPr>
              <w:numPr>
                <w:ilvl w:val="0"/>
                <w:numId w:val="71"/>
              </w:numPr>
              <w:rPr>
                <w:color w:val="000000" w:themeColor="text1"/>
              </w:rPr>
            </w:pPr>
            <w:r w:rsidRPr="00714216">
              <w:rPr>
                <w:color w:val="000000" w:themeColor="text1"/>
              </w:rPr>
              <w:lastRenderedPageBreak/>
              <w:t>odporność na intensywną eksploatację.</w:t>
            </w:r>
          </w:p>
          <w:p w14:paraId="70576699" w14:textId="77777777" w:rsidR="00854E29" w:rsidRPr="00714216" w:rsidRDefault="00854E29" w:rsidP="00854E29">
            <w:pPr>
              <w:rPr>
                <w:color w:val="000000" w:themeColor="text1"/>
              </w:rPr>
            </w:pPr>
          </w:p>
          <w:p w14:paraId="4BFFCBB3" w14:textId="640800E1" w:rsidR="00854E29" w:rsidRPr="00714216" w:rsidRDefault="00854E29" w:rsidP="00854E29">
            <w:pPr>
              <w:rPr>
                <w:color w:val="000000" w:themeColor="text1"/>
              </w:rPr>
            </w:pPr>
            <w:r w:rsidRPr="00714216">
              <w:rPr>
                <w:color w:val="000000" w:themeColor="text1"/>
              </w:rPr>
              <w:t>Dodatkowe wyposażenie: dystrybutory mydła i ręczników papierowych, kosz na śmieci. Urządzenia te winny stanowić spójny element projektowanej linii technologicznej w pomieszczeniu.</w:t>
            </w:r>
            <w:r w:rsidRPr="00714216">
              <w:rPr>
                <w:b/>
                <w:bCs/>
                <w:color w:val="000000" w:themeColor="text1"/>
              </w:rPr>
              <w:t xml:space="preserve"> </w:t>
            </w:r>
          </w:p>
        </w:tc>
        <w:tc>
          <w:tcPr>
            <w:tcW w:w="1881" w:type="dxa"/>
          </w:tcPr>
          <w:p w14:paraId="4840E634" w14:textId="067C7423" w:rsidR="00854E29" w:rsidRPr="00714216" w:rsidRDefault="00854E29" w:rsidP="00854E29">
            <w:pPr>
              <w:rPr>
                <w:b/>
                <w:bCs/>
                <w:color w:val="000000" w:themeColor="text1"/>
              </w:rPr>
            </w:pPr>
            <w:r w:rsidRPr="00714216">
              <w:rPr>
                <w:b/>
                <w:bCs/>
                <w:color w:val="000000" w:themeColor="text1"/>
              </w:rPr>
              <w:lastRenderedPageBreak/>
              <w:t xml:space="preserve">WYMIARY I PARAMETRY TECHNICZNE  </w:t>
            </w:r>
          </w:p>
          <w:p w14:paraId="65847460" w14:textId="77777777" w:rsidR="00854E29" w:rsidRPr="00714216" w:rsidRDefault="00854E29" w:rsidP="00854E29">
            <w:pPr>
              <w:rPr>
                <w:color w:val="000000" w:themeColor="text1"/>
              </w:rPr>
            </w:pPr>
            <w:r w:rsidRPr="00714216">
              <w:rPr>
                <w:b/>
                <w:bCs/>
                <w:color w:val="000000" w:themeColor="text1"/>
              </w:rPr>
              <w:t>Urządzenie powinno być dopasowane wymiarowo do pomieszczenia.</w:t>
            </w:r>
          </w:p>
          <w:p w14:paraId="204A82B1" w14:textId="77777777" w:rsidR="00854E29" w:rsidRPr="00714216" w:rsidRDefault="00854E29" w:rsidP="00854E29">
            <w:pPr>
              <w:rPr>
                <w:color w:val="000000" w:themeColor="text1"/>
              </w:rPr>
            </w:pPr>
          </w:p>
          <w:p w14:paraId="7CCC4216" w14:textId="77777777" w:rsidR="00854E29" w:rsidRPr="00714216" w:rsidRDefault="00854E29" w:rsidP="00854E29">
            <w:pPr>
              <w:rPr>
                <w:color w:val="000000" w:themeColor="text1"/>
              </w:rPr>
            </w:pPr>
          </w:p>
          <w:p w14:paraId="43104718" w14:textId="77777777" w:rsidR="00854E29" w:rsidRPr="00714216" w:rsidRDefault="00854E29" w:rsidP="00854E29">
            <w:pPr>
              <w:rPr>
                <w:color w:val="000000" w:themeColor="text1"/>
              </w:rPr>
            </w:pPr>
            <w:r w:rsidRPr="00714216">
              <w:rPr>
                <w:i/>
                <w:iCs/>
                <w:color w:val="000000" w:themeColor="text1"/>
              </w:rPr>
              <w:t xml:space="preserve">Urządzenie </w:t>
            </w:r>
            <w:r w:rsidRPr="00714216">
              <w:rPr>
                <w:b/>
                <w:bCs/>
                <w:i/>
                <w:iCs/>
                <w:color w:val="000000" w:themeColor="text1"/>
              </w:rPr>
              <w:t xml:space="preserve">winno stanowić spójny element projektowanej linii technologicznej pomieszczenia. </w:t>
            </w:r>
          </w:p>
          <w:p w14:paraId="62843C5B" w14:textId="77777777" w:rsidR="00854E29" w:rsidRPr="00714216" w:rsidRDefault="00854E29" w:rsidP="00854E29">
            <w:pPr>
              <w:rPr>
                <w:color w:val="000000" w:themeColor="text1"/>
              </w:rPr>
            </w:pPr>
          </w:p>
          <w:p w14:paraId="2F36602E" w14:textId="77777777" w:rsidR="00854E29" w:rsidRPr="00714216" w:rsidRDefault="00854E29" w:rsidP="00854E29">
            <w:pPr>
              <w:rPr>
                <w:b/>
                <w:bCs/>
                <w:color w:val="000000" w:themeColor="text1"/>
              </w:rPr>
            </w:pPr>
          </w:p>
        </w:tc>
        <w:tc>
          <w:tcPr>
            <w:tcW w:w="3447" w:type="dxa"/>
          </w:tcPr>
          <w:p w14:paraId="060C6AB2" w14:textId="77777777" w:rsidR="00854E29" w:rsidRPr="00714216" w:rsidRDefault="00854E29" w:rsidP="00854E29">
            <w:pPr>
              <w:rPr>
                <w:color w:val="000000" w:themeColor="text1"/>
              </w:rPr>
            </w:pPr>
            <w:r w:rsidRPr="00714216">
              <w:rPr>
                <w:color w:val="000000" w:themeColor="text1"/>
              </w:rPr>
              <w:t>brak ostrych krawędzi i elementów mogących powodować urazy,</w:t>
            </w:r>
          </w:p>
          <w:p w14:paraId="2565D6E7" w14:textId="77777777" w:rsidR="00854E29" w:rsidRPr="00714216" w:rsidRDefault="00854E29" w:rsidP="00854E29">
            <w:pPr>
              <w:rPr>
                <w:color w:val="000000" w:themeColor="text1"/>
              </w:rPr>
            </w:pPr>
          </w:p>
          <w:p w14:paraId="4EF22426" w14:textId="77777777" w:rsidR="00854E29" w:rsidRPr="00714216" w:rsidRDefault="00854E29" w:rsidP="00854E29">
            <w:pPr>
              <w:rPr>
                <w:color w:val="000000" w:themeColor="text1"/>
              </w:rPr>
            </w:pPr>
            <w:r w:rsidRPr="00714216">
              <w:rPr>
                <w:color w:val="000000" w:themeColor="text1"/>
              </w:rPr>
              <w:t>stabilne i trwałe mocowanie do ściany,</w:t>
            </w:r>
          </w:p>
          <w:p w14:paraId="3A61A38A" w14:textId="77777777" w:rsidR="00854E29" w:rsidRPr="00714216" w:rsidRDefault="00854E29" w:rsidP="00854E29">
            <w:pPr>
              <w:rPr>
                <w:color w:val="000000" w:themeColor="text1"/>
              </w:rPr>
            </w:pPr>
          </w:p>
          <w:p w14:paraId="4ECBC7E3" w14:textId="77777777" w:rsidR="00854E29" w:rsidRPr="00714216" w:rsidRDefault="00854E29" w:rsidP="00854E29">
            <w:pPr>
              <w:rPr>
                <w:color w:val="000000" w:themeColor="text1"/>
              </w:rPr>
            </w:pPr>
            <w:r w:rsidRPr="00714216">
              <w:rPr>
                <w:color w:val="000000" w:themeColor="text1"/>
              </w:rPr>
              <w:t>możliwość montażu poręczy uchylnych lub stałych w bezpośrednim sąsiedztwie umywalki (jeżeli wymagane w danym obiekcie).</w:t>
            </w:r>
          </w:p>
          <w:p w14:paraId="7AC038BC" w14:textId="77777777" w:rsidR="00854E29" w:rsidRPr="00714216" w:rsidRDefault="00854E29" w:rsidP="00854E29">
            <w:pPr>
              <w:rPr>
                <w:color w:val="000000" w:themeColor="text1"/>
              </w:rPr>
            </w:pPr>
          </w:p>
          <w:p w14:paraId="3B4D8C5E" w14:textId="77777777" w:rsidR="00854E29" w:rsidRPr="00714216" w:rsidRDefault="00854E29" w:rsidP="00854E29">
            <w:pPr>
              <w:rPr>
                <w:color w:val="000000" w:themeColor="text1"/>
              </w:rPr>
            </w:pPr>
            <w:r w:rsidRPr="00714216">
              <w:rPr>
                <w:color w:val="000000" w:themeColor="text1"/>
              </w:rPr>
              <w:t>Wymagania dotyczące baterii:</w:t>
            </w:r>
          </w:p>
          <w:p w14:paraId="290EC698" w14:textId="77777777" w:rsidR="00854E29" w:rsidRPr="00714216" w:rsidRDefault="00854E29" w:rsidP="00854E29">
            <w:pPr>
              <w:rPr>
                <w:color w:val="000000" w:themeColor="text1"/>
              </w:rPr>
            </w:pPr>
            <w:r w:rsidRPr="00714216">
              <w:rPr>
                <w:color w:val="000000" w:themeColor="text1"/>
              </w:rPr>
              <w:t>bateria jednouchwytowa umożliwiająca łatwą obsługę jedną ręką,</w:t>
            </w:r>
          </w:p>
          <w:p w14:paraId="36E583E5" w14:textId="77777777" w:rsidR="00854E29" w:rsidRPr="00714216" w:rsidRDefault="00854E29" w:rsidP="00854E29">
            <w:pPr>
              <w:rPr>
                <w:color w:val="000000" w:themeColor="text1"/>
              </w:rPr>
            </w:pPr>
          </w:p>
          <w:p w14:paraId="1E01B765" w14:textId="77777777" w:rsidR="00854E29" w:rsidRPr="00714216" w:rsidRDefault="00854E29" w:rsidP="00854E29">
            <w:pPr>
              <w:rPr>
                <w:color w:val="000000" w:themeColor="text1"/>
              </w:rPr>
            </w:pPr>
            <w:r w:rsidRPr="00714216">
              <w:rPr>
                <w:color w:val="000000" w:themeColor="text1"/>
              </w:rPr>
              <w:t>przystosowana do podłączenia ciepłej i zimnej wody,</w:t>
            </w:r>
          </w:p>
          <w:p w14:paraId="42E550F1" w14:textId="77777777" w:rsidR="00854E29" w:rsidRPr="00714216" w:rsidRDefault="00854E29" w:rsidP="00854E29">
            <w:pPr>
              <w:rPr>
                <w:color w:val="000000" w:themeColor="text1"/>
              </w:rPr>
            </w:pPr>
          </w:p>
          <w:p w14:paraId="725F10AE" w14:textId="77777777" w:rsidR="00854E29" w:rsidRPr="00714216" w:rsidRDefault="00854E29" w:rsidP="00854E29">
            <w:pPr>
              <w:rPr>
                <w:color w:val="000000" w:themeColor="text1"/>
              </w:rPr>
            </w:pPr>
            <w:r w:rsidRPr="00714216">
              <w:rPr>
                <w:color w:val="000000" w:themeColor="text1"/>
              </w:rPr>
              <w:t>mieszacz umożliwiający płynną regulację temperatury wody,</w:t>
            </w:r>
          </w:p>
          <w:p w14:paraId="440FC8F7" w14:textId="77777777" w:rsidR="00854E29" w:rsidRPr="00714216" w:rsidRDefault="00854E29" w:rsidP="00854E29">
            <w:pPr>
              <w:rPr>
                <w:color w:val="000000" w:themeColor="text1"/>
              </w:rPr>
            </w:pPr>
          </w:p>
          <w:p w14:paraId="2C9D78FC" w14:textId="77777777" w:rsidR="00854E29" w:rsidRPr="00714216" w:rsidRDefault="00854E29" w:rsidP="00854E29">
            <w:pPr>
              <w:rPr>
                <w:color w:val="000000" w:themeColor="text1"/>
              </w:rPr>
            </w:pPr>
            <w:r w:rsidRPr="00714216">
              <w:rPr>
                <w:color w:val="000000" w:themeColor="text1"/>
              </w:rPr>
              <w:t>uchwyt o wydłużonym ramieniu (zalecany) ułatwiający obsługę osobom z ograniczoną sprawnością dłoni,</w:t>
            </w:r>
          </w:p>
          <w:p w14:paraId="30371970" w14:textId="77777777" w:rsidR="00854E29" w:rsidRPr="00714216" w:rsidRDefault="00854E29" w:rsidP="00854E29">
            <w:pPr>
              <w:rPr>
                <w:color w:val="000000" w:themeColor="text1"/>
              </w:rPr>
            </w:pPr>
          </w:p>
          <w:p w14:paraId="4CD7B8E0" w14:textId="77777777" w:rsidR="00854E29" w:rsidRPr="00714216" w:rsidRDefault="00854E29" w:rsidP="00854E29">
            <w:pPr>
              <w:rPr>
                <w:color w:val="000000" w:themeColor="text1"/>
              </w:rPr>
            </w:pPr>
            <w:r w:rsidRPr="00714216">
              <w:rPr>
                <w:color w:val="000000" w:themeColor="text1"/>
              </w:rPr>
              <w:lastRenderedPageBreak/>
              <w:t>możliwość regulacji siły strumienia bez konieczności użycia dużej siły.</w:t>
            </w:r>
          </w:p>
          <w:p w14:paraId="5414897F" w14:textId="77777777" w:rsidR="00854E29" w:rsidRPr="00714216" w:rsidRDefault="00854E29" w:rsidP="00854E29">
            <w:pPr>
              <w:rPr>
                <w:b/>
                <w:bCs/>
                <w:color w:val="000000" w:themeColor="text1"/>
              </w:rPr>
            </w:pPr>
          </w:p>
        </w:tc>
        <w:tc>
          <w:tcPr>
            <w:tcW w:w="1476" w:type="dxa"/>
          </w:tcPr>
          <w:p w14:paraId="0E0AF9C5" w14:textId="77777777" w:rsidR="00854E29" w:rsidRPr="00714216" w:rsidRDefault="00854E29" w:rsidP="00854E29">
            <w:pPr>
              <w:rPr>
                <w:color w:val="000000" w:themeColor="text1"/>
              </w:rPr>
            </w:pPr>
          </w:p>
        </w:tc>
        <w:tc>
          <w:tcPr>
            <w:tcW w:w="1417" w:type="dxa"/>
          </w:tcPr>
          <w:p w14:paraId="1F1DCCA6" w14:textId="77777777" w:rsidR="00854E29" w:rsidRPr="00714216" w:rsidRDefault="00854E29" w:rsidP="00854E29">
            <w:pPr>
              <w:rPr>
                <w:color w:val="000000" w:themeColor="text1"/>
              </w:rPr>
            </w:pPr>
          </w:p>
        </w:tc>
        <w:tc>
          <w:tcPr>
            <w:tcW w:w="1418" w:type="dxa"/>
          </w:tcPr>
          <w:p w14:paraId="086971A9" w14:textId="77777777" w:rsidR="00854E29" w:rsidRPr="00714216" w:rsidRDefault="00854E29" w:rsidP="00854E29">
            <w:pPr>
              <w:rPr>
                <w:color w:val="000000" w:themeColor="text1"/>
              </w:rPr>
            </w:pPr>
          </w:p>
        </w:tc>
        <w:tc>
          <w:tcPr>
            <w:tcW w:w="1134" w:type="dxa"/>
          </w:tcPr>
          <w:p w14:paraId="503A1A50" w14:textId="77777777" w:rsidR="00854E29" w:rsidRPr="00714216" w:rsidRDefault="00854E29" w:rsidP="00854E29">
            <w:pPr>
              <w:rPr>
                <w:color w:val="000000" w:themeColor="text1"/>
              </w:rPr>
            </w:pPr>
          </w:p>
        </w:tc>
        <w:tc>
          <w:tcPr>
            <w:tcW w:w="1842" w:type="dxa"/>
          </w:tcPr>
          <w:p w14:paraId="7C95BB25" w14:textId="77777777" w:rsidR="00854E29" w:rsidRPr="00714216" w:rsidRDefault="00854E29" w:rsidP="00854E29">
            <w:pPr>
              <w:rPr>
                <w:color w:val="000000" w:themeColor="text1"/>
              </w:rPr>
            </w:pPr>
          </w:p>
        </w:tc>
      </w:tr>
      <w:tr w:rsidR="00714216" w:rsidRPr="00714216" w14:paraId="6888AA3D" w14:textId="173970AE" w:rsidTr="00045C3C">
        <w:tc>
          <w:tcPr>
            <w:tcW w:w="568" w:type="dxa"/>
          </w:tcPr>
          <w:p w14:paraId="28D635E9" w14:textId="66A262C9" w:rsidR="005C60B5" w:rsidRPr="00714216" w:rsidRDefault="005C60B5" w:rsidP="005C60B5">
            <w:pPr>
              <w:rPr>
                <w:color w:val="000000" w:themeColor="text1"/>
              </w:rPr>
            </w:pPr>
            <w:r w:rsidRPr="00714216">
              <w:rPr>
                <w:color w:val="000000" w:themeColor="text1"/>
              </w:rPr>
              <w:t>2</w:t>
            </w:r>
          </w:p>
        </w:tc>
        <w:tc>
          <w:tcPr>
            <w:tcW w:w="3260" w:type="dxa"/>
          </w:tcPr>
          <w:p w14:paraId="61B3CE45" w14:textId="76D2869C" w:rsidR="005C60B5" w:rsidRPr="00714216" w:rsidRDefault="005C60B5" w:rsidP="005C60B5">
            <w:pPr>
              <w:rPr>
                <w:b/>
                <w:bCs/>
                <w:color w:val="000000" w:themeColor="text1"/>
              </w:rPr>
            </w:pPr>
            <w:r w:rsidRPr="00714216">
              <w:rPr>
                <w:b/>
                <w:bCs/>
                <w:color w:val="000000" w:themeColor="text1"/>
              </w:rPr>
              <w:t>REGAŁ MAGAZYNOWY, PERFOROWANY, 4 PÓŁKI Z TACKĄ NA SKROPLINY</w:t>
            </w:r>
          </w:p>
          <w:p w14:paraId="3CDF05EF" w14:textId="49FD11D8" w:rsidR="005C60B5" w:rsidRPr="00714216" w:rsidRDefault="005C60B5" w:rsidP="005C60B5">
            <w:pPr>
              <w:rPr>
                <w:b/>
                <w:bCs/>
                <w:color w:val="000000" w:themeColor="text1"/>
              </w:rPr>
            </w:pPr>
            <w:r w:rsidRPr="00714216">
              <w:rPr>
                <w:noProof/>
                <w:color w:val="000000" w:themeColor="text1"/>
              </w:rPr>
              <w:drawing>
                <wp:inline distT="0" distB="0" distL="0" distR="0" wp14:anchorId="0CA27113" wp14:editId="4ED8A511">
                  <wp:extent cx="1504950" cy="2414919"/>
                  <wp:effectExtent l="0" t="0" r="0" b="4445"/>
                  <wp:docPr id="211944052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09528" cy="2422265"/>
                          </a:xfrm>
                          <a:prstGeom prst="rect">
                            <a:avLst/>
                          </a:prstGeom>
                          <a:noFill/>
                          <a:ln>
                            <a:noFill/>
                          </a:ln>
                        </pic:spPr>
                      </pic:pic>
                    </a:graphicData>
                  </a:graphic>
                </wp:inline>
              </w:drawing>
            </w:r>
          </w:p>
        </w:tc>
        <w:tc>
          <w:tcPr>
            <w:tcW w:w="850" w:type="dxa"/>
          </w:tcPr>
          <w:p w14:paraId="52F376F1" w14:textId="598F647D" w:rsidR="005C60B5" w:rsidRPr="00714216" w:rsidRDefault="005C60B5" w:rsidP="005C60B5">
            <w:pPr>
              <w:rPr>
                <w:color w:val="000000" w:themeColor="text1"/>
              </w:rPr>
            </w:pPr>
            <w:r w:rsidRPr="00714216">
              <w:rPr>
                <w:b/>
                <w:bCs/>
                <w:color w:val="000000" w:themeColor="text1"/>
              </w:rPr>
              <w:t>2</w:t>
            </w:r>
          </w:p>
        </w:tc>
        <w:tc>
          <w:tcPr>
            <w:tcW w:w="5529" w:type="dxa"/>
          </w:tcPr>
          <w:p w14:paraId="2D136C38" w14:textId="77777777" w:rsidR="005C60B5" w:rsidRPr="00714216" w:rsidRDefault="005C60B5" w:rsidP="005C60B5">
            <w:pPr>
              <w:rPr>
                <w:b/>
                <w:bCs/>
                <w:color w:val="000000" w:themeColor="text1"/>
              </w:rPr>
            </w:pPr>
            <w:r w:rsidRPr="00714216">
              <w:rPr>
                <w:b/>
                <w:bCs/>
                <w:color w:val="000000" w:themeColor="text1"/>
              </w:rPr>
              <w:t>REGAŁ MAGAZYNOWY, PERFOROWANY, 4 PÓŁKI</w:t>
            </w:r>
          </w:p>
          <w:p w14:paraId="5D2B63ED" w14:textId="77777777" w:rsidR="005C60B5" w:rsidRPr="00714216" w:rsidRDefault="005C60B5" w:rsidP="005C60B5">
            <w:pPr>
              <w:rPr>
                <w:color w:val="000000" w:themeColor="text1"/>
              </w:rPr>
            </w:pPr>
            <w:r w:rsidRPr="00714216">
              <w:rPr>
                <w:b/>
                <w:bCs/>
                <w:color w:val="000000" w:themeColor="text1"/>
              </w:rPr>
              <w:t>Liczba półek:</w:t>
            </w:r>
            <w:r w:rsidRPr="00714216">
              <w:rPr>
                <w:color w:val="000000" w:themeColor="text1"/>
              </w:rPr>
              <w:t xml:space="preserve"> 4 sztuki.</w:t>
            </w:r>
          </w:p>
          <w:p w14:paraId="64A57527" w14:textId="77777777" w:rsidR="005C60B5" w:rsidRPr="00714216" w:rsidRDefault="005C60B5" w:rsidP="005C60B5">
            <w:pPr>
              <w:rPr>
                <w:color w:val="000000" w:themeColor="text1"/>
              </w:rPr>
            </w:pPr>
            <w:r w:rsidRPr="00714216">
              <w:rPr>
                <w:b/>
                <w:bCs/>
                <w:color w:val="000000" w:themeColor="text1"/>
              </w:rPr>
              <w:t>Rodzaj półek:</w:t>
            </w:r>
            <w:r w:rsidRPr="00714216">
              <w:rPr>
                <w:color w:val="000000" w:themeColor="text1"/>
              </w:rPr>
              <w:t xml:space="preserve"> perforowane.</w:t>
            </w:r>
          </w:p>
          <w:p w14:paraId="3A8C5540" w14:textId="77777777" w:rsidR="005C60B5" w:rsidRPr="00714216" w:rsidRDefault="005C60B5" w:rsidP="005C60B5">
            <w:pPr>
              <w:rPr>
                <w:color w:val="000000" w:themeColor="text1"/>
              </w:rPr>
            </w:pPr>
            <w:r w:rsidRPr="00714216">
              <w:rPr>
                <w:b/>
                <w:bCs/>
                <w:color w:val="000000" w:themeColor="text1"/>
              </w:rPr>
              <w:t>Wzmocnienie półek:</w:t>
            </w:r>
          </w:p>
          <w:p w14:paraId="34AF4A4C" w14:textId="77777777" w:rsidR="005C60B5" w:rsidRPr="00714216" w:rsidRDefault="005C60B5" w:rsidP="005C60B5">
            <w:pPr>
              <w:numPr>
                <w:ilvl w:val="0"/>
                <w:numId w:val="9"/>
              </w:numPr>
              <w:rPr>
                <w:color w:val="000000" w:themeColor="text1"/>
              </w:rPr>
            </w:pPr>
            <w:r w:rsidRPr="00714216">
              <w:rPr>
                <w:color w:val="000000" w:themeColor="text1"/>
              </w:rPr>
              <w:t>krawędzie półek zagięte do wewnątrz (do środka),</w:t>
            </w:r>
          </w:p>
          <w:p w14:paraId="43C21B7A" w14:textId="77777777" w:rsidR="005C60B5" w:rsidRPr="00714216" w:rsidRDefault="005C60B5" w:rsidP="005C60B5">
            <w:pPr>
              <w:numPr>
                <w:ilvl w:val="0"/>
                <w:numId w:val="9"/>
              </w:numPr>
              <w:rPr>
                <w:color w:val="000000" w:themeColor="text1"/>
              </w:rPr>
            </w:pPr>
            <w:r w:rsidRPr="00714216">
              <w:rPr>
                <w:color w:val="000000" w:themeColor="text1"/>
              </w:rPr>
              <w:t>dodatkowe wzmocnienie w postaci metalowych profili.</w:t>
            </w:r>
          </w:p>
          <w:p w14:paraId="08A4F74F" w14:textId="77777777" w:rsidR="005C60B5" w:rsidRPr="00714216" w:rsidRDefault="005C60B5" w:rsidP="005C60B5">
            <w:pPr>
              <w:rPr>
                <w:color w:val="000000" w:themeColor="text1"/>
              </w:rPr>
            </w:pPr>
            <w:r w:rsidRPr="00714216">
              <w:rPr>
                <w:b/>
                <w:bCs/>
                <w:color w:val="000000" w:themeColor="text1"/>
              </w:rPr>
              <w:t>Równomierne obciążenie każdej półki:</w:t>
            </w:r>
            <w:r w:rsidRPr="00714216">
              <w:rPr>
                <w:color w:val="000000" w:themeColor="text1"/>
              </w:rPr>
              <w:t xml:space="preserve"> minimum 70 kg/m².</w:t>
            </w:r>
          </w:p>
          <w:p w14:paraId="3BB038F6" w14:textId="77777777" w:rsidR="005C60B5" w:rsidRPr="00714216" w:rsidRDefault="005C60B5" w:rsidP="005C60B5">
            <w:pPr>
              <w:rPr>
                <w:color w:val="000000" w:themeColor="text1"/>
              </w:rPr>
            </w:pPr>
            <w:r w:rsidRPr="00714216">
              <w:rPr>
                <w:b/>
                <w:bCs/>
                <w:color w:val="000000" w:themeColor="text1"/>
              </w:rPr>
              <w:t>Konstrukcja nóg:</w:t>
            </w:r>
            <w:r w:rsidRPr="00714216">
              <w:rPr>
                <w:color w:val="000000" w:themeColor="text1"/>
              </w:rPr>
              <w:t xml:space="preserve"> wykonane z profili kwadratowych.</w:t>
            </w:r>
          </w:p>
          <w:p w14:paraId="72861619" w14:textId="77777777" w:rsidR="005C60B5" w:rsidRPr="00714216" w:rsidRDefault="005C60B5" w:rsidP="005C60B5">
            <w:pPr>
              <w:rPr>
                <w:color w:val="000000" w:themeColor="text1"/>
              </w:rPr>
            </w:pPr>
            <w:r w:rsidRPr="00714216">
              <w:rPr>
                <w:b/>
                <w:bCs/>
                <w:color w:val="000000" w:themeColor="text1"/>
              </w:rPr>
              <w:t>Stabilność konstrukcji:</w:t>
            </w:r>
            <w:r w:rsidRPr="00714216">
              <w:rPr>
                <w:color w:val="000000" w:themeColor="text1"/>
              </w:rPr>
              <w:t xml:space="preserve"> konstrukcja zapewniająca bezpieczne i stabilne użytkowanie przy maksymalnym obciążeniu.</w:t>
            </w:r>
          </w:p>
          <w:p w14:paraId="1D0AAA08" w14:textId="77777777" w:rsidR="005C60B5" w:rsidRPr="00714216" w:rsidRDefault="005C60B5" w:rsidP="005C60B5">
            <w:pPr>
              <w:rPr>
                <w:b/>
                <w:bCs/>
                <w:color w:val="000000" w:themeColor="text1"/>
              </w:rPr>
            </w:pPr>
            <w:r w:rsidRPr="00714216">
              <w:rPr>
                <w:b/>
                <w:bCs/>
                <w:color w:val="000000" w:themeColor="text1"/>
              </w:rPr>
              <w:t xml:space="preserve">Dodatkowo montowana tacka na skropliny, łatwo demontowana, w celu usunięcia nadmiaru wody. </w:t>
            </w:r>
          </w:p>
          <w:p w14:paraId="6126E293" w14:textId="77777777" w:rsidR="005C60B5" w:rsidRPr="00714216" w:rsidRDefault="005C60B5" w:rsidP="005C60B5">
            <w:pPr>
              <w:rPr>
                <w:color w:val="000000" w:themeColor="text1"/>
              </w:rPr>
            </w:pPr>
          </w:p>
        </w:tc>
        <w:tc>
          <w:tcPr>
            <w:tcW w:w="1881" w:type="dxa"/>
          </w:tcPr>
          <w:p w14:paraId="3D29AC94" w14:textId="6A53DFC1" w:rsidR="005C60B5" w:rsidRPr="00714216" w:rsidRDefault="005C60B5" w:rsidP="005C60B5">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02CE8209" w14:textId="77777777" w:rsidR="005C60B5" w:rsidRPr="00714216" w:rsidRDefault="005C60B5" w:rsidP="005C60B5">
            <w:pPr>
              <w:rPr>
                <w:color w:val="000000" w:themeColor="text1"/>
              </w:rPr>
            </w:pPr>
          </w:p>
          <w:p w14:paraId="475F45B2" w14:textId="77777777" w:rsidR="005C60B5" w:rsidRPr="00714216" w:rsidRDefault="005C60B5" w:rsidP="005C60B5">
            <w:pPr>
              <w:rPr>
                <w:color w:val="000000" w:themeColor="text1"/>
              </w:rPr>
            </w:pPr>
            <w:r w:rsidRPr="00714216">
              <w:rPr>
                <w:color w:val="000000" w:themeColor="text1"/>
              </w:rPr>
              <w:t>1000 x 700 x 1800 mm</w:t>
            </w:r>
          </w:p>
          <w:p w14:paraId="2D01A0DF" w14:textId="77777777" w:rsidR="005C60B5" w:rsidRPr="00714216" w:rsidRDefault="005C60B5" w:rsidP="005C60B5">
            <w:pPr>
              <w:rPr>
                <w:color w:val="000000" w:themeColor="text1"/>
              </w:rPr>
            </w:pPr>
            <w:r w:rsidRPr="00714216">
              <w:rPr>
                <w:color w:val="000000" w:themeColor="text1"/>
              </w:rPr>
              <w:t xml:space="preserve"> (szer. x gł. x wys.).</w:t>
            </w:r>
          </w:p>
          <w:p w14:paraId="32856860" w14:textId="77777777" w:rsidR="005C60B5" w:rsidRPr="00714216" w:rsidRDefault="005C60B5" w:rsidP="005C60B5">
            <w:pPr>
              <w:rPr>
                <w:i/>
                <w:iCs/>
                <w:color w:val="000000" w:themeColor="text1"/>
              </w:rPr>
            </w:pPr>
          </w:p>
          <w:p w14:paraId="4301EACA" w14:textId="77777777" w:rsidR="005C60B5" w:rsidRPr="00714216" w:rsidRDefault="005C60B5" w:rsidP="005C60B5">
            <w:pPr>
              <w:rPr>
                <w:b/>
                <w:bCs/>
                <w:color w:val="000000" w:themeColor="text1"/>
              </w:rPr>
            </w:pPr>
            <w:r w:rsidRPr="00714216">
              <w:rPr>
                <w:b/>
                <w:bCs/>
                <w:color w:val="000000" w:themeColor="text1"/>
              </w:rPr>
              <w:t>Urządzenie winno stanowić spójny element projektowanej linii technologicznej kuchni.</w:t>
            </w:r>
          </w:p>
          <w:p w14:paraId="3B991EE6" w14:textId="77777777" w:rsidR="005C60B5" w:rsidRPr="00714216" w:rsidRDefault="005C60B5" w:rsidP="005C60B5">
            <w:pPr>
              <w:rPr>
                <w:color w:val="000000" w:themeColor="text1"/>
              </w:rPr>
            </w:pPr>
          </w:p>
          <w:p w14:paraId="2BCF183D" w14:textId="77777777" w:rsidR="005C60B5" w:rsidRPr="00714216" w:rsidRDefault="005C60B5" w:rsidP="005C60B5">
            <w:pPr>
              <w:rPr>
                <w:b/>
                <w:bCs/>
                <w:color w:val="000000" w:themeColor="text1"/>
              </w:rPr>
            </w:pPr>
          </w:p>
        </w:tc>
        <w:tc>
          <w:tcPr>
            <w:tcW w:w="3447" w:type="dxa"/>
          </w:tcPr>
          <w:p w14:paraId="7C433D62" w14:textId="77777777" w:rsidR="005C60B5" w:rsidRPr="00714216" w:rsidRDefault="005C60B5" w:rsidP="005C60B5">
            <w:pPr>
              <w:rPr>
                <w:b/>
                <w:bCs/>
                <w:color w:val="000000" w:themeColor="text1"/>
              </w:rPr>
            </w:pPr>
            <w:r w:rsidRPr="00714216">
              <w:rPr>
                <w:b/>
                <w:bCs/>
                <w:color w:val="000000" w:themeColor="text1"/>
              </w:rPr>
              <w:t xml:space="preserve">BEZPIECZEŃSTWO I ERGONOMIA </w:t>
            </w:r>
          </w:p>
          <w:p w14:paraId="3A96E505" w14:textId="77777777" w:rsidR="005C60B5" w:rsidRPr="00714216" w:rsidRDefault="005C60B5" w:rsidP="005C60B5">
            <w:pPr>
              <w:rPr>
                <w:color w:val="000000" w:themeColor="text1"/>
              </w:rPr>
            </w:pPr>
            <w:r w:rsidRPr="00714216">
              <w:rPr>
                <w:color w:val="000000" w:themeColor="text1"/>
              </w:rPr>
              <w:t>Konstrukcja regału nie może posiadać ostrych krawędzi ani elementów stwarzających ryzyko urazu.</w:t>
            </w:r>
          </w:p>
          <w:p w14:paraId="49DCB394" w14:textId="77777777" w:rsidR="005C60B5" w:rsidRPr="00714216" w:rsidRDefault="005C60B5" w:rsidP="005C60B5">
            <w:pPr>
              <w:rPr>
                <w:b/>
                <w:bCs/>
                <w:color w:val="000000" w:themeColor="text1"/>
              </w:rPr>
            </w:pPr>
          </w:p>
          <w:p w14:paraId="32E20889" w14:textId="77777777" w:rsidR="005C60B5" w:rsidRPr="00714216" w:rsidRDefault="005C60B5" w:rsidP="005C60B5">
            <w:pPr>
              <w:rPr>
                <w:color w:val="000000" w:themeColor="text1"/>
              </w:rPr>
            </w:pPr>
            <w:r w:rsidRPr="00714216">
              <w:rPr>
                <w:color w:val="000000" w:themeColor="text1"/>
              </w:rPr>
              <w:t>Regał musi być stabilny i zabezpieczony przed przewróceniem.</w:t>
            </w:r>
          </w:p>
          <w:p w14:paraId="246E4C75" w14:textId="77777777" w:rsidR="005C60B5" w:rsidRPr="00714216" w:rsidRDefault="005C60B5" w:rsidP="005C60B5">
            <w:pPr>
              <w:rPr>
                <w:color w:val="000000" w:themeColor="text1"/>
              </w:rPr>
            </w:pPr>
          </w:p>
          <w:p w14:paraId="3677F26E" w14:textId="77777777" w:rsidR="005C60B5" w:rsidRPr="00714216" w:rsidRDefault="005C60B5" w:rsidP="005C60B5">
            <w:pPr>
              <w:rPr>
                <w:color w:val="000000" w:themeColor="text1"/>
              </w:rPr>
            </w:pPr>
            <w:r w:rsidRPr="00714216">
              <w:rPr>
                <w:color w:val="000000" w:themeColor="text1"/>
              </w:rPr>
              <w:t>W przypadku montażu przy ścianie dopuszcza się dodatkowe mocowanie zwiększające bezpieczeństwo użytkowania.</w:t>
            </w:r>
          </w:p>
          <w:p w14:paraId="42E1B925" w14:textId="77777777" w:rsidR="005C60B5" w:rsidRPr="00714216" w:rsidRDefault="005C60B5" w:rsidP="005C60B5">
            <w:pPr>
              <w:rPr>
                <w:b/>
                <w:bCs/>
                <w:color w:val="000000" w:themeColor="text1"/>
              </w:rPr>
            </w:pPr>
          </w:p>
        </w:tc>
        <w:tc>
          <w:tcPr>
            <w:tcW w:w="1476" w:type="dxa"/>
          </w:tcPr>
          <w:p w14:paraId="248FF635" w14:textId="77777777" w:rsidR="005C60B5" w:rsidRPr="00714216" w:rsidRDefault="005C60B5" w:rsidP="005C60B5">
            <w:pPr>
              <w:rPr>
                <w:b/>
                <w:bCs/>
                <w:color w:val="000000" w:themeColor="text1"/>
              </w:rPr>
            </w:pPr>
          </w:p>
        </w:tc>
        <w:tc>
          <w:tcPr>
            <w:tcW w:w="1417" w:type="dxa"/>
          </w:tcPr>
          <w:p w14:paraId="32BA82BF" w14:textId="77777777" w:rsidR="005C60B5" w:rsidRPr="00714216" w:rsidRDefault="005C60B5" w:rsidP="005C60B5">
            <w:pPr>
              <w:rPr>
                <w:b/>
                <w:bCs/>
                <w:color w:val="000000" w:themeColor="text1"/>
              </w:rPr>
            </w:pPr>
          </w:p>
        </w:tc>
        <w:tc>
          <w:tcPr>
            <w:tcW w:w="1418" w:type="dxa"/>
          </w:tcPr>
          <w:p w14:paraId="6E225C8F" w14:textId="77777777" w:rsidR="005C60B5" w:rsidRPr="00714216" w:rsidRDefault="005C60B5" w:rsidP="005C60B5">
            <w:pPr>
              <w:rPr>
                <w:b/>
                <w:bCs/>
                <w:color w:val="000000" w:themeColor="text1"/>
              </w:rPr>
            </w:pPr>
          </w:p>
        </w:tc>
        <w:tc>
          <w:tcPr>
            <w:tcW w:w="1134" w:type="dxa"/>
          </w:tcPr>
          <w:p w14:paraId="3745C865" w14:textId="77777777" w:rsidR="005C60B5" w:rsidRPr="00714216" w:rsidRDefault="005C60B5" w:rsidP="005C60B5">
            <w:pPr>
              <w:rPr>
                <w:b/>
                <w:bCs/>
                <w:color w:val="000000" w:themeColor="text1"/>
              </w:rPr>
            </w:pPr>
          </w:p>
        </w:tc>
        <w:tc>
          <w:tcPr>
            <w:tcW w:w="1842" w:type="dxa"/>
          </w:tcPr>
          <w:p w14:paraId="11A48EF7" w14:textId="77777777" w:rsidR="005C60B5" w:rsidRPr="00714216" w:rsidRDefault="005C60B5" w:rsidP="005C60B5">
            <w:pPr>
              <w:rPr>
                <w:b/>
                <w:bCs/>
                <w:color w:val="000000" w:themeColor="text1"/>
              </w:rPr>
            </w:pPr>
          </w:p>
        </w:tc>
      </w:tr>
      <w:tr w:rsidR="00714216" w:rsidRPr="00714216" w14:paraId="13F64E58" w14:textId="710D65B5" w:rsidTr="00045C3C">
        <w:tc>
          <w:tcPr>
            <w:tcW w:w="568" w:type="dxa"/>
          </w:tcPr>
          <w:p w14:paraId="12E2A347" w14:textId="7EB4B339" w:rsidR="00854E29" w:rsidRPr="00714216" w:rsidRDefault="00854E29" w:rsidP="00854E29">
            <w:pPr>
              <w:rPr>
                <w:color w:val="000000" w:themeColor="text1"/>
              </w:rPr>
            </w:pPr>
            <w:r w:rsidRPr="00714216">
              <w:rPr>
                <w:color w:val="000000" w:themeColor="text1"/>
              </w:rPr>
              <w:t>3</w:t>
            </w:r>
          </w:p>
        </w:tc>
        <w:tc>
          <w:tcPr>
            <w:tcW w:w="3260" w:type="dxa"/>
          </w:tcPr>
          <w:p w14:paraId="56F9BD08" w14:textId="77777777" w:rsidR="00854E29" w:rsidRPr="00714216" w:rsidRDefault="00854E29" w:rsidP="00854E29">
            <w:pPr>
              <w:rPr>
                <w:b/>
                <w:bCs/>
                <w:noProof/>
                <w:color w:val="000000" w:themeColor="text1"/>
              </w:rPr>
            </w:pPr>
            <w:r w:rsidRPr="00714216">
              <w:rPr>
                <w:b/>
                <w:bCs/>
                <w:noProof/>
                <w:color w:val="000000" w:themeColor="text1"/>
              </w:rPr>
              <w:t>ZMYWARKA GASTRONOMICZNA Z REKUPERACJĄ</w:t>
            </w:r>
          </w:p>
          <w:p w14:paraId="45D5BBAA" w14:textId="77777777" w:rsidR="00854E29" w:rsidRPr="00714216" w:rsidRDefault="00854E29" w:rsidP="00854E29">
            <w:pPr>
              <w:rPr>
                <w:b/>
                <w:bCs/>
                <w:noProof/>
                <w:color w:val="000000" w:themeColor="text1"/>
              </w:rPr>
            </w:pPr>
          </w:p>
          <w:p w14:paraId="1B9E891A" w14:textId="338D47D8" w:rsidR="00854E29" w:rsidRPr="00714216" w:rsidRDefault="00854E29" w:rsidP="00854E29">
            <w:pPr>
              <w:rPr>
                <w:b/>
                <w:bCs/>
                <w:color w:val="000000" w:themeColor="text1"/>
              </w:rPr>
            </w:pPr>
            <w:r w:rsidRPr="00714216">
              <w:rPr>
                <w:b/>
                <w:bCs/>
                <w:noProof/>
                <w:color w:val="000000" w:themeColor="text1"/>
              </w:rPr>
              <w:drawing>
                <wp:inline distT="0" distB="0" distL="0" distR="0" wp14:anchorId="4E09F033" wp14:editId="6E50C059">
                  <wp:extent cx="2160270" cy="2429510"/>
                  <wp:effectExtent l="0" t="0" r="0" b="8890"/>
                  <wp:docPr id="10665463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0270" cy="2429510"/>
                          </a:xfrm>
                          <a:prstGeom prst="rect">
                            <a:avLst/>
                          </a:prstGeom>
                          <a:noFill/>
                          <a:ln>
                            <a:noFill/>
                          </a:ln>
                        </pic:spPr>
                      </pic:pic>
                    </a:graphicData>
                  </a:graphic>
                </wp:inline>
              </w:drawing>
            </w:r>
          </w:p>
        </w:tc>
        <w:tc>
          <w:tcPr>
            <w:tcW w:w="850" w:type="dxa"/>
          </w:tcPr>
          <w:p w14:paraId="2BFE67AA" w14:textId="2237A487" w:rsidR="00854E29" w:rsidRPr="00714216" w:rsidRDefault="005C60B5" w:rsidP="00854E29">
            <w:pPr>
              <w:rPr>
                <w:b/>
                <w:bCs/>
                <w:color w:val="000000" w:themeColor="text1"/>
              </w:rPr>
            </w:pPr>
            <w:r w:rsidRPr="00714216">
              <w:rPr>
                <w:b/>
                <w:bCs/>
                <w:color w:val="000000" w:themeColor="text1"/>
              </w:rPr>
              <w:t>1</w:t>
            </w:r>
          </w:p>
        </w:tc>
        <w:tc>
          <w:tcPr>
            <w:tcW w:w="5529" w:type="dxa"/>
          </w:tcPr>
          <w:p w14:paraId="2AEFFEC9" w14:textId="77777777" w:rsidR="00854E29" w:rsidRPr="00714216" w:rsidRDefault="00854E29" w:rsidP="00854E29">
            <w:pPr>
              <w:rPr>
                <w:b/>
                <w:bCs/>
                <w:color w:val="000000" w:themeColor="text1"/>
              </w:rPr>
            </w:pPr>
            <w:r w:rsidRPr="00714216">
              <w:rPr>
                <w:b/>
                <w:bCs/>
                <w:color w:val="000000" w:themeColor="text1"/>
              </w:rPr>
              <w:t>Interfejs użytkownika</w:t>
            </w:r>
          </w:p>
          <w:p w14:paraId="540E2096" w14:textId="77777777" w:rsidR="00854E29" w:rsidRPr="00714216" w:rsidRDefault="00854E29" w:rsidP="00854E29">
            <w:pPr>
              <w:rPr>
                <w:color w:val="000000" w:themeColor="text1"/>
              </w:rPr>
            </w:pPr>
            <w:r w:rsidRPr="00714216">
              <w:rPr>
                <w:color w:val="000000" w:themeColor="text1"/>
              </w:rPr>
              <w:t>Urządzenie wyposażone w intuicyjny system sterowania obejmujący:</w:t>
            </w:r>
          </w:p>
          <w:p w14:paraId="3D0503D8" w14:textId="77777777" w:rsidR="00854E29" w:rsidRPr="00714216" w:rsidRDefault="00854E29" w:rsidP="00854E29">
            <w:pPr>
              <w:numPr>
                <w:ilvl w:val="0"/>
                <w:numId w:val="88"/>
              </w:numPr>
              <w:rPr>
                <w:color w:val="000000" w:themeColor="text1"/>
              </w:rPr>
            </w:pPr>
            <w:r w:rsidRPr="00714216">
              <w:rPr>
                <w:color w:val="000000" w:themeColor="text1"/>
              </w:rPr>
              <w:t>5-calowy, podświetlany, kolorowy wyświetlacz LCD.</w:t>
            </w:r>
          </w:p>
          <w:p w14:paraId="047137C9" w14:textId="77777777" w:rsidR="00854E29" w:rsidRPr="00714216" w:rsidRDefault="00854E29" w:rsidP="00854E29">
            <w:pPr>
              <w:numPr>
                <w:ilvl w:val="0"/>
                <w:numId w:val="88"/>
              </w:numPr>
              <w:rPr>
                <w:color w:val="000000" w:themeColor="text1"/>
              </w:rPr>
            </w:pPr>
            <w:r w:rsidRPr="00714216">
              <w:rPr>
                <w:color w:val="000000" w:themeColor="text1"/>
              </w:rPr>
              <w:t>Kolorowe wskaźniki statusu umożliwiające kontrolę pracy urządzenia z większej odległości.</w:t>
            </w:r>
          </w:p>
          <w:p w14:paraId="0675C3FC" w14:textId="77777777" w:rsidR="00854E29" w:rsidRPr="00714216" w:rsidRDefault="00854E29" w:rsidP="00854E29">
            <w:pPr>
              <w:numPr>
                <w:ilvl w:val="0"/>
                <w:numId w:val="88"/>
              </w:numPr>
              <w:rPr>
                <w:color w:val="000000" w:themeColor="text1"/>
              </w:rPr>
            </w:pPr>
            <w:r w:rsidRPr="00714216">
              <w:rPr>
                <w:color w:val="000000" w:themeColor="text1"/>
              </w:rPr>
              <w:t>Wyświetlanie kluczowych parametrów operacyjnych, takich jak:</w:t>
            </w:r>
          </w:p>
          <w:p w14:paraId="6EEC433B" w14:textId="77777777" w:rsidR="00854E29" w:rsidRPr="00714216" w:rsidRDefault="00854E29" w:rsidP="00854E29">
            <w:pPr>
              <w:numPr>
                <w:ilvl w:val="1"/>
                <w:numId w:val="88"/>
              </w:numPr>
              <w:rPr>
                <w:color w:val="000000" w:themeColor="text1"/>
              </w:rPr>
            </w:pPr>
            <w:r w:rsidRPr="00714216">
              <w:rPr>
                <w:color w:val="000000" w:themeColor="text1"/>
              </w:rPr>
              <w:t>temperatura zbiornika,</w:t>
            </w:r>
          </w:p>
          <w:p w14:paraId="78DC2079" w14:textId="77777777" w:rsidR="00854E29" w:rsidRPr="00714216" w:rsidRDefault="00854E29" w:rsidP="00854E29">
            <w:pPr>
              <w:numPr>
                <w:ilvl w:val="1"/>
                <w:numId w:val="88"/>
              </w:numPr>
              <w:rPr>
                <w:color w:val="000000" w:themeColor="text1"/>
              </w:rPr>
            </w:pPr>
            <w:r w:rsidRPr="00714216">
              <w:rPr>
                <w:color w:val="000000" w:themeColor="text1"/>
              </w:rPr>
              <w:t>temperatura kotła,</w:t>
            </w:r>
          </w:p>
          <w:p w14:paraId="2FD6AD7B" w14:textId="77777777" w:rsidR="00854E29" w:rsidRPr="00714216" w:rsidRDefault="00854E29" w:rsidP="00854E29">
            <w:pPr>
              <w:numPr>
                <w:ilvl w:val="1"/>
                <w:numId w:val="88"/>
              </w:numPr>
              <w:rPr>
                <w:color w:val="000000" w:themeColor="text1"/>
              </w:rPr>
            </w:pPr>
            <w:r w:rsidRPr="00714216">
              <w:rPr>
                <w:color w:val="000000" w:themeColor="text1"/>
              </w:rPr>
              <w:t>liczba zakończonych cykli.</w:t>
            </w:r>
          </w:p>
          <w:p w14:paraId="59CA1456" w14:textId="77777777" w:rsidR="00854E29" w:rsidRPr="00714216" w:rsidRDefault="00854E29" w:rsidP="00854E29">
            <w:pPr>
              <w:numPr>
                <w:ilvl w:val="0"/>
                <w:numId w:val="88"/>
              </w:numPr>
              <w:rPr>
                <w:color w:val="000000" w:themeColor="text1"/>
              </w:rPr>
            </w:pPr>
            <w:r w:rsidRPr="00714216">
              <w:rPr>
                <w:color w:val="000000" w:themeColor="text1"/>
              </w:rPr>
              <w:t>Możliwość regulacji temperatury zbiornika i kotła.</w:t>
            </w:r>
          </w:p>
          <w:p w14:paraId="387AFA1D" w14:textId="77777777" w:rsidR="00854E29" w:rsidRPr="00714216" w:rsidRDefault="00854E29" w:rsidP="00854E29">
            <w:pPr>
              <w:numPr>
                <w:ilvl w:val="0"/>
                <w:numId w:val="88"/>
              </w:numPr>
              <w:rPr>
                <w:color w:val="000000" w:themeColor="text1"/>
              </w:rPr>
            </w:pPr>
            <w:r w:rsidRPr="00714216">
              <w:rPr>
                <w:color w:val="000000" w:themeColor="text1"/>
              </w:rPr>
              <w:t>Precyzyjne dozowanie detergentu oraz środka nabłyszczającego.</w:t>
            </w:r>
          </w:p>
          <w:p w14:paraId="60DA0054" w14:textId="77777777" w:rsidR="00854E29" w:rsidRPr="00714216" w:rsidRDefault="00854E29" w:rsidP="00854E29">
            <w:pPr>
              <w:numPr>
                <w:ilvl w:val="0"/>
                <w:numId w:val="88"/>
              </w:numPr>
              <w:rPr>
                <w:color w:val="000000" w:themeColor="text1"/>
              </w:rPr>
            </w:pPr>
            <w:r w:rsidRPr="00714216">
              <w:rPr>
                <w:color w:val="000000" w:themeColor="text1"/>
              </w:rPr>
              <w:lastRenderedPageBreak/>
              <w:t>System samodiagnozy z funkcją sygnalizacji błędów.</w:t>
            </w:r>
          </w:p>
          <w:p w14:paraId="264B6F88" w14:textId="77777777" w:rsidR="00854E29" w:rsidRPr="00714216" w:rsidRDefault="00854E29" w:rsidP="00854E29">
            <w:pPr>
              <w:numPr>
                <w:ilvl w:val="0"/>
                <w:numId w:val="88"/>
              </w:numPr>
              <w:rPr>
                <w:color w:val="000000" w:themeColor="text1"/>
              </w:rPr>
            </w:pPr>
            <w:r w:rsidRPr="00714216">
              <w:rPr>
                <w:color w:val="000000" w:themeColor="text1"/>
              </w:rPr>
              <w:t>Tryb oszczędzania energii (stand-by) – automatyczne obniżenie temperatury wody w zbiorniku i kotle w okresach bezczynności, co redukuje zużycie energii oraz ogranicza osadzanie się kamienia na elementach grzewczych.</w:t>
            </w:r>
          </w:p>
          <w:p w14:paraId="37028627" w14:textId="77777777" w:rsidR="00854E29" w:rsidRPr="00714216" w:rsidRDefault="00854E29" w:rsidP="00854E29">
            <w:pPr>
              <w:rPr>
                <w:b/>
                <w:bCs/>
                <w:color w:val="000000" w:themeColor="text1"/>
              </w:rPr>
            </w:pPr>
          </w:p>
          <w:p w14:paraId="76E16686" w14:textId="77777777" w:rsidR="00854E29" w:rsidRPr="00714216" w:rsidRDefault="00854E29" w:rsidP="00854E29">
            <w:pPr>
              <w:rPr>
                <w:b/>
                <w:bCs/>
                <w:color w:val="000000" w:themeColor="text1"/>
              </w:rPr>
            </w:pPr>
            <w:r w:rsidRPr="00714216">
              <w:rPr>
                <w:b/>
                <w:bCs/>
                <w:color w:val="000000" w:themeColor="text1"/>
              </w:rPr>
              <w:t>Szczegóły konstrukcyjne</w:t>
            </w:r>
          </w:p>
          <w:p w14:paraId="40271326" w14:textId="77777777" w:rsidR="00854E29" w:rsidRPr="00714216" w:rsidRDefault="00854E29" w:rsidP="00854E29">
            <w:pPr>
              <w:numPr>
                <w:ilvl w:val="0"/>
                <w:numId w:val="89"/>
              </w:numPr>
              <w:rPr>
                <w:color w:val="000000" w:themeColor="text1"/>
              </w:rPr>
            </w:pPr>
            <w:r w:rsidRPr="00714216">
              <w:rPr>
                <w:color w:val="000000" w:themeColor="text1"/>
              </w:rPr>
              <w:t>Konstrukcja zintegrowana z podwójną ścianką.</w:t>
            </w:r>
          </w:p>
          <w:p w14:paraId="36166502" w14:textId="77777777" w:rsidR="00854E29" w:rsidRPr="00714216" w:rsidRDefault="00854E29" w:rsidP="00854E29">
            <w:pPr>
              <w:numPr>
                <w:ilvl w:val="0"/>
                <w:numId w:val="89"/>
              </w:numPr>
              <w:rPr>
                <w:color w:val="000000" w:themeColor="text1"/>
              </w:rPr>
            </w:pPr>
            <w:r w:rsidRPr="00714216">
              <w:rPr>
                <w:color w:val="000000" w:themeColor="text1"/>
              </w:rPr>
              <w:t>Drzwi podwójnej ścianki – wyciszone i odporne na wysoką temperaturę.</w:t>
            </w:r>
          </w:p>
          <w:p w14:paraId="142DCD27" w14:textId="77777777" w:rsidR="00854E29" w:rsidRPr="00714216" w:rsidRDefault="00854E29" w:rsidP="00854E29">
            <w:pPr>
              <w:numPr>
                <w:ilvl w:val="0"/>
                <w:numId w:val="89"/>
              </w:numPr>
              <w:rPr>
                <w:color w:val="000000" w:themeColor="text1"/>
              </w:rPr>
            </w:pPr>
            <w:r w:rsidRPr="00714216">
              <w:rPr>
                <w:color w:val="000000" w:themeColor="text1"/>
              </w:rPr>
              <w:t>Pompy myjące z podwójnym przepływem (1 wejście, 2 wyjścia – osobne dla każdego ramienia), eliminujące straty mocy i redukujące hałas.</w:t>
            </w:r>
          </w:p>
          <w:p w14:paraId="3C241953" w14:textId="77777777" w:rsidR="00854E29" w:rsidRPr="00714216" w:rsidRDefault="00854E29" w:rsidP="00854E29">
            <w:pPr>
              <w:numPr>
                <w:ilvl w:val="0"/>
                <w:numId w:val="89"/>
              </w:numPr>
              <w:rPr>
                <w:color w:val="000000" w:themeColor="text1"/>
              </w:rPr>
            </w:pPr>
            <w:r w:rsidRPr="00714216">
              <w:rPr>
                <w:color w:val="000000" w:themeColor="text1"/>
              </w:rPr>
              <w:t>Standardowa pompa płucząca:</w:t>
            </w:r>
          </w:p>
          <w:p w14:paraId="4FEC5BEB" w14:textId="77777777" w:rsidR="00854E29" w:rsidRPr="00714216" w:rsidRDefault="00854E29" w:rsidP="00854E29">
            <w:pPr>
              <w:numPr>
                <w:ilvl w:val="1"/>
                <w:numId w:val="89"/>
              </w:numPr>
              <w:rPr>
                <w:color w:val="000000" w:themeColor="text1"/>
              </w:rPr>
            </w:pPr>
            <w:r w:rsidRPr="00714216">
              <w:rPr>
                <w:color w:val="000000" w:themeColor="text1"/>
              </w:rPr>
              <w:t>skuteczne płukanie przy niskim ciśnieniu wody (od 1 bar),</w:t>
            </w:r>
          </w:p>
          <w:p w14:paraId="398F2D40" w14:textId="77777777" w:rsidR="00854E29" w:rsidRPr="00714216" w:rsidRDefault="00854E29" w:rsidP="00854E29">
            <w:pPr>
              <w:numPr>
                <w:ilvl w:val="1"/>
                <w:numId w:val="89"/>
              </w:numPr>
              <w:rPr>
                <w:color w:val="000000" w:themeColor="text1"/>
              </w:rPr>
            </w:pPr>
            <w:r w:rsidRPr="00714216">
              <w:rPr>
                <w:color w:val="000000" w:themeColor="text1"/>
              </w:rPr>
              <w:t>system „Air Break” zapewniający niezależność od ciśnienia sieci oraz zmniejszone zużycie wody i energii,</w:t>
            </w:r>
          </w:p>
          <w:p w14:paraId="44C7B2C9" w14:textId="77777777" w:rsidR="00854E29" w:rsidRPr="00714216" w:rsidRDefault="00854E29" w:rsidP="00854E29">
            <w:pPr>
              <w:numPr>
                <w:ilvl w:val="1"/>
                <w:numId w:val="89"/>
              </w:numPr>
              <w:rPr>
                <w:color w:val="000000" w:themeColor="text1"/>
              </w:rPr>
            </w:pPr>
            <w:r w:rsidRPr="00714216">
              <w:rPr>
                <w:color w:val="000000" w:themeColor="text1"/>
              </w:rPr>
              <w:t>stała temperatura wody płuczącej (bez mieszania z zimną wodą).</w:t>
            </w:r>
          </w:p>
          <w:p w14:paraId="3C22AE40" w14:textId="77777777" w:rsidR="00854E29" w:rsidRPr="00714216" w:rsidRDefault="00854E29" w:rsidP="00854E29">
            <w:pPr>
              <w:numPr>
                <w:ilvl w:val="0"/>
                <w:numId w:val="89"/>
              </w:numPr>
              <w:rPr>
                <w:color w:val="000000" w:themeColor="text1"/>
              </w:rPr>
            </w:pPr>
            <w:r w:rsidRPr="00714216">
              <w:rPr>
                <w:color w:val="000000" w:themeColor="text1"/>
              </w:rPr>
              <w:t>Standardowe perystaltyczne dozowniki detergentu i nabłyszczacza.</w:t>
            </w:r>
          </w:p>
          <w:p w14:paraId="19838FF0" w14:textId="5FB14D49" w:rsidR="00854E29" w:rsidRPr="00714216" w:rsidRDefault="00854E29" w:rsidP="00854E29">
            <w:pPr>
              <w:numPr>
                <w:ilvl w:val="0"/>
                <w:numId w:val="89"/>
              </w:numPr>
              <w:rPr>
                <w:color w:val="000000" w:themeColor="text1"/>
              </w:rPr>
            </w:pPr>
            <w:r w:rsidRPr="00714216">
              <w:rPr>
                <w:color w:val="000000" w:themeColor="text1"/>
              </w:rPr>
              <w:t>System – rozpoczęcie płukania dopiero po osiągnięciu wymaganej temperatury higienicznej.</w:t>
            </w:r>
          </w:p>
          <w:p w14:paraId="6735B6FD" w14:textId="77777777" w:rsidR="00854E29" w:rsidRPr="00714216" w:rsidRDefault="00854E29" w:rsidP="00854E29">
            <w:pPr>
              <w:numPr>
                <w:ilvl w:val="0"/>
                <w:numId w:val="89"/>
              </w:numPr>
              <w:rPr>
                <w:color w:val="000000" w:themeColor="text1"/>
              </w:rPr>
            </w:pPr>
            <w:r w:rsidRPr="00714216">
              <w:rPr>
                <w:color w:val="000000" w:themeColor="text1"/>
              </w:rPr>
              <w:t>Standardowa pompa spustowa umożliwiająca:</w:t>
            </w:r>
          </w:p>
          <w:p w14:paraId="12B9E8B8" w14:textId="77777777" w:rsidR="00854E29" w:rsidRPr="00714216" w:rsidRDefault="00854E29" w:rsidP="00854E29">
            <w:pPr>
              <w:numPr>
                <w:ilvl w:val="1"/>
                <w:numId w:val="89"/>
              </w:numPr>
              <w:rPr>
                <w:color w:val="000000" w:themeColor="text1"/>
              </w:rPr>
            </w:pPr>
            <w:r w:rsidRPr="00714216">
              <w:rPr>
                <w:color w:val="000000" w:themeColor="text1"/>
              </w:rPr>
              <w:t>płukanie objętościowe (częściowe opróżnianie zbiornika przed płukaniem),</w:t>
            </w:r>
          </w:p>
          <w:p w14:paraId="0121A866" w14:textId="77777777" w:rsidR="00854E29" w:rsidRPr="00714216" w:rsidRDefault="00854E29" w:rsidP="00854E29">
            <w:pPr>
              <w:numPr>
                <w:ilvl w:val="1"/>
                <w:numId w:val="89"/>
              </w:numPr>
              <w:rPr>
                <w:color w:val="000000" w:themeColor="text1"/>
              </w:rPr>
            </w:pPr>
            <w:r w:rsidRPr="00714216">
              <w:rPr>
                <w:color w:val="000000" w:themeColor="text1"/>
              </w:rPr>
              <w:t>pełny cykl samoczyszczenia zapobiegający namnażaniu bakterii.</w:t>
            </w:r>
          </w:p>
          <w:p w14:paraId="03460476" w14:textId="77777777" w:rsidR="00854E29" w:rsidRPr="00714216" w:rsidRDefault="00854E29" w:rsidP="00854E29">
            <w:pPr>
              <w:numPr>
                <w:ilvl w:val="0"/>
                <w:numId w:val="89"/>
              </w:numPr>
              <w:rPr>
                <w:color w:val="000000" w:themeColor="text1"/>
              </w:rPr>
            </w:pPr>
            <w:r w:rsidRPr="00714216">
              <w:rPr>
                <w:color w:val="000000" w:themeColor="text1"/>
              </w:rPr>
              <w:t>Filtr powierzchniowy zbiornika ze stali nierdzewnej (zatrzymuje większe zanieczyszczenia).</w:t>
            </w:r>
          </w:p>
          <w:p w14:paraId="3025C736" w14:textId="77777777" w:rsidR="00854E29" w:rsidRPr="00714216" w:rsidRDefault="00854E29" w:rsidP="00854E29">
            <w:pPr>
              <w:numPr>
                <w:ilvl w:val="0"/>
                <w:numId w:val="89"/>
              </w:numPr>
              <w:rPr>
                <w:color w:val="000000" w:themeColor="text1"/>
              </w:rPr>
            </w:pPr>
            <w:r w:rsidRPr="00714216">
              <w:rPr>
                <w:color w:val="000000" w:themeColor="text1"/>
              </w:rPr>
              <w:t>Filtr ssący pompy z polipropylenu (ochrona pompy przed drobnymi zanieczyszczeniami).</w:t>
            </w:r>
          </w:p>
          <w:p w14:paraId="34582544" w14:textId="77777777" w:rsidR="00854E29" w:rsidRPr="00714216" w:rsidRDefault="00854E29" w:rsidP="00854E29">
            <w:pPr>
              <w:numPr>
                <w:ilvl w:val="0"/>
                <w:numId w:val="89"/>
              </w:numPr>
              <w:rPr>
                <w:color w:val="000000" w:themeColor="text1"/>
              </w:rPr>
            </w:pPr>
            <w:r w:rsidRPr="00714216">
              <w:rPr>
                <w:color w:val="000000" w:themeColor="text1"/>
              </w:rPr>
              <w:lastRenderedPageBreak/>
              <w:t>Tłoczony i pochylony zbiornik umożliwiający całkowite opróżnienie.</w:t>
            </w:r>
          </w:p>
          <w:p w14:paraId="349A6733" w14:textId="77777777" w:rsidR="00854E29" w:rsidRPr="00714216" w:rsidRDefault="00854E29" w:rsidP="00854E29">
            <w:pPr>
              <w:numPr>
                <w:ilvl w:val="0"/>
                <w:numId w:val="89"/>
              </w:numPr>
              <w:rPr>
                <w:color w:val="000000" w:themeColor="text1"/>
              </w:rPr>
            </w:pPr>
            <w:r w:rsidRPr="00714216">
              <w:rPr>
                <w:color w:val="000000" w:themeColor="text1"/>
              </w:rPr>
              <w:t>Komora myjąca bez wewnętrznych rur i krawędzi sprzyjających gromadzeniu zanieczyszczeń.</w:t>
            </w:r>
          </w:p>
          <w:p w14:paraId="2275E848" w14:textId="77777777" w:rsidR="00854E29" w:rsidRPr="00714216" w:rsidRDefault="00854E29" w:rsidP="00854E29">
            <w:pPr>
              <w:numPr>
                <w:ilvl w:val="0"/>
                <w:numId w:val="89"/>
              </w:numPr>
              <w:rPr>
                <w:color w:val="000000" w:themeColor="text1"/>
              </w:rPr>
            </w:pPr>
            <w:r w:rsidRPr="00714216">
              <w:rPr>
                <w:color w:val="000000" w:themeColor="text1"/>
              </w:rPr>
              <w:t>Łatwo dostępny filtr kosza odpadów z polipropylenu.</w:t>
            </w:r>
          </w:p>
          <w:p w14:paraId="205CDEB3" w14:textId="77777777" w:rsidR="00854E29" w:rsidRPr="00714216" w:rsidRDefault="00854E29" w:rsidP="00854E29">
            <w:pPr>
              <w:numPr>
                <w:ilvl w:val="0"/>
                <w:numId w:val="89"/>
              </w:numPr>
              <w:rPr>
                <w:color w:val="000000" w:themeColor="text1"/>
              </w:rPr>
            </w:pPr>
            <w:r w:rsidRPr="00714216">
              <w:rPr>
                <w:color w:val="000000" w:themeColor="text1"/>
              </w:rPr>
              <w:t>Wyważone, amortyzowane drzwi.</w:t>
            </w:r>
          </w:p>
          <w:p w14:paraId="25D82E44" w14:textId="77777777" w:rsidR="00854E29" w:rsidRPr="00714216" w:rsidRDefault="00854E29" w:rsidP="00854E29">
            <w:pPr>
              <w:numPr>
                <w:ilvl w:val="0"/>
                <w:numId w:val="89"/>
              </w:numPr>
              <w:rPr>
                <w:color w:val="000000" w:themeColor="text1"/>
              </w:rPr>
            </w:pPr>
            <w:r w:rsidRPr="00714216">
              <w:rPr>
                <w:color w:val="000000" w:themeColor="text1"/>
              </w:rPr>
              <w:t>Dolne i górne ramiona myjące ze stali nierdzewnej, 3-ramienne.</w:t>
            </w:r>
          </w:p>
          <w:p w14:paraId="7173AF7E" w14:textId="77777777" w:rsidR="00854E29" w:rsidRPr="00714216" w:rsidRDefault="00854E29" w:rsidP="00854E29">
            <w:pPr>
              <w:numPr>
                <w:ilvl w:val="0"/>
                <w:numId w:val="89"/>
              </w:numPr>
              <w:rPr>
                <w:color w:val="000000" w:themeColor="text1"/>
              </w:rPr>
            </w:pPr>
            <w:r w:rsidRPr="00714216">
              <w:rPr>
                <w:color w:val="000000" w:themeColor="text1"/>
              </w:rPr>
              <w:t>Stabilizacja na nóżkach metalowych.</w:t>
            </w:r>
          </w:p>
          <w:p w14:paraId="7E207396" w14:textId="77777777" w:rsidR="00854E29" w:rsidRPr="00714216" w:rsidRDefault="00854E29" w:rsidP="00854E29">
            <w:pPr>
              <w:numPr>
                <w:ilvl w:val="0"/>
                <w:numId w:val="89"/>
              </w:numPr>
              <w:rPr>
                <w:b/>
                <w:bCs/>
                <w:color w:val="000000" w:themeColor="text1"/>
              </w:rPr>
            </w:pPr>
            <w:r w:rsidRPr="00714216">
              <w:rPr>
                <w:b/>
                <w:bCs/>
                <w:color w:val="000000" w:themeColor="text1"/>
              </w:rPr>
              <w:t>System odzysku energii (RC):</w:t>
            </w:r>
          </w:p>
          <w:p w14:paraId="3DFF3EFF" w14:textId="77777777" w:rsidR="00854E29" w:rsidRPr="00714216" w:rsidRDefault="00854E29" w:rsidP="00854E29">
            <w:pPr>
              <w:numPr>
                <w:ilvl w:val="1"/>
                <w:numId w:val="89"/>
              </w:numPr>
              <w:rPr>
                <w:color w:val="000000" w:themeColor="text1"/>
              </w:rPr>
            </w:pPr>
            <w:r w:rsidRPr="00714216">
              <w:rPr>
                <w:color w:val="000000" w:themeColor="text1"/>
              </w:rPr>
              <w:t>redukcja emisji pary,</w:t>
            </w:r>
          </w:p>
          <w:p w14:paraId="0420A012" w14:textId="77777777" w:rsidR="00854E29" w:rsidRPr="00714216" w:rsidRDefault="00854E29" w:rsidP="00854E29">
            <w:pPr>
              <w:numPr>
                <w:ilvl w:val="1"/>
                <w:numId w:val="89"/>
              </w:numPr>
              <w:rPr>
                <w:color w:val="000000" w:themeColor="text1"/>
              </w:rPr>
            </w:pPr>
            <w:r w:rsidRPr="00714216">
              <w:rPr>
                <w:color w:val="000000" w:themeColor="text1"/>
              </w:rPr>
              <w:t>poprawa komfortu pracy,</w:t>
            </w:r>
          </w:p>
          <w:p w14:paraId="72A98770" w14:textId="77777777" w:rsidR="00854E29" w:rsidRPr="00714216" w:rsidRDefault="00854E29" w:rsidP="00854E29">
            <w:pPr>
              <w:numPr>
                <w:ilvl w:val="1"/>
                <w:numId w:val="89"/>
              </w:numPr>
              <w:rPr>
                <w:color w:val="000000" w:themeColor="text1"/>
              </w:rPr>
            </w:pPr>
            <w:r w:rsidRPr="00714216">
              <w:rPr>
                <w:color w:val="000000" w:themeColor="text1"/>
              </w:rPr>
              <w:t>wstępne podgrzewanie wody dopływającej (z 10°C do 25°C),</w:t>
            </w:r>
          </w:p>
          <w:p w14:paraId="6CBDB6AA" w14:textId="77777777" w:rsidR="00854E29" w:rsidRPr="00714216" w:rsidRDefault="00854E29" w:rsidP="00854E29">
            <w:pPr>
              <w:numPr>
                <w:ilvl w:val="1"/>
                <w:numId w:val="89"/>
              </w:numPr>
              <w:rPr>
                <w:color w:val="000000" w:themeColor="text1"/>
              </w:rPr>
            </w:pPr>
            <w:r w:rsidRPr="00714216">
              <w:rPr>
                <w:color w:val="000000" w:themeColor="text1"/>
              </w:rPr>
              <w:t>szybsze suszenie naczyń,</w:t>
            </w:r>
          </w:p>
          <w:p w14:paraId="45159603" w14:textId="77777777" w:rsidR="00854E29" w:rsidRPr="00714216" w:rsidRDefault="00854E29" w:rsidP="00854E29">
            <w:pPr>
              <w:numPr>
                <w:ilvl w:val="1"/>
                <w:numId w:val="89"/>
              </w:numPr>
              <w:rPr>
                <w:color w:val="000000" w:themeColor="text1"/>
              </w:rPr>
            </w:pPr>
            <w:r w:rsidRPr="00714216">
              <w:rPr>
                <w:color w:val="000000" w:themeColor="text1"/>
              </w:rPr>
              <w:t>proces realizowany przez min. 40 sekund na końcu cyklu (z możliwością konfiguracji),</w:t>
            </w:r>
          </w:p>
          <w:p w14:paraId="6828CD79" w14:textId="77777777" w:rsidR="00854E29" w:rsidRPr="00714216" w:rsidRDefault="00854E29" w:rsidP="00854E29">
            <w:pPr>
              <w:numPr>
                <w:ilvl w:val="1"/>
                <w:numId w:val="89"/>
              </w:numPr>
              <w:rPr>
                <w:color w:val="000000" w:themeColor="text1"/>
              </w:rPr>
            </w:pPr>
            <w:r w:rsidRPr="00714216">
              <w:rPr>
                <w:color w:val="000000" w:themeColor="text1"/>
              </w:rPr>
              <w:t>zalecane podłączenie zimnej wody (15–25°C).</w:t>
            </w:r>
          </w:p>
          <w:p w14:paraId="005F99BD" w14:textId="77777777" w:rsidR="00854E29" w:rsidRPr="00714216" w:rsidRDefault="00854E29" w:rsidP="00854E29">
            <w:pPr>
              <w:rPr>
                <w:b/>
                <w:bCs/>
                <w:color w:val="000000" w:themeColor="text1"/>
              </w:rPr>
            </w:pPr>
          </w:p>
          <w:p w14:paraId="6E99A805" w14:textId="77777777" w:rsidR="00854E29" w:rsidRPr="00714216" w:rsidRDefault="00854E29" w:rsidP="00854E29">
            <w:pPr>
              <w:rPr>
                <w:b/>
                <w:bCs/>
                <w:color w:val="000000" w:themeColor="text1"/>
              </w:rPr>
            </w:pPr>
            <w:r w:rsidRPr="00714216">
              <w:rPr>
                <w:b/>
                <w:bCs/>
                <w:color w:val="000000" w:themeColor="text1"/>
              </w:rPr>
              <w:t>3. Programy pracy</w:t>
            </w:r>
          </w:p>
          <w:p w14:paraId="17CFC926" w14:textId="77777777" w:rsidR="00854E29" w:rsidRPr="00714216" w:rsidRDefault="00854E29" w:rsidP="00854E29">
            <w:pPr>
              <w:rPr>
                <w:color w:val="000000" w:themeColor="text1"/>
              </w:rPr>
            </w:pPr>
            <w:r w:rsidRPr="00714216">
              <w:rPr>
                <w:color w:val="000000" w:themeColor="text1"/>
              </w:rPr>
              <w:t>Programy standardowe min. 3 oraz programy specjalne, programy samoczyszczące.</w:t>
            </w:r>
          </w:p>
          <w:p w14:paraId="59DBA798" w14:textId="77777777" w:rsidR="00854E29" w:rsidRPr="00714216" w:rsidRDefault="00854E29" w:rsidP="00854E29">
            <w:pPr>
              <w:rPr>
                <w:color w:val="000000" w:themeColor="text1"/>
              </w:rPr>
            </w:pPr>
          </w:p>
        </w:tc>
        <w:tc>
          <w:tcPr>
            <w:tcW w:w="1881" w:type="dxa"/>
          </w:tcPr>
          <w:p w14:paraId="196465F0" w14:textId="77777777" w:rsidR="00854E29" w:rsidRPr="00714216" w:rsidRDefault="00854E29" w:rsidP="00854E29">
            <w:pPr>
              <w:rPr>
                <w:b/>
                <w:bCs/>
                <w:color w:val="000000" w:themeColor="text1"/>
              </w:rPr>
            </w:pPr>
          </w:p>
          <w:p w14:paraId="3BA76554" w14:textId="2EBBD71D" w:rsidR="00854E29" w:rsidRPr="00714216" w:rsidRDefault="00854E29" w:rsidP="00854E29">
            <w:pPr>
              <w:rPr>
                <w:color w:val="000000" w:themeColor="text1"/>
              </w:rPr>
            </w:pPr>
            <w:r w:rsidRPr="00714216">
              <w:rPr>
                <w:b/>
                <w:bCs/>
                <w:color w:val="000000" w:themeColor="text1"/>
              </w:rPr>
              <w:t xml:space="preserve">WYMIARY I PARAMETRY TECHNICZNE  </w:t>
            </w:r>
          </w:p>
          <w:p w14:paraId="1FE729C0" w14:textId="77777777" w:rsidR="00854E29" w:rsidRPr="00714216" w:rsidRDefault="00854E29" w:rsidP="00854E29">
            <w:pPr>
              <w:rPr>
                <w:color w:val="000000" w:themeColor="text1"/>
              </w:rPr>
            </w:pPr>
          </w:p>
          <w:p w14:paraId="02396340" w14:textId="77777777" w:rsidR="00854E29" w:rsidRPr="00714216" w:rsidRDefault="00854E29" w:rsidP="00854E29">
            <w:pPr>
              <w:rPr>
                <w:i/>
                <w:iCs/>
                <w:color w:val="000000" w:themeColor="text1"/>
              </w:rPr>
            </w:pPr>
          </w:p>
          <w:p w14:paraId="6EA14013" w14:textId="77777777" w:rsidR="00854E29" w:rsidRPr="00714216" w:rsidRDefault="00854E29" w:rsidP="00854E29">
            <w:pPr>
              <w:rPr>
                <w:b/>
                <w:bCs/>
                <w:color w:val="000000" w:themeColor="text1"/>
              </w:rPr>
            </w:pPr>
            <w:r w:rsidRPr="00714216">
              <w:rPr>
                <w:b/>
                <w:bCs/>
                <w:color w:val="000000" w:themeColor="text1"/>
              </w:rPr>
              <w:t>Urządzenie winno stanowić spójny element projektowanej linii technologicznej kuchni.</w:t>
            </w:r>
          </w:p>
          <w:p w14:paraId="3B241117" w14:textId="77777777" w:rsidR="00854E29" w:rsidRPr="00714216" w:rsidRDefault="00854E29" w:rsidP="00854E29">
            <w:pPr>
              <w:rPr>
                <w:b/>
                <w:bCs/>
                <w:color w:val="000000" w:themeColor="text1"/>
              </w:rPr>
            </w:pPr>
          </w:p>
          <w:p w14:paraId="71B07765" w14:textId="77777777" w:rsidR="00854E29" w:rsidRPr="00714216" w:rsidRDefault="00854E29" w:rsidP="00854E29">
            <w:pPr>
              <w:rPr>
                <w:b/>
                <w:bCs/>
                <w:color w:val="000000" w:themeColor="text1"/>
              </w:rPr>
            </w:pPr>
          </w:p>
          <w:p w14:paraId="19E147F1" w14:textId="77777777" w:rsidR="00854E29" w:rsidRPr="00714216" w:rsidRDefault="00854E29" w:rsidP="00854E29">
            <w:pPr>
              <w:rPr>
                <w:color w:val="000000" w:themeColor="text1"/>
              </w:rPr>
            </w:pPr>
            <w:r w:rsidRPr="00714216">
              <w:rPr>
                <w:color w:val="000000" w:themeColor="text1"/>
              </w:rPr>
              <w:t xml:space="preserve">Maksymalna wydajność </w:t>
            </w:r>
            <w:r w:rsidRPr="00714216">
              <w:rPr>
                <w:color w:val="000000" w:themeColor="text1"/>
              </w:rPr>
              <w:lastRenderedPageBreak/>
              <w:t>teoretyczna: 30 koszy/h</w:t>
            </w:r>
          </w:p>
          <w:p w14:paraId="7291B1E7" w14:textId="77777777" w:rsidR="00854E29" w:rsidRPr="00714216" w:rsidRDefault="00854E29" w:rsidP="00854E29">
            <w:pPr>
              <w:rPr>
                <w:color w:val="000000" w:themeColor="text1"/>
              </w:rPr>
            </w:pPr>
            <w:r w:rsidRPr="00714216">
              <w:rPr>
                <w:color w:val="000000" w:themeColor="text1"/>
              </w:rPr>
              <w:t>Pojemność zbiornika: min. 37 l</w:t>
            </w:r>
          </w:p>
          <w:p w14:paraId="5A62E473" w14:textId="77777777" w:rsidR="00854E29" w:rsidRPr="00714216" w:rsidRDefault="00854E29" w:rsidP="00854E29">
            <w:pPr>
              <w:rPr>
                <w:color w:val="000000" w:themeColor="text1"/>
              </w:rPr>
            </w:pPr>
            <w:r w:rsidRPr="00714216">
              <w:rPr>
                <w:color w:val="000000" w:themeColor="text1"/>
              </w:rPr>
              <w:t>Wydajność kotła około 12 l</w:t>
            </w:r>
          </w:p>
          <w:p w14:paraId="1EE30199" w14:textId="77777777" w:rsidR="00854E29" w:rsidRPr="00714216" w:rsidRDefault="00854E29" w:rsidP="00854E29">
            <w:pPr>
              <w:rPr>
                <w:b/>
                <w:bCs/>
                <w:color w:val="000000" w:themeColor="text1"/>
              </w:rPr>
            </w:pPr>
          </w:p>
          <w:p w14:paraId="549C52EA" w14:textId="77777777" w:rsidR="00F557D7" w:rsidRPr="00714216" w:rsidRDefault="00854E29" w:rsidP="00F557D7">
            <w:pPr>
              <w:rPr>
                <w:color w:val="000000" w:themeColor="text1"/>
              </w:rPr>
            </w:pPr>
            <w:r w:rsidRPr="00714216">
              <w:rPr>
                <w:b/>
                <w:bCs/>
                <w:color w:val="000000" w:themeColor="text1"/>
              </w:rPr>
              <w:t xml:space="preserve">Wymiary </w:t>
            </w:r>
            <w:r w:rsidR="00F557D7" w:rsidRPr="00714216">
              <w:rPr>
                <w:b/>
                <w:bCs/>
                <w:color w:val="000000" w:themeColor="text1"/>
              </w:rPr>
              <w:t xml:space="preserve">Wymiary </w:t>
            </w:r>
            <w:r w:rsidR="00F557D7" w:rsidRPr="00714216">
              <w:rPr>
                <w:color w:val="000000" w:themeColor="text1"/>
              </w:rPr>
              <w:t>głębokość</w:t>
            </w:r>
          </w:p>
          <w:p w14:paraId="0C25B3CD" w14:textId="77777777" w:rsidR="00F557D7" w:rsidRPr="00714216" w:rsidRDefault="00F557D7" w:rsidP="00F557D7">
            <w:pPr>
              <w:rPr>
                <w:color w:val="000000" w:themeColor="text1"/>
              </w:rPr>
            </w:pPr>
            <w:r w:rsidRPr="00714216">
              <w:rPr>
                <w:color w:val="000000" w:themeColor="text1"/>
              </w:rPr>
              <w:t>od 700 do 900 mm x minimum 1900 (wysokość minimum - dopasowana do linii technologicznej kuchni)</w:t>
            </w:r>
          </w:p>
          <w:p w14:paraId="1D6F7C51" w14:textId="77777777" w:rsidR="00F557D7" w:rsidRPr="00714216" w:rsidRDefault="00F557D7" w:rsidP="00F557D7">
            <w:pPr>
              <w:rPr>
                <w:color w:val="000000" w:themeColor="text1"/>
              </w:rPr>
            </w:pPr>
            <w:r w:rsidRPr="00714216">
              <w:rPr>
                <w:color w:val="000000" w:themeColor="text1"/>
              </w:rPr>
              <w:t>szerokość min. 850 mm</w:t>
            </w:r>
          </w:p>
          <w:p w14:paraId="5900F5C8" w14:textId="77777777" w:rsidR="00F557D7" w:rsidRPr="00714216" w:rsidRDefault="00F557D7" w:rsidP="00F557D7">
            <w:pPr>
              <w:rPr>
                <w:b/>
                <w:bCs/>
                <w:color w:val="000000" w:themeColor="text1"/>
              </w:rPr>
            </w:pPr>
          </w:p>
          <w:p w14:paraId="4BBD7C92" w14:textId="4AD99F8B" w:rsidR="00854E29" w:rsidRPr="00714216" w:rsidRDefault="00141802" w:rsidP="00F557D7">
            <w:pPr>
              <w:rPr>
                <w:color w:val="000000" w:themeColor="text1"/>
              </w:rPr>
            </w:pPr>
            <w:r w:rsidRPr="00714216">
              <w:rPr>
                <w:color w:val="000000" w:themeColor="text1"/>
              </w:rPr>
              <w:t xml:space="preserve"> </w:t>
            </w:r>
          </w:p>
          <w:p w14:paraId="3F60D0C5" w14:textId="77777777" w:rsidR="00854E29" w:rsidRPr="00714216" w:rsidRDefault="00854E29" w:rsidP="00854E29">
            <w:pPr>
              <w:rPr>
                <w:b/>
                <w:bCs/>
                <w:color w:val="000000" w:themeColor="text1"/>
              </w:rPr>
            </w:pPr>
          </w:p>
          <w:p w14:paraId="5AB94CF5" w14:textId="77777777" w:rsidR="00854E29" w:rsidRPr="00714216" w:rsidRDefault="00854E29" w:rsidP="00854E29">
            <w:pPr>
              <w:rPr>
                <w:b/>
                <w:bCs/>
                <w:color w:val="000000" w:themeColor="text1"/>
              </w:rPr>
            </w:pPr>
          </w:p>
        </w:tc>
        <w:tc>
          <w:tcPr>
            <w:tcW w:w="3447" w:type="dxa"/>
          </w:tcPr>
          <w:p w14:paraId="0035E658" w14:textId="77777777" w:rsidR="00854E29" w:rsidRPr="00714216" w:rsidRDefault="00854E29" w:rsidP="00854E29">
            <w:pPr>
              <w:rPr>
                <w:b/>
                <w:bCs/>
                <w:color w:val="000000" w:themeColor="text1"/>
              </w:rPr>
            </w:pPr>
            <w:r w:rsidRPr="00714216">
              <w:rPr>
                <w:b/>
                <w:bCs/>
                <w:color w:val="000000" w:themeColor="text1"/>
              </w:rPr>
              <w:lastRenderedPageBreak/>
              <w:t>BEZPIECZEŃSTWO I ERGONOMIA</w:t>
            </w:r>
          </w:p>
          <w:p w14:paraId="2ED26A1A" w14:textId="77777777" w:rsidR="00854E29" w:rsidRPr="00714216" w:rsidRDefault="00854E29" w:rsidP="00854E29">
            <w:pPr>
              <w:rPr>
                <w:b/>
                <w:bCs/>
                <w:color w:val="000000" w:themeColor="text1"/>
              </w:rPr>
            </w:pPr>
          </w:p>
          <w:p w14:paraId="593D40C3" w14:textId="77777777" w:rsidR="00854E29" w:rsidRPr="00714216" w:rsidRDefault="00854E29" w:rsidP="00854E29">
            <w:pPr>
              <w:rPr>
                <w:color w:val="000000" w:themeColor="text1"/>
              </w:rPr>
            </w:pPr>
            <w:r w:rsidRPr="00714216">
              <w:rPr>
                <w:color w:val="000000" w:themeColor="text1"/>
              </w:rPr>
              <w:t>Intuicyjny, czytelny interfejs z 5” kolorowym wyświetlaczem LCD.</w:t>
            </w:r>
          </w:p>
          <w:p w14:paraId="1DEA4E7C" w14:textId="77777777" w:rsidR="00854E29" w:rsidRPr="00714216" w:rsidRDefault="00854E29" w:rsidP="00854E29">
            <w:pPr>
              <w:rPr>
                <w:color w:val="000000" w:themeColor="text1"/>
              </w:rPr>
            </w:pPr>
          </w:p>
          <w:p w14:paraId="40D1B620" w14:textId="77777777" w:rsidR="00854E29" w:rsidRPr="00714216" w:rsidRDefault="00854E29" w:rsidP="00854E29">
            <w:pPr>
              <w:rPr>
                <w:color w:val="000000" w:themeColor="text1"/>
              </w:rPr>
            </w:pPr>
            <w:r w:rsidRPr="00714216">
              <w:rPr>
                <w:color w:val="000000" w:themeColor="text1"/>
              </w:rPr>
              <w:t>Kolorowe wskaźniki statusu umożliwiające szybką ocenę stanu urządzenia.</w:t>
            </w:r>
          </w:p>
          <w:p w14:paraId="4844C39D" w14:textId="77777777" w:rsidR="00854E29" w:rsidRPr="00714216" w:rsidRDefault="00854E29" w:rsidP="00854E29">
            <w:pPr>
              <w:rPr>
                <w:color w:val="000000" w:themeColor="text1"/>
              </w:rPr>
            </w:pPr>
          </w:p>
          <w:p w14:paraId="11113DA6" w14:textId="77777777" w:rsidR="00854E29" w:rsidRPr="00714216" w:rsidRDefault="00854E29" w:rsidP="00854E29">
            <w:pPr>
              <w:rPr>
                <w:color w:val="000000" w:themeColor="text1"/>
              </w:rPr>
            </w:pPr>
            <w:r w:rsidRPr="00714216">
              <w:rPr>
                <w:color w:val="000000" w:themeColor="text1"/>
              </w:rPr>
              <w:t>Wyważone i amortyzowane drzwi wymagające niewielkiej siły otwierania i zamykania.</w:t>
            </w:r>
          </w:p>
          <w:p w14:paraId="5D76B416" w14:textId="77777777" w:rsidR="00854E29" w:rsidRPr="00714216" w:rsidRDefault="00854E29" w:rsidP="00854E29">
            <w:pPr>
              <w:rPr>
                <w:color w:val="000000" w:themeColor="text1"/>
              </w:rPr>
            </w:pPr>
          </w:p>
          <w:p w14:paraId="2DE7A555" w14:textId="77777777" w:rsidR="00854E29" w:rsidRPr="00714216" w:rsidRDefault="00854E29" w:rsidP="00854E29">
            <w:pPr>
              <w:rPr>
                <w:color w:val="000000" w:themeColor="text1"/>
              </w:rPr>
            </w:pPr>
            <w:r w:rsidRPr="00714216">
              <w:rPr>
                <w:color w:val="000000" w:themeColor="text1"/>
              </w:rPr>
              <w:t>Podwójne, izolowane ścianki ograniczające ryzyko oparzeń.</w:t>
            </w:r>
          </w:p>
          <w:p w14:paraId="2ABE7297" w14:textId="77777777" w:rsidR="00854E29" w:rsidRPr="00714216" w:rsidRDefault="00854E29" w:rsidP="00854E29">
            <w:pPr>
              <w:rPr>
                <w:color w:val="000000" w:themeColor="text1"/>
              </w:rPr>
            </w:pPr>
          </w:p>
          <w:p w14:paraId="673ED3FC" w14:textId="77777777" w:rsidR="00854E29" w:rsidRPr="00714216" w:rsidRDefault="00854E29" w:rsidP="00854E29">
            <w:pPr>
              <w:rPr>
                <w:color w:val="000000" w:themeColor="text1"/>
              </w:rPr>
            </w:pPr>
            <w:r w:rsidRPr="00714216">
              <w:rPr>
                <w:color w:val="000000" w:themeColor="text1"/>
              </w:rPr>
              <w:lastRenderedPageBreak/>
              <w:t>Automatyczna kontrola temperatury zapewniająca bezpieczne warunki pracy.</w:t>
            </w:r>
          </w:p>
          <w:p w14:paraId="70574F2C" w14:textId="77777777" w:rsidR="00854E29" w:rsidRPr="00714216" w:rsidRDefault="00854E29" w:rsidP="00854E29">
            <w:pPr>
              <w:rPr>
                <w:color w:val="000000" w:themeColor="text1"/>
              </w:rPr>
            </w:pPr>
            <w:r w:rsidRPr="00714216">
              <w:rPr>
                <w:color w:val="000000" w:themeColor="text1"/>
              </w:rPr>
              <w:t>System samodiagnozy i sygnalizacji błędów zwiększający bezpieczeństwo użytkowania.</w:t>
            </w:r>
          </w:p>
          <w:p w14:paraId="11CA2B93" w14:textId="77777777" w:rsidR="00854E29" w:rsidRPr="00714216" w:rsidRDefault="00854E29" w:rsidP="00854E29">
            <w:pPr>
              <w:rPr>
                <w:b/>
                <w:bCs/>
                <w:color w:val="000000" w:themeColor="text1"/>
              </w:rPr>
            </w:pPr>
          </w:p>
        </w:tc>
        <w:tc>
          <w:tcPr>
            <w:tcW w:w="1476" w:type="dxa"/>
          </w:tcPr>
          <w:p w14:paraId="0A198C70" w14:textId="77777777" w:rsidR="00854E29" w:rsidRPr="00714216" w:rsidRDefault="00854E29" w:rsidP="00854E29">
            <w:pPr>
              <w:rPr>
                <w:b/>
                <w:bCs/>
                <w:color w:val="000000" w:themeColor="text1"/>
              </w:rPr>
            </w:pPr>
          </w:p>
        </w:tc>
        <w:tc>
          <w:tcPr>
            <w:tcW w:w="1417" w:type="dxa"/>
          </w:tcPr>
          <w:p w14:paraId="21A6D65D" w14:textId="77777777" w:rsidR="00854E29" w:rsidRPr="00714216" w:rsidRDefault="00854E29" w:rsidP="00854E29">
            <w:pPr>
              <w:rPr>
                <w:b/>
                <w:bCs/>
                <w:color w:val="000000" w:themeColor="text1"/>
              </w:rPr>
            </w:pPr>
          </w:p>
        </w:tc>
        <w:tc>
          <w:tcPr>
            <w:tcW w:w="1418" w:type="dxa"/>
          </w:tcPr>
          <w:p w14:paraId="3CAA5826" w14:textId="77777777" w:rsidR="00854E29" w:rsidRPr="00714216" w:rsidRDefault="00854E29" w:rsidP="00854E29">
            <w:pPr>
              <w:rPr>
                <w:b/>
                <w:bCs/>
                <w:color w:val="000000" w:themeColor="text1"/>
              </w:rPr>
            </w:pPr>
          </w:p>
        </w:tc>
        <w:tc>
          <w:tcPr>
            <w:tcW w:w="1134" w:type="dxa"/>
          </w:tcPr>
          <w:p w14:paraId="6E048A16" w14:textId="77777777" w:rsidR="00854E29" w:rsidRPr="00714216" w:rsidRDefault="00854E29" w:rsidP="00854E29">
            <w:pPr>
              <w:rPr>
                <w:b/>
                <w:bCs/>
                <w:color w:val="000000" w:themeColor="text1"/>
              </w:rPr>
            </w:pPr>
          </w:p>
        </w:tc>
        <w:tc>
          <w:tcPr>
            <w:tcW w:w="1842" w:type="dxa"/>
          </w:tcPr>
          <w:p w14:paraId="2A03B1A3" w14:textId="77777777" w:rsidR="00854E29" w:rsidRPr="00714216" w:rsidRDefault="00854E29" w:rsidP="00854E29">
            <w:pPr>
              <w:rPr>
                <w:b/>
                <w:bCs/>
                <w:color w:val="000000" w:themeColor="text1"/>
              </w:rPr>
            </w:pPr>
          </w:p>
        </w:tc>
      </w:tr>
      <w:tr w:rsidR="00714216" w:rsidRPr="00714216" w14:paraId="0DB156F5" w14:textId="6AC28ECE" w:rsidTr="00045C3C">
        <w:tc>
          <w:tcPr>
            <w:tcW w:w="568" w:type="dxa"/>
          </w:tcPr>
          <w:p w14:paraId="5D7275BF" w14:textId="754C9BB9" w:rsidR="00854E29" w:rsidRPr="00714216" w:rsidRDefault="00854E29" w:rsidP="00854E29">
            <w:pPr>
              <w:rPr>
                <w:color w:val="000000" w:themeColor="text1"/>
              </w:rPr>
            </w:pPr>
            <w:r w:rsidRPr="00714216">
              <w:rPr>
                <w:color w:val="000000" w:themeColor="text1"/>
              </w:rPr>
              <w:lastRenderedPageBreak/>
              <w:t>4</w:t>
            </w:r>
          </w:p>
        </w:tc>
        <w:tc>
          <w:tcPr>
            <w:tcW w:w="3260" w:type="dxa"/>
          </w:tcPr>
          <w:p w14:paraId="0B1C0EE9" w14:textId="744EE602" w:rsidR="00854E29" w:rsidRPr="00714216" w:rsidRDefault="00854E29" w:rsidP="00854E29">
            <w:pPr>
              <w:rPr>
                <w:b/>
                <w:bCs/>
                <w:color w:val="000000" w:themeColor="text1"/>
              </w:rPr>
            </w:pPr>
            <w:r w:rsidRPr="00714216">
              <w:rPr>
                <w:b/>
                <w:bCs/>
                <w:color w:val="000000" w:themeColor="text1"/>
              </w:rPr>
              <w:t xml:space="preserve">STÓŁ Z BASENEM JEDNOKOMOROWYM </w:t>
            </w:r>
            <w:r w:rsidRPr="00714216">
              <w:rPr>
                <w:noProof/>
                <w:color w:val="000000" w:themeColor="text1"/>
              </w:rPr>
              <w:drawing>
                <wp:inline distT="0" distB="0" distL="0" distR="0" wp14:anchorId="11DAC67A" wp14:editId="57E9D1FE">
                  <wp:extent cx="1909619" cy="2076450"/>
                  <wp:effectExtent l="0" t="0" r="0" b="0"/>
                  <wp:docPr id="142633866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7448" cy="2084963"/>
                          </a:xfrm>
                          <a:prstGeom prst="rect">
                            <a:avLst/>
                          </a:prstGeom>
                          <a:noFill/>
                          <a:ln>
                            <a:noFill/>
                          </a:ln>
                        </pic:spPr>
                      </pic:pic>
                    </a:graphicData>
                  </a:graphic>
                </wp:inline>
              </w:drawing>
            </w:r>
          </w:p>
        </w:tc>
        <w:tc>
          <w:tcPr>
            <w:tcW w:w="850" w:type="dxa"/>
          </w:tcPr>
          <w:p w14:paraId="4E74B10C" w14:textId="1CD2BEAD" w:rsidR="00854E29" w:rsidRPr="00714216" w:rsidRDefault="00854E29" w:rsidP="00854E29">
            <w:pPr>
              <w:rPr>
                <w:b/>
                <w:bCs/>
                <w:color w:val="000000" w:themeColor="text1"/>
              </w:rPr>
            </w:pPr>
            <w:r w:rsidRPr="00714216">
              <w:rPr>
                <w:b/>
                <w:bCs/>
                <w:color w:val="000000" w:themeColor="text1"/>
              </w:rPr>
              <w:t>1</w:t>
            </w:r>
          </w:p>
        </w:tc>
        <w:tc>
          <w:tcPr>
            <w:tcW w:w="5529" w:type="dxa"/>
          </w:tcPr>
          <w:p w14:paraId="5BE9C1AC" w14:textId="77777777" w:rsidR="00854E29" w:rsidRPr="00714216" w:rsidRDefault="00854E29" w:rsidP="00854E29">
            <w:pPr>
              <w:rPr>
                <w:color w:val="000000" w:themeColor="text1"/>
              </w:rPr>
            </w:pPr>
            <w:r w:rsidRPr="00714216">
              <w:rPr>
                <w:b/>
                <w:bCs/>
                <w:color w:val="000000" w:themeColor="text1"/>
              </w:rPr>
              <w:t>Basen:</w:t>
            </w:r>
          </w:p>
          <w:p w14:paraId="31B7C09F" w14:textId="77777777" w:rsidR="00854E29" w:rsidRPr="00714216" w:rsidRDefault="00854E29" w:rsidP="00854E29">
            <w:pPr>
              <w:rPr>
                <w:color w:val="000000" w:themeColor="text1"/>
              </w:rPr>
            </w:pPr>
            <w:r w:rsidRPr="00714216">
              <w:rPr>
                <w:color w:val="000000" w:themeColor="text1"/>
              </w:rPr>
              <w:t>liczba komór: 1,</w:t>
            </w:r>
          </w:p>
          <w:p w14:paraId="71656522" w14:textId="77777777" w:rsidR="00854E29" w:rsidRPr="00714216" w:rsidRDefault="00854E29" w:rsidP="00854E29">
            <w:pPr>
              <w:rPr>
                <w:color w:val="000000" w:themeColor="text1"/>
              </w:rPr>
            </w:pPr>
            <w:r w:rsidRPr="00714216">
              <w:rPr>
                <w:color w:val="000000" w:themeColor="text1"/>
              </w:rPr>
              <w:t>konstrukcja basenu: spawana, zapewniająca szczelność i trwałość.</w:t>
            </w:r>
          </w:p>
          <w:p w14:paraId="59E5AD3B" w14:textId="77777777" w:rsidR="00854E29" w:rsidRPr="00714216" w:rsidRDefault="00854E29" w:rsidP="00854E29">
            <w:pPr>
              <w:rPr>
                <w:color w:val="000000" w:themeColor="text1"/>
              </w:rPr>
            </w:pPr>
            <w:r w:rsidRPr="00714216">
              <w:rPr>
                <w:b/>
                <w:bCs/>
                <w:color w:val="000000" w:themeColor="text1"/>
              </w:rPr>
              <w:t>Otwór pod baterię:</w:t>
            </w:r>
          </w:p>
          <w:p w14:paraId="5B338F37" w14:textId="77777777" w:rsidR="00854E29" w:rsidRPr="00714216" w:rsidRDefault="00854E29" w:rsidP="00854E29">
            <w:pPr>
              <w:rPr>
                <w:color w:val="000000" w:themeColor="text1"/>
              </w:rPr>
            </w:pPr>
            <w:r w:rsidRPr="00714216">
              <w:rPr>
                <w:color w:val="000000" w:themeColor="text1"/>
              </w:rPr>
              <w:t>położenie: centralnie w komorze.</w:t>
            </w:r>
          </w:p>
          <w:p w14:paraId="640A2890" w14:textId="77777777" w:rsidR="00854E29" w:rsidRPr="00714216" w:rsidRDefault="00854E29" w:rsidP="00854E29">
            <w:pPr>
              <w:rPr>
                <w:color w:val="000000" w:themeColor="text1"/>
              </w:rPr>
            </w:pPr>
            <w:r w:rsidRPr="00714216">
              <w:rPr>
                <w:b/>
                <w:bCs/>
                <w:color w:val="000000" w:themeColor="text1"/>
              </w:rPr>
              <w:t>Konstrukcja stołu:</w:t>
            </w:r>
          </w:p>
          <w:p w14:paraId="74C3189E" w14:textId="77777777" w:rsidR="00854E29" w:rsidRPr="00714216" w:rsidRDefault="00854E29" w:rsidP="00854E29">
            <w:pPr>
              <w:rPr>
                <w:color w:val="000000" w:themeColor="text1"/>
              </w:rPr>
            </w:pPr>
            <w:r w:rsidRPr="00714216">
              <w:rPr>
                <w:color w:val="000000" w:themeColor="text1"/>
              </w:rPr>
              <w:t>stabilna i odporna na obciążenia typowe w kuchniach gastronomicznych,</w:t>
            </w:r>
          </w:p>
          <w:p w14:paraId="7B944C59" w14:textId="77777777" w:rsidR="00854E29" w:rsidRPr="00714216" w:rsidRDefault="00854E29" w:rsidP="00854E29">
            <w:pPr>
              <w:rPr>
                <w:color w:val="000000" w:themeColor="text1"/>
              </w:rPr>
            </w:pPr>
            <w:r w:rsidRPr="00714216">
              <w:rPr>
                <w:color w:val="000000" w:themeColor="text1"/>
              </w:rPr>
              <w:t>Blat wykończony rantem o wysokości minimum 40 mm, pozwalającym zachować higienę.</w:t>
            </w:r>
          </w:p>
          <w:p w14:paraId="0341E25B" w14:textId="77777777" w:rsidR="00854E29" w:rsidRPr="00714216" w:rsidRDefault="00854E29" w:rsidP="00854E29">
            <w:pPr>
              <w:rPr>
                <w:color w:val="000000" w:themeColor="text1"/>
              </w:rPr>
            </w:pPr>
            <w:r w:rsidRPr="00714216">
              <w:rPr>
                <w:color w:val="000000" w:themeColor="text1"/>
              </w:rPr>
              <w:t>Nogi stołu wykonane z profili kwadratowych, wyposażone w stopki regulowane w zakresie +25</w:t>
            </w:r>
            <w:r w:rsidRPr="00714216">
              <w:rPr>
                <w:b/>
                <w:bCs/>
                <w:color w:val="000000" w:themeColor="text1"/>
              </w:rPr>
              <w:t xml:space="preserve"> </w:t>
            </w:r>
            <w:r w:rsidRPr="00714216">
              <w:rPr>
                <w:color w:val="000000" w:themeColor="text1"/>
              </w:rPr>
              <w:t>mm / -5 mm, zapewniające stabilność i możliwość wypoziomowania stołu na nierównym podłożu.</w:t>
            </w:r>
          </w:p>
          <w:p w14:paraId="6DB9003C" w14:textId="77777777" w:rsidR="00854E29" w:rsidRPr="00714216" w:rsidRDefault="00854E29" w:rsidP="00854E29">
            <w:pPr>
              <w:rPr>
                <w:b/>
                <w:bCs/>
                <w:color w:val="000000" w:themeColor="text1"/>
              </w:rPr>
            </w:pPr>
          </w:p>
        </w:tc>
        <w:tc>
          <w:tcPr>
            <w:tcW w:w="1881" w:type="dxa"/>
          </w:tcPr>
          <w:p w14:paraId="11955F74" w14:textId="46A9A5CA"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2A7BA6EF" w14:textId="77777777" w:rsidR="00854E29" w:rsidRPr="00714216" w:rsidRDefault="00854E29" w:rsidP="00854E29">
            <w:pPr>
              <w:rPr>
                <w:b/>
                <w:bCs/>
                <w:color w:val="000000" w:themeColor="text1"/>
              </w:rPr>
            </w:pPr>
          </w:p>
          <w:p w14:paraId="64BFD55F" w14:textId="5ED50B85" w:rsidR="00854E29" w:rsidRPr="00714216" w:rsidRDefault="00854E29" w:rsidP="00854E29">
            <w:pPr>
              <w:rPr>
                <w:color w:val="000000" w:themeColor="text1"/>
              </w:rPr>
            </w:pPr>
            <w:r w:rsidRPr="00714216">
              <w:rPr>
                <w:b/>
                <w:bCs/>
                <w:color w:val="000000" w:themeColor="text1"/>
              </w:rPr>
              <w:t>Wymiary zewnętrzne:</w:t>
            </w:r>
            <w:r w:rsidRPr="00714216">
              <w:rPr>
                <w:color w:val="000000" w:themeColor="text1"/>
              </w:rPr>
              <w:t xml:space="preserve"> 800 x 700 x 850 mm (szer. x gł. x wys.).</w:t>
            </w:r>
          </w:p>
          <w:p w14:paraId="2E698058" w14:textId="77777777" w:rsidR="00854E29" w:rsidRPr="00714216" w:rsidRDefault="00854E29" w:rsidP="00854E29">
            <w:pPr>
              <w:rPr>
                <w:b/>
                <w:bCs/>
                <w:color w:val="000000" w:themeColor="text1"/>
              </w:rPr>
            </w:pPr>
          </w:p>
          <w:p w14:paraId="206D79DA" w14:textId="77777777" w:rsidR="00854E29" w:rsidRPr="00714216" w:rsidRDefault="00854E29" w:rsidP="00854E29">
            <w:pPr>
              <w:rPr>
                <w:color w:val="000000" w:themeColor="text1"/>
              </w:rPr>
            </w:pPr>
            <w:r w:rsidRPr="00714216">
              <w:rPr>
                <w:b/>
                <w:bCs/>
                <w:color w:val="000000" w:themeColor="text1"/>
              </w:rPr>
              <w:t>Basen:</w:t>
            </w:r>
          </w:p>
          <w:p w14:paraId="22E8576B" w14:textId="77777777" w:rsidR="00854E29" w:rsidRPr="00714216" w:rsidRDefault="00854E29" w:rsidP="00854E29">
            <w:pPr>
              <w:rPr>
                <w:color w:val="000000" w:themeColor="text1"/>
              </w:rPr>
            </w:pPr>
            <w:r w:rsidRPr="00714216">
              <w:rPr>
                <w:color w:val="000000" w:themeColor="text1"/>
              </w:rPr>
              <w:t>wysokość komory: 400 mm,</w:t>
            </w:r>
          </w:p>
          <w:p w14:paraId="466E78B1" w14:textId="77777777" w:rsidR="00854E29" w:rsidRPr="00714216" w:rsidRDefault="00854E29" w:rsidP="00854E29">
            <w:pPr>
              <w:rPr>
                <w:b/>
                <w:bCs/>
                <w:color w:val="000000" w:themeColor="text1"/>
              </w:rPr>
            </w:pPr>
          </w:p>
          <w:p w14:paraId="1718E975" w14:textId="77777777" w:rsidR="00854E29" w:rsidRPr="00714216" w:rsidRDefault="00854E29" w:rsidP="00854E29">
            <w:pPr>
              <w:rPr>
                <w:color w:val="000000" w:themeColor="text1"/>
              </w:rPr>
            </w:pPr>
            <w:r w:rsidRPr="00714216">
              <w:rPr>
                <w:b/>
                <w:bCs/>
                <w:color w:val="000000" w:themeColor="text1"/>
              </w:rPr>
              <w:t>Otwór pod baterię:</w:t>
            </w:r>
          </w:p>
          <w:p w14:paraId="31C0E819" w14:textId="77777777" w:rsidR="00854E29" w:rsidRPr="00714216" w:rsidRDefault="00854E29" w:rsidP="00854E29">
            <w:pPr>
              <w:rPr>
                <w:color w:val="000000" w:themeColor="text1"/>
              </w:rPr>
            </w:pPr>
            <w:r w:rsidRPr="00714216">
              <w:rPr>
                <w:color w:val="000000" w:themeColor="text1"/>
              </w:rPr>
              <w:t>średnica: ø 33 mm,</w:t>
            </w:r>
          </w:p>
          <w:p w14:paraId="5094E292" w14:textId="77777777" w:rsidR="00854E29" w:rsidRPr="00714216" w:rsidRDefault="00854E29" w:rsidP="00854E29">
            <w:pPr>
              <w:rPr>
                <w:color w:val="000000" w:themeColor="text1"/>
              </w:rPr>
            </w:pPr>
          </w:p>
          <w:p w14:paraId="7AC4CC8F" w14:textId="77777777"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p>
          <w:p w14:paraId="6D4AE6B2" w14:textId="77777777" w:rsidR="00854E29" w:rsidRPr="00714216" w:rsidRDefault="00854E29" w:rsidP="00854E29">
            <w:pPr>
              <w:rPr>
                <w:b/>
                <w:bCs/>
                <w:color w:val="000000" w:themeColor="text1"/>
              </w:rPr>
            </w:pPr>
          </w:p>
        </w:tc>
        <w:tc>
          <w:tcPr>
            <w:tcW w:w="3447" w:type="dxa"/>
          </w:tcPr>
          <w:p w14:paraId="6AE87BC3" w14:textId="77777777" w:rsidR="00854E29" w:rsidRPr="00714216" w:rsidRDefault="00854E29" w:rsidP="00854E29">
            <w:pPr>
              <w:rPr>
                <w:b/>
                <w:bCs/>
                <w:color w:val="000000" w:themeColor="text1"/>
              </w:rPr>
            </w:pPr>
            <w:r w:rsidRPr="00714216">
              <w:rPr>
                <w:b/>
                <w:bCs/>
                <w:color w:val="000000" w:themeColor="text1"/>
              </w:rPr>
              <w:lastRenderedPageBreak/>
              <w:t xml:space="preserve">BEZPIECZEŃSTWO I ERGONOMIA </w:t>
            </w:r>
          </w:p>
          <w:p w14:paraId="73E0E4BE" w14:textId="77777777" w:rsidR="00854E29" w:rsidRPr="00714216" w:rsidRDefault="00854E29" w:rsidP="00854E29">
            <w:pPr>
              <w:rPr>
                <w:color w:val="000000" w:themeColor="text1"/>
              </w:rPr>
            </w:pPr>
            <w:r w:rsidRPr="00714216">
              <w:rPr>
                <w:color w:val="000000" w:themeColor="text1"/>
              </w:rPr>
              <w:t>elementy obsługowe, w tym bateria powinny być łatwo dostępne i obsługiwalne przez osoby o ograniczonej sile manualnej.</w:t>
            </w:r>
          </w:p>
          <w:p w14:paraId="15B44570" w14:textId="77777777" w:rsidR="00854E29" w:rsidRPr="00714216" w:rsidRDefault="00854E29" w:rsidP="00854E29">
            <w:pPr>
              <w:rPr>
                <w:color w:val="000000" w:themeColor="text1"/>
              </w:rPr>
            </w:pPr>
          </w:p>
          <w:p w14:paraId="3FD88944" w14:textId="77777777" w:rsidR="00854E29" w:rsidRPr="00714216" w:rsidRDefault="00854E29" w:rsidP="00854E29">
            <w:pPr>
              <w:rPr>
                <w:color w:val="000000" w:themeColor="text1"/>
              </w:rPr>
            </w:pPr>
            <w:r w:rsidRPr="00714216">
              <w:rPr>
                <w:color w:val="000000" w:themeColor="text1"/>
              </w:rPr>
              <w:t>Wszystkie krawędzie stołu i basenu powinny być zaokrąglone lub zabezpieczone, aby wyeliminować ryzyko urazu.</w:t>
            </w:r>
          </w:p>
          <w:p w14:paraId="7116DCA7" w14:textId="77777777" w:rsidR="00854E29" w:rsidRPr="00714216" w:rsidRDefault="00854E29" w:rsidP="00854E29">
            <w:pPr>
              <w:rPr>
                <w:color w:val="000000" w:themeColor="text1"/>
              </w:rPr>
            </w:pPr>
          </w:p>
          <w:p w14:paraId="151BE28A" w14:textId="77777777" w:rsidR="00854E29" w:rsidRPr="00714216" w:rsidRDefault="00854E29" w:rsidP="00854E29">
            <w:pPr>
              <w:rPr>
                <w:color w:val="000000" w:themeColor="text1"/>
              </w:rPr>
            </w:pPr>
            <w:r w:rsidRPr="00714216">
              <w:rPr>
                <w:color w:val="000000" w:themeColor="text1"/>
              </w:rPr>
              <w:t xml:space="preserve">Konstrukcja musi być stabilna i odporna na przewrócenie lub </w:t>
            </w:r>
            <w:r w:rsidRPr="00714216">
              <w:rPr>
                <w:color w:val="000000" w:themeColor="text1"/>
              </w:rPr>
              <w:lastRenderedPageBreak/>
              <w:t>przesunięcie podczas użytkowania.</w:t>
            </w:r>
          </w:p>
          <w:p w14:paraId="6D811FE4" w14:textId="77777777" w:rsidR="00854E29" w:rsidRPr="00714216" w:rsidRDefault="00854E29" w:rsidP="00854E29">
            <w:pPr>
              <w:rPr>
                <w:b/>
                <w:bCs/>
                <w:color w:val="000000" w:themeColor="text1"/>
              </w:rPr>
            </w:pPr>
          </w:p>
        </w:tc>
        <w:tc>
          <w:tcPr>
            <w:tcW w:w="1476" w:type="dxa"/>
          </w:tcPr>
          <w:p w14:paraId="11D5E95E" w14:textId="77777777" w:rsidR="00854E29" w:rsidRPr="00714216" w:rsidRDefault="00854E29" w:rsidP="00854E29">
            <w:pPr>
              <w:rPr>
                <w:b/>
                <w:bCs/>
                <w:color w:val="000000" w:themeColor="text1"/>
              </w:rPr>
            </w:pPr>
          </w:p>
        </w:tc>
        <w:tc>
          <w:tcPr>
            <w:tcW w:w="1417" w:type="dxa"/>
          </w:tcPr>
          <w:p w14:paraId="2A39F5C8" w14:textId="77777777" w:rsidR="00854E29" w:rsidRPr="00714216" w:rsidRDefault="00854E29" w:rsidP="00854E29">
            <w:pPr>
              <w:rPr>
                <w:b/>
                <w:bCs/>
                <w:color w:val="000000" w:themeColor="text1"/>
              </w:rPr>
            </w:pPr>
          </w:p>
        </w:tc>
        <w:tc>
          <w:tcPr>
            <w:tcW w:w="1418" w:type="dxa"/>
          </w:tcPr>
          <w:p w14:paraId="09534D06" w14:textId="77777777" w:rsidR="00854E29" w:rsidRPr="00714216" w:rsidRDefault="00854E29" w:rsidP="00854E29">
            <w:pPr>
              <w:rPr>
                <w:b/>
                <w:bCs/>
                <w:color w:val="000000" w:themeColor="text1"/>
              </w:rPr>
            </w:pPr>
          </w:p>
        </w:tc>
        <w:tc>
          <w:tcPr>
            <w:tcW w:w="1134" w:type="dxa"/>
          </w:tcPr>
          <w:p w14:paraId="5BBEA742" w14:textId="77777777" w:rsidR="00854E29" w:rsidRPr="00714216" w:rsidRDefault="00854E29" w:rsidP="00854E29">
            <w:pPr>
              <w:rPr>
                <w:b/>
                <w:bCs/>
                <w:color w:val="000000" w:themeColor="text1"/>
              </w:rPr>
            </w:pPr>
          </w:p>
        </w:tc>
        <w:tc>
          <w:tcPr>
            <w:tcW w:w="1842" w:type="dxa"/>
          </w:tcPr>
          <w:p w14:paraId="44ED77D0" w14:textId="77777777" w:rsidR="00854E29" w:rsidRPr="00714216" w:rsidRDefault="00854E29" w:rsidP="00854E29">
            <w:pPr>
              <w:rPr>
                <w:b/>
                <w:bCs/>
                <w:color w:val="000000" w:themeColor="text1"/>
              </w:rPr>
            </w:pPr>
          </w:p>
        </w:tc>
      </w:tr>
      <w:tr w:rsidR="00714216" w:rsidRPr="00714216" w14:paraId="74F0183C" w14:textId="651A2D85" w:rsidTr="00045C3C">
        <w:tc>
          <w:tcPr>
            <w:tcW w:w="568" w:type="dxa"/>
          </w:tcPr>
          <w:p w14:paraId="6B69699E" w14:textId="16FEF887" w:rsidR="00854E29" w:rsidRPr="00714216" w:rsidRDefault="00854E29" w:rsidP="00854E29">
            <w:pPr>
              <w:rPr>
                <w:color w:val="000000" w:themeColor="text1"/>
              </w:rPr>
            </w:pPr>
            <w:r w:rsidRPr="00714216">
              <w:rPr>
                <w:color w:val="000000" w:themeColor="text1"/>
              </w:rPr>
              <w:t>5</w:t>
            </w:r>
          </w:p>
        </w:tc>
        <w:tc>
          <w:tcPr>
            <w:tcW w:w="3260" w:type="dxa"/>
          </w:tcPr>
          <w:p w14:paraId="39DEBB52" w14:textId="77777777" w:rsidR="00854E29" w:rsidRPr="00714216" w:rsidRDefault="00854E29" w:rsidP="00854E29">
            <w:pPr>
              <w:rPr>
                <w:b/>
                <w:bCs/>
                <w:color w:val="000000" w:themeColor="text1"/>
              </w:rPr>
            </w:pPr>
            <w:r w:rsidRPr="00714216">
              <w:rPr>
                <w:b/>
                <w:bCs/>
                <w:color w:val="000000" w:themeColor="text1"/>
              </w:rPr>
              <w:t>SPRYSKIWACZ Z BATERIĄ STOŁOWĄ I WYLEWKĄ MONTOWANY DO STOŁU Z BASENEM</w:t>
            </w:r>
          </w:p>
          <w:p w14:paraId="4605B321" w14:textId="30C506A4" w:rsidR="00854E29" w:rsidRPr="00714216" w:rsidRDefault="00854E29" w:rsidP="00854E29">
            <w:pPr>
              <w:rPr>
                <w:b/>
                <w:bCs/>
                <w:color w:val="000000" w:themeColor="text1"/>
              </w:rPr>
            </w:pPr>
            <w:r w:rsidRPr="00714216">
              <w:rPr>
                <w:noProof/>
                <w:color w:val="000000" w:themeColor="text1"/>
              </w:rPr>
              <w:drawing>
                <wp:inline distT="0" distB="0" distL="0" distR="0" wp14:anchorId="119C90DB" wp14:editId="3E6DDBC7">
                  <wp:extent cx="896449" cy="2419350"/>
                  <wp:effectExtent l="0" t="0" r="0" b="0"/>
                  <wp:docPr id="272019250"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99330" cy="2427127"/>
                          </a:xfrm>
                          <a:prstGeom prst="rect">
                            <a:avLst/>
                          </a:prstGeom>
                          <a:noFill/>
                          <a:ln>
                            <a:noFill/>
                          </a:ln>
                        </pic:spPr>
                      </pic:pic>
                    </a:graphicData>
                  </a:graphic>
                </wp:inline>
              </w:drawing>
            </w:r>
          </w:p>
        </w:tc>
        <w:tc>
          <w:tcPr>
            <w:tcW w:w="850" w:type="dxa"/>
          </w:tcPr>
          <w:p w14:paraId="63B5E602" w14:textId="1795404E" w:rsidR="00854E29" w:rsidRPr="00714216" w:rsidRDefault="00854E29" w:rsidP="00854E29">
            <w:pPr>
              <w:rPr>
                <w:b/>
                <w:bCs/>
                <w:color w:val="000000" w:themeColor="text1"/>
              </w:rPr>
            </w:pPr>
            <w:r w:rsidRPr="00714216">
              <w:rPr>
                <w:b/>
                <w:bCs/>
                <w:color w:val="000000" w:themeColor="text1"/>
              </w:rPr>
              <w:t>1</w:t>
            </w:r>
          </w:p>
        </w:tc>
        <w:tc>
          <w:tcPr>
            <w:tcW w:w="5529" w:type="dxa"/>
          </w:tcPr>
          <w:p w14:paraId="53D0B019" w14:textId="77777777" w:rsidR="00854E29" w:rsidRPr="00714216" w:rsidRDefault="00854E29" w:rsidP="00854E29">
            <w:pPr>
              <w:rPr>
                <w:color w:val="000000" w:themeColor="text1"/>
              </w:rPr>
            </w:pPr>
            <w:r w:rsidRPr="00714216">
              <w:rPr>
                <w:color w:val="000000" w:themeColor="text1"/>
              </w:rPr>
              <w:t>Spryskiwacz gastronomiczny z baterią stołową i wylewką.</w:t>
            </w:r>
          </w:p>
          <w:p w14:paraId="08009F07" w14:textId="77777777" w:rsidR="00854E29" w:rsidRPr="00714216" w:rsidRDefault="00854E29" w:rsidP="00854E29">
            <w:pPr>
              <w:rPr>
                <w:color w:val="000000" w:themeColor="text1"/>
              </w:rPr>
            </w:pPr>
            <w:r w:rsidRPr="00714216">
              <w:rPr>
                <w:b/>
                <w:bCs/>
                <w:color w:val="000000" w:themeColor="text1"/>
              </w:rPr>
              <w:t>Konstrukcja i materiały:</w:t>
            </w:r>
          </w:p>
          <w:p w14:paraId="1AE19142" w14:textId="77777777" w:rsidR="00854E29" w:rsidRPr="00714216" w:rsidRDefault="00854E29" w:rsidP="00854E29">
            <w:pPr>
              <w:rPr>
                <w:color w:val="000000" w:themeColor="text1"/>
              </w:rPr>
            </w:pPr>
            <w:r w:rsidRPr="00714216">
              <w:rPr>
                <w:color w:val="000000" w:themeColor="text1"/>
              </w:rPr>
              <w:t>- przewód ciśnieniowy wykonany ze stali nierdzewnej, odporny na wysokie temperatury i korozję,</w:t>
            </w:r>
          </w:p>
          <w:p w14:paraId="5A8E4FEA" w14:textId="77777777" w:rsidR="00854E29" w:rsidRPr="00714216" w:rsidRDefault="00854E29" w:rsidP="00854E29">
            <w:pPr>
              <w:rPr>
                <w:color w:val="000000" w:themeColor="text1"/>
              </w:rPr>
            </w:pPr>
            <w:r w:rsidRPr="00714216">
              <w:rPr>
                <w:color w:val="000000" w:themeColor="text1"/>
              </w:rPr>
              <w:t>- Sprężyna wyrównująca zapewniająca płynne działanie spryskiwacza,</w:t>
            </w:r>
          </w:p>
          <w:p w14:paraId="209CB407" w14:textId="77777777" w:rsidR="00854E29" w:rsidRPr="00714216" w:rsidRDefault="00854E29" w:rsidP="00854E29">
            <w:pPr>
              <w:rPr>
                <w:color w:val="000000" w:themeColor="text1"/>
              </w:rPr>
            </w:pPr>
            <w:r w:rsidRPr="00714216">
              <w:rPr>
                <w:color w:val="000000" w:themeColor="text1"/>
              </w:rPr>
              <w:t>- spryskiwacz ciśnieniowy ze sterowaniem dźwigniowym umożliwiający precyzyjną kontrolę przepływu wody.</w:t>
            </w:r>
          </w:p>
          <w:p w14:paraId="36B33939" w14:textId="77777777" w:rsidR="00854E29" w:rsidRPr="00714216" w:rsidRDefault="00854E29" w:rsidP="00854E29">
            <w:pPr>
              <w:rPr>
                <w:color w:val="000000" w:themeColor="text1"/>
              </w:rPr>
            </w:pPr>
            <w:r w:rsidRPr="00714216">
              <w:rPr>
                <w:b/>
                <w:bCs/>
                <w:color w:val="000000" w:themeColor="text1"/>
              </w:rPr>
              <w:t>Wyposażenie:</w:t>
            </w:r>
          </w:p>
          <w:p w14:paraId="14A720E4" w14:textId="77777777" w:rsidR="00854E29" w:rsidRPr="00714216" w:rsidRDefault="00854E29" w:rsidP="00854E29">
            <w:pPr>
              <w:rPr>
                <w:color w:val="000000" w:themeColor="text1"/>
              </w:rPr>
            </w:pPr>
            <w:r w:rsidRPr="00714216">
              <w:rPr>
                <w:color w:val="000000" w:themeColor="text1"/>
              </w:rPr>
              <w:t>- uchwyt ścienny do zamocowania spryskiwacza,</w:t>
            </w:r>
          </w:p>
          <w:p w14:paraId="6AA594DB" w14:textId="77777777" w:rsidR="00854E29" w:rsidRPr="00714216" w:rsidRDefault="00854E29" w:rsidP="00854E29">
            <w:pPr>
              <w:rPr>
                <w:color w:val="000000" w:themeColor="text1"/>
              </w:rPr>
            </w:pPr>
            <w:r w:rsidRPr="00714216">
              <w:rPr>
                <w:color w:val="000000" w:themeColor="text1"/>
              </w:rPr>
              <w:t>- ergonomiczny uchwyt spryskiwacza zapewniający wygodną obsługę,</w:t>
            </w:r>
          </w:p>
          <w:p w14:paraId="6D4C8114" w14:textId="77777777" w:rsidR="00854E29" w:rsidRPr="00714216" w:rsidRDefault="00854E29" w:rsidP="00854E29">
            <w:pPr>
              <w:rPr>
                <w:color w:val="000000" w:themeColor="text1"/>
              </w:rPr>
            </w:pPr>
            <w:r w:rsidRPr="00714216">
              <w:rPr>
                <w:color w:val="000000" w:themeColor="text1"/>
              </w:rPr>
              <w:t>- bateria stołowa z wylewką umożliwiająca podłączenie spryskiwacza i standardowego poboru wody.</w:t>
            </w:r>
          </w:p>
          <w:p w14:paraId="2B00CF35" w14:textId="77777777" w:rsidR="00854E29" w:rsidRPr="00714216" w:rsidRDefault="00854E29" w:rsidP="00854E29">
            <w:pPr>
              <w:rPr>
                <w:color w:val="000000" w:themeColor="text1"/>
              </w:rPr>
            </w:pPr>
            <w:r w:rsidRPr="00714216">
              <w:rPr>
                <w:b/>
                <w:bCs/>
                <w:color w:val="000000" w:themeColor="text1"/>
              </w:rPr>
              <w:t>Wymagania jakościowe:</w:t>
            </w:r>
          </w:p>
          <w:p w14:paraId="5919F04E" w14:textId="77777777" w:rsidR="00854E29" w:rsidRPr="00714216" w:rsidRDefault="00854E29" w:rsidP="00854E29">
            <w:pPr>
              <w:rPr>
                <w:color w:val="000000" w:themeColor="text1"/>
              </w:rPr>
            </w:pPr>
            <w:r w:rsidRPr="00714216">
              <w:rPr>
                <w:color w:val="000000" w:themeColor="text1"/>
              </w:rPr>
              <w:t>wszystkie elementy mające kontakt z wodą wykonane z materiałów odpornych na korozję i wysoką temperaturę, konstrukcja spryskiwacza i baterii powinna zapewniać stabilność, trwałość i bezpieczeństwo.</w:t>
            </w:r>
          </w:p>
          <w:p w14:paraId="5324C830" w14:textId="77777777" w:rsidR="00854E29" w:rsidRPr="00714216" w:rsidRDefault="00854E29" w:rsidP="00854E29">
            <w:pPr>
              <w:rPr>
                <w:color w:val="000000" w:themeColor="text1"/>
              </w:rPr>
            </w:pPr>
          </w:p>
          <w:p w14:paraId="4520A9D6" w14:textId="77777777" w:rsidR="00854E29" w:rsidRPr="00714216" w:rsidRDefault="00854E29" w:rsidP="00854E29">
            <w:pPr>
              <w:rPr>
                <w:color w:val="000000" w:themeColor="text1"/>
              </w:rPr>
            </w:pPr>
            <w:r w:rsidRPr="00714216">
              <w:rPr>
                <w:color w:val="000000" w:themeColor="text1"/>
              </w:rPr>
              <w:t xml:space="preserve">Spryskiwacz z baterią stołową i wylewką montowany do stołu z basenem. </w:t>
            </w:r>
          </w:p>
          <w:p w14:paraId="5445BF94" w14:textId="77777777" w:rsidR="00854E29" w:rsidRPr="00714216" w:rsidRDefault="00854E29" w:rsidP="00854E29">
            <w:pPr>
              <w:rPr>
                <w:b/>
                <w:bCs/>
                <w:color w:val="000000" w:themeColor="text1"/>
              </w:rPr>
            </w:pPr>
          </w:p>
        </w:tc>
        <w:tc>
          <w:tcPr>
            <w:tcW w:w="1881" w:type="dxa"/>
          </w:tcPr>
          <w:p w14:paraId="11204CC3" w14:textId="77777777" w:rsidR="00854E29" w:rsidRPr="00714216" w:rsidRDefault="00854E29" w:rsidP="00854E29">
            <w:pPr>
              <w:rPr>
                <w:b/>
                <w:bCs/>
                <w:color w:val="000000" w:themeColor="text1"/>
              </w:rPr>
            </w:pPr>
          </w:p>
          <w:p w14:paraId="1F2D9C66" w14:textId="32C24A62" w:rsidR="00854E29" w:rsidRPr="00714216" w:rsidRDefault="00854E29" w:rsidP="00854E29">
            <w:pPr>
              <w:rPr>
                <w:color w:val="000000" w:themeColor="text1"/>
              </w:rPr>
            </w:pPr>
            <w:r w:rsidRPr="00714216">
              <w:rPr>
                <w:b/>
                <w:bCs/>
                <w:color w:val="000000" w:themeColor="text1"/>
              </w:rPr>
              <w:t xml:space="preserve">Wymiary </w:t>
            </w:r>
            <w:r w:rsidR="00F557D7" w:rsidRPr="00714216">
              <w:rPr>
                <w:rFonts w:cstheme="minorHAnsi"/>
                <w:b/>
                <w:bCs/>
                <w:i/>
                <w:iCs/>
                <w:color w:val="000000" w:themeColor="text1"/>
              </w:rPr>
              <w:t>±15%</w:t>
            </w:r>
          </w:p>
          <w:p w14:paraId="33D5BA70" w14:textId="77777777" w:rsidR="00854E29" w:rsidRPr="00714216" w:rsidRDefault="00854E29" w:rsidP="00854E29">
            <w:pPr>
              <w:rPr>
                <w:b/>
                <w:bCs/>
                <w:color w:val="000000" w:themeColor="text1"/>
              </w:rPr>
            </w:pPr>
          </w:p>
          <w:p w14:paraId="295E3C2C" w14:textId="77777777" w:rsidR="00854E29" w:rsidRPr="00714216" w:rsidRDefault="00854E29" w:rsidP="00854E29">
            <w:pPr>
              <w:rPr>
                <w:color w:val="000000" w:themeColor="text1"/>
              </w:rPr>
            </w:pPr>
            <w:r w:rsidRPr="00714216">
              <w:rPr>
                <w:b/>
                <w:bCs/>
                <w:color w:val="000000" w:themeColor="text1"/>
              </w:rPr>
              <w:t>Długość:</w:t>
            </w:r>
            <w:r w:rsidRPr="00714216">
              <w:rPr>
                <w:color w:val="000000" w:themeColor="text1"/>
              </w:rPr>
              <w:t xml:space="preserve"> 150 mm</w:t>
            </w:r>
          </w:p>
          <w:p w14:paraId="1F372387" w14:textId="77777777" w:rsidR="00854E29" w:rsidRPr="00714216" w:rsidRDefault="00854E29" w:rsidP="00854E29">
            <w:pPr>
              <w:rPr>
                <w:color w:val="000000" w:themeColor="text1"/>
              </w:rPr>
            </w:pPr>
            <w:r w:rsidRPr="00714216">
              <w:rPr>
                <w:b/>
                <w:bCs/>
                <w:color w:val="000000" w:themeColor="text1"/>
              </w:rPr>
              <w:t>Szerokość:</w:t>
            </w:r>
            <w:r w:rsidRPr="00714216">
              <w:rPr>
                <w:color w:val="000000" w:themeColor="text1"/>
              </w:rPr>
              <w:t xml:space="preserve"> 420 mm</w:t>
            </w:r>
          </w:p>
          <w:p w14:paraId="215AA6B8" w14:textId="77777777" w:rsidR="00854E29" w:rsidRPr="00714216" w:rsidRDefault="00854E29" w:rsidP="00854E29">
            <w:pPr>
              <w:rPr>
                <w:color w:val="000000" w:themeColor="text1"/>
              </w:rPr>
            </w:pPr>
            <w:r w:rsidRPr="00714216">
              <w:rPr>
                <w:b/>
                <w:bCs/>
                <w:color w:val="000000" w:themeColor="text1"/>
              </w:rPr>
              <w:t>Wysokość:</w:t>
            </w:r>
            <w:r w:rsidRPr="00714216">
              <w:rPr>
                <w:color w:val="000000" w:themeColor="text1"/>
              </w:rPr>
              <w:t xml:space="preserve"> 1100 mm</w:t>
            </w:r>
          </w:p>
          <w:p w14:paraId="2DBAAEEC" w14:textId="77777777" w:rsidR="00854E29" w:rsidRPr="00714216" w:rsidRDefault="00854E29" w:rsidP="00854E29">
            <w:pPr>
              <w:rPr>
                <w:color w:val="000000" w:themeColor="text1"/>
              </w:rPr>
            </w:pPr>
          </w:p>
          <w:p w14:paraId="6DD5518C" w14:textId="77777777" w:rsidR="00854E29" w:rsidRPr="00714216" w:rsidRDefault="00854E29" w:rsidP="00854E29">
            <w:pPr>
              <w:rPr>
                <w:i/>
                <w:iCs/>
                <w:color w:val="000000" w:themeColor="text1"/>
              </w:rPr>
            </w:pPr>
          </w:p>
          <w:p w14:paraId="2BA66272" w14:textId="77777777"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kuchni.</w:t>
            </w:r>
          </w:p>
          <w:p w14:paraId="291B692F" w14:textId="77777777" w:rsidR="00854E29" w:rsidRPr="00714216" w:rsidRDefault="00854E29" w:rsidP="00854E29">
            <w:pPr>
              <w:rPr>
                <w:b/>
                <w:bCs/>
                <w:color w:val="000000" w:themeColor="text1"/>
              </w:rPr>
            </w:pPr>
          </w:p>
          <w:p w14:paraId="1B9F0BA4" w14:textId="77777777" w:rsidR="00854E29" w:rsidRPr="00714216" w:rsidRDefault="00854E29" w:rsidP="00854E29">
            <w:pPr>
              <w:rPr>
                <w:b/>
                <w:bCs/>
                <w:color w:val="000000" w:themeColor="text1"/>
              </w:rPr>
            </w:pPr>
          </w:p>
          <w:p w14:paraId="3F8E44B5" w14:textId="77777777" w:rsidR="00854E29" w:rsidRPr="00714216" w:rsidRDefault="00854E29" w:rsidP="00854E29">
            <w:pPr>
              <w:rPr>
                <w:b/>
                <w:bCs/>
                <w:color w:val="000000" w:themeColor="text1"/>
              </w:rPr>
            </w:pPr>
          </w:p>
          <w:p w14:paraId="12D37D57" w14:textId="77777777" w:rsidR="00854E29" w:rsidRPr="00714216" w:rsidRDefault="00854E29" w:rsidP="00854E29">
            <w:pPr>
              <w:rPr>
                <w:b/>
                <w:bCs/>
                <w:color w:val="000000" w:themeColor="text1"/>
              </w:rPr>
            </w:pPr>
          </w:p>
        </w:tc>
        <w:tc>
          <w:tcPr>
            <w:tcW w:w="3447" w:type="dxa"/>
          </w:tcPr>
          <w:p w14:paraId="4FEE9B16"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0FC071D6" w14:textId="77777777" w:rsidR="00854E29" w:rsidRPr="00714216" w:rsidRDefault="00854E29" w:rsidP="00854E29">
            <w:pPr>
              <w:rPr>
                <w:color w:val="000000" w:themeColor="text1"/>
              </w:rPr>
            </w:pPr>
          </w:p>
          <w:p w14:paraId="64DBE639" w14:textId="77777777" w:rsidR="00854E29" w:rsidRPr="00714216" w:rsidRDefault="00854E29" w:rsidP="00854E29">
            <w:pPr>
              <w:rPr>
                <w:color w:val="000000" w:themeColor="text1"/>
              </w:rPr>
            </w:pPr>
            <w:r w:rsidRPr="00714216">
              <w:rPr>
                <w:color w:val="000000" w:themeColor="text1"/>
              </w:rPr>
              <w:t>spryskiwacz musi być zainstalowany w sposób umożliwiający swobodny dostęp osobom z ograniczoną mobilnością</w:t>
            </w:r>
          </w:p>
          <w:p w14:paraId="631BFD7C" w14:textId="77777777" w:rsidR="00854E29" w:rsidRPr="00714216" w:rsidRDefault="00854E29" w:rsidP="00854E29">
            <w:pPr>
              <w:rPr>
                <w:b/>
                <w:bCs/>
                <w:color w:val="000000" w:themeColor="text1"/>
              </w:rPr>
            </w:pPr>
          </w:p>
          <w:p w14:paraId="43D863A6" w14:textId="77777777" w:rsidR="00854E29" w:rsidRPr="00714216" w:rsidRDefault="00854E29" w:rsidP="00854E29">
            <w:pPr>
              <w:rPr>
                <w:color w:val="000000" w:themeColor="text1"/>
              </w:rPr>
            </w:pPr>
            <w:r w:rsidRPr="00714216">
              <w:rPr>
                <w:color w:val="000000" w:themeColor="text1"/>
              </w:rPr>
              <w:t>Wysokość i położenie baterii oraz uchwytu spryskiwacza powinny umożliwiać komfortowe użytkowanie osobom z ograniczoną sprawnością ruchową lub manualną.</w:t>
            </w:r>
          </w:p>
          <w:p w14:paraId="5F73BCD5" w14:textId="77777777" w:rsidR="00854E29" w:rsidRPr="00714216" w:rsidRDefault="00854E29" w:rsidP="00854E29">
            <w:pPr>
              <w:rPr>
                <w:color w:val="000000" w:themeColor="text1"/>
              </w:rPr>
            </w:pPr>
          </w:p>
          <w:p w14:paraId="762015EF" w14:textId="77777777" w:rsidR="00854E29" w:rsidRPr="00714216" w:rsidRDefault="00854E29" w:rsidP="00854E29">
            <w:pPr>
              <w:rPr>
                <w:color w:val="000000" w:themeColor="text1"/>
              </w:rPr>
            </w:pPr>
            <w:r w:rsidRPr="00714216">
              <w:rPr>
                <w:color w:val="000000" w:themeColor="text1"/>
              </w:rPr>
              <w:t>Elementy sterujące (dźwignia spryskiwacza, przyciski) powinny być łatwe do obsługi, także przez osoby o ograniczonej sile chwytu lub zręczności.</w:t>
            </w:r>
          </w:p>
          <w:p w14:paraId="47F67ADE" w14:textId="77777777" w:rsidR="00854E29" w:rsidRPr="00714216" w:rsidRDefault="00854E29" w:rsidP="00854E29">
            <w:pPr>
              <w:rPr>
                <w:b/>
                <w:bCs/>
                <w:color w:val="000000" w:themeColor="text1"/>
              </w:rPr>
            </w:pPr>
          </w:p>
          <w:p w14:paraId="55D47907" w14:textId="77777777" w:rsidR="00854E29" w:rsidRPr="00714216" w:rsidRDefault="00854E29" w:rsidP="00854E29">
            <w:pPr>
              <w:rPr>
                <w:color w:val="000000" w:themeColor="text1"/>
              </w:rPr>
            </w:pPr>
            <w:r w:rsidRPr="00714216">
              <w:rPr>
                <w:color w:val="000000" w:themeColor="text1"/>
              </w:rPr>
              <w:t>Wszystkie krawędzie i elementy spryskiwacza dostępne dla użytkownika powinny być bezpieczne, pozbawione ostrych krawędzi i ryzyka urazu.</w:t>
            </w:r>
          </w:p>
          <w:p w14:paraId="5333EE57" w14:textId="77777777" w:rsidR="00854E29" w:rsidRPr="00714216" w:rsidRDefault="00854E29" w:rsidP="00854E29">
            <w:pPr>
              <w:rPr>
                <w:color w:val="000000" w:themeColor="text1"/>
              </w:rPr>
            </w:pPr>
          </w:p>
          <w:p w14:paraId="0A4B4F8F" w14:textId="77777777" w:rsidR="00854E29" w:rsidRPr="00714216" w:rsidRDefault="00854E29" w:rsidP="00854E29">
            <w:pPr>
              <w:rPr>
                <w:color w:val="000000" w:themeColor="text1"/>
              </w:rPr>
            </w:pPr>
            <w:r w:rsidRPr="00714216">
              <w:rPr>
                <w:color w:val="000000" w:themeColor="text1"/>
              </w:rPr>
              <w:lastRenderedPageBreak/>
              <w:t>Konstrukcja urządzenia musi zapewniać stabilność i odporność na przypadkowe przesunięcie lub przewrócenie podczas użytkowania.</w:t>
            </w:r>
          </w:p>
          <w:p w14:paraId="567C2DA6" w14:textId="77777777" w:rsidR="00854E29" w:rsidRPr="00714216" w:rsidRDefault="00854E29" w:rsidP="00854E29">
            <w:pPr>
              <w:rPr>
                <w:b/>
                <w:bCs/>
                <w:color w:val="000000" w:themeColor="text1"/>
              </w:rPr>
            </w:pPr>
          </w:p>
        </w:tc>
        <w:tc>
          <w:tcPr>
            <w:tcW w:w="1476" w:type="dxa"/>
          </w:tcPr>
          <w:p w14:paraId="32754462" w14:textId="77777777" w:rsidR="00854E29" w:rsidRPr="00714216" w:rsidRDefault="00854E29" w:rsidP="00854E29">
            <w:pPr>
              <w:rPr>
                <w:b/>
                <w:bCs/>
                <w:color w:val="000000" w:themeColor="text1"/>
              </w:rPr>
            </w:pPr>
          </w:p>
        </w:tc>
        <w:tc>
          <w:tcPr>
            <w:tcW w:w="1417" w:type="dxa"/>
          </w:tcPr>
          <w:p w14:paraId="0D3A4EFB" w14:textId="77777777" w:rsidR="00854E29" w:rsidRPr="00714216" w:rsidRDefault="00854E29" w:rsidP="00854E29">
            <w:pPr>
              <w:rPr>
                <w:b/>
                <w:bCs/>
                <w:color w:val="000000" w:themeColor="text1"/>
              </w:rPr>
            </w:pPr>
          </w:p>
        </w:tc>
        <w:tc>
          <w:tcPr>
            <w:tcW w:w="1418" w:type="dxa"/>
          </w:tcPr>
          <w:p w14:paraId="39B77AB7" w14:textId="77777777" w:rsidR="00854E29" w:rsidRPr="00714216" w:rsidRDefault="00854E29" w:rsidP="00854E29">
            <w:pPr>
              <w:rPr>
                <w:b/>
                <w:bCs/>
                <w:color w:val="000000" w:themeColor="text1"/>
              </w:rPr>
            </w:pPr>
          </w:p>
        </w:tc>
        <w:tc>
          <w:tcPr>
            <w:tcW w:w="1134" w:type="dxa"/>
          </w:tcPr>
          <w:p w14:paraId="4EEB80A4" w14:textId="77777777" w:rsidR="00854E29" w:rsidRPr="00714216" w:rsidRDefault="00854E29" w:rsidP="00854E29">
            <w:pPr>
              <w:rPr>
                <w:b/>
                <w:bCs/>
                <w:color w:val="000000" w:themeColor="text1"/>
              </w:rPr>
            </w:pPr>
          </w:p>
        </w:tc>
        <w:tc>
          <w:tcPr>
            <w:tcW w:w="1842" w:type="dxa"/>
          </w:tcPr>
          <w:p w14:paraId="385121AE" w14:textId="77777777" w:rsidR="00854E29" w:rsidRPr="00714216" w:rsidRDefault="00854E29" w:rsidP="00854E29">
            <w:pPr>
              <w:rPr>
                <w:b/>
                <w:bCs/>
                <w:color w:val="000000" w:themeColor="text1"/>
              </w:rPr>
            </w:pPr>
          </w:p>
        </w:tc>
      </w:tr>
      <w:tr w:rsidR="00714216" w:rsidRPr="00714216" w14:paraId="79BF2295" w14:textId="1B85EC4D" w:rsidTr="00045C3C">
        <w:tc>
          <w:tcPr>
            <w:tcW w:w="568" w:type="dxa"/>
          </w:tcPr>
          <w:p w14:paraId="114C6B04" w14:textId="4E91114F" w:rsidR="00854E29" w:rsidRPr="00714216" w:rsidRDefault="00854E29" w:rsidP="00854E29">
            <w:pPr>
              <w:rPr>
                <w:color w:val="000000" w:themeColor="text1"/>
              </w:rPr>
            </w:pPr>
            <w:r w:rsidRPr="00714216">
              <w:rPr>
                <w:color w:val="000000" w:themeColor="text1"/>
              </w:rPr>
              <w:t>6</w:t>
            </w:r>
          </w:p>
        </w:tc>
        <w:tc>
          <w:tcPr>
            <w:tcW w:w="3260" w:type="dxa"/>
          </w:tcPr>
          <w:p w14:paraId="6F8BF7E8" w14:textId="77777777" w:rsidR="00854E29" w:rsidRPr="00714216" w:rsidRDefault="00854E29" w:rsidP="00854E29">
            <w:pPr>
              <w:rPr>
                <w:b/>
                <w:bCs/>
                <w:color w:val="000000" w:themeColor="text1"/>
              </w:rPr>
            </w:pPr>
            <w:r w:rsidRPr="00714216">
              <w:rPr>
                <w:b/>
                <w:bCs/>
                <w:color w:val="000000" w:themeColor="text1"/>
              </w:rPr>
              <w:t xml:space="preserve">ZMIĘKCZACZ DO WODY AUTOMATYCZNY </w:t>
            </w:r>
          </w:p>
          <w:p w14:paraId="3BB22A22" w14:textId="67B2796A" w:rsidR="00854E29" w:rsidRPr="00714216" w:rsidRDefault="00854E29" w:rsidP="00854E29">
            <w:pPr>
              <w:rPr>
                <w:b/>
                <w:bCs/>
                <w:color w:val="000000" w:themeColor="text1"/>
              </w:rPr>
            </w:pPr>
            <w:r w:rsidRPr="00714216">
              <w:rPr>
                <w:b/>
                <w:bCs/>
                <w:noProof/>
                <w:color w:val="000000" w:themeColor="text1"/>
              </w:rPr>
              <w:drawing>
                <wp:inline distT="0" distB="0" distL="0" distR="0" wp14:anchorId="44E8B458" wp14:editId="2E5B6FD5">
                  <wp:extent cx="783558" cy="1629178"/>
                  <wp:effectExtent l="0" t="0" r="0" b="0"/>
                  <wp:docPr id="3268647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88726" cy="1639923"/>
                          </a:xfrm>
                          <a:prstGeom prst="rect">
                            <a:avLst/>
                          </a:prstGeom>
                          <a:noFill/>
                          <a:ln>
                            <a:noFill/>
                          </a:ln>
                        </pic:spPr>
                      </pic:pic>
                    </a:graphicData>
                  </a:graphic>
                </wp:inline>
              </w:drawing>
            </w:r>
          </w:p>
        </w:tc>
        <w:tc>
          <w:tcPr>
            <w:tcW w:w="850" w:type="dxa"/>
          </w:tcPr>
          <w:p w14:paraId="3D071E3D" w14:textId="67592CF6" w:rsidR="00854E29" w:rsidRPr="00714216" w:rsidRDefault="00854E29" w:rsidP="00854E29">
            <w:pPr>
              <w:rPr>
                <w:color w:val="000000" w:themeColor="text1"/>
              </w:rPr>
            </w:pPr>
            <w:r w:rsidRPr="00714216">
              <w:rPr>
                <w:b/>
                <w:bCs/>
                <w:color w:val="000000" w:themeColor="text1"/>
              </w:rPr>
              <w:t>4</w:t>
            </w:r>
          </w:p>
        </w:tc>
        <w:tc>
          <w:tcPr>
            <w:tcW w:w="5529" w:type="dxa"/>
          </w:tcPr>
          <w:p w14:paraId="558DC273" w14:textId="77777777" w:rsidR="00854E29" w:rsidRPr="00714216" w:rsidRDefault="00854E29" w:rsidP="00854E29">
            <w:pPr>
              <w:rPr>
                <w:b/>
                <w:bCs/>
                <w:color w:val="000000" w:themeColor="text1"/>
              </w:rPr>
            </w:pPr>
            <w:r w:rsidRPr="00714216">
              <w:rPr>
                <w:b/>
                <w:bCs/>
                <w:color w:val="000000" w:themeColor="text1"/>
              </w:rPr>
              <w:t>Konstrukcja i wykonanie</w:t>
            </w:r>
          </w:p>
          <w:p w14:paraId="3A698E1E" w14:textId="77777777" w:rsidR="00854E29" w:rsidRPr="00714216" w:rsidRDefault="00854E29" w:rsidP="00854E29">
            <w:pPr>
              <w:numPr>
                <w:ilvl w:val="0"/>
                <w:numId w:val="45"/>
              </w:numPr>
              <w:rPr>
                <w:color w:val="000000" w:themeColor="text1"/>
              </w:rPr>
            </w:pPr>
            <w:r w:rsidRPr="00714216">
              <w:rPr>
                <w:color w:val="000000" w:themeColor="text1"/>
              </w:rPr>
              <w:t>Wykonanie urządzenia trwałe i odporne na wilgoć.</w:t>
            </w:r>
          </w:p>
          <w:p w14:paraId="7E7DF4A7" w14:textId="77777777" w:rsidR="00854E29" w:rsidRPr="00714216" w:rsidRDefault="00854E29" w:rsidP="00854E29">
            <w:pPr>
              <w:numPr>
                <w:ilvl w:val="0"/>
                <w:numId w:val="45"/>
              </w:numPr>
              <w:rPr>
                <w:color w:val="000000" w:themeColor="text1"/>
              </w:rPr>
            </w:pPr>
            <w:r w:rsidRPr="00714216">
              <w:rPr>
                <w:color w:val="000000" w:themeColor="text1"/>
              </w:rPr>
              <w:t>Zbiornik na sól o pojemności ok. 10 kg umożliwiający długotrwałą pracę urządzenia bez konieczności częstego uzupełniania.</w:t>
            </w:r>
          </w:p>
          <w:p w14:paraId="411FB01E" w14:textId="77777777" w:rsidR="00854E29" w:rsidRPr="00714216" w:rsidRDefault="00854E29" w:rsidP="00854E29">
            <w:pPr>
              <w:rPr>
                <w:b/>
                <w:bCs/>
                <w:color w:val="000000" w:themeColor="text1"/>
              </w:rPr>
            </w:pPr>
            <w:r w:rsidRPr="00714216">
              <w:rPr>
                <w:b/>
                <w:bCs/>
                <w:color w:val="000000" w:themeColor="text1"/>
              </w:rPr>
              <w:t>Funkcje i parametry pracy</w:t>
            </w:r>
          </w:p>
          <w:p w14:paraId="77B435B4" w14:textId="77777777" w:rsidR="00854E29" w:rsidRPr="00714216" w:rsidRDefault="00854E29" w:rsidP="00854E29">
            <w:pPr>
              <w:numPr>
                <w:ilvl w:val="0"/>
                <w:numId w:val="46"/>
              </w:numPr>
              <w:rPr>
                <w:color w:val="000000" w:themeColor="text1"/>
              </w:rPr>
            </w:pPr>
            <w:r w:rsidRPr="00714216">
              <w:rPr>
                <w:b/>
                <w:bCs/>
                <w:color w:val="000000" w:themeColor="text1"/>
              </w:rPr>
              <w:t>Automatyczna regeneracja</w:t>
            </w:r>
            <w:r w:rsidRPr="00714216">
              <w:rPr>
                <w:color w:val="000000" w:themeColor="text1"/>
              </w:rPr>
              <w:t xml:space="preserve"> uzależniona od rzeczywistego zużycia wody.</w:t>
            </w:r>
          </w:p>
          <w:p w14:paraId="577D2D2E" w14:textId="77777777" w:rsidR="00854E29" w:rsidRPr="00714216" w:rsidRDefault="00854E29" w:rsidP="00854E29">
            <w:pPr>
              <w:numPr>
                <w:ilvl w:val="0"/>
                <w:numId w:val="46"/>
              </w:numPr>
              <w:rPr>
                <w:color w:val="000000" w:themeColor="text1"/>
              </w:rPr>
            </w:pPr>
            <w:r w:rsidRPr="00714216">
              <w:rPr>
                <w:color w:val="000000" w:themeColor="text1"/>
              </w:rPr>
              <w:t>Proces regeneracji nie blokuje pracy zasilanych urządzeń, zapewniając ciągłość pracy kuchni lub obiektu gastronomicznego.</w:t>
            </w:r>
          </w:p>
          <w:p w14:paraId="783B2209" w14:textId="77777777" w:rsidR="00854E29" w:rsidRPr="00714216" w:rsidRDefault="00854E29" w:rsidP="00854E29">
            <w:pPr>
              <w:numPr>
                <w:ilvl w:val="0"/>
                <w:numId w:val="46"/>
              </w:numPr>
              <w:rPr>
                <w:color w:val="000000" w:themeColor="text1"/>
              </w:rPr>
            </w:pPr>
            <w:r w:rsidRPr="00714216">
              <w:rPr>
                <w:color w:val="000000" w:themeColor="text1"/>
              </w:rPr>
              <w:t>Maksymalna temperatura wody: 45°C.</w:t>
            </w:r>
          </w:p>
          <w:p w14:paraId="0F95BBCB" w14:textId="77777777" w:rsidR="00854E29" w:rsidRPr="00714216" w:rsidRDefault="00854E29" w:rsidP="00854E29">
            <w:pPr>
              <w:numPr>
                <w:ilvl w:val="0"/>
                <w:numId w:val="46"/>
              </w:numPr>
              <w:rPr>
                <w:color w:val="000000" w:themeColor="text1"/>
              </w:rPr>
            </w:pPr>
            <w:r w:rsidRPr="00714216">
              <w:rPr>
                <w:color w:val="000000" w:themeColor="text1"/>
              </w:rPr>
              <w:t>Moc elektryczna: 0,018 kW.</w:t>
            </w:r>
          </w:p>
          <w:p w14:paraId="7E520C6C" w14:textId="77777777" w:rsidR="00854E29" w:rsidRPr="00714216" w:rsidRDefault="00854E29" w:rsidP="00854E29">
            <w:pPr>
              <w:rPr>
                <w:b/>
                <w:bCs/>
                <w:color w:val="000000" w:themeColor="text1"/>
              </w:rPr>
            </w:pPr>
            <w:r w:rsidRPr="00714216">
              <w:rPr>
                <w:b/>
                <w:bCs/>
                <w:color w:val="000000" w:themeColor="text1"/>
              </w:rPr>
              <w:t>Bezpieczeństwo i ergonomia</w:t>
            </w:r>
          </w:p>
          <w:p w14:paraId="2CB3757C" w14:textId="77777777" w:rsidR="00854E29" w:rsidRPr="00714216" w:rsidRDefault="00854E29" w:rsidP="00854E29">
            <w:pPr>
              <w:numPr>
                <w:ilvl w:val="0"/>
                <w:numId w:val="47"/>
              </w:numPr>
              <w:rPr>
                <w:color w:val="000000" w:themeColor="text1"/>
              </w:rPr>
            </w:pPr>
            <w:r w:rsidRPr="00714216">
              <w:rPr>
                <w:color w:val="000000" w:themeColor="text1"/>
              </w:rPr>
              <w:t>Automatyczny system regeneracji minimalizuje konieczność ręcznej obsługi i kontaktu personelu z chemikaliami (solą).</w:t>
            </w:r>
          </w:p>
          <w:p w14:paraId="7BAEDF66" w14:textId="77777777" w:rsidR="00854E29" w:rsidRPr="00714216" w:rsidRDefault="00854E29" w:rsidP="00854E29">
            <w:pPr>
              <w:numPr>
                <w:ilvl w:val="0"/>
                <w:numId w:val="47"/>
              </w:numPr>
              <w:rPr>
                <w:color w:val="000000" w:themeColor="text1"/>
              </w:rPr>
            </w:pPr>
            <w:r w:rsidRPr="00714216">
              <w:rPr>
                <w:color w:val="000000" w:themeColor="text1"/>
              </w:rPr>
              <w:t>Prosta obsługa zbiornika na sól umożliwia łatwe uzupełnianie i konserwację urządzenia.</w:t>
            </w:r>
          </w:p>
          <w:p w14:paraId="7EBD4596" w14:textId="77777777" w:rsidR="00854E29" w:rsidRPr="00714216" w:rsidRDefault="00854E29" w:rsidP="00854E29">
            <w:pPr>
              <w:numPr>
                <w:ilvl w:val="0"/>
                <w:numId w:val="47"/>
              </w:numPr>
              <w:rPr>
                <w:color w:val="000000" w:themeColor="text1"/>
              </w:rPr>
            </w:pPr>
            <w:r w:rsidRPr="00714216">
              <w:rPr>
                <w:color w:val="000000" w:themeColor="text1"/>
              </w:rPr>
              <w:t>Konstrukcja zapewniająca stabilne ustawienie i ogranicza ryzyko przewrócenia</w:t>
            </w:r>
          </w:p>
          <w:p w14:paraId="1E6C6D6D" w14:textId="77777777" w:rsidR="00854E29" w:rsidRPr="00714216" w:rsidRDefault="00854E29" w:rsidP="00854E29">
            <w:pPr>
              <w:rPr>
                <w:color w:val="000000" w:themeColor="text1"/>
              </w:rPr>
            </w:pPr>
          </w:p>
          <w:p w14:paraId="491D879D" w14:textId="77777777" w:rsidR="00854E29" w:rsidRPr="00714216" w:rsidRDefault="00854E29" w:rsidP="00854E29">
            <w:pPr>
              <w:rPr>
                <w:b/>
                <w:bCs/>
                <w:color w:val="000000" w:themeColor="text1"/>
              </w:rPr>
            </w:pPr>
            <w:r w:rsidRPr="00714216">
              <w:rPr>
                <w:b/>
                <w:bCs/>
                <w:color w:val="000000" w:themeColor="text1"/>
              </w:rPr>
              <w:t xml:space="preserve">Zmiękczacze do montażu przy piecu konwekcyjnym, zmywarkach oraz przy kotle warzelnym. </w:t>
            </w:r>
          </w:p>
          <w:p w14:paraId="4A572F5E" w14:textId="77777777" w:rsidR="00854E29" w:rsidRPr="00714216" w:rsidRDefault="00854E29" w:rsidP="00854E29">
            <w:pPr>
              <w:rPr>
                <w:b/>
                <w:bCs/>
                <w:color w:val="000000" w:themeColor="text1"/>
              </w:rPr>
            </w:pPr>
          </w:p>
          <w:p w14:paraId="09414569" w14:textId="0CE86429" w:rsidR="00854E29" w:rsidRPr="00714216" w:rsidRDefault="00854E29" w:rsidP="00854E29">
            <w:pPr>
              <w:rPr>
                <w:b/>
                <w:bCs/>
                <w:color w:val="000000" w:themeColor="text1"/>
              </w:rPr>
            </w:pPr>
            <w:r w:rsidRPr="00714216">
              <w:rPr>
                <w:b/>
                <w:bCs/>
                <w:color w:val="000000" w:themeColor="text1"/>
              </w:rPr>
              <w:t xml:space="preserve">Ze względu na ograniczoną ilość miejsca dopuszcza się montaż zmiękczacza w szafce linii technologicznej gazowej. </w:t>
            </w:r>
          </w:p>
          <w:p w14:paraId="551FD35D" w14:textId="77777777" w:rsidR="00854E29" w:rsidRPr="00714216" w:rsidRDefault="00854E29" w:rsidP="00854E29">
            <w:pPr>
              <w:rPr>
                <w:color w:val="000000" w:themeColor="text1"/>
              </w:rPr>
            </w:pPr>
          </w:p>
        </w:tc>
        <w:tc>
          <w:tcPr>
            <w:tcW w:w="1881" w:type="dxa"/>
          </w:tcPr>
          <w:p w14:paraId="3E237D4F" w14:textId="0B24256B" w:rsidR="00854E29" w:rsidRPr="00714216" w:rsidRDefault="00854E29" w:rsidP="00854E29">
            <w:pPr>
              <w:rPr>
                <w:color w:val="000000" w:themeColor="text1"/>
              </w:rPr>
            </w:pPr>
            <w:r w:rsidRPr="00714216">
              <w:rPr>
                <w:b/>
                <w:bCs/>
                <w:color w:val="000000" w:themeColor="text1"/>
              </w:rPr>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728B163D" w14:textId="77777777" w:rsidR="00854E29" w:rsidRPr="00714216" w:rsidRDefault="00854E29" w:rsidP="00854E29">
            <w:pPr>
              <w:rPr>
                <w:color w:val="000000" w:themeColor="text1"/>
              </w:rPr>
            </w:pPr>
          </w:p>
          <w:p w14:paraId="5CE11A7E" w14:textId="77777777" w:rsidR="00854E29" w:rsidRPr="00714216" w:rsidRDefault="00854E29" w:rsidP="00854E29">
            <w:pPr>
              <w:rPr>
                <w:color w:val="000000" w:themeColor="text1"/>
              </w:rPr>
            </w:pPr>
            <w:r w:rsidRPr="00714216">
              <w:rPr>
                <w:color w:val="000000" w:themeColor="text1"/>
              </w:rPr>
              <w:t>Wymiary zewnętrzne: 200 × 360 × 510 mm (szer. × gł. × wys.).</w:t>
            </w:r>
          </w:p>
          <w:p w14:paraId="40FC8262" w14:textId="77777777" w:rsidR="00854E29" w:rsidRPr="00714216" w:rsidRDefault="00854E29" w:rsidP="00854E29">
            <w:pPr>
              <w:rPr>
                <w:b/>
                <w:bCs/>
                <w:color w:val="000000" w:themeColor="text1"/>
              </w:rPr>
            </w:pPr>
          </w:p>
        </w:tc>
        <w:tc>
          <w:tcPr>
            <w:tcW w:w="3447" w:type="dxa"/>
          </w:tcPr>
          <w:p w14:paraId="42C24930" w14:textId="77777777" w:rsidR="00854E29" w:rsidRPr="00714216" w:rsidRDefault="00854E29" w:rsidP="00854E29">
            <w:pPr>
              <w:rPr>
                <w:b/>
                <w:bCs/>
                <w:color w:val="000000" w:themeColor="text1"/>
              </w:rPr>
            </w:pPr>
            <w:r w:rsidRPr="00714216">
              <w:rPr>
                <w:b/>
                <w:bCs/>
                <w:color w:val="000000" w:themeColor="text1"/>
              </w:rPr>
              <w:t xml:space="preserve">BEZPIECZEŃSTWO I ERGONOMIA </w:t>
            </w:r>
          </w:p>
          <w:p w14:paraId="327E821E" w14:textId="77777777" w:rsidR="00854E29" w:rsidRPr="00714216" w:rsidRDefault="00854E29" w:rsidP="00854E29">
            <w:pPr>
              <w:rPr>
                <w:color w:val="000000" w:themeColor="text1"/>
              </w:rPr>
            </w:pPr>
            <w:r w:rsidRPr="00714216">
              <w:rPr>
                <w:color w:val="000000" w:themeColor="text1"/>
              </w:rPr>
              <w:t>Ergonomiczny dostęp do zbiornika na sól umożliwia obsługę osobom z ograniczoną sprawnością manualną.</w:t>
            </w:r>
          </w:p>
          <w:p w14:paraId="3A527DE8" w14:textId="77777777" w:rsidR="00854E29" w:rsidRPr="00714216" w:rsidRDefault="00854E29" w:rsidP="00854E29">
            <w:pPr>
              <w:rPr>
                <w:color w:val="000000" w:themeColor="text1"/>
              </w:rPr>
            </w:pPr>
          </w:p>
          <w:p w14:paraId="09B5124A" w14:textId="77777777" w:rsidR="00854E29" w:rsidRPr="00714216" w:rsidRDefault="00854E29" w:rsidP="00854E29">
            <w:pPr>
              <w:rPr>
                <w:color w:val="000000" w:themeColor="text1"/>
              </w:rPr>
            </w:pPr>
            <w:r w:rsidRPr="00714216">
              <w:rPr>
                <w:color w:val="000000" w:themeColor="text1"/>
              </w:rPr>
              <w:t>Intuicyjne elementy sterujące i wyraźne oznaczenia funkcji urządzenia ułatwiają bezpieczną obsługę osobom poruszającym się na wózkach inwalidzkich.</w:t>
            </w:r>
          </w:p>
          <w:p w14:paraId="028B4EAB" w14:textId="77777777" w:rsidR="00854E29" w:rsidRPr="00714216" w:rsidRDefault="00854E29" w:rsidP="00854E29">
            <w:pPr>
              <w:rPr>
                <w:color w:val="000000" w:themeColor="text1"/>
              </w:rPr>
            </w:pPr>
          </w:p>
          <w:p w14:paraId="3555A8EC" w14:textId="77777777" w:rsidR="00854E29" w:rsidRPr="00714216" w:rsidRDefault="00854E29" w:rsidP="00854E29">
            <w:pPr>
              <w:rPr>
                <w:color w:val="000000" w:themeColor="text1"/>
              </w:rPr>
            </w:pPr>
            <w:r w:rsidRPr="00714216">
              <w:rPr>
                <w:color w:val="000000" w:themeColor="text1"/>
              </w:rPr>
              <w:t>Automatyczna praca zmiękczacza ogranicza konieczność wykonywania trudnych czynności fizycznych podczas regeneracji.</w:t>
            </w:r>
          </w:p>
          <w:p w14:paraId="3222BD26" w14:textId="77777777" w:rsidR="00854E29" w:rsidRPr="00714216" w:rsidRDefault="00854E29" w:rsidP="00854E29">
            <w:pPr>
              <w:rPr>
                <w:b/>
                <w:bCs/>
                <w:color w:val="000000" w:themeColor="text1"/>
              </w:rPr>
            </w:pPr>
          </w:p>
        </w:tc>
        <w:tc>
          <w:tcPr>
            <w:tcW w:w="1476" w:type="dxa"/>
          </w:tcPr>
          <w:p w14:paraId="788420AB" w14:textId="77777777" w:rsidR="00854E29" w:rsidRPr="00714216" w:rsidRDefault="00854E29" w:rsidP="00854E29">
            <w:pPr>
              <w:rPr>
                <w:b/>
                <w:bCs/>
                <w:color w:val="000000" w:themeColor="text1"/>
              </w:rPr>
            </w:pPr>
          </w:p>
        </w:tc>
        <w:tc>
          <w:tcPr>
            <w:tcW w:w="1417" w:type="dxa"/>
          </w:tcPr>
          <w:p w14:paraId="169BBCB2" w14:textId="77777777" w:rsidR="00854E29" w:rsidRPr="00714216" w:rsidRDefault="00854E29" w:rsidP="00854E29">
            <w:pPr>
              <w:rPr>
                <w:b/>
                <w:bCs/>
                <w:color w:val="000000" w:themeColor="text1"/>
              </w:rPr>
            </w:pPr>
          </w:p>
        </w:tc>
        <w:tc>
          <w:tcPr>
            <w:tcW w:w="1418" w:type="dxa"/>
          </w:tcPr>
          <w:p w14:paraId="5C86F9CE" w14:textId="77777777" w:rsidR="00854E29" w:rsidRPr="00714216" w:rsidRDefault="00854E29" w:rsidP="00854E29">
            <w:pPr>
              <w:rPr>
                <w:b/>
                <w:bCs/>
                <w:color w:val="000000" w:themeColor="text1"/>
              </w:rPr>
            </w:pPr>
          </w:p>
        </w:tc>
        <w:tc>
          <w:tcPr>
            <w:tcW w:w="1134" w:type="dxa"/>
          </w:tcPr>
          <w:p w14:paraId="412A4521" w14:textId="77777777" w:rsidR="00854E29" w:rsidRPr="00714216" w:rsidRDefault="00854E29" w:rsidP="00854E29">
            <w:pPr>
              <w:rPr>
                <w:b/>
                <w:bCs/>
                <w:color w:val="000000" w:themeColor="text1"/>
              </w:rPr>
            </w:pPr>
          </w:p>
        </w:tc>
        <w:tc>
          <w:tcPr>
            <w:tcW w:w="1842" w:type="dxa"/>
          </w:tcPr>
          <w:p w14:paraId="7BC70283" w14:textId="77777777" w:rsidR="00854E29" w:rsidRPr="00714216" w:rsidRDefault="00854E29" w:rsidP="00854E29">
            <w:pPr>
              <w:rPr>
                <w:b/>
                <w:bCs/>
                <w:color w:val="000000" w:themeColor="text1"/>
              </w:rPr>
            </w:pPr>
          </w:p>
        </w:tc>
      </w:tr>
      <w:tr w:rsidR="00714216" w:rsidRPr="00714216" w14:paraId="5E586DF2" w14:textId="1CB852CE" w:rsidTr="00045C3C">
        <w:tc>
          <w:tcPr>
            <w:tcW w:w="568" w:type="dxa"/>
            <w:shd w:val="clear" w:color="auto" w:fill="FFFF00"/>
          </w:tcPr>
          <w:p w14:paraId="379C9480" w14:textId="77777777" w:rsidR="00854E29" w:rsidRPr="00714216" w:rsidRDefault="00854E29" w:rsidP="00854E29">
            <w:pPr>
              <w:rPr>
                <w:color w:val="000000" w:themeColor="text1"/>
              </w:rPr>
            </w:pPr>
          </w:p>
        </w:tc>
        <w:tc>
          <w:tcPr>
            <w:tcW w:w="3260" w:type="dxa"/>
            <w:shd w:val="clear" w:color="auto" w:fill="FFFF00"/>
          </w:tcPr>
          <w:p w14:paraId="0CF9D5A2" w14:textId="185A801B" w:rsidR="00854E29" w:rsidRPr="00714216" w:rsidRDefault="00854E29" w:rsidP="00854E29">
            <w:pPr>
              <w:rPr>
                <w:b/>
                <w:bCs/>
                <w:color w:val="000000" w:themeColor="text1"/>
              </w:rPr>
            </w:pPr>
            <w:r w:rsidRPr="00714216">
              <w:rPr>
                <w:b/>
                <w:bCs/>
                <w:color w:val="000000" w:themeColor="text1"/>
              </w:rPr>
              <w:t>BRUDOWNIK</w:t>
            </w:r>
            <w:r w:rsidR="006B33B0" w:rsidRPr="00714216">
              <w:rPr>
                <w:b/>
                <w:bCs/>
                <w:color w:val="000000" w:themeColor="text1"/>
              </w:rPr>
              <w:t xml:space="preserve"> -1.06</w:t>
            </w:r>
          </w:p>
        </w:tc>
        <w:tc>
          <w:tcPr>
            <w:tcW w:w="850" w:type="dxa"/>
            <w:shd w:val="clear" w:color="auto" w:fill="FFFF00"/>
          </w:tcPr>
          <w:p w14:paraId="6785673D" w14:textId="77777777" w:rsidR="00854E29" w:rsidRPr="00714216" w:rsidRDefault="00854E29" w:rsidP="00854E29">
            <w:pPr>
              <w:rPr>
                <w:b/>
                <w:bCs/>
                <w:color w:val="000000" w:themeColor="text1"/>
              </w:rPr>
            </w:pPr>
          </w:p>
        </w:tc>
        <w:tc>
          <w:tcPr>
            <w:tcW w:w="5529" w:type="dxa"/>
            <w:shd w:val="clear" w:color="auto" w:fill="FFFF00"/>
          </w:tcPr>
          <w:p w14:paraId="03D682A1" w14:textId="77777777" w:rsidR="00854E29" w:rsidRPr="00714216" w:rsidRDefault="00854E29" w:rsidP="00854E29">
            <w:pPr>
              <w:rPr>
                <w:b/>
                <w:bCs/>
                <w:color w:val="000000" w:themeColor="text1"/>
              </w:rPr>
            </w:pPr>
          </w:p>
        </w:tc>
        <w:tc>
          <w:tcPr>
            <w:tcW w:w="1881" w:type="dxa"/>
            <w:shd w:val="clear" w:color="auto" w:fill="FFFF00"/>
          </w:tcPr>
          <w:p w14:paraId="575E0A71" w14:textId="77777777" w:rsidR="00854E29" w:rsidRPr="00714216" w:rsidRDefault="00854E29" w:rsidP="00854E29">
            <w:pPr>
              <w:rPr>
                <w:b/>
                <w:bCs/>
                <w:color w:val="000000" w:themeColor="text1"/>
              </w:rPr>
            </w:pPr>
          </w:p>
        </w:tc>
        <w:tc>
          <w:tcPr>
            <w:tcW w:w="3447" w:type="dxa"/>
            <w:shd w:val="clear" w:color="auto" w:fill="FFFF00"/>
          </w:tcPr>
          <w:p w14:paraId="4DC3747B" w14:textId="77777777" w:rsidR="00854E29" w:rsidRPr="00714216" w:rsidRDefault="00854E29" w:rsidP="00854E29">
            <w:pPr>
              <w:rPr>
                <w:b/>
                <w:bCs/>
                <w:color w:val="000000" w:themeColor="text1"/>
              </w:rPr>
            </w:pPr>
          </w:p>
        </w:tc>
        <w:tc>
          <w:tcPr>
            <w:tcW w:w="1476" w:type="dxa"/>
          </w:tcPr>
          <w:p w14:paraId="3C30A514" w14:textId="77777777" w:rsidR="00854E29" w:rsidRPr="00714216" w:rsidRDefault="00854E29" w:rsidP="00854E29">
            <w:pPr>
              <w:rPr>
                <w:b/>
                <w:bCs/>
                <w:color w:val="000000" w:themeColor="text1"/>
              </w:rPr>
            </w:pPr>
          </w:p>
        </w:tc>
        <w:tc>
          <w:tcPr>
            <w:tcW w:w="1417" w:type="dxa"/>
          </w:tcPr>
          <w:p w14:paraId="5105B7FB" w14:textId="77777777" w:rsidR="00854E29" w:rsidRPr="00714216" w:rsidRDefault="00854E29" w:rsidP="00854E29">
            <w:pPr>
              <w:rPr>
                <w:b/>
                <w:bCs/>
                <w:color w:val="000000" w:themeColor="text1"/>
              </w:rPr>
            </w:pPr>
          </w:p>
        </w:tc>
        <w:tc>
          <w:tcPr>
            <w:tcW w:w="1418" w:type="dxa"/>
          </w:tcPr>
          <w:p w14:paraId="6CD59A7B" w14:textId="77777777" w:rsidR="00854E29" w:rsidRPr="00714216" w:rsidRDefault="00854E29" w:rsidP="00854E29">
            <w:pPr>
              <w:rPr>
                <w:b/>
                <w:bCs/>
                <w:color w:val="000000" w:themeColor="text1"/>
              </w:rPr>
            </w:pPr>
          </w:p>
        </w:tc>
        <w:tc>
          <w:tcPr>
            <w:tcW w:w="1134" w:type="dxa"/>
          </w:tcPr>
          <w:p w14:paraId="59945772" w14:textId="77777777" w:rsidR="00854E29" w:rsidRPr="00714216" w:rsidRDefault="00854E29" w:rsidP="00854E29">
            <w:pPr>
              <w:rPr>
                <w:b/>
                <w:bCs/>
                <w:color w:val="000000" w:themeColor="text1"/>
              </w:rPr>
            </w:pPr>
          </w:p>
        </w:tc>
        <w:tc>
          <w:tcPr>
            <w:tcW w:w="1842" w:type="dxa"/>
          </w:tcPr>
          <w:p w14:paraId="664D5C03" w14:textId="77777777" w:rsidR="00854E29" w:rsidRPr="00714216" w:rsidRDefault="00854E29" w:rsidP="00854E29">
            <w:pPr>
              <w:rPr>
                <w:b/>
                <w:bCs/>
                <w:color w:val="000000" w:themeColor="text1"/>
              </w:rPr>
            </w:pPr>
          </w:p>
        </w:tc>
      </w:tr>
      <w:tr w:rsidR="00714216" w:rsidRPr="00714216" w14:paraId="4C74A636" w14:textId="40CFBB40" w:rsidTr="00045C3C">
        <w:tc>
          <w:tcPr>
            <w:tcW w:w="568" w:type="dxa"/>
          </w:tcPr>
          <w:p w14:paraId="4B33C053" w14:textId="2E51DB5E" w:rsidR="00854E29" w:rsidRPr="00714216" w:rsidRDefault="00854E29" w:rsidP="00854E29">
            <w:pPr>
              <w:rPr>
                <w:color w:val="000000" w:themeColor="text1"/>
              </w:rPr>
            </w:pPr>
            <w:r w:rsidRPr="00714216">
              <w:rPr>
                <w:color w:val="000000" w:themeColor="text1"/>
              </w:rPr>
              <w:t>1</w:t>
            </w:r>
          </w:p>
        </w:tc>
        <w:tc>
          <w:tcPr>
            <w:tcW w:w="3260" w:type="dxa"/>
          </w:tcPr>
          <w:p w14:paraId="3E302B02" w14:textId="721C973E" w:rsidR="00854E29" w:rsidRPr="00714216" w:rsidRDefault="00854E29" w:rsidP="00854E29">
            <w:pPr>
              <w:rPr>
                <w:b/>
                <w:bCs/>
                <w:color w:val="000000" w:themeColor="text1"/>
              </w:rPr>
            </w:pPr>
            <w:r w:rsidRPr="00714216">
              <w:rPr>
                <w:b/>
                <w:bCs/>
                <w:color w:val="000000" w:themeColor="text1"/>
              </w:rPr>
              <w:t xml:space="preserve">ZLEW NIERDZEWNY PORZĄDKOWY WRAZ Z BATERIĄ </w:t>
            </w:r>
          </w:p>
          <w:p w14:paraId="1B6602CD" w14:textId="2856D62D" w:rsidR="00854E29" w:rsidRPr="00714216" w:rsidRDefault="00854E29" w:rsidP="00854E29">
            <w:pPr>
              <w:rPr>
                <w:b/>
                <w:bCs/>
                <w:color w:val="000000" w:themeColor="text1"/>
              </w:rPr>
            </w:pPr>
            <w:r w:rsidRPr="00714216">
              <w:rPr>
                <w:b/>
                <w:bCs/>
                <w:noProof/>
                <w:color w:val="000000" w:themeColor="text1"/>
              </w:rPr>
              <w:lastRenderedPageBreak/>
              <w:drawing>
                <wp:inline distT="0" distB="0" distL="0" distR="0" wp14:anchorId="26634DA6" wp14:editId="1D5BE967">
                  <wp:extent cx="1390650" cy="1157021"/>
                  <wp:effectExtent l="0" t="0" r="0" b="5080"/>
                  <wp:docPr id="363935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93530" name=""/>
                          <pic:cNvPicPr/>
                        </pic:nvPicPr>
                        <pic:blipFill>
                          <a:blip r:embed="rId56"/>
                          <a:stretch>
                            <a:fillRect/>
                          </a:stretch>
                        </pic:blipFill>
                        <pic:spPr>
                          <a:xfrm>
                            <a:off x="0" y="0"/>
                            <a:ext cx="1393148" cy="1159099"/>
                          </a:xfrm>
                          <a:prstGeom prst="rect">
                            <a:avLst/>
                          </a:prstGeom>
                        </pic:spPr>
                      </pic:pic>
                    </a:graphicData>
                  </a:graphic>
                </wp:inline>
              </w:drawing>
            </w:r>
          </w:p>
        </w:tc>
        <w:tc>
          <w:tcPr>
            <w:tcW w:w="850" w:type="dxa"/>
          </w:tcPr>
          <w:p w14:paraId="3386335D" w14:textId="7113DDFA" w:rsidR="00854E29" w:rsidRPr="00714216" w:rsidRDefault="005C60B5" w:rsidP="00854E29">
            <w:pPr>
              <w:rPr>
                <w:b/>
                <w:bCs/>
                <w:color w:val="000000" w:themeColor="text1"/>
              </w:rPr>
            </w:pPr>
            <w:r w:rsidRPr="00714216">
              <w:rPr>
                <w:b/>
                <w:bCs/>
                <w:color w:val="000000" w:themeColor="text1"/>
              </w:rPr>
              <w:lastRenderedPageBreak/>
              <w:t>1</w:t>
            </w:r>
          </w:p>
        </w:tc>
        <w:tc>
          <w:tcPr>
            <w:tcW w:w="5529" w:type="dxa"/>
          </w:tcPr>
          <w:p w14:paraId="001A6E19" w14:textId="3F455EF6" w:rsidR="00854E29" w:rsidRPr="00714216" w:rsidRDefault="00854E29" w:rsidP="00854E29">
            <w:pPr>
              <w:rPr>
                <w:b/>
                <w:bCs/>
                <w:color w:val="000000" w:themeColor="text1"/>
              </w:rPr>
            </w:pPr>
            <w:r w:rsidRPr="00714216">
              <w:rPr>
                <w:b/>
                <w:bCs/>
                <w:color w:val="000000" w:themeColor="text1"/>
              </w:rPr>
              <w:t>WYMAGANIA KONSTRUKCYJNE</w:t>
            </w:r>
          </w:p>
          <w:p w14:paraId="10FE56BA" w14:textId="598F66E4" w:rsidR="00854E29" w:rsidRPr="00714216" w:rsidRDefault="00854E29" w:rsidP="00854E29">
            <w:pPr>
              <w:numPr>
                <w:ilvl w:val="0"/>
                <w:numId w:val="94"/>
              </w:numPr>
              <w:rPr>
                <w:color w:val="000000" w:themeColor="text1"/>
              </w:rPr>
            </w:pPr>
            <w:r w:rsidRPr="00714216">
              <w:rPr>
                <w:color w:val="000000" w:themeColor="text1"/>
              </w:rPr>
              <w:t>zlew wykonany ze stali nierdzewnej</w:t>
            </w:r>
            <w:r w:rsidRPr="00714216">
              <w:rPr>
                <w:b/>
                <w:bCs/>
                <w:color w:val="000000" w:themeColor="text1"/>
              </w:rPr>
              <w:t xml:space="preserve"> </w:t>
            </w:r>
            <w:r w:rsidRPr="00714216">
              <w:rPr>
                <w:color w:val="000000" w:themeColor="text1"/>
              </w:rPr>
              <w:t>przeznaczonej do obiektów gastronomicznych, użytkowany w brudowniku.</w:t>
            </w:r>
          </w:p>
          <w:p w14:paraId="0851E668" w14:textId="77777777" w:rsidR="00854E29" w:rsidRPr="00714216" w:rsidRDefault="00854E29" w:rsidP="00854E29">
            <w:pPr>
              <w:numPr>
                <w:ilvl w:val="0"/>
                <w:numId w:val="94"/>
              </w:numPr>
              <w:rPr>
                <w:color w:val="000000" w:themeColor="text1"/>
              </w:rPr>
            </w:pPr>
            <w:r w:rsidRPr="00714216">
              <w:rPr>
                <w:color w:val="000000" w:themeColor="text1"/>
              </w:rPr>
              <w:lastRenderedPageBreak/>
              <w:t>konstrukcja spawana, zapewniająca wysoką trwałość i sztywność urządzenia,</w:t>
            </w:r>
          </w:p>
          <w:p w14:paraId="4900D48A" w14:textId="77777777" w:rsidR="00854E29" w:rsidRPr="00714216" w:rsidRDefault="00854E29" w:rsidP="00854E29">
            <w:pPr>
              <w:numPr>
                <w:ilvl w:val="0"/>
                <w:numId w:val="94"/>
              </w:numPr>
              <w:rPr>
                <w:color w:val="000000" w:themeColor="text1"/>
              </w:rPr>
            </w:pPr>
            <w:r w:rsidRPr="00714216">
              <w:rPr>
                <w:color w:val="000000" w:themeColor="text1"/>
              </w:rPr>
              <w:t>komora zlewu wykonana z blachy gięto-spawanej,</w:t>
            </w:r>
          </w:p>
          <w:p w14:paraId="3FE69D56" w14:textId="77777777" w:rsidR="00854E29" w:rsidRPr="00714216" w:rsidRDefault="00854E29" w:rsidP="00854E29">
            <w:pPr>
              <w:numPr>
                <w:ilvl w:val="0"/>
                <w:numId w:val="94"/>
              </w:numPr>
              <w:rPr>
                <w:color w:val="000000" w:themeColor="text1"/>
              </w:rPr>
            </w:pPr>
            <w:r w:rsidRPr="00714216">
              <w:rPr>
                <w:color w:val="000000" w:themeColor="text1"/>
              </w:rPr>
              <w:t>komora o zaokrąglonych narożnikach ułatwiających utrzymanie higieny i czyszczenie,</w:t>
            </w:r>
          </w:p>
          <w:p w14:paraId="0D2ECB2E" w14:textId="77777777" w:rsidR="00854E29" w:rsidRPr="00714216" w:rsidRDefault="00854E29" w:rsidP="00854E29">
            <w:pPr>
              <w:numPr>
                <w:ilvl w:val="0"/>
                <w:numId w:val="94"/>
              </w:numPr>
              <w:rPr>
                <w:color w:val="000000" w:themeColor="text1"/>
              </w:rPr>
            </w:pPr>
            <w:r w:rsidRPr="00714216">
              <w:rPr>
                <w:color w:val="000000" w:themeColor="text1"/>
              </w:rPr>
              <w:t>zlew wyposażony w rant przyścienny, zabezpieczający ścianę przed zachlapaniem podczas użytkowania,</w:t>
            </w:r>
          </w:p>
          <w:p w14:paraId="57355C81" w14:textId="77777777" w:rsidR="00854E29" w:rsidRPr="00714216" w:rsidRDefault="00854E29" w:rsidP="00854E29">
            <w:pPr>
              <w:numPr>
                <w:ilvl w:val="0"/>
                <w:numId w:val="94"/>
              </w:numPr>
              <w:rPr>
                <w:color w:val="000000" w:themeColor="text1"/>
              </w:rPr>
            </w:pPr>
            <w:r w:rsidRPr="00714216">
              <w:rPr>
                <w:color w:val="000000" w:themeColor="text1"/>
              </w:rPr>
              <w:t>powierzchnie gładkie, łatwe do utrzymania w czystości, odporne na działanie środków czyszczących stosowanych w gastronomii,</w:t>
            </w:r>
          </w:p>
          <w:p w14:paraId="352AB4EE" w14:textId="77777777" w:rsidR="00854E29" w:rsidRPr="00714216" w:rsidRDefault="00854E29" w:rsidP="00854E29">
            <w:pPr>
              <w:numPr>
                <w:ilvl w:val="0"/>
                <w:numId w:val="94"/>
              </w:numPr>
              <w:rPr>
                <w:color w:val="000000" w:themeColor="text1"/>
              </w:rPr>
            </w:pPr>
            <w:r w:rsidRPr="00714216">
              <w:rPr>
                <w:color w:val="000000" w:themeColor="text1"/>
              </w:rPr>
              <w:t>konstrukcja umożliwiająca stabilny montaż na ścianie.</w:t>
            </w:r>
          </w:p>
          <w:p w14:paraId="6F6A6AAC" w14:textId="255D5709" w:rsidR="00854E29" w:rsidRPr="00714216" w:rsidRDefault="00854E29" w:rsidP="00854E29">
            <w:pPr>
              <w:ind w:left="360"/>
              <w:rPr>
                <w:color w:val="000000" w:themeColor="text1"/>
              </w:rPr>
            </w:pPr>
            <w:r w:rsidRPr="00714216">
              <w:rPr>
                <w:b/>
                <w:bCs/>
                <w:color w:val="000000" w:themeColor="text1"/>
              </w:rPr>
              <w:t>BATERIA PRZEZNACZONA DO</w:t>
            </w:r>
            <w:r w:rsidRPr="00714216">
              <w:rPr>
                <w:color w:val="000000" w:themeColor="text1"/>
              </w:rPr>
              <w:t xml:space="preserve"> </w:t>
            </w:r>
            <w:r w:rsidRPr="00714216">
              <w:rPr>
                <w:b/>
                <w:bCs/>
                <w:color w:val="000000" w:themeColor="text1"/>
              </w:rPr>
              <w:t>ZLEWU GASTRONOMICZNEGO</w:t>
            </w:r>
            <w:r w:rsidRPr="00714216">
              <w:rPr>
                <w:color w:val="000000" w:themeColor="text1"/>
              </w:rPr>
              <w:t>,</w:t>
            </w:r>
          </w:p>
          <w:p w14:paraId="608B496F" w14:textId="77777777" w:rsidR="00854E29" w:rsidRPr="00714216" w:rsidRDefault="00854E29" w:rsidP="00854E29">
            <w:pPr>
              <w:numPr>
                <w:ilvl w:val="0"/>
                <w:numId w:val="95"/>
              </w:numPr>
              <w:rPr>
                <w:color w:val="000000" w:themeColor="text1"/>
              </w:rPr>
            </w:pPr>
            <w:r w:rsidRPr="00714216">
              <w:rPr>
                <w:color w:val="000000" w:themeColor="text1"/>
              </w:rPr>
              <w:t xml:space="preserve">wyposażona w </w:t>
            </w:r>
            <w:r w:rsidRPr="00714216">
              <w:rPr>
                <w:b/>
                <w:bCs/>
                <w:color w:val="000000" w:themeColor="text1"/>
              </w:rPr>
              <w:t>elastyczny wysuwany wąż / spryskiwacz (prysznic)</w:t>
            </w:r>
            <w:r w:rsidRPr="00714216">
              <w:rPr>
                <w:color w:val="000000" w:themeColor="text1"/>
              </w:rPr>
              <w:t xml:space="preserve"> umożliwiający swobodne kierowanie strumienia wody,</w:t>
            </w:r>
          </w:p>
          <w:p w14:paraId="5A8D1864" w14:textId="77777777" w:rsidR="00854E29" w:rsidRPr="00714216" w:rsidRDefault="00854E29" w:rsidP="00854E29">
            <w:pPr>
              <w:numPr>
                <w:ilvl w:val="0"/>
                <w:numId w:val="95"/>
              </w:numPr>
              <w:rPr>
                <w:color w:val="000000" w:themeColor="text1"/>
              </w:rPr>
            </w:pPr>
            <w:r w:rsidRPr="00714216">
              <w:rPr>
                <w:color w:val="000000" w:themeColor="text1"/>
              </w:rPr>
              <w:t xml:space="preserve">rozwiązanie umożliwiające </w:t>
            </w:r>
            <w:r w:rsidRPr="00714216">
              <w:rPr>
                <w:b/>
                <w:bCs/>
                <w:color w:val="000000" w:themeColor="text1"/>
              </w:rPr>
              <w:t>napełnianie wiader, pojemników oraz dużych naczyń bez konieczności ich podnoszenia</w:t>
            </w:r>
            <w:r w:rsidRPr="00714216">
              <w:rPr>
                <w:color w:val="000000" w:themeColor="text1"/>
              </w:rPr>
              <w:t>,</w:t>
            </w:r>
          </w:p>
          <w:p w14:paraId="71ED91D6" w14:textId="77777777" w:rsidR="00854E29" w:rsidRPr="00714216" w:rsidRDefault="00854E29" w:rsidP="00854E29">
            <w:pPr>
              <w:numPr>
                <w:ilvl w:val="0"/>
                <w:numId w:val="95"/>
              </w:numPr>
              <w:rPr>
                <w:color w:val="000000" w:themeColor="text1"/>
              </w:rPr>
            </w:pPr>
            <w:r w:rsidRPr="00714216">
              <w:rPr>
                <w:b/>
                <w:bCs/>
                <w:color w:val="000000" w:themeColor="text1"/>
              </w:rPr>
              <w:t>obrotowa wylewka</w:t>
            </w:r>
            <w:r w:rsidRPr="00714216">
              <w:rPr>
                <w:color w:val="000000" w:themeColor="text1"/>
              </w:rPr>
              <w:t xml:space="preserve"> zwiększająca zakres pracy baterii,</w:t>
            </w:r>
          </w:p>
          <w:p w14:paraId="4200B2F5" w14:textId="77777777" w:rsidR="00854E29" w:rsidRPr="00714216" w:rsidRDefault="00854E29" w:rsidP="00854E29">
            <w:pPr>
              <w:numPr>
                <w:ilvl w:val="0"/>
                <w:numId w:val="95"/>
              </w:numPr>
              <w:rPr>
                <w:color w:val="000000" w:themeColor="text1"/>
              </w:rPr>
            </w:pPr>
            <w:r w:rsidRPr="00714216">
              <w:rPr>
                <w:color w:val="000000" w:themeColor="text1"/>
              </w:rPr>
              <w:t xml:space="preserve">możliwość korzystania zarówno z </w:t>
            </w:r>
            <w:r w:rsidRPr="00714216">
              <w:rPr>
                <w:b/>
                <w:bCs/>
                <w:color w:val="000000" w:themeColor="text1"/>
              </w:rPr>
              <w:t>wylewki stałej jak i spryskiwacza</w:t>
            </w:r>
            <w:r w:rsidRPr="00714216">
              <w:rPr>
                <w:color w:val="000000" w:themeColor="text1"/>
              </w:rPr>
              <w:t>,</w:t>
            </w:r>
          </w:p>
          <w:p w14:paraId="2FDE305B" w14:textId="77777777" w:rsidR="00854E29" w:rsidRPr="00714216" w:rsidRDefault="00854E29" w:rsidP="00854E29">
            <w:pPr>
              <w:numPr>
                <w:ilvl w:val="0"/>
                <w:numId w:val="95"/>
              </w:numPr>
              <w:rPr>
                <w:color w:val="000000" w:themeColor="text1"/>
              </w:rPr>
            </w:pPr>
            <w:r w:rsidRPr="00714216">
              <w:rPr>
                <w:color w:val="000000" w:themeColor="text1"/>
              </w:rPr>
              <w:t>wygodna regulacja temperatury i strumienia wody.</w:t>
            </w:r>
          </w:p>
          <w:p w14:paraId="79F1D43E" w14:textId="77777777" w:rsidR="00854E29" w:rsidRPr="00714216" w:rsidRDefault="00854E29" w:rsidP="00854E29">
            <w:pPr>
              <w:rPr>
                <w:b/>
                <w:bCs/>
                <w:color w:val="000000" w:themeColor="text1"/>
              </w:rPr>
            </w:pPr>
            <w:r w:rsidRPr="00714216">
              <w:rPr>
                <w:b/>
                <w:bCs/>
                <w:color w:val="000000" w:themeColor="text1"/>
              </w:rPr>
              <w:t>Wymagania konstrukcyjne</w:t>
            </w:r>
          </w:p>
          <w:p w14:paraId="4D684FC6" w14:textId="32F0FE1D" w:rsidR="00854E29" w:rsidRPr="00714216" w:rsidRDefault="00854E29" w:rsidP="00854E29">
            <w:pPr>
              <w:numPr>
                <w:ilvl w:val="0"/>
                <w:numId w:val="96"/>
              </w:numPr>
              <w:rPr>
                <w:color w:val="000000" w:themeColor="text1"/>
              </w:rPr>
            </w:pPr>
            <w:r w:rsidRPr="00714216">
              <w:rPr>
                <w:color w:val="000000" w:themeColor="text1"/>
              </w:rPr>
              <w:t xml:space="preserve">korpus wykonany ez </w:t>
            </w:r>
            <w:r w:rsidRPr="00714216">
              <w:rPr>
                <w:b/>
                <w:bCs/>
                <w:color w:val="000000" w:themeColor="text1"/>
              </w:rPr>
              <w:t>stali nierdzewnej</w:t>
            </w:r>
            <w:r w:rsidRPr="00714216">
              <w:rPr>
                <w:color w:val="000000" w:themeColor="text1"/>
              </w:rPr>
              <w:t>,</w:t>
            </w:r>
          </w:p>
          <w:p w14:paraId="35C94582" w14:textId="77777777" w:rsidR="00854E29" w:rsidRPr="00714216" w:rsidRDefault="00854E29" w:rsidP="00854E29">
            <w:pPr>
              <w:numPr>
                <w:ilvl w:val="0"/>
                <w:numId w:val="96"/>
              </w:numPr>
              <w:rPr>
                <w:color w:val="000000" w:themeColor="text1"/>
              </w:rPr>
            </w:pPr>
            <w:r w:rsidRPr="00714216">
              <w:rPr>
                <w:color w:val="000000" w:themeColor="text1"/>
              </w:rPr>
              <w:t xml:space="preserve">elementy narażone na kontakt z wodą wykonane z materiałów </w:t>
            </w:r>
            <w:r w:rsidRPr="00714216">
              <w:rPr>
                <w:b/>
                <w:bCs/>
                <w:color w:val="000000" w:themeColor="text1"/>
              </w:rPr>
              <w:t>odpornych na korozję</w:t>
            </w:r>
            <w:r w:rsidRPr="00714216">
              <w:rPr>
                <w:color w:val="000000" w:themeColor="text1"/>
              </w:rPr>
              <w:t>,</w:t>
            </w:r>
          </w:p>
          <w:p w14:paraId="057C5942" w14:textId="77777777" w:rsidR="00854E29" w:rsidRPr="00714216" w:rsidRDefault="00854E29" w:rsidP="00854E29">
            <w:pPr>
              <w:numPr>
                <w:ilvl w:val="0"/>
                <w:numId w:val="96"/>
              </w:numPr>
              <w:rPr>
                <w:color w:val="000000" w:themeColor="text1"/>
              </w:rPr>
            </w:pPr>
            <w:r w:rsidRPr="00714216">
              <w:rPr>
                <w:b/>
                <w:bCs/>
                <w:color w:val="000000" w:themeColor="text1"/>
              </w:rPr>
              <w:t>wąż elastyczny w oplocie stalowym lub ze stali nierdzewnej</w:t>
            </w:r>
            <w:r w:rsidRPr="00714216">
              <w:rPr>
                <w:color w:val="000000" w:themeColor="text1"/>
              </w:rPr>
              <w:t>,</w:t>
            </w:r>
          </w:p>
          <w:p w14:paraId="0E78E1F7" w14:textId="77777777" w:rsidR="00854E29" w:rsidRPr="00714216" w:rsidRDefault="00854E29" w:rsidP="00854E29">
            <w:pPr>
              <w:numPr>
                <w:ilvl w:val="0"/>
                <w:numId w:val="96"/>
              </w:numPr>
              <w:rPr>
                <w:color w:val="000000" w:themeColor="text1"/>
              </w:rPr>
            </w:pPr>
            <w:r w:rsidRPr="00714216">
              <w:rPr>
                <w:color w:val="000000" w:themeColor="text1"/>
              </w:rPr>
              <w:t xml:space="preserve">bateria przeznaczona do </w:t>
            </w:r>
            <w:r w:rsidRPr="00714216">
              <w:rPr>
                <w:b/>
                <w:bCs/>
                <w:color w:val="000000" w:themeColor="text1"/>
              </w:rPr>
              <w:t>intensywnej eksploatacji w gastronomii</w:t>
            </w:r>
            <w:r w:rsidRPr="00714216">
              <w:rPr>
                <w:color w:val="000000" w:themeColor="text1"/>
              </w:rPr>
              <w:t>,</w:t>
            </w:r>
          </w:p>
          <w:p w14:paraId="5961EF42" w14:textId="77777777" w:rsidR="00854E29" w:rsidRPr="00714216" w:rsidRDefault="00854E29" w:rsidP="00854E29">
            <w:pPr>
              <w:rPr>
                <w:b/>
                <w:bCs/>
                <w:color w:val="000000" w:themeColor="text1"/>
              </w:rPr>
            </w:pPr>
            <w:r w:rsidRPr="00714216">
              <w:rPr>
                <w:b/>
                <w:bCs/>
                <w:color w:val="000000" w:themeColor="text1"/>
              </w:rPr>
              <w:t>Parametry minimalne</w:t>
            </w:r>
          </w:p>
          <w:p w14:paraId="1D249D7B" w14:textId="77777777" w:rsidR="00854E29" w:rsidRPr="00714216" w:rsidRDefault="00854E29" w:rsidP="00854E29">
            <w:pPr>
              <w:numPr>
                <w:ilvl w:val="0"/>
                <w:numId w:val="97"/>
              </w:numPr>
              <w:rPr>
                <w:color w:val="000000" w:themeColor="text1"/>
              </w:rPr>
            </w:pPr>
            <w:r w:rsidRPr="00714216">
              <w:rPr>
                <w:color w:val="000000" w:themeColor="text1"/>
              </w:rPr>
              <w:t xml:space="preserve">długość wysuwanego węża: min. </w:t>
            </w:r>
            <w:r w:rsidRPr="00714216">
              <w:rPr>
                <w:b/>
                <w:bCs/>
                <w:color w:val="000000" w:themeColor="text1"/>
              </w:rPr>
              <w:t>100–150 cm</w:t>
            </w:r>
            <w:r w:rsidRPr="00714216">
              <w:rPr>
                <w:color w:val="000000" w:themeColor="text1"/>
              </w:rPr>
              <w:t>,</w:t>
            </w:r>
          </w:p>
          <w:p w14:paraId="3B185D76" w14:textId="77777777" w:rsidR="00854E29" w:rsidRPr="00714216" w:rsidRDefault="00854E29" w:rsidP="00854E29">
            <w:pPr>
              <w:rPr>
                <w:color w:val="000000" w:themeColor="text1"/>
              </w:rPr>
            </w:pPr>
          </w:p>
          <w:p w14:paraId="3E6D35CD" w14:textId="77777777" w:rsidR="00854E29" w:rsidRPr="00714216" w:rsidRDefault="00854E29" w:rsidP="00854E29">
            <w:pPr>
              <w:rPr>
                <w:b/>
                <w:bCs/>
                <w:color w:val="000000" w:themeColor="text1"/>
              </w:rPr>
            </w:pPr>
          </w:p>
        </w:tc>
        <w:tc>
          <w:tcPr>
            <w:tcW w:w="1881" w:type="dxa"/>
          </w:tcPr>
          <w:p w14:paraId="16BEA2DC" w14:textId="4080D3E3" w:rsidR="00854E29" w:rsidRPr="00714216" w:rsidRDefault="00854E29" w:rsidP="00854E29">
            <w:pPr>
              <w:rPr>
                <w:color w:val="000000" w:themeColor="text1"/>
              </w:rPr>
            </w:pPr>
            <w:r w:rsidRPr="00714216">
              <w:rPr>
                <w:b/>
                <w:bCs/>
                <w:color w:val="000000" w:themeColor="text1"/>
              </w:rPr>
              <w:lastRenderedPageBreak/>
              <w:t xml:space="preserve">WYMIARY I PARAMETRY </w:t>
            </w:r>
            <w:proofErr w:type="gramStart"/>
            <w:r w:rsidRPr="00714216">
              <w:rPr>
                <w:b/>
                <w:bCs/>
                <w:color w:val="000000" w:themeColor="text1"/>
              </w:rPr>
              <w:t xml:space="preserve">TECHNICZNE  </w:t>
            </w:r>
            <w:r w:rsidR="00F557D7" w:rsidRPr="00714216">
              <w:rPr>
                <w:rFonts w:cstheme="minorHAnsi"/>
                <w:b/>
                <w:bCs/>
                <w:i/>
                <w:iCs/>
                <w:color w:val="000000" w:themeColor="text1"/>
              </w:rPr>
              <w:t>±</w:t>
            </w:r>
            <w:proofErr w:type="gramEnd"/>
            <w:r w:rsidR="00F557D7" w:rsidRPr="00714216">
              <w:rPr>
                <w:rFonts w:cstheme="minorHAnsi"/>
                <w:b/>
                <w:bCs/>
                <w:i/>
                <w:iCs/>
                <w:color w:val="000000" w:themeColor="text1"/>
              </w:rPr>
              <w:t>15%</w:t>
            </w:r>
          </w:p>
          <w:p w14:paraId="3D6CFCE9" w14:textId="77777777" w:rsidR="00854E29" w:rsidRPr="00714216" w:rsidRDefault="00854E29" w:rsidP="00854E29">
            <w:pPr>
              <w:rPr>
                <w:b/>
                <w:bCs/>
                <w:color w:val="000000" w:themeColor="text1"/>
              </w:rPr>
            </w:pPr>
          </w:p>
          <w:p w14:paraId="6937CC8C" w14:textId="5935A96B" w:rsidR="00854E29" w:rsidRPr="00714216" w:rsidRDefault="00854E29" w:rsidP="00854E29">
            <w:pPr>
              <w:rPr>
                <w:b/>
                <w:bCs/>
                <w:color w:val="000000" w:themeColor="text1"/>
              </w:rPr>
            </w:pPr>
            <w:r w:rsidRPr="00714216">
              <w:rPr>
                <w:b/>
                <w:bCs/>
                <w:color w:val="000000" w:themeColor="text1"/>
              </w:rPr>
              <w:lastRenderedPageBreak/>
              <w:t>wymiary szacunkowe zewnętrzne zlewu ok. minimalne 500 × 400 × 270 mm.</w:t>
            </w:r>
          </w:p>
          <w:p w14:paraId="000D0C4A" w14:textId="77777777" w:rsidR="00854E29" w:rsidRPr="00714216" w:rsidRDefault="00854E29" w:rsidP="00854E29">
            <w:pPr>
              <w:rPr>
                <w:b/>
                <w:bCs/>
                <w:color w:val="000000" w:themeColor="text1"/>
              </w:rPr>
            </w:pPr>
          </w:p>
          <w:p w14:paraId="01FC8426" w14:textId="77777777" w:rsidR="00854E29" w:rsidRPr="00714216" w:rsidRDefault="00854E29" w:rsidP="00854E29">
            <w:pPr>
              <w:rPr>
                <w:color w:val="000000" w:themeColor="text1"/>
              </w:rPr>
            </w:pPr>
            <w:r w:rsidRPr="00714216">
              <w:rPr>
                <w:b/>
                <w:bCs/>
                <w:color w:val="000000" w:themeColor="text1"/>
              </w:rPr>
              <w:t>Urządzenie powinno być dopasowane wymiarowo do pomieszczenia.</w:t>
            </w:r>
          </w:p>
          <w:p w14:paraId="1C8A5571" w14:textId="77777777" w:rsidR="00854E29" w:rsidRPr="00714216" w:rsidRDefault="00854E29" w:rsidP="00854E29">
            <w:pPr>
              <w:rPr>
                <w:b/>
                <w:bCs/>
                <w:color w:val="000000" w:themeColor="text1"/>
              </w:rPr>
            </w:pPr>
          </w:p>
          <w:p w14:paraId="15CEC97D" w14:textId="77777777" w:rsidR="00854E29" w:rsidRPr="00714216" w:rsidRDefault="00854E29" w:rsidP="00854E29">
            <w:pPr>
              <w:rPr>
                <w:color w:val="000000" w:themeColor="text1"/>
              </w:rPr>
            </w:pPr>
          </w:p>
          <w:p w14:paraId="1CAEF891" w14:textId="6A4C8D1F"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pomieszczenia.</w:t>
            </w:r>
          </w:p>
          <w:p w14:paraId="7EB5CA18" w14:textId="2A7AA086" w:rsidR="00854E29" w:rsidRPr="00714216" w:rsidRDefault="00854E29" w:rsidP="00854E29">
            <w:pPr>
              <w:rPr>
                <w:b/>
                <w:bCs/>
                <w:color w:val="000000" w:themeColor="text1"/>
              </w:rPr>
            </w:pPr>
          </w:p>
        </w:tc>
        <w:tc>
          <w:tcPr>
            <w:tcW w:w="3447" w:type="dxa"/>
          </w:tcPr>
          <w:p w14:paraId="77669E31" w14:textId="56CCE50E" w:rsidR="00854E29" w:rsidRPr="00714216" w:rsidRDefault="00854E29" w:rsidP="00854E29">
            <w:pPr>
              <w:rPr>
                <w:b/>
                <w:bCs/>
                <w:color w:val="000000" w:themeColor="text1"/>
              </w:rPr>
            </w:pPr>
            <w:r w:rsidRPr="00714216">
              <w:rPr>
                <w:b/>
                <w:bCs/>
                <w:color w:val="000000" w:themeColor="text1"/>
              </w:rPr>
              <w:lastRenderedPageBreak/>
              <w:t>BEZPIECZEŃSTWO I ERGONOMIA</w:t>
            </w:r>
          </w:p>
          <w:p w14:paraId="36CFC38C" w14:textId="77777777" w:rsidR="00854E29" w:rsidRPr="00714216" w:rsidRDefault="00854E29" w:rsidP="00854E29">
            <w:pPr>
              <w:rPr>
                <w:color w:val="000000" w:themeColor="text1"/>
              </w:rPr>
            </w:pPr>
            <w:r w:rsidRPr="00714216">
              <w:rPr>
                <w:color w:val="000000" w:themeColor="text1"/>
              </w:rPr>
              <w:t xml:space="preserve">wszystkie elementy gorące i ostre powinny być zabezpieczone lub </w:t>
            </w:r>
            <w:r w:rsidRPr="00714216">
              <w:rPr>
                <w:color w:val="000000" w:themeColor="text1"/>
              </w:rPr>
              <w:lastRenderedPageBreak/>
              <w:t>rozmieszczone tak, aby minimalizować ryzyko oparzeń i skaleczeń,</w:t>
            </w:r>
          </w:p>
          <w:p w14:paraId="5B8DB48A" w14:textId="77777777" w:rsidR="00854E29" w:rsidRPr="00714216" w:rsidRDefault="00854E29" w:rsidP="00854E29">
            <w:pPr>
              <w:rPr>
                <w:color w:val="000000" w:themeColor="text1"/>
              </w:rPr>
            </w:pPr>
            <w:r w:rsidRPr="00714216">
              <w:rPr>
                <w:color w:val="000000" w:themeColor="text1"/>
              </w:rPr>
              <w:t>krawędzie zlewu i elementów metalowych powinny być zaokrąglone lub wykończone bezpiecznie,</w:t>
            </w:r>
          </w:p>
          <w:p w14:paraId="6653F470" w14:textId="77777777" w:rsidR="00854E29" w:rsidRPr="00714216" w:rsidRDefault="00854E29" w:rsidP="00854E29">
            <w:pPr>
              <w:rPr>
                <w:color w:val="000000" w:themeColor="text1"/>
              </w:rPr>
            </w:pPr>
            <w:r w:rsidRPr="00714216">
              <w:rPr>
                <w:color w:val="000000" w:themeColor="text1"/>
              </w:rPr>
              <w:t>bateria i wylewka nie mogą powodować przypadkowego odpryskiwania wody na podłogę, co mogłoby prowadzić do poślizgnięcia.</w:t>
            </w:r>
          </w:p>
          <w:p w14:paraId="6E360FDF" w14:textId="77777777" w:rsidR="00854E29" w:rsidRPr="00714216" w:rsidRDefault="00854E29" w:rsidP="00854E29">
            <w:pPr>
              <w:rPr>
                <w:b/>
                <w:bCs/>
                <w:color w:val="000000" w:themeColor="text1"/>
              </w:rPr>
            </w:pPr>
          </w:p>
          <w:p w14:paraId="3BCB6606" w14:textId="0D7C2221" w:rsidR="00854E29" w:rsidRPr="00714216" w:rsidRDefault="00854E29" w:rsidP="00854E29">
            <w:pPr>
              <w:rPr>
                <w:color w:val="000000" w:themeColor="text1"/>
              </w:rPr>
            </w:pPr>
            <w:r w:rsidRPr="00714216">
              <w:rPr>
                <w:color w:val="000000" w:themeColor="text1"/>
              </w:rPr>
              <w:t>bateria musi mieć wysuwaną wylewkę / wąż, umożliwiającą napełnianie dużych pojemników bez podnoszenia ciężkich wiader,</w:t>
            </w:r>
          </w:p>
          <w:p w14:paraId="0515C661" w14:textId="77777777" w:rsidR="00854E29" w:rsidRPr="00714216" w:rsidRDefault="00854E29" w:rsidP="00854E29">
            <w:pPr>
              <w:rPr>
                <w:color w:val="000000" w:themeColor="text1"/>
              </w:rPr>
            </w:pPr>
            <w:r w:rsidRPr="00714216">
              <w:rPr>
                <w:color w:val="000000" w:themeColor="text1"/>
              </w:rPr>
              <w:t>obsługa baterii i urządzenia powinna być możliwa jedną ręką, bez nadmiernego wysiłku,</w:t>
            </w:r>
          </w:p>
          <w:p w14:paraId="2F6834AE" w14:textId="77777777" w:rsidR="00854E29" w:rsidRPr="00714216" w:rsidRDefault="00854E29" w:rsidP="00854E29">
            <w:pPr>
              <w:rPr>
                <w:color w:val="000000" w:themeColor="text1"/>
              </w:rPr>
            </w:pPr>
            <w:r w:rsidRPr="00714216">
              <w:rPr>
                <w:color w:val="000000" w:themeColor="text1"/>
              </w:rPr>
              <w:t>elementy sterujące (pokrętła, zawory, uchwyty) powinny być czytelne, wygodne i łatwo dostępne,</w:t>
            </w:r>
          </w:p>
          <w:p w14:paraId="1F16E5A5" w14:textId="77777777" w:rsidR="00854E29" w:rsidRPr="00714216" w:rsidRDefault="00854E29" w:rsidP="00854E29">
            <w:pPr>
              <w:rPr>
                <w:b/>
                <w:bCs/>
                <w:color w:val="000000" w:themeColor="text1"/>
              </w:rPr>
            </w:pPr>
          </w:p>
        </w:tc>
        <w:tc>
          <w:tcPr>
            <w:tcW w:w="1476" w:type="dxa"/>
          </w:tcPr>
          <w:p w14:paraId="0D8A67D5" w14:textId="77777777" w:rsidR="00854E29" w:rsidRPr="00714216" w:rsidRDefault="00854E29" w:rsidP="00854E29">
            <w:pPr>
              <w:rPr>
                <w:b/>
                <w:bCs/>
                <w:color w:val="000000" w:themeColor="text1"/>
              </w:rPr>
            </w:pPr>
          </w:p>
        </w:tc>
        <w:tc>
          <w:tcPr>
            <w:tcW w:w="1417" w:type="dxa"/>
          </w:tcPr>
          <w:p w14:paraId="573A7225" w14:textId="77777777" w:rsidR="00854E29" w:rsidRPr="00714216" w:rsidRDefault="00854E29" w:rsidP="00854E29">
            <w:pPr>
              <w:rPr>
                <w:b/>
                <w:bCs/>
                <w:color w:val="000000" w:themeColor="text1"/>
              </w:rPr>
            </w:pPr>
          </w:p>
        </w:tc>
        <w:tc>
          <w:tcPr>
            <w:tcW w:w="1418" w:type="dxa"/>
          </w:tcPr>
          <w:p w14:paraId="2893F7C1" w14:textId="77777777" w:rsidR="00854E29" w:rsidRPr="00714216" w:rsidRDefault="00854E29" w:rsidP="00854E29">
            <w:pPr>
              <w:rPr>
                <w:b/>
                <w:bCs/>
                <w:color w:val="000000" w:themeColor="text1"/>
              </w:rPr>
            </w:pPr>
          </w:p>
        </w:tc>
        <w:tc>
          <w:tcPr>
            <w:tcW w:w="1134" w:type="dxa"/>
          </w:tcPr>
          <w:p w14:paraId="4F946860" w14:textId="77777777" w:rsidR="00854E29" w:rsidRPr="00714216" w:rsidRDefault="00854E29" w:rsidP="00854E29">
            <w:pPr>
              <w:rPr>
                <w:b/>
                <w:bCs/>
                <w:color w:val="000000" w:themeColor="text1"/>
              </w:rPr>
            </w:pPr>
          </w:p>
        </w:tc>
        <w:tc>
          <w:tcPr>
            <w:tcW w:w="1842" w:type="dxa"/>
          </w:tcPr>
          <w:p w14:paraId="7C4F701F" w14:textId="77777777" w:rsidR="00854E29" w:rsidRPr="00714216" w:rsidRDefault="00854E29" w:rsidP="00854E29">
            <w:pPr>
              <w:rPr>
                <w:b/>
                <w:bCs/>
                <w:color w:val="000000" w:themeColor="text1"/>
              </w:rPr>
            </w:pPr>
          </w:p>
        </w:tc>
      </w:tr>
      <w:tr w:rsidR="00714216" w:rsidRPr="00714216" w14:paraId="7E4C0D90" w14:textId="0E8D485B" w:rsidTr="00045C3C">
        <w:tc>
          <w:tcPr>
            <w:tcW w:w="568" w:type="dxa"/>
          </w:tcPr>
          <w:p w14:paraId="7342712F" w14:textId="15596C8F" w:rsidR="00854E29" w:rsidRPr="00714216" w:rsidRDefault="00854E29" w:rsidP="00854E29">
            <w:pPr>
              <w:rPr>
                <w:color w:val="000000" w:themeColor="text1"/>
              </w:rPr>
            </w:pPr>
            <w:r w:rsidRPr="00714216">
              <w:rPr>
                <w:color w:val="000000" w:themeColor="text1"/>
              </w:rPr>
              <w:t>2</w:t>
            </w:r>
          </w:p>
        </w:tc>
        <w:tc>
          <w:tcPr>
            <w:tcW w:w="3260" w:type="dxa"/>
          </w:tcPr>
          <w:p w14:paraId="6022AA40" w14:textId="77777777" w:rsidR="00854E29" w:rsidRPr="00714216" w:rsidRDefault="00854E29" w:rsidP="00854E29">
            <w:pPr>
              <w:rPr>
                <w:b/>
                <w:bCs/>
                <w:color w:val="000000" w:themeColor="text1"/>
              </w:rPr>
            </w:pPr>
            <w:r w:rsidRPr="00714216">
              <w:rPr>
                <w:b/>
                <w:bCs/>
                <w:color w:val="000000" w:themeColor="text1"/>
              </w:rPr>
              <w:t>WIESZAK NA MOPY</w:t>
            </w:r>
          </w:p>
          <w:p w14:paraId="56FD08B1" w14:textId="60318C4C" w:rsidR="00854E29" w:rsidRPr="00714216" w:rsidRDefault="00854E29" w:rsidP="00854E29">
            <w:pPr>
              <w:rPr>
                <w:b/>
                <w:bCs/>
                <w:color w:val="000000" w:themeColor="text1"/>
              </w:rPr>
            </w:pPr>
            <w:r w:rsidRPr="00714216">
              <w:rPr>
                <w:b/>
                <w:bCs/>
                <w:noProof/>
                <w:color w:val="000000" w:themeColor="text1"/>
              </w:rPr>
              <w:lastRenderedPageBreak/>
              <w:drawing>
                <wp:inline distT="0" distB="0" distL="0" distR="0" wp14:anchorId="67E02270" wp14:editId="439A6B1E">
                  <wp:extent cx="2019300" cy="1304632"/>
                  <wp:effectExtent l="0" t="0" r="0" b="0"/>
                  <wp:docPr id="18858819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81920" name=""/>
                          <pic:cNvPicPr/>
                        </pic:nvPicPr>
                        <pic:blipFill>
                          <a:blip r:embed="rId57"/>
                          <a:stretch>
                            <a:fillRect/>
                          </a:stretch>
                        </pic:blipFill>
                        <pic:spPr>
                          <a:xfrm>
                            <a:off x="0" y="0"/>
                            <a:ext cx="2021621" cy="1306131"/>
                          </a:xfrm>
                          <a:prstGeom prst="rect">
                            <a:avLst/>
                          </a:prstGeom>
                        </pic:spPr>
                      </pic:pic>
                    </a:graphicData>
                  </a:graphic>
                </wp:inline>
              </w:drawing>
            </w:r>
          </w:p>
        </w:tc>
        <w:tc>
          <w:tcPr>
            <w:tcW w:w="850" w:type="dxa"/>
          </w:tcPr>
          <w:p w14:paraId="44434871" w14:textId="3A84DDF7" w:rsidR="00854E29" w:rsidRPr="00714216" w:rsidRDefault="00854E29" w:rsidP="00854E29">
            <w:pPr>
              <w:rPr>
                <w:b/>
                <w:bCs/>
                <w:color w:val="000000" w:themeColor="text1"/>
              </w:rPr>
            </w:pPr>
            <w:r w:rsidRPr="00714216">
              <w:rPr>
                <w:b/>
                <w:bCs/>
                <w:color w:val="000000" w:themeColor="text1"/>
              </w:rPr>
              <w:lastRenderedPageBreak/>
              <w:t>2</w:t>
            </w:r>
          </w:p>
        </w:tc>
        <w:tc>
          <w:tcPr>
            <w:tcW w:w="5529" w:type="dxa"/>
          </w:tcPr>
          <w:p w14:paraId="652594AA" w14:textId="77777777" w:rsidR="00854E29" w:rsidRPr="00714216" w:rsidRDefault="00854E29" w:rsidP="00854E29">
            <w:pPr>
              <w:rPr>
                <w:b/>
                <w:bCs/>
                <w:color w:val="000000" w:themeColor="text1"/>
              </w:rPr>
            </w:pPr>
            <w:r w:rsidRPr="00714216">
              <w:rPr>
                <w:b/>
                <w:bCs/>
                <w:color w:val="000000" w:themeColor="text1"/>
              </w:rPr>
              <w:t>Wymagania funkcjonalne</w:t>
            </w:r>
          </w:p>
          <w:p w14:paraId="6DC51FE9" w14:textId="77777777" w:rsidR="00854E29" w:rsidRPr="00714216" w:rsidRDefault="00854E29" w:rsidP="00854E29">
            <w:pPr>
              <w:numPr>
                <w:ilvl w:val="0"/>
                <w:numId w:val="100"/>
              </w:numPr>
              <w:rPr>
                <w:color w:val="000000" w:themeColor="text1"/>
              </w:rPr>
            </w:pPr>
            <w:r w:rsidRPr="00714216">
              <w:rPr>
                <w:color w:val="000000" w:themeColor="text1"/>
              </w:rPr>
              <w:lastRenderedPageBreak/>
              <w:t>wykonanie z stali nierdzewnej, odpornej na korozję, wilgoć i intensywne użytkowanie,</w:t>
            </w:r>
          </w:p>
          <w:p w14:paraId="3E662BE6" w14:textId="77777777" w:rsidR="00854E29" w:rsidRPr="00714216" w:rsidRDefault="00854E29" w:rsidP="00854E29">
            <w:pPr>
              <w:numPr>
                <w:ilvl w:val="0"/>
                <w:numId w:val="100"/>
              </w:numPr>
              <w:rPr>
                <w:color w:val="000000" w:themeColor="text1"/>
              </w:rPr>
            </w:pPr>
            <w:r w:rsidRPr="00714216">
              <w:rPr>
                <w:color w:val="000000" w:themeColor="text1"/>
              </w:rPr>
              <w:t>konstrukcja stabilna i wytrzymała, zapewniająca możliwość zawieszenia akcesoriów o ciężarze min. 20 kg na każdym haczyku,</w:t>
            </w:r>
          </w:p>
          <w:p w14:paraId="705EED74" w14:textId="77777777" w:rsidR="00854E29" w:rsidRPr="00714216" w:rsidRDefault="00854E29" w:rsidP="00854E29">
            <w:pPr>
              <w:numPr>
                <w:ilvl w:val="0"/>
                <w:numId w:val="100"/>
              </w:numPr>
              <w:rPr>
                <w:color w:val="000000" w:themeColor="text1"/>
              </w:rPr>
            </w:pPr>
            <w:r w:rsidRPr="00714216">
              <w:rPr>
                <w:color w:val="000000" w:themeColor="text1"/>
              </w:rPr>
              <w:t>łatwe utrzymanie w czystości i odporność na środki czyszczące stosowane w gastronomii.</w:t>
            </w:r>
          </w:p>
          <w:p w14:paraId="643EDE3B" w14:textId="77777777" w:rsidR="00854E29" w:rsidRPr="00714216" w:rsidRDefault="00854E29" w:rsidP="00854E29">
            <w:pPr>
              <w:rPr>
                <w:b/>
                <w:bCs/>
                <w:color w:val="000000" w:themeColor="text1"/>
              </w:rPr>
            </w:pPr>
          </w:p>
        </w:tc>
        <w:tc>
          <w:tcPr>
            <w:tcW w:w="1881" w:type="dxa"/>
          </w:tcPr>
          <w:p w14:paraId="415289CA" w14:textId="74D8FEE6" w:rsidR="00854E29" w:rsidRPr="00714216" w:rsidRDefault="00854E29" w:rsidP="00854E29">
            <w:pPr>
              <w:rPr>
                <w:b/>
                <w:bCs/>
                <w:color w:val="000000" w:themeColor="text1"/>
              </w:rPr>
            </w:pPr>
            <w:r w:rsidRPr="00714216">
              <w:rPr>
                <w:b/>
                <w:bCs/>
                <w:color w:val="000000" w:themeColor="text1"/>
              </w:rPr>
              <w:lastRenderedPageBreak/>
              <w:t>WYMIARY I PARAMETRY</w:t>
            </w:r>
          </w:p>
          <w:p w14:paraId="4DCE0D17" w14:textId="77777777" w:rsidR="00854E29" w:rsidRPr="00714216" w:rsidRDefault="00854E29" w:rsidP="00854E29">
            <w:pPr>
              <w:rPr>
                <w:b/>
                <w:bCs/>
                <w:color w:val="000000" w:themeColor="text1"/>
              </w:rPr>
            </w:pPr>
          </w:p>
          <w:p w14:paraId="4AADD496" w14:textId="54EB00B6" w:rsidR="00854E29" w:rsidRPr="00714216" w:rsidRDefault="00854E29" w:rsidP="00854E29">
            <w:pPr>
              <w:rPr>
                <w:color w:val="000000" w:themeColor="text1"/>
              </w:rPr>
            </w:pPr>
            <w:r w:rsidRPr="00714216">
              <w:rPr>
                <w:color w:val="000000" w:themeColor="text1"/>
              </w:rPr>
              <w:t>wymiary uchwytu: min. 600 × 25 mm, ilość uchwytów w zestawie: min. 5 szt.  ilość haczyków: min. 6 szt.,</w:t>
            </w:r>
          </w:p>
          <w:p w14:paraId="09C15AE2" w14:textId="0BDA6BDD" w:rsidR="00854E29" w:rsidRPr="00714216" w:rsidRDefault="00854E29" w:rsidP="00854E29">
            <w:pPr>
              <w:rPr>
                <w:b/>
                <w:bCs/>
                <w:color w:val="000000" w:themeColor="text1"/>
              </w:rPr>
            </w:pPr>
          </w:p>
          <w:p w14:paraId="74810A6C" w14:textId="77777777" w:rsidR="00854E29" w:rsidRPr="00714216" w:rsidRDefault="00854E29" w:rsidP="00854E29">
            <w:pPr>
              <w:rPr>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pomieszczenia.</w:t>
            </w:r>
          </w:p>
          <w:p w14:paraId="7DCE7590" w14:textId="77777777" w:rsidR="00854E29" w:rsidRPr="00714216" w:rsidRDefault="00854E29" w:rsidP="00854E29">
            <w:pPr>
              <w:rPr>
                <w:b/>
                <w:bCs/>
                <w:color w:val="000000" w:themeColor="text1"/>
              </w:rPr>
            </w:pPr>
          </w:p>
          <w:p w14:paraId="5AE06CB3" w14:textId="77777777" w:rsidR="00854E29" w:rsidRPr="00714216" w:rsidRDefault="00854E29" w:rsidP="00854E29">
            <w:pPr>
              <w:rPr>
                <w:b/>
                <w:bCs/>
                <w:color w:val="000000" w:themeColor="text1"/>
              </w:rPr>
            </w:pPr>
          </w:p>
        </w:tc>
        <w:tc>
          <w:tcPr>
            <w:tcW w:w="3447" w:type="dxa"/>
          </w:tcPr>
          <w:p w14:paraId="1ACBD542" w14:textId="77777777" w:rsidR="00854E29" w:rsidRPr="00714216" w:rsidRDefault="00854E29" w:rsidP="00854E29">
            <w:pPr>
              <w:rPr>
                <w:b/>
                <w:bCs/>
                <w:color w:val="000000" w:themeColor="text1"/>
              </w:rPr>
            </w:pPr>
            <w:r w:rsidRPr="00714216">
              <w:rPr>
                <w:b/>
                <w:bCs/>
                <w:color w:val="000000" w:themeColor="text1"/>
              </w:rPr>
              <w:lastRenderedPageBreak/>
              <w:t>BEZPIECZEŃSTWO I ERGONOMIA</w:t>
            </w:r>
          </w:p>
          <w:p w14:paraId="6EB7051D" w14:textId="6F69D1B6" w:rsidR="00854E29" w:rsidRPr="00714216" w:rsidRDefault="00854E29" w:rsidP="00854E29">
            <w:pPr>
              <w:rPr>
                <w:color w:val="000000" w:themeColor="text1"/>
              </w:rPr>
            </w:pPr>
            <w:r w:rsidRPr="00714216">
              <w:rPr>
                <w:color w:val="000000" w:themeColor="text1"/>
              </w:rPr>
              <w:lastRenderedPageBreak/>
              <w:t>Urządzenia musi być stabilne umocowane, bez ostrych krawędzi i łatwe w obsłudze, powinno umożliwiać ergonomiczną pracę, bez nadmiernego wysiłku i ryzyka urazów, również dla osób o ograniczonej sprawności ruchowej.</w:t>
            </w:r>
          </w:p>
        </w:tc>
        <w:tc>
          <w:tcPr>
            <w:tcW w:w="1476" w:type="dxa"/>
          </w:tcPr>
          <w:p w14:paraId="457286DD" w14:textId="77777777" w:rsidR="00854E29" w:rsidRPr="00714216" w:rsidRDefault="00854E29" w:rsidP="00854E29">
            <w:pPr>
              <w:rPr>
                <w:b/>
                <w:bCs/>
                <w:color w:val="000000" w:themeColor="text1"/>
              </w:rPr>
            </w:pPr>
          </w:p>
        </w:tc>
        <w:tc>
          <w:tcPr>
            <w:tcW w:w="1417" w:type="dxa"/>
          </w:tcPr>
          <w:p w14:paraId="5FD42C2B" w14:textId="77777777" w:rsidR="00854E29" w:rsidRPr="00714216" w:rsidRDefault="00854E29" w:rsidP="00854E29">
            <w:pPr>
              <w:rPr>
                <w:b/>
                <w:bCs/>
                <w:color w:val="000000" w:themeColor="text1"/>
              </w:rPr>
            </w:pPr>
          </w:p>
        </w:tc>
        <w:tc>
          <w:tcPr>
            <w:tcW w:w="1418" w:type="dxa"/>
          </w:tcPr>
          <w:p w14:paraId="24764451" w14:textId="77777777" w:rsidR="00854E29" w:rsidRPr="00714216" w:rsidRDefault="00854E29" w:rsidP="00854E29">
            <w:pPr>
              <w:rPr>
                <w:b/>
                <w:bCs/>
                <w:color w:val="000000" w:themeColor="text1"/>
              </w:rPr>
            </w:pPr>
          </w:p>
        </w:tc>
        <w:tc>
          <w:tcPr>
            <w:tcW w:w="1134" w:type="dxa"/>
          </w:tcPr>
          <w:p w14:paraId="68279DDB" w14:textId="77777777" w:rsidR="00854E29" w:rsidRPr="00714216" w:rsidRDefault="00854E29" w:rsidP="00854E29">
            <w:pPr>
              <w:rPr>
                <w:b/>
                <w:bCs/>
                <w:color w:val="000000" w:themeColor="text1"/>
              </w:rPr>
            </w:pPr>
          </w:p>
        </w:tc>
        <w:tc>
          <w:tcPr>
            <w:tcW w:w="1842" w:type="dxa"/>
          </w:tcPr>
          <w:p w14:paraId="5D1D7E88" w14:textId="77777777" w:rsidR="00854E29" w:rsidRPr="00714216" w:rsidRDefault="00854E29" w:rsidP="00854E29">
            <w:pPr>
              <w:rPr>
                <w:b/>
                <w:bCs/>
                <w:color w:val="000000" w:themeColor="text1"/>
              </w:rPr>
            </w:pPr>
          </w:p>
        </w:tc>
      </w:tr>
      <w:tr w:rsidR="00714216" w:rsidRPr="00714216" w14:paraId="2E84DFA7" w14:textId="4F8C1F71" w:rsidTr="00045C3C">
        <w:tc>
          <w:tcPr>
            <w:tcW w:w="568" w:type="dxa"/>
          </w:tcPr>
          <w:p w14:paraId="5E184584" w14:textId="22A66166" w:rsidR="00854E29" w:rsidRPr="00714216" w:rsidRDefault="00854E29" w:rsidP="00854E29">
            <w:pPr>
              <w:rPr>
                <w:color w:val="000000" w:themeColor="text1"/>
              </w:rPr>
            </w:pPr>
            <w:r w:rsidRPr="00714216">
              <w:rPr>
                <w:color w:val="000000" w:themeColor="text1"/>
              </w:rPr>
              <w:t>3</w:t>
            </w:r>
          </w:p>
        </w:tc>
        <w:tc>
          <w:tcPr>
            <w:tcW w:w="3260" w:type="dxa"/>
          </w:tcPr>
          <w:p w14:paraId="005AE8E5" w14:textId="77777777" w:rsidR="00854E29" w:rsidRPr="00714216" w:rsidRDefault="00854E29" w:rsidP="00854E29">
            <w:pPr>
              <w:rPr>
                <w:b/>
                <w:bCs/>
                <w:color w:val="000000" w:themeColor="text1"/>
              </w:rPr>
            </w:pPr>
            <w:r w:rsidRPr="00714216">
              <w:rPr>
                <w:b/>
                <w:bCs/>
                <w:color w:val="000000" w:themeColor="text1"/>
              </w:rPr>
              <w:t>REGAŁ 5-PÓŁKOWY</w:t>
            </w:r>
          </w:p>
          <w:p w14:paraId="72C8AA4D" w14:textId="77777777" w:rsidR="00854E29" w:rsidRPr="00714216" w:rsidRDefault="00854E29" w:rsidP="00854E29">
            <w:pPr>
              <w:rPr>
                <w:b/>
                <w:bCs/>
                <w:color w:val="000000" w:themeColor="text1"/>
              </w:rPr>
            </w:pPr>
          </w:p>
          <w:p w14:paraId="642FC06D" w14:textId="7CD4CA52" w:rsidR="00854E29" w:rsidRPr="00714216" w:rsidRDefault="00854E29" w:rsidP="00854E29">
            <w:pPr>
              <w:rPr>
                <w:b/>
                <w:bCs/>
                <w:color w:val="000000" w:themeColor="text1"/>
              </w:rPr>
            </w:pPr>
            <w:r w:rsidRPr="00714216">
              <w:rPr>
                <w:b/>
                <w:bCs/>
                <w:noProof/>
                <w:color w:val="000000" w:themeColor="text1"/>
              </w:rPr>
              <w:drawing>
                <wp:inline distT="0" distB="0" distL="0" distR="0" wp14:anchorId="0A6297EA" wp14:editId="3C727653">
                  <wp:extent cx="1390650" cy="2181676"/>
                  <wp:effectExtent l="0" t="0" r="0" b="9525"/>
                  <wp:docPr id="7245290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29097" name=""/>
                          <pic:cNvPicPr/>
                        </pic:nvPicPr>
                        <pic:blipFill>
                          <a:blip r:embed="rId58"/>
                          <a:stretch>
                            <a:fillRect/>
                          </a:stretch>
                        </pic:blipFill>
                        <pic:spPr>
                          <a:xfrm>
                            <a:off x="0" y="0"/>
                            <a:ext cx="1393248" cy="2185752"/>
                          </a:xfrm>
                          <a:prstGeom prst="rect">
                            <a:avLst/>
                          </a:prstGeom>
                        </pic:spPr>
                      </pic:pic>
                    </a:graphicData>
                  </a:graphic>
                </wp:inline>
              </w:drawing>
            </w:r>
          </w:p>
        </w:tc>
        <w:tc>
          <w:tcPr>
            <w:tcW w:w="850" w:type="dxa"/>
          </w:tcPr>
          <w:p w14:paraId="16F60FE2" w14:textId="329C3C34" w:rsidR="00854E29" w:rsidRPr="00714216" w:rsidRDefault="005C60B5" w:rsidP="00854E29">
            <w:pPr>
              <w:rPr>
                <w:b/>
                <w:bCs/>
                <w:color w:val="000000" w:themeColor="text1"/>
              </w:rPr>
            </w:pPr>
            <w:r w:rsidRPr="00714216">
              <w:rPr>
                <w:b/>
                <w:bCs/>
                <w:color w:val="000000" w:themeColor="text1"/>
              </w:rPr>
              <w:t>1</w:t>
            </w:r>
          </w:p>
        </w:tc>
        <w:tc>
          <w:tcPr>
            <w:tcW w:w="5529" w:type="dxa"/>
          </w:tcPr>
          <w:p w14:paraId="513785D3" w14:textId="5D2140C8" w:rsidR="00854E29" w:rsidRPr="00714216" w:rsidRDefault="00854E29" w:rsidP="00854E29">
            <w:pPr>
              <w:rPr>
                <w:b/>
                <w:bCs/>
                <w:color w:val="000000" w:themeColor="text1"/>
              </w:rPr>
            </w:pPr>
            <w:r w:rsidRPr="00714216">
              <w:rPr>
                <w:b/>
                <w:bCs/>
                <w:color w:val="000000" w:themeColor="text1"/>
              </w:rPr>
              <w:t>WYMAGANIA KONSTRUKCYJNE</w:t>
            </w:r>
          </w:p>
          <w:p w14:paraId="5A15CAFD" w14:textId="5FBF18A3" w:rsidR="00854E29" w:rsidRPr="00714216" w:rsidRDefault="00854E29" w:rsidP="00854E29">
            <w:pPr>
              <w:numPr>
                <w:ilvl w:val="0"/>
                <w:numId w:val="101"/>
              </w:numPr>
              <w:rPr>
                <w:color w:val="000000" w:themeColor="text1"/>
              </w:rPr>
            </w:pPr>
            <w:r w:rsidRPr="00714216">
              <w:rPr>
                <w:color w:val="000000" w:themeColor="text1"/>
              </w:rPr>
              <w:t>wykonanie z stali, odpornej na korozję i zapewniającej długotrwałą trwałość,</w:t>
            </w:r>
          </w:p>
          <w:p w14:paraId="111935DD" w14:textId="77777777" w:rsidR="00854E29" w:rsidRPr="00714216" w:rsidRDefault="00854E29" w:rsidP="00854E29">
            <w:pPr>
              <w:numPr>
                <w:ilvl w:val="0"/>
                <w:numId w:val="101"/>
              </w:numPr>
              <w:rPr>
                <w:color w:val="000000" w:themeColor="text1"/>
              </w:rPr>
            </w:pPr>
            <w:r w:rsidRPr="00714216">
              <w:rPr>
                <w:color w:val="000000" w:themeColor="text1"/>
              </w:rPr>
              <w:t>półki przestawne, umożliwiające dopasowanie wysokości do przechowywanych przedmiotów,</w:t>
            </w:r>
          </w:p>
          <w:p w14:paraId="0F340C9F" w14:textId="77777777" w:rsidR="00854E29" w:rsidRPr="00714216" w:rsidRDefault="00854E29" w:rsidP="00854E29">
            <w:pPr>
              <w:numPr>
                <w:ilvl w:val="0"/>
                <w:numId w:val="101"/>
              </w:numPr>
              <w:rPr>
                <w:color w:val="000000" w:themeColor="text1"/>
              </w:rPr>
            </w:pPr>
            <w:r w:rsidRPr="00714216">
              <w:rPr>
                <w:color w:val="000000" w:themeColor="text1"/>
              </w:rPr>
              <w:t>półki gretingowe, wykonane z wytrzymałej siatki stalowej, umożliwiającej swobodny przepływ powietrza i łatwe utrzymanie czystości,</w:t>
            </w:r>
          </w:p>
          <w:p w14:paraId="5AD4DF1D" w14:textId="46A90F21" w:rsidR="00854E29" w:rsidRPr="00714216" w:rsidRDefault="00854E29" w:rsidP="00854E29">
            <w:pPr>
              <w:numPr>
                <w:ilvl w:val="0"/>
                <w:numId w:val="101"/>
              </w:numPr>
              <w:rPr>
                <w:color w:val="000000" w:themeColor="text1"/>
              </w:rPr>
            </w:pPr>
            <w:r w:rsidRPr="00714216">
              <w:rPr>
                <w:color w:val="000000" w:themeColor="text1"/>
              </w:rPr>
              <w:t xml:space="preserve">konstrukcja umożliwiająca stabilne ustawienie regału. Możliwe mocowanie do ściany dla zwiększenia bezpieczeństwa. </w:t>
            </w:r>
          </w:p>
          <w:p w14:paraId="71812E21" w14:textId="77777777" w:rsidR="00854E29" w:rsidRPr="00714216" w:rsidRDefault="00854E29" w:rsidP="00854E29">
            <w:pPr>
              <w:rPr>
                <w:color w:val="000000" w:themeColor="text1"/>
              </w:rPr>
            </w:pPr>
          </w:p>
          <w:p w14:paraId="69A334A6" w14:textId="30D96BB9" w:rsidR="00854E29" w:rsidRPr="00714216" w:rsidRDefault="00854E29" w:rsidP="00854E29">
            <w:pPr>
              <w:rPr>
                <w:color w:val="000000" w:themeColor="text1"/>
              </w:rPr>
            </w:pPr>
            <w:r w:rsidRPr="00714216">
              <w:rPr>
                <w:color w:val="000000" w:themeColor="text1"/>
              </w:rPr>
              <w:t xml:space="preserve">Zamawiający dopuszcza zmianę produktu np. na półki metalowe wiszące – dopasowane do pomieszczenia i jego funkcjonalności. </w:t>
            </w:r>
          </w:p>
          <w:p w14:paraId="78CC155C" w14:textId="77777777" w:rsidR="00854E29" w:rsidRPr="00714216" w:rsidRDefault="00854E29" w:rsidP="00854E29">
            <w:pPr>
              <w:rPr>
                <w:b/>
                <w:bCs/>
                <w:color w:val="000000" w:themeColor="text1"/>
              </w:rPr>
            </w:pPr>
          </w:p>
        </w:tc>
        <w:tc>
          <w:tcPr>
            <w:tcW w:w="1881" w:type="dxa"/>
          </w:tcPr>
          <w:p w14:paraId="30EB157E" w14:textId="77777777" w:rsidR="00854E29" w:rsidRPr="00714216" w:rsidRDefault="00854E29" w:rsidP="00854E29">
            <w:pPr>
              <w:rPr>
                <w:b/>
                <w:bCs/>
                <w:color w:val="000000" w:themeColor="text1"/>
              </w:rPr>
            </w:pPr>
            <w:r w:rsidRPr="00714216">
              <w:rPr>
                <w:b/>
                <w:bCs/>
                <w:color w:val="000000" w:themeColor="text1"/>
              </w:rPr>
              <w:t>WYMIARY I PARAMETRY</w:t>
            </w:r>
          </w:p>
          <w:p w14:paraId="5AF81959" w14:textId="77777777" w:rsidR="00854E29" w:rsidRPr="00714216" w:rsidRDefault="00854E29" w:rsidP="00854E29">
            <w:pPr>
              <w:rPr>
                <w:b/>
                <w:bCs/>
                <w:color w:val="000000" w:themeColor="text1"/>
              </w:rPr>
            </w:pPr>
          </w:p>
          <w:p w14:paraId="4F665AA1" w14:textId="77777777" w:rsidR="00854E29" w:rsidRPr="00714216" w:rsidRDefault="00854E29" w:rsidP="00854E29">
            <w:pPr>
              <w:rPr>
                <w:color w:val="000000" w:themeColor="text1"/>
              </w:rPr>
            </w:pPr>
            <w:r w:rsidRPr="00714216">
              <w:rPr>
                <w:b/>
                <w:bCs/>
                <w:color w:val="000000" w:themeColor="text1"/>
              </w:rPr>
              <w:t>Urządzenie powinno być dopasowane wymiarowo do pomieszczenia.</w:t>
            </w:r>
          </w:p>
          <w:p w14:paraId="1633AC6F" w14:textId="77777777" w:rsidR="00854E29" w:rsidRPr="00714216" w:rsidRDefault="00854E29" w:rsidP="00854E29">
            <w:pPr>
              <w:rPr>
                <w:b/>
                <w:bCs/>
                <w:color w:val="000000" w:themeColor="text1"/>
              </w:rPr>
            </w:pPr>
          </w:p>
          <w:p w14:paraId="485C5678" w14:textId="576AD864" w:rsidR="00854E29" w:rsidRPr="00714216" w:rsidRDefault="00854E29" w:rsidP="00854E29">
            <w:pPr>
              <w:rPr>
                <w:b/>
                <w:bCs/>
                <w:color w:val="000000" w:themeColor="text1"/>
              </w:rPr>
            </w:pPr>
            <w:r w:rsidRPr="00714216">
              <w:rPr>
                <w:color w:val="000000" w:themeColor="text1"/>
              </w:rPr>
              <w:t xml:space="preserve">Urządzenie </w:t>
            </w:r>
            <w:r w:rsidRPr="00714216">
              <w:rPr>
                <w:b/>
                <w:bCs/>
                <w:color w:val="000000" w:themeColor="text1"/>
              </w:rPr>
              <w:t>winno stanowić spójny element projektowanej linii technologicznej pomieszczenia</w:t>
            </w:r>
          </w:p>
        </w:tc>
        <w:tc>
          <w:tcPr>
            <w:tcW w:w="3447" w:type="dxa"/>
          </w:tcPr>
          <w:p w14:paraId="4DED58C2" w14:textId="56BBFE64" w:rsidR="00854E29" w:rsidRPr="00714216" w:rsidRDefault="00854E29" w:rsidP="00854E29">
            <w:pPr>
              <w:rPr>
                <w:b/>
                <w:bCs/>
                <w:color w:val="000000" w:themeColor="text1"/>
              </w:rPr>
            </w:pPr>
            <w:r w:rsidRPr="00714216">
              <w:rPr>
                <w:b/>
                <w:bCs/>
                <w:color w:val="000000" w:themeColor="text1"/>
              </w:rPr>
              <w:t>BEZPIECZEŃSTWO I ERGONOMIA</w:t>
            </w:r>
          </w:p>
          <w:p w14:paraId="2572E092" w14:textId="77777777" w:rsidR="00854E29" w:rsidRPr="00714216" w:rsidRDefault="00854E29" w:rsidP="00854E29">
            <w:pPr>
              <w:rPr>
                <w:color w:val="000000" w:themeColor="text1"/>
              </w:rPr>
            </w:pPr>
            <w:r w:rsidRPr="00714216">
              <w:rPr>
                <w:color w:val="000000" w:themeColor="text1"/>
              </w:rPr>
              <w:t>Wszystkie urządzenia i akcesoria muszą być stabilne, odporne na przewrócenie lub przesunięcie, pozbawione ostrych krawędzi i elementów grożących urazem, a ich użytkowanie powinno minimalizować ryzyko wypadków i uszkodzeń w miejscu pracy.</w:t>
            </w:r>
          </w:p>
          <w:p w14:paraId="196E10BD" w14:textId="77777777" w:rsidR="00854E29" w:rsidRPr="00714216" w:rsidRDefault="00854E29" w:rsidP="00854E29">
            <w:pPr>
              <w:rPr>
                <w:b/>
                <w:bCs/>
                <w:color w:val="000000" w:themeColor="text1"/>
              </w:rPr>
            </w:pPr>
          </w:p>
        </w:tc>
        <w:tc>
          <w:tcPr>
            <w:tcW w:w="1476" w:type="dxa"/>
          </w:tcPr>
          <w:p w14:paraId="5D005931" w14:textId="77777777" w:rsidR="00854E29" w:rsidRPr="00714216" w:rsidRDefault="00854E29" w:rsidP="00854E29">
            <w:pPr>
              <w:rPr>
                <w:b/>
                <w:bCs/>
                <w:color w:val="000000" w:themeColor="text1"/>
              </w:rPr>
            </w:pPr>
          </w:p>
        </w:tc>
        <w:tc>
          <w:tcPr>
            <w:tcW w:w="1417" w:type="dxa"/>
          </w:tcPr>
          <w:p w14:paraId="05803E18" w14:textId="77777777" w:rsidR="00854E29" w:rsidRPr="00714216" w:rsidRDefault="00854E29" w:rsidP="00854E29">
            <w:pPr>
              <w:rPr>
                <w:b/>
                <w:bCs/>
                <w:color w:val="000000" w:themeColor="text1"/>
              </w:rPr>
            </w:pPr>
          </w:p>
        </w:tc>
        <w:tc>
          <w:tcPr>
            <w:tcW w:w="1418" w:type="dxa"/>
          </w:tcPr>
          <w:p w14:paraId="6F5CCD95" w14:textId="77777777" w:rsidR="00854E29" w:rsidRPr="00714216" w:rsidRDefault="00854E29" w:rsidP="00854E29">
            <w:pPr>
              <w:rPr>
                <w:b/>
                <w:bCs/>
                <w:color w:val="000000" w:themeColor="text1"/>
              </w:rPr>
            </w:pPr>
          </w:p>
        </w:tc>
        <w:tc>
          <w:tcPr>
            <w:tcW w:w="1134" w:type="dxa"/>
          </w:tcPr>
          <w:p w14:paraId="5647AD69" w14:textId="77777777" w:rsidR="00854E29" w:rsidRPr="00714216" w:rsidRDefault="00854E29" w:rsidP="00854E29">
            <w:pPr>
              <w:rPr>
                <w:b/>
                <w:bCs/>
                <w:color w:val="000000" w:themeColor="text1"/>
              </w:rPr>
            </w:pPr>
          </w:p>
        </w:tc>
        <w:tc>
          <w:tcPr>
            <w:tcW w:w="1842" w:type="dxa"/>
          </w:tcPr>
          <w:p w14:paraId="4D9F0B71" w14:textId="77777777" w:rsidR="00854E29" w:rsidRPr="00714216" w:rsidRDefault="00854E29" w:rsidP="00854E29">
            <w:pPr>
              <w:rPr>
                <w:b/>
                <w:bCs/>
                <w:color w:val="000000" w:themeColor="text1"/>
              </w:rPr>
            </w:pPr>
          </w:p>
        </w:tc>
      </w:tr>
    </w:tbl>
    <w:p w14:paraId="674EB5A9" w14:textId="3F707C83" w:rsidR="009863B5" w:rsidRPr="00714216" w:rsidRDefault="009863B5">
      <w:pPr>
        <w:rPr>
          <w:color w:val="000000" w:themeColor="text1"/>
        </w:rPr>
      </w:pPr>
    </w:p>
    <w:p w14:paraId="09C8F428" w14:textId="77777777" w:rsidR="009863B5" w:rsidRPr="00714216" w:rsidRDefault="009863B5">
      <w:pPr>
        <w:rPr>
          <w:color w:val="000000" w:themeColor="text1"/>
        </w:rPr>
      </w:pPr>
    </w:p>
    <w:p w14:paraId="1A6133BB" w14:textId="77777777" w:rsidR="009863B5" w:rsidRPr="00714216" w:rsidRDefault="009863B5">
      <w:pPr>
        <w:rPr>
          <w:color w:val="000000" w:themeColor="text1"/>
        </w:rPr>
      </w:pPr>
    </w:p>
    <w:p w14:paraId="48181433" w14:textId="77777777" w:rsidR="009863B5" w:rsidRPr="00714216" w:rsidRDefault="009863B5">
      <w:pPr>
        <w:rPr>
          <w:color w:val="000000" w:themeColor="text1"/>
        </w:rPr>
      </w:pPr>
    </w:p>
    <w:p w14:paraId="4FA3C4C4" w14:textId="77777777" w:rsidR="00B463FE" w:rsidRPr="00714216" w:rsidRDefault="00B463FE">
      <w:pPr>
        <w:rPr>
          <w:color w:val="000000" w:themeColor="text1"/>
        </w:rPr>
      </w:pPr>
    </w:p>
    <w:sectPr w:rsidR="00B463FE" w:rsidRPr="00714216" w:rsidSect="00854E29">
      <w:headerReference w:type="default" r:id="rId59"/>
      <w:footerReference w:type="default" r:id="rId60"/>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368B1" w14:textId="77777777" w:rsidR="00DF5E3D" w:rsidRDefault="00DF5E3D" w:rsidP="009863B5">
      <w:pPr>
        <w:spacing w:after="0" w:line="240" w:lineRule="auto"/>
      </w:pPr>
      <w:r>
        <w:separator/>
      </w:r>
    </w:p>
  </w:endnote>
  <w:endnote w:type="continuationSeparator" w:id="0">
    <w:p w14:paraId="5E8F4579" w14:textId="77777777" w:rsidR="00DF5E3D" w:rsidRDefault="00DF5E3D" w:rsidP="009863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3968891"/>
      <w:docPartObj>
        <w:docPartGallery w:val="Page Numbers (Bottom of Page)"/>
        <w:docPartUnique/>
      </w:docPartObj>
    </w:sdtPr>
    <w:sdtContent>
      <w:sdt>
        <w:sdtPr>
          <w:id w:val="-1769616900"/>
          <w:docPartObj>
            <w:docPartGallery w:val="Page Numbers (Top of Page)"/>
            <w:docPartUnique/>
          </w:docPartObj>
        </w:sdtPr>
        <w:sdtContent>
          <w:p w14:paraId="660C6BF4" w14:textId="1B0AFEE6" w:rsidR="004D30B3" w:rsidRDefault="004D30B3">
            <w:pPr>
              <w:pStyle w:val="Stopka"/>
              <w:jc w:val="right"/>
            </w:pPr>
            <w:r>
              <w:t xml:space="preserve">Strona </w:t>
            </w:r>
            <w:r>
              <w:rPr>
                <w:b/>
                <w:bCs/>
              </w:rPr>
              <w:fldChar w:fldCharType="begin"/>
            </w:r>
            <w:r>
              <w:rPr>
                <w:b/>
                <w:bCs/>
              </w:rPr>
              <w:instrText>PAGE</w:instrText>
            </w:r>
            <w:r>
              <w:rPr>
                <w:b/>
                <w:bCs/>
              </w:rPr>
              <w:fldChar w:fldCharType="separate"/>
            </w:r>
            <w:r>
              <w:rPr>
                <w:b/>
                <w:bCs/>
              </w:rPr>
              <w:t>2</w:t>
            </w:r>
            <w:r>
              <w:rPr>
                <w:b/>
                <w:bCs/>
              </w:rPr>
              <w:fldChar w:fldCharType="end"/>
            </w:r>
            <w:r>
              <w:t xml:space="preserve"> z </w:t>
            </w:r>
            <w:r>
              <w:rPr>
                <w:b/>
                <w:bCs/>
              </w:rPr>
              <w:fldChar w:fldCharType="begin"/>
            </w:r>
            <w:r>
              <w:rPr>
                <w:b/>
                <w:bCs/>
              </w:rPr>
              <w:instrText>NUMPAGES</w:instrText>
            </w:r>
            <w:r>
              <w:rPr>
                <w:b/>
                <w:bCs/>
              </w:rPr>
              <w:fldChar w:fldCharType="separate"/>
            </w:r>
            <w:r>
              <w:rPr>
                <w:b/>
                <w:bCs/>
              </w:rPr>
              <w:t>2</w:t>
            </w:r>
            <w:r>
              <w:rPr>
                <w:b/>
                <w:bCs/>
              </w:rPr>
              <w:fldChar w:fldCharType="end"/>
            </w:r>
          </w:p>
        </w:sdtContent>
      </w:sdt>
    </w:sdtContent>
  </w:sdt>
  <w:p w14:paraId="12528826" w14:textId="77777777" w:rsidR="004D30B3" w:rsidRDefault="004D30B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0AB436" w14:textId="77777777" w:rsidR="00DF5E3D" w:rsidRDefault="00DF5E3D" w:rsidP="009863B5">
      <w:pPr>
        <w:spacing w:after="0" w:line="240" w:lineRule="auto"/>
      </w:pPr>
      <w:r>
        <w:separator/>
      </w:r>
    </w:p>
  </w:footnote>
  <w:footnote w:type="continuationSeparator" w:id="0">
    <w:p w14:paraId="40227C5B" w14:textId="77777777" w:rsidR="00DF5E3D" w:rsidRDefault="00DF5E3D" w:rsidP="009863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FBE75" w14:textId="7962B23B" w:rsidR="009863B5" w:rsidRDefault="009863B5" w:rsidP="009863B5">
    <w:pPr>
      <w:pStyle w:val="Nagwek"/>
      <w:jc w:val="center"/>
    </w:pPr>
    <w:r>
      <w:rPr>
        <w:noProof/>
      </w:rPr>
      <w:drawing>
        <wp:inline distT="0" distB="0" distL="0" distR="0" wp14:anchorId="5A5C8708" wp14:editId="38591446">
          <wp:extent cx="7556675" cy="1439547"/>
          <wp:effectExtent l="0" t="0" r="6350" b="8255"/>
          <wp:docPr id="4537091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709191" name="Obraz 453709191"/>
                  <pic:cNvPicPr/>
                </pic:nvPicPr>
                <pic:blipFill>
                  <a:blip r:embed="rId1">
                    <a:extLst>
                      <a:ext uri="{28A0092B-C50C-407E-A947-70E740481C1C}">
                        <a14:useLocalDpi xmlns:a14="http://schemas.microsoft.com/office/drawing/2010/main" val="0"/>
                      </a:ext>
                    </a:extLst>
                  </a:blip>
                  <a:stretch>
                    <a:fillRect/>
                  </a:stretch>
                </pic:blipFill>
                <pic:spPr>
                  <a:xfrm>
                    <a:off x="0" y="0"/>
                    <a:ext cx="7556675" cy="143954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B4554"/>
    <w:multiLevelType w:val="multilevel"/>
    <w:tmpl w:val="E5B26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125C2C"/>
    <w:multiLevelType w:val="multilevel"/>
    <w:tmpl w:val="AC943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0D607F"/>
    <w:multiLevelType w:val="multilevel"/>
    <w:tmpl w:val="648CE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7D1B42"/>
    <w:multiLevelType w:val="hybridMultilevel"/>
    <w:tmpl w:val="B5E49E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9343D6D"/>
    <w:multiLevelType w:val="multilevel"/>
    <w:tmpl w:val="6256D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9965E4"/>
    <w:multiLevelType w:val="multilevel"/>
    <w:tmpl w:val="410CF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361347"/>
    <w:multiLevelType w:val="multilevel"/>
    <w:tmpl w:val="594AE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6F12E3"/>
    <w:multiLevelType w:val="multilevel"/>
    <w:tmpl w:val="A03EF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B44941"/>
    <w:multiLevelType w:val="multilevel"/>
    <w:tmpl w:val="3326C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171DA7"/>
    <w:multiLevelType w:val="multilevel"/>
    <w:tmpl w:val="6D003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2353131"/>
    <w:multiLevelType w:val="hybridMultilevel"/>
    <w:tmpl w:val="DBD89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5D71EA5"/>
    <w:multiLevelType w:val="multilevel"/>
    <w:tmpl w:val="B790B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6847852"/>
    <w:multiLevelType w:val="hybridMultilevel"/>
    <w:tmpl w:val="56A69B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70A095E"/>
    <w:multiLevelType w:val="multilevel"/>
    <w:tmpl w:val="14D46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83604AE"/>
    <w:multiLevelType w:val="multilevel"/>
    <w:tmpl w:val="920EC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226EBF"/>
    <w:multiLevelType w:val="multilevel"/>
    <w:tmpl w:val="7A384E62"/>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EF71B51"/>
    <w:multiLevelType w:val="multilevel"/>
    <w:tmpl w:val="5FA0F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2A2178"/>
    <w:multiLevelType w:val="multilevel"/>
    <w:tmpl w:val="5FA84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19224D4"/>
    <w:multiLevelType w:val="multilevel"/>
    <w:tmpl w:val="1BC0D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1C23A91"/>
    <w:multiLevelType w:val="hybridMultilevel"/>
    <w:tmpl w:val="1F369A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1D52836"/>
    <w:multiLevelType w:val="multilevel"/>
    <w:tmpl w:val="B77A7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1F74566"/>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2BD5D03"/>
    <w:multiLevelType w:val="multilevel"/>
    <w:tmpl w:val="170A2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44D67DA"/>
    <w:multiLevelType w:val="multilevel"/>
    <w:tmpl w:val="BE58E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5026EAB"/>
    <w:multiLevelType w:val="multilevel"/>
    <w:tmpl w:val="AE4AF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5167FD4"/>
    <w:multiLevelType w:val="multilevel"/>
    <w:tmpl w:val="843EE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6525EA9"/>
    <w:multiLevelType w:val="hybridMultilevel"/>
    <w:tmpl w:val="80EA0D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8AA3422"/>
    <w:multiLevelType w:val="multilevel"/>
    <w:tmpl w:val="7528E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990261D"/>
    <w:multiLevelType w:val="multilevel"/>
    <w:tmpl w:val="BEAA2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A4A0AD9"/>
    <w:multiLevelType w:val="multilevel"/>
    <w:tmpl w:val="D5581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AE71669"/>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DC51D5E"/>
    <w:multiLevelType w:val="multilevel"/>
    <w:tmpl w:val="A6465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E371DA5"/>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EE66770"/>
    <w:multiLevelType w:val="multilevel"/>
    <w:tmpl w:val="F2006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F3F4157"/>
    <w:multiLevelType w:val="multilevel"/>
    <w:tmpl w:val="F0FED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0BA0F01"/>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0F7337A"/>
    <w:multiLevelType w:val="multilevel"/>
    <w:tmpl w:val="0DF0F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3D2407F"/>
    <w:multiLevelType w:val="multilevel"/>
    <w:tmpl w:val="2CC87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4641464"/>
    <w:multiLevelType w:val="multilevel"/>
    <w:tmpl w:val="F5820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5C61AC9"/>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8B35926"/>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8EE4CD9"/>
    <w:multiLevelType w:val="multilevel"/>
    <w:tmpl w:val="CFB61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BE62843"/>
    <w:multiLevelType w:val="multilevel"/>
    <w:tmpl w:val="A644F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D256AFA"/>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D954AA8"/>
    <w:multiLevelType w:val="multilevel"/>
    <w:tmpl w:val="9942E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E8A7C6D"/>
    <w:multiLevelType w:val="hybridMultilevel"/>
    <w:tmpl w:val="1A5E06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EA6299C"/>
    <w:multiLevelType w:val="multilevel"/>
    <w:tmpl w:val="0FBAB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01B1B33"/>
    <w:multiLevelType w:val="multilevel"/>
    <w:tmpl w:val="6352A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03A3117"/>
    <w:multiLevelType w:val="multilevel"/>
    <w:tmpl w:val="F72E6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3B36A3E"/>
    <w:multiLevelType w:val="multilevel"/>
    <w:tmpl w:val="40428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4D85737"/>
    <w:multiLevelType w:val="multilevel"/>
    <w:tmpl w:val="538C9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5853F1D"/>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7CE6150"/>
    <w:multiLevelType w:val="multilevel"/>
    <w:tmpl w:val="0502A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7EB3312"/>
    <w:multiLevelType w:val="multilevel"/>
    <w:tmpl w:val="CF2EA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7FA0ABE"/>
    <w:multiLevelType w:val="multilevel"/>
    <w:tmpl w:val="B3FAF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8813133"/>
    <w:multiLevelType w:val="multilevel"/>
    <w:tmpl w:val="64BCD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AB36781"/>
    <w:multiLevelType w:val="multilevel"/>
    <w:tmpl w:val="3968B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CFF20DB"/>
    <w:multiLevelType w:val="hybridMultilevel"/>
    <w:tmpl w:val="7786D69C"/>
    <w:lvl w:ilvl="0" w:tplc="04150003">
      <w:start w:val="1"/>
      <w:numFmt w:val="bullet"/>
      <w:lvlText w:val="o"/>
      <w:lvlJc w:val="left"/>
      <w:pPr>
        <w:ind w:left="720" w:hanging="360"/>
      </w:pPr>
      <w:rPr>
        <w:rFonts w:ascii="Courier New" w:hAnsi="Courier New" w:cs="Courier New"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4D627755"/>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EE153C6"/>
    <w:multiLevelType w:val="multilevel"/>
    <w:tmpl w:val="46189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0DF3DAB"/>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1160F0D"/>
    <w:multiLevelType w:val="multilevel"/>
    <w:tmpl w:val="55309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24B4D13"/>
    <w:multiLevelType w:val="multilevel"/>
    <w:tmpl w:val="357C53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2D56F11"/>
    <w:multiLevelType w:val="multilevel"/>
    <w:tmpl w:val="45AE7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4784165"/>
    <w:multiLevelType w:val="multilevel"/>
    <w:tmpl w:val="16DC4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5AD13F7"/>
    <w:multiLevelType w:val="multilevel"/>
    <w:tmpl w:val="467A4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A077834"/>
    <w:multiLevelType w:val="multilevel"/>
    <w:tmpl w:val="4E64C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A4F50EF"/>
    <w:multiLevelType w:val="multilevel"/>
    <w:tmpl w:val="56742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C613489"/>
    <w:multiLevelType w:val="multilevel"/>
    <w:tmpl w:val="70C82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CC52EB1"/>
    <w:multiLevelType w:val="hybridMultilevel"/>
    <w:tmpl w:val="FAC617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FCC6B0D"/>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0C2432B"/>
    <w:multiLevelType w:val="hybridMultilevel"/>
    <w:tmpl w:val="12940B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612E7A2A"/>
    <w:multiLevelType w:val="multilevel"/>
    <w:tmpl w:val="D35E6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1960D0A"/>
    <w:multiLevelType w:val="multilevel"/>
    <w:tmpl w:val="BC968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3E21445"/>
    <w:multiLevelType w:val="multilevel"/>
    <w:tmpl w:val="B3A2F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4903D63"/>
    <w:multiLevelType w:val="multilevel"/>
    <w:tmpl w:val="83CA86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6435809"/>
    <w:multiLevelType w:val="multilevel"/>
    <w:tmpl w:val="29A29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6C8653B"/>
    <w:multiLevelType w:val="multilevel"/>
    <w:tmpl w:val="A844D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71432C5"/>
    <w:multiLevelType w:val="multilevel"/>
    <w:tmpl w:val="BB90F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7C94433"/>
    <w:multiLevelType w:val="multilevel"/>
    <w:tmpl w:val="2C0AD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8303A8D"/>
    <w:multiLevelType w:val="multilevel"/>
    <w:tmpl w:val="DA00B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88E56F3"/>
    <w:multiLevelType w:val="multilevel"/>
    <w:tmpl w:val="070CA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D4B1F46"/>
    <w:multiLevelType w:val="hybridMultilevel"/>
    <w:tmpl w:val="B58AEB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6FB969B5"/>
    <w:multiLevelType w:val="multilevel"/>
    <w:tmpl w:val="04C69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00246F4"/>
    <w:multiLevelType w:val="multilevel"/>
    <w:tmpl w:val="6A107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0D90E86"/>
    <w:multiLevelType w:val="multilevel"/>
    <w:tmpl w:val="DFA8A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0DC79B5"/>
    <w:multiLevelType w:val="multilevel"/>
    <w:tmpl w:val="E3C0D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2700E8A"/>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27C5BFA"/>
    <w:multiLevelType w:val="multilevel"/>
    <w:tmpl w:val="BC745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2991B65"/>
    <w:multiLevelType w:val="multilevel"/>
    <w:tmpl w:val="6BB2F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36379BD"/>
    <w:multiLevelType w:val="multilevel"/>
    <w:tmpl w:val="14CC4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4A93E66"/>
    <w:multiLevelType w:val="multilevel"/>
    <w:tmpl w:val="19DC6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4BF2350"/>
    <w:multiLevelType w:val="multilevel"/>
    <w:tmpl w:val="D81E9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53416E9"/>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5493D7E"/>
    <w:multiLevelType w:val="multilevel"/>
    <w:tmpl w:val="747C5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64A4B20"/>
    <w:multiLevelType w:val="multilevel"/>
    <w:tmpl w:val="9828D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6D236D1"/>
    <w:multiLevelType w:val="hybridMultilevel"/>
    <w:tmpl w:val="25A0C834"/>
    <w:lvl w:ilvl="0" w:tplc="04150003">
      <w:start w:val="1"/>
      <w:numFmt w:val="bullet"/>
      <w:lvlText w:val="o"/>
      <w:lvlJc w:val="left"/>
      <w:pPr>
        <w:ind w:left="360" w:hanging="360"/>
      </w:pPr>
      <w:rPr>
        <w:rFonts w:ascii="Courier New" w:hAnsi="Courier New" w:cs="Courier New"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97" w15:restartNumberingAfterBreak="0">
    <w:nsid w:val="76FD1D05"/>
    <w:multiLevelType w:val="multilevel"/>
    <w:tmpl w:val="04C8E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87D26B5"/>
    <w:multiLevelType w:val="multilevel"/>
    <w:tmpl w:val="3ED61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AFD7E74"/>
    <w:multiLevelType w:val="multilevel"/>
    <w:tmpl w:val="F8F80F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C3C4C2C"/>
    <w:multiLevelType w:val="multilevel"/>
    <w:tmpl w:val="D58C1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DA46160"/>
    <w:multiLevelType w:val="multilevel"/>
    <w:tmpl w:val="DD0CB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07018263">
    <w:abstractNumId w:val="59"/>
  </w:num>
  <w:num w:numId="2" w16cid:durableId="1012296963">
    <w:abstractNumId w:val="72"/>
  </w:num>
  <w:num w:numId="3" w16cid:durableId="36198548">
    <w:abstractNumId w:val="65"/>
  </w:num>
  <w:num w:numId="4" w16cid:durableId="499586614">
    <w:abstractNumId w:val="79"/>
  </w:num>
  <w:num w:numId="5" w16cid:durableId="571694153">
    <w:abstractNumId w:val="92"/>
  </w:num>
  <w:num w:numId="6" w16cid:durableId="300578119">
    <w:abstractNumId w:val="3"/>
  </w:num>
  <w:num w:numId="7" w16cid:durableId="310058094">
    <w:abstractNumId w:val="69"/>
  </w:num>
  <w:num w:numId="8" w16cid:durableId="34473648">
    <w:abstractNumId w:val="27"/>
  </w:num>
  <w:num w:numId="9" w16cid:durableId="187839886">
    <w:abstractNumId w:val="76"/>
  </w:num>
  <w:num w:numId="10" w16cid:durableId="233587843">
    <w:abstractNumId w:val="50"/>
  </w:num>
  <w:num w:numId="11" w16cid:durableId="824710703">
    <w:abstractNumId w:val="8"/>
  </w:num>
  <w:num w:numId="12" w16cid:durableId="1247031257">
    <w:abstractNumId w:val="38"/>
  </w:num>
  <w:num w:numId="13" w16cid:durableId="111218763">
    <w:abstractNumId w:val="52"/>
  </w:num>
  <w:num w:numId="14" w16cid:durableId="699820419">
    <w:abstractNumId w:val="37"/>
  </w:num>
  <w:num w:numId="15" w16cid:durableId="1077242782">
    <w:abstractNumId w:val="68"/>
  </w:num>
  <w:num w:numId="16" w16cid:durableId="993992734">
    <w:abstractNumId w:val="54"/>
  </w:num>
  <w:num w:numId="17" w16cid:durableId="756250182">
    <w:abstractNumId w:val="98"/>
  </w:num>
  <w:num w:numId="18" w16cid:durableId="2102140806">
    <w:abstractNumId w:val="20"/>
  </w:num>
  <w:num w:numId="19" w16cid:durableId="1811626195">
    <w:abstractNumId w:val="5"/>
  </w:num>
  <w:num w:numId="20" w16cid:durableId="1920943227">
    <w:abstractNumId w:val="100"/>
  </w:num>
  <w:num w:numId="21" w16cid:durableId="709886184">
    <w:abstractNumId w:val="94"/>
  </w:num>
  <w:num w:numId="22" w16cid:durableId="2057659644">
    <w:abstractNumId w:val="73"/>
  </w:num>
  <w:num w:numId="23" w16cid:durableId="1807508351">
    <w:abstractNumId w:val="89"/>
  </w:num>
  <w:num w:numId="24" w16cid:durableId="1124428791">
    <w:abstractNumId w:val="64"/>
  </w:num>
  <w:num w:numId="25" w16cid:durableId="75832877">
    <w:abstractNumId w:val="36"/>
  </w:num>
  <w:num w:numId="26" w16cid:durableId="164441035">
    <w:abstractNumId w:val="88"/>
  </w:num>
  <w:num w:numId="27" w16cid:durableId="1611357279">
    <w:abstractNumId w:val="48"/>
  </w:num>
  <w:num w:numId="28" w16cid:durableId="172493544">
    <w:abstractNumId w:val="6"/>
  </w:num>
  <w:num w:numId="29" w16cid:durableId="2092267337">
    <w:abstractNumId w:val="17"/>
  </w:num>
  <w:num w:numId="30" w16cid:durableId="914439917">
    <w:abstractNumId w:val="85"/>
  </w:num>
  <w:num w:numId="31" w16cid:durableId="233315531">
    <w:abstractNumId w:val="86"/>
  </w:num>
  <w:num w:numId="32" w16cid:durableId="35787193">
    <w:abstractNumId w:val="61"/>
  </w:num>
  <w:num w:numId="33" w16cid:durableId="1809976120">
    <w:abstractNumId w:val="66"/>
  </w:num>
  <w:num w:numId="34" w16cid:durableId="395592983">
    <w:abstractNumId w:val="23"/>
  </w:num>
  <w:num w:numId="35" w16cid:durableId="11346946">
    <w:abstractNumId w:val="42"/>
  </w:num>
  <w:num w:numId="36" w16cid:durableId="1746875811">
    <w:abstractNumId w:val="55"/>
  </w:num>
  <w:num w:numId="37" w16cid:durableId="1347707414">
    <w:abstractNumId w:val="74"/>
  </w:num>
  <w:num w:numId="38" w16cid:durableId="1498761927">
    <w:abstractNumId w:val="47"/>
  </w:num>
  <w:num w:numId="39" w16cid:durableId="1545293778">
    <w:abstractNumId w:val="2"/>
  </w:num>
  <w:num w:numId="40" w16cid:durableId="344672824">
    <w:abstractNumId w:val="91"/>
  </w:num>
  <w:num w:numId="41" w16cid:durableId="591163574">
    <w:abstractNumId w:val="11"/>
  </w:num>
  <w:num w:numId="42" w16cid:durableId="1185288479">
    <w:abstractNumId w:val="44"/>
  </w:num>
  <w:num w:numId="43" w16cid:durableId="174417664">
    <w:abstractNumId w:val="49"/>
  </w:num>
  <w:num w:numId="44" w16cid:durableId="2138185734">
    <w:abstractNumId w:val="24"/>
  </w:num>
  <w:num w:numId="45" w16cid:durableId="383723002">
    <w:abstractNumId w:val="7"/>
  </w:num>
  <w:num w:numId="46" w16cid:durableId="1266304757">
    <w:abstractNumId w:val="18"/>
  </w:num>
  <w:num w:numId="47" w16cid:durableId="317881190">
    <w:abstractNumId w:val="78"/>
  </w:num>
  <w:num w:numId="48" w16cid:durableId="1237130859">
    <w:abstractNumId w:val="33"/>
  </w:num>
  <w:num w:numId="49" w16cid:durableId="1588879718">
    <w:abstractNumId w:val="34"/>
  </w:num>
  <w:num w:numId="50" w16cid:durableId="1463230550">
    <w:abstractNumId w:val="80"/>
  </w:num>
  <w:num w:numId="51" w16cid:durableId="506597831">
    <w:abstractNumId w:val="83"/>
  </w:num>
  <w:num w:numId="52" w16cid:durableId="1632402022">
    <w:abstractNumId w:val="22"/>
  </w:num>
  <w:num w:numId="53" w16cid:durableId="989938931">
    <w:abstractNumId w:val="4"/>
  </w:num>
  <w:num w:numId="54" w16cid:durableId="719402597">
    <w:abstractNumId w:val="77"/>
  </w:num>
  <w:num w:numId="55" w16cid:durableId="1639071135">
    <w:abstractNumId w:val="0"/>
  </w:num>
  <w:num w:numId="56" w16cid:durableId="1653412365">
    <w:abstractNumId w:val="15"/>
  </w:num>
  <w:num w:numId="57" w16cid:durableId="582108229">
    <w:abstractNumId w:val="57"/>
  </w:num>
  <w:num w:numId="58" w16cid:durableId="266893966">
    <w:abstractNumId w:val="96"/>
  </w:num>
  <w:num w:numId="59" w16cid:durableId="1065880024">
    <w:abstractNumId w:val="84"/>
  </w:num>
  <w:num w:numId="60" w16cid:durableId="1331985391">
    <w:abstractNumId w:val="63"/>
  </w:num>
  <w:num w:numId="61" w16cid:durableId="1628513401">
    <w:abstractNumId w:val="70"/>
  </w:num>
  <w:num w:numId="62" w16cid:durableId="1183711394">
    <w:abstractNumId w:val="35"/>
  </w:num>
  <w:num w:numId="63" w16cid:durableId="2117599943">
    <w:abstractNumId w:val="87"/>
  </w:num>
  <w:num w:numId="64" w16cid:durableId="1038968853">
    <w:abstractNumId w:val="43"/>
  </w:num>
  <w:num w:numId="65" w16cid:durableId="254285402">
    <w:abstractNumId w:val="51"/>
  </w:num>
  <w:num w:numId="66" w16cid:durableId="205653136">
    <w:abstractNumId w:val="32"/>
  </w:num>
  <w:num w:numId="67" w16cid:durableId="2040886861">
    <w:abstractNumId w:val="60"/>
  </w:num>
  <w:num w:numId="68" w16cid:durableId="1148593949">
    <w:abstractNumId w:val="39"/>
  </w:num>
  <w:num w:numId="69" w16cid:durableId="1386828942">
    <w:abstractNumId w:val="40"/>
  </w:num>
  <w:num w:numId="70" w16cid:durableId="464589892">
    <w:abstractNumId w:val="93"/>
  </w:num>
  <w:num w:numId="71" w16cid:durableId="2047562943">
    <w:abstractNumId w:val="30"/>
  </w:num>
  <w:num w:numId="72" w16cid:durableId="184288606">
    <w:abstractNumId w:val="21"/>
  </w:num>
  <w:num w:numId="73" w16cid:durableId="1012685294">
    <w:abstractNumId w:val="58"/>
  </w:num>
  <w:num w:numId="74" w16cid:durableId="1309477383">
    <w:abstractNumId w:val="71"/>
  </w:num>
  <w:num w:numId="75" w16cid:durableId="434789470">
    <w:abstractNumId w:val="45"/>
  </w:num>
  <w:num w:numId="76" w16cid:durableId="1364019327">
    <w:abstractNumId w:val="82"/>
  </w:num>
  <w:num w:numId="77" w16cid:durableId="2032140771">
    <w:abstractNumId w:val="10"/>
  </w:num>
  <w:num w:numId="78" w16cid:durableId="965506079">
    <w:abstractNumId w:val="26"/>
  </w:num>
  <w:num w:numId="79" w16cid:durableId="920329778">
    <w:abstractNumId w:val="19"/>
  </w:num>
  <w:num w:numId="80" w16cid:durableId="190727244">
    <w:abstractNumId w:val="31"/>
  </w:num>
  <w:num w:numId="81" w16cid:durableId="318075585">
    <w:abstractNumId w:val="25"/>
  </w:num>
  <w:num w:numId="82" w16cid:durableId="969433906">
    <w:abstractNumId w:val="16"/>
  </w:num>
  <w:num w:numId="83" w16cid:durableId="1923760797">
    <w:abstractNumId w:val="46"/>
  </w:num>
  <w:num w:numId="84" w16cid:durableId="1877233695">
    <w:abstractNumId w:val="53"/>
  </w:num>
  <w:num w:numId="85" w16cid:durableId="1108430956">
    <w:abstractNumId w:val="101"/>
  </w:num>
  <w:num w:numId="86" w16cid:durableId="1744569088">
    <w:abstractNumId w:val="9"/>
  </w:num>
  <w:num w:numId="87" w16cid:durableId="1356610565">
    <w:abstractNumId w:val="62"/>
  </w:num>
  <w:num w:numId="88" w16cid:durableId="915360031">
    <w:abstractNumId w:val="99"/>
  </w:num>
  <w:num w:numId="89" w16cid:durableId="220945709">
    <w:abstractNumId w:val="75"/>
  </w:num>
  <w:num w:numId="90" w16cid:durableId="2042314151">
    <w:abstractNumId w:val="56"/>
  </w:num>
  <w:num w:numId="91" w16cid:durableId="966857343">
    <w:abstractNumId w:val="97"/>
  </w:num>
  <w:num w:numId="92" w16cid:durableId="2048289411">
    <w:abstractNumId w:val="1"/>
  </w:num>
  <w:num w:numId="93" w16cid:durableId="319430829">
    <w:abstractNumId w:val="67"/>
  </w:num>
  <w:num w:numId="94" w16cid:durableId="137890988">
    <w:abstractNumId w:val="95"/>
  </w:num>
  <w:num w:numId="95" w16cid:durableId="2041929294">
    <w:abstractNumId w:val="13"/>
  </w:num>
  <w:num w:numId="96" w16cid:durableId="712071515">
    <w:abstractNumId w:val="28"/>
  </w:num>
  <w:num w:numId="97" w16cid:durableId="622731057">
    <w:abstractNumId w:val="41"/>
  </w:num>
  <w:num w:numId="98" w16cid:durableId="1378163871">
    <w:abstractNumId w:val="90"/>
  </w:num>
  <w:num w:numId="99" w16cid:durableId="1692368551">
    <w:abstractNumId w:val="29"/>
  </w:num>
  <w:num w:numId="100" w16cid:durableId="185143616">
    <w:abstractNumId w:val="14"/>
  </w:num>
  <w:num w:numId="101" w16cid:durableId="613249756">
    <w:abstractNumId w:val="81"/>
  </w:num>
  <w:num w:numId="102" w16cid:durableId="1619414661">
    <w:abstractNumId w:val="1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3B5"/>
    <w:rsid w:val="000064D3"/>
    <w:rsid w:val="00014277"/>
    <w:rsid w:val="000455B9"/>
    <w:rsid w:val="00045C3C"/>
    <w:rsid w:val="00045F61"/>
    <w:rsid w:val="000616DE"/>
    <w:rsid w:val="00077069"/>
    <w:rsid w:val="00097C8D"/>
    <w:rsid w:val="000A3E53"/>
    <w:rsid w:val="000A4CB7"/>
    <w:rsid w:val="000D1343"/>
    <w:rsid w:val="000D5759"/>
    <w:rsid w:val="000F6FE0"/>
    <w:rsid w:val="00106A7C"/>
    <w:rsid w:val="001107F9"/>
    <w:rsid w:val="00110B82"/>
    <w:rsid w:val="00124449"/>
    <w:rsid w:val="0014054E"/>
    <w:rsid w:val="00141802"/>
    <w:rsid w:val="00145073"/>
    <w:rsid w:val="0015551D"/>
    <w:rsid w:val="001569E1"/>
    <w:rsid w:val="001764F9"/>
    <w:rsid w:val="0017665A"/>
    <w:rsid w:val="00187A0A"/>
    <w:rsid w:val="00190C98"/>
    <w:rsid w:val="001A637C"/>
    <w:rsid w:val="001A6E69"/>
    <w:rsid w:val="001B0BEB"/>
    <w:rsid w:val="001B6307"/>
    <w:rsid w:val="001C6DB5"/>
    <w:rsid w:val="001D0FCA"/>
    <w:rsid w:val="001E2FD9"/>
    <w:rsid w:val="001E5E23"/>
    <w:rsid w:val="001F2ADC"/>
    <w:rsid w:val="001F2FCB"/>
    <w:rsid w:val="002311A4"/>
    <w:rsid w:val="00245DE5"/>
    <w:rsid w:val="002473D5"/>
    <w:rsid w:val="002527FF"/>
    <w:rsid w:val="00290192"/>
    <w:rsid w:val="00292FE8"/>
    <w:rsid w:val="0029517B"/>
    <w:rsid w:val="002B2E2C"/>
    <w:rsid w:val="002B72C2"/>
    <w:rsid w:val="002C2D96"/>
    <w:rsid w:val="002E0CA1"/>
    <w:rsid w:val="00300623"/>
    <w:rsid w:val="00320ACE"/>
    <w:rsid w:val="003217D4"/>
    <w:rsid w:val="003313B4"/>
    <w:rsid w:val="00331A95"/>
    <w:rsid w:val="003361C2"/>
    <w:rsid w:val="00341B93"/>
    <w:rsid w:val="00342A6D"/>
    <w:rsid w:val="00350500"/>
    <w:rsid w:val="003522C9"/>
    <w:rsid w:val="00364687"/>
    <w:rsid w:val="003670BF"/>
    <w:rsid w:val="00373327"/>
    <w:rsid w:val="003B277C"/>
    <w:rsid w:val="003B3F36"/>
    <w:rsid w:val="003C3770"/>
    <w:rsid w:val="003E37C8"/>
    <w:rsid w:val="003E683D"/>
    <w:rsid w:val="003F4EE6"/>
    <w:rsid w:val="0040364D"/>
    <w:rsid w:val="00403BCA"/>
    <w:rsid w:val="00404C7C"/>
    <w:rsid w:val="0041678E"/>
    <w:rsid w:val="0044324C"/>
    <w:rsid w:val="00456B21"/>
    <w:rsid w:val="00457CC6"/>
    <w:rsid w:val="00466762"/>
    <w:rsid w:val="00486BED"/>
    <w:rsid w:val="004962FF"/>
    <w:rsid w:val="004974D4"/>
    <w:rsid w:val="004A4DA7"/>
    <w:rsid w:val="004B7FC3"/>
    <w:rsid w:val="004D1C74"/>
    <w:rsid w:val="004D30B3"/>
    <w:rsid w:val="004E0669"/>
    <w:rsid w:val="004F06EA"/>
    <w:rsid w:val="004F3AD8"/>
    <w:rsid w:val="004F4E8B"/>
    <w:rsid w:val="0050183B"/>
    <w:rsid w:val="005041D6"/>
    <w:rsid w:val="0051128F"/>
    <w:rsid w:val="0053241B"/>
    <w:rsid w:val="00536435"/>
    <w:rsid w:val="00544356"/>
    <w:rsid w:val="00555AC5"/>
    <w:rsid w:val="00561A94"/>
    <w:rsid w:val="00572692"/>
    <w:rsid w:val="005755A8"/>
    <w:rsid w:val="00587F80"/>
    <w:rsid w:val="005A125D"/>
    <w:rsid w:val="005A6524"/>
    <w:rsid w:val="005C60B5"/>
    <w:rsid w:val="005D60D7"/>
    <w:rsid w:val="005E1D7C"/>
    <w:rsid w:val="005F556C"/>
    <w:rsid w:val="00603759"/>
    <w:rsid w:val="00603884"/>
    <w:rsid w:val="0061155E"/>
    <w:rsid w:val="00661D5D"/>
    <w:rsid w:val="0069246E"/>
    <w:rsid w:val="00695503"/>
    <w:rsid w:val="006A77BB"/>
    <w:rsid w:val="006B33B0"/>
    <w:rsid w:val="006B6103"/>
    <w:rsid w:val="006C6DD7"/>
    <w:rsid w:val="006D058D"/>
    <w:rsid w:val="006E4960"/>
    <w:rsid w:val="006F431E"/>
    <w:rsid w:val="0070188A"/>
    <w:rsid w:val="00714216"/>
    <w:rsid w:val="007165F0"/>
    <w:rsid w:val="00737720"/>
    <w:rsid w:val="00754A3C"/>
    <w:rsid w:val="00763B9E"/>
    <w:rsid w:val="00775417"/>
    <w:rsid w:val="00775CBE"/>
    <w:rsid w:val="00777B1F"/>
    <w:rsid w:val="00781010"/>
    <w:rsid w:val="00782E25"/>
    <w:rsid w:val="007830D4"/>
    <w:rsid w:val="007B5A9A"/>
    <w:rsid w:val="007D3AF7"/>
    <w:rsid w:val="007D45C0"/>
    <w:rsid w:val="007E05D4"/>
    <w:rsid w:val="007F592F"/>
    <w:rsid w:val="00827505"/>
    <w:rsid w:val="0085299E"/>
    <w:rsid w:val="00854E29"/>
    <w:rsid w:val="008629AB"/>
    <w:rsid w:val="00867BF1"/>
    <w:rsid w:val="00872861"/>
    <w:rsid w:val="008A1088"/>
    <w:rsid w:val="008A6C27"/>
    <w:rsid w:val="008C338B"/>
    <w:rsid w:val="008D6B7A"/>
    <w:rsid w:val="008E1221"/>
    <w:rsid w:val="008F1412"/>
    <w:rsid w:val="008F5F16"/>
    <w:rsid w:val="00900060"/>
    <w:rsid w:val="00930148"/>
    <w:rsid w:val="00956E8C"/>
    <w:rsid w:val="009863B5"/>
    <w:rsid w:val="009920A1"/>
    <w:rsid w:val="009A6F8E"/>
    <w:rsid w:val="009C1DEF"/>
    <w:rsid w:val="009C60F0"/>
    <w:rsid w:val="009D259E"/>
    <w:rsid w:val="009F3338"/>
    <w:rsid w:val="009F723B"/>
    <w:rsid w:val="00A1058D"/>
    <w:rsid w:val="00A10F50"/>
    <w:rsid w:val="00A2454A"/>
    <w:rsid w:val="00A24EEF"/>
    <w:rsid w:val="00A25673"/>
    <w:rsid w:val="00A563E3"/>
    <w:rsid w:val="00A61400"/>
    <w:rsid w:val="00A666A7"/>
    <w:rsid w:val="00A74797"/>
    <w:rsid w:val="00A90E4D"/>
    <w:rsid w:val="00AB1537"/>
    <w:rsid w:val="00AC2756"/>
    <w:rsid w:val="00AC4BFD"/>
    <w:rsid w:val="00AF47DA"/>
    <w:rsid w:val="00AF5B3F"/>
    <w:rsid w:val="00B12A5B"/>
    <w:rsid w:val="00B26B3F"/>
    <w:rsid w:val="00B463FE"/>
    <w:rsid w:val="00B60F91"/>
    <w:rsid w:val="00B72115"/>
    <w:rsid w:val="00B9768D"/>
    <w:rsid w:val="00B97C0A"/>
    <w:rsid w:val="00BC5FEE"/>
    <w:rsid w:val="00BE3391"/>
    <w:rsid w:val="00BE3C9A"/>
    <w:rsid w:val="00BE4761"/>
    <w:rsid w:val="00BF2020"/>
    <w:rsid w:val="00BF3970"/>
    <w:rsid w:val="00BF44F3"/>
    <w:rsid w:val="00BF470D"/>
    <w:rsid w:val="00C10635"/>
    <w:rsid w:val="00C178E8"/>
    <w:rsid w:val="00C1799F"/>
    <w:rsid w:val="00C35D44"/>
    <w:rsid w:val="00C41957"/>
    <w:rsid w:val="00C62C35"/>
    <w:rsid w:val="00C63563"/>
    <w:rsid w:val="00C7137B"/>
    <w:rsid w:val="00C81900"/>
    <w:rsid w:val="00C843B2"/>
    <w:rsid w:val="00C96333"/>
    <w:rsid w:val="00CA2CB2"/>
    <w:rsid w:val="00CA399C"/>
    <w:rsid w:val="00CC4895"/>
    <w:rsid w:val="00D07B5F"/>
    <w:rsid w:val="00D3341D"/>
    <w:rsid w:val="00D34336"/>
    <w:rsid w:val="00D34A5F"/>
    <w:rsid w:val="00D668B6"/>
    <w:rsid w:val="00D718DC"/>
    <w:rsid w:val="00D7542E"/>
    <w:rsid w:val="00D82A45"/>
    <w:rsid w:val="00D97F21"/>
    <w:rsid w:val="00DB7BA1"/>
    <w:rsid w:val="00DC2FE5"/>
    <w:rsid w:val="00DD218B"/>
    <w:rsid w:val="00DE7B6C"/>
    <w:rsid w:val="00DF3342"/>
    <w:rsid w:val="00DF5E3D"/>
    <w:rsid w:val="00DF62DB"/>
    <w:rsid w:val="00DF699F"/>
    <w:rsid w:val="00E01A13"/>
    <w:rsid w:val="00E029C5"/>
    <w:rsid w:val="00E0395E"/>
    <w:rsid w:val="00E21D57"/>
    <w:rsid w:val="00E2243C"/>
    <w:rsid w:val="00E34F67"/>
    <w:rsid w:val="00E42802"/>
    <w:rsid w:val="00E51FE7"/>
    <w:rsid w:val="00E71633"/>
    <w:rsid w:val="00E7268E"/>
    <w:rsid w:val="00E742AF"/>
    <w:rsid w:val="00E775EB"/>
    <w:rsid w:val="00E823D1"/>
    <w:rsid w:val="00E90190"/>
    <w:rsid w:val="00E96238"/>
    <w:rsid w:val="00EA3068"/>
    <w:rsid w:val="00EB10BA"/>
    <w:rsid w:val="00EB55BD"/>
    <w:rsid w:val="00ED2F99"/>
    <w:rsid w:val="00ED73CD"/>
    <w:rsid w:val="00EE49EA"/>
    <w:rsid w:val="00EE6354"/>
    <w:rsid w:val="00EE6C17"/>
    <w:rsid w:val="00EF47F4"/>
    <w:rsid w:val="00F22298"/>
    <w:rsid w:val="00F37F14"/>
    <w:rsid w:val="00F474FB"/>
    <w:rsid w:val="00F511D1"/>
    <w:rsid w:val="00F513A5"/>
    <w:rsid w:val="00F557D7"/>
    <w:rsid w:val="00F561E6"/>
    <w:rsid w:val="00F63294"/>
    <w:rsid w:val="00F7271B"/>
    <w:rsid w:val="00F87E55"/>
    <w:rsid w:val="00F92FA9"/>
    <w:rsid w:val="00FA5198"/>
    <w:rsid w:val="00FB6326"/>
    <w:rsid w:val="00FD53CD"/>
    <w:rsid w:val="00FE3C2A"/>
    <w:rsid w:val="00FE5D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27D711"/>
  <w15:chartTrackingRefBased/>
  <w15:docId w15:val="{385B9DF5-1CA4-492B-A6D2-C598393C4A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9863B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unhideWhenUsed/>
    <w:qFormat/>
    <w:rsid w:val="009863B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9863B5"/>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9863B5"/>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9863B5"/>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9863B5"/>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9863B5"/>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9863B5"/>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9863B5"/>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9863B5"/>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rsid w:val="009863B5"/>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9863B5"/>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9863B5"/>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9863B5"/>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9863B5"/>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9863B5"/>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9863B5"/>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9863B5"/>
    <w:rPr>
      <w:rFonts w:eastAsiaTheme="majorEastAsia" w:cstheme="majorBidi"/>
      <w:color w:val="272727" w:themeColor="text1" w:themeTint="D8"/>
    </w:rPr>
  </w:style>
  <w:style w:type="paragraph" w:styleId="Tytu">
    <w:name w:val="Title"/>
    <w:basedOn w:val="Normalny"/>
    <w:next w:val="Normalny"/>
    <w:link w:val="TytuZnak"/>
    <w:uiPriority w:val="10"/>
    <w:qFormat/>
    <w:rsid w:val="009863B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9863B5"/>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9863B5"/>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9863B5"/>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9863B5"/>
    <w:pPr>
      <w:spacing w:before="160"/>
      <w:jc w:val="center"/>
    </w:pPr>
    <w:rPr>
      <w:i/>
      <w:iCs/>
      <w:color w:val="404040" w:themeColor="text1" w:themeTint="BF"/>
    </w:rPr>
  </w:style>
  <w:style w:type="character" w:customStyle="1" w:styleId="CytatZnak">
    <w:name w:val="Cytat Znak"/>
    <w:basedOn w:val="Domylnaczcionkaakapitu"/>
    <w:link w:val="Cytat"/>
    <w:uiPriority w:val="29"/>
    <w:rsid w:val="009863B5"/>
    <w:rPr>
      <w:i/>
      <w:iCs/>
      <w:color w:val="404040" w:themeColor="text1" w:themeTint="BF"/>
    </w:rPr>
  </w:style>
  <w:style w:type="paragraph" w:styleId="Akapitzlist">
    <w:name w:val="List Paragraph"/>
    <w:aliases w:val="Wypunktowanie"/>
    <w:basedOn w:val="Normalny"/>
    <w:link w:val="AkapitzlistZnak"/>
    <w:uiPriority w:val="34"/>
    <w:qFormat/>
    <w:rsid w:val="009863B5"/>
    <w:pPr>
      <w:ind w:left="720"/>
      <w:contextualSpacing/>
    </w:pPr>
  </w:style>
  <w:style w:type="character" w:styleId="Wyrnienieintensywne">
    <w:name w:val="Intense Emphasis"/>
    <w:basedOn w:val="Domylnaczcionkaakapitu"/>
    <w:uiPriority w:val="21"/>
    <w:qFormat/>
    <w:rsid w:val="009863B5"/>
    <w:rPr>
      <w:i/>
      <w:iCs/>
      <w:color w:val="2F5496" w:themeColor="accent1" w:themeShade="BF"/>
    </w:rPr>
  </w:style>
  <w:style w:type="paragraph" w:styleId="Cytatintensywny">
    <w:name w:val="Intense Quote"/>
    <w:basedOn w:val="Normalny"/>
    <w:next w:val="Normalny"/>
    <w:link w:val="CytatintensywnyZnak"/>
    <w:uiPriority w:val="30"/>
    <w:qFormat/>
    <w:rsid w:val="009863B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9863B5"/>
    <w:rPr>
      <w:i/>
      <w:iCs/>
      <w:color w:val="2F5496" w:themeColor="accent1" w:themeShade="BF"/>
    </w:rPr>
  </w:style>
  <w:style w:type="character" w:styleId="Odwoanieintensywne">
    <w:name w:val="Intense Reference"/>
    <w:basedOn w:val="Domylnaczcionkaakapitu"/>
    <w:uiPriority w:val="32"/>
    <w:qFormat/>
    <w:rsid w:val="009863B5"/>
    <w:rPr>
      <w:b/>
      <w:bCs/>
      <w:smallCaps/>
      <w:color w:val="2F5496" w:themeColor="accent1" w:themeShade="BF"/>
      <w:spacing w:val="5"/>
    </w:rPr>
  </w:style>
  <w:style w:type="paragraph" w:styleId="Nagwek">
    <w:name w:val="header"/>
    <w:basedOn w:val="Normalny"/>
    <w:link w:val="NagwekZnak"/>
    <w:uiPriority w:val="99"/>
    <w:unhideWhenUsed/>
    <w:rsid w:val="009863B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9863B5"/>
  </w:style>
  <w:style w:type="paragraph" w:styleId="Stopka">
    <w:name w:val="footer"/>
    <w:basedOn w:val="Normalny"/>
    <w:link w:val="StopkaZnak"/>
    <w:uiPriority w:val="99"/>
    <w:unhideWhenUsed/>
    <w:rsid w:val="009863B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9863B5"/>
  </w:style>
  <w:style w:type="table" w:styleId="Tabela-Siatka">
    <w:name w:val="Table Grid"/>
    <w:basedOn w:val="Standardowy"/>
    <w:uiPriority w:val="39"/>
    <w:rsid w:val="009863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572692"/>
    <w:rPr>
      <w:color w:val="0563C1" w:themeColor="hyperlink"/>
      <w:u w:val="single"/>
    </w:rPr>
  </w:style>
  <w:style w:type="character" w:styleId="Nierozpoznanawzmianka">
    <w:name w:val="Unresolved Mention"/>
    <w:basedOn w:val="Domylnaczcionkaakapitu"/>
    <w:uiPriority w:val="99"/>
    <w:semiHidden/>
    <w:unhideWhenUsed/>
    <w:rsid w:val="00572692"/>
    <w:rPr>
      <w:color w:val="605E5C"/>
      <w:shd w:val="clear" w:color="auto" w:fill="E1DFDD"/>
    </w:rPr>
  </w:style>
  <w:style w:type="character" w:customStyle="1" w:styleId="AkapitzlistZnak">
    <w:name w:val="Akapit z listą Znak"/>
    <w:aliases w:val="Wypunktowanie Znak"/>
    <w:link w:val="Akapitzlist"/>
    <w:uiPriority w:val="34"/>
    <w:locked/>
    <w:rsid w:val="006038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20.png"/><Relationship Id="rId39" Type="http://schemas.openxmlformats.org/officeDocument/2006/relationships/image" Target="media/image33.emf"/><Relationship Id="rId21" Type="http://schemas.openxmlformats.org/officeDocument/2006/relationships/image" Target="media/image15.png"/><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55" Type="http://schemas.openxmlformats.org/officeDocument/2006/relationships/image" Target="media/image49.emf"/><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image" Target="media/image47.emf"/><Relationship Id="rId58" Type="http://schemas.openxmlformats.org/officeDocument/2006/relationships/image" Target="media/image52.png"/><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e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header" Target="header1.xml"/><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png"/><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5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58</Pages>
  <Words>15744</Words>
  <Characters>94464</Characters>
  <Application>Microsoft Office Word</Application>
  <DocSecurity>0</DocSecurity>
  <Lines>787</Lines>
  <Paragraphs>219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109989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Zając Monika</dc:creator>
  <cp:keywords/>
  <dc:description/>
  <cp:lastModifiedBy>Kwasek-Drzazga Agnieszka</cp:lastModifiedBy>
  <cp:revision>4</cp:revision>
  <cp:lastPrinted>2026-03-11T09:48:00Z</cp:lastPrinted>
  <dcterms:created xsi:type="dcterms:W3CDTF">2026-04-22T09:19:00Z</dcterms:created>
  <dcterms:modified xsi:type="dcterms:W3CDTF">2026-04-23T12:25:00Z</dcterms:modified>
</cp:coreProperties>
</file>